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CB0134" w:rsidRDefault="00E75BD1" w:rsidP="00F20A4E">
      <w:pPr>
        <w:tabs>
          <w:tab w:val="left" w:pos="0"/>
        </w:tabs>
        <w:spacing w:after="0"/>
        <w:ind w:right="-2" w:firstLine="709"/>
        <w:jc w:val="center"/>
        <w:rPr>
          <w:rFonts w:ascii="Times New Roman" w:hAnsi="Times New Roman"/>
          <w:b/>
          <w:sz w:val="28"/>
          <w:szCs w:val="28"/>
        </w:rPr>
      </w:pPr>
      <w:r w:rsidRPr="00CB0134">
        <w:rPr>
          <w:rFonts w:ascii="Times New Roman" w:hAnsi="Times New Roman"/>
          <w:b/>
          <w:sz w:val="28"/>
          <w:szCs w:val="28"/>
        </w:rPr>
        <w:t>Пояснительная записка</w:t>
      </w:r>
    </w:p>
    <w:p w:rsidR="00E75BD1" w:rsidRPr="00CB0134" w:rsidRDefault="00E75BD1" w:rsidP="00F20A4E">
      <w:pPr>
        <w:tabs>
          <w:tab w:val="left" w:pos="0"/>
        </w:tabs>
        <w:spacing w:after="0"/>
        <w:ind w:right="-2" w:firstLine="709"/>
        <w:jc w:val="center"/>
        <w:rPr>
          <w:rFonts w:ascii="Times New Roman" w:hAnsi="Times New Roman"/>
          <w:b/>
          <w:sz w:val="28"/>
          <w:szCs w:val="28"/>
        </w:rPr>
      </w:pPr>
      <w:r w:rsidRPr="00CB0134">
        <w:rPr>
          <w:rFonts w:ascii="Times New Roman" w:hAnsi="Times New Roman"/>
          <w:b/>
          <w:sz w:val="28"/>
          <w:szCs w:val="28"/>
        </w:rPr>
        <w:t>и финансово-экономическое обоснование</w:t>
      </w:r>
    </w:p>
    <w:p w:rsidR="00E75BD1" w:rsidRPr="00CB0134" w:rsidRDefault="00E75BD1" w:rsidP="00F20A4E">
      <w:pPr>
        <w:tabs>
          <w:tab w:val="left" w:pos="0"/>
        </w:tabs>
        <w:spacing w:after="0"/>
        <w:ind w:right="-2" w:firstLine="709"/>
        <w:jc w:val="center"/>
        <w:rPr>
          <w:rFonts w:ascii="Times New Roman" w:hAnsi="Times New Roman"/>
          <w:b/>
          <w:sz w:val="28"/>
          <w:szCs w:val="28"/>
        </w:rPr>
      </w:pPr>
      <w:r w:rsidRPr="00CB0134">
        <w:rPr>
          <w:rFonts w:ascii="Times New Roman" w:hAnsi="Times New Roman"/>
          <w:b/>
          <w:sz w:val="28"/>
          <w:szCs w:val="28"/>
        </w:rPr>
        <w:t>к проекту закона Тверской области</w:t>
      </w:r>
    </w:p>
    <w:p w:rsidR="00B57292" w:rsidRPr="00CB0134" w:rsidRDefault="00DF2F3A" w:rsidP="00F20A4E">
      <w:pPr>
        <w:tabs>
          <w:tab w:val="left" w:pos="0"/>
        </w:tabs>
        <w:spacing w:after="0"/>
        <w:ind w:right="-2" w:firstLine="709"/>
        <w:jc w:val="center"/>
        <w:rPr>
          <w:rFonts w:ascii="Times New Roman" w:hAnsi="Times New Roman"/>
          <w:b/>
          <w:sz w:val="28"/>
          <w:szCs w:val="28"/>
        </w:rPr>
      </w:pPr>
      <w:r w:rsidRPr="00CB0134">
        <w:rPr>
          <w:rFonts w:ascii="Times New Roman" w:hAnsi="Times New Roman"/>
          <w:b/>
          <w:sz w:val="28"/>
          <w:szCs w:val="28"/>
        </w:rPr>
        <w:t>«</w:t>
      </w:r>
      <w:r w:rsidR="00E75BD1" w:rsidRPr="00CB0134">
        <w:rPr>
          <w:rFonts w:ascii="Times New Roman" w:hAnsi="Times New Roman"/>
          <w:b/>
          <w:sz w:val="28"/>
          <w:szCs w:val="28"/>
        </w:rPr>
        <w:t>О внесении изменений в закон Тверской области</w:t>
      </w:r>
    </w:p>
    <w:p w:rsidR="00B57292" w:rsidRPr="00CB0134" w:rsidRDefault="00DF2F3A" w:rsidP="00F20A4E">
      <w:pPr>
        <w:tabs>
          <w:tab w:val="left" w:pos="0"/>
        </w:tabs>
        <w:spacing w:after="0"/>
        <w:ind w:right="-2" w:firstLine="709"/>
        <w:jc w:val="center"/>
        <w:rPr>
          <w:rFonts w:ascii="Times New Roman" w:hAnsi="Times New Roman"/>
          <w:b/>
          <w:sz w:val="28"/>
          <w:szCs w:val="28"/>
        </w:rPr>
      </w:pPr>
      <w:r w:rsidRPr="00CB0134">
        <w:rPr>
          <w:rFonts w:ascii="Times New Roman" w:hAnsi="Times New Roman"/>
          <w:b/>
          <w:sz w:val="28"/>
          <w:szCs w:val="28"/>
        </w:rPr>
        <w:t>«</w:t>
      </w:r>
      <w:r w:rsidR="00E75BD1" w:rsidRPr="00CB0134">
        <w:rPr>
          <w:rFonts w:ascii="Times New Roman" w:hAnsi="Times New Roman"/>
          <w:b/>
          <w:sz w:val="28"/>
          <w:szCs w:val="28"/>
        </w:rPr>
        <w:t>Об областном бюджете Тверской области на 20</w:t>
      </w:r>
      <w:r w:rsidR="00886BA3" w:rsidRPr="00CB0134">
        <w:rPr>
          <w:rFonts w:ascii="Times New Roman" w:hAnsi="Times New Roman"/>
          <w:b/>
          <w:sz w:val="28"/>
          <w:szCs w:val="28"/>
        </w:rPr>
        <w:t>2</w:t>
      </w:r>
      <w:r w:rsidR="00F81B6C" w:rsidRPr="00CB0134">
        <w:rPr>
          <w:rFonts w:ascii="Times New Roman" w:hAnsi="Times New Roman"/>
          <w:b/>
          <w:sz w:val="28"/>
          <w:szCs w:val="28"/>
        </w:rPr>
        <w:t>1</w:t>
      </w:r>
      <w:r w:rsidR="00E75BD1" w:rsidRPr="00CB0134">
        <w:rPr>
          <w:rFonts w:ascii="Times New Roman" w:hAnsi="Times New Roman"/>
          <w:b/>
          <w:sz w:val="28"/>
          <w:szCs w:val="28"/>
        </w:rPr>
        <w:t xml:space="preserve"> год</w:t>
      </w:r>
    </w:p>
    <w:p w:rsidR="00E75BD1" w:rsidRPr="00CB0134" w:rsidRDefault="001C7E82" w:rsidP="00F20A4E">
      <w:pPr>
        <w:tabs>
          <w:tab w:val="left" w:pos="0"/>
        </w:tabs>
        <w:spacing w:after="0"/>
        <w:ind w:right="-2" w:firstLine="709"/>
        <w:jc w:val="center"/>
        <w:rPr>
          <w:rFonts w:ascii="Times New Roman" w:hAnsi="Times New Roman"/>
          <w:b/>
          <w:sz w:val="28"/>
          <w:szCs w:val="28"/>
        </w:rPr>
      </w:pPr>
      <w:r w:rsidRPr="00CB0134">
        <w:rPr>
          <w:rFonts w:ascii="Times New Roman" w:hAnsi="Times New Roman"/>
          <w:b/>
          <w:sz w:val="28"/>
          <w:szCs w:val="28"/>
        </w:rPr>
        <w:t>и на плановый период 202</w:t>
      </w:r>
      <w:r w:rsidR="00F81B6C" w:rsidRPr="00CB0134">
        <w:rPr>
          <w:rFonts w:ascii="Times New Roman" w:hAnsi="Times New Roman"/>
          <w:b/>
          <w:sz w:val="28"/>
          <w:szCs w:val="28"/>
        </w:rPr>
        <w:t>2</w:t>
      </w:r>
      <w:r w:rsidR="00700153" w:rsidRPr="00CB0134">
        <w:rPr>
          <w:rFonts w:ascii="Times New Roman" w:hAnsi="Times New Roman"/>
          <w:b/>
          <w:sz w:val="28"/>
          <w:szCs w:val="28"/>
        </w:rPr>
        <w:t xml:space="preserve"> и 202</w:t>
      </w:r>
      <w:r w:rsidR="00F81B6C" w:rsidRPr="00CB0134">
        <w:rPr>
          <w:rFonts w:ascii="Times New Roman" w:hAnsi="Times New Roman"/>
          <w:b/>
          <w:sz w:val="28"/>
          <w:szCs w:val="28"/>
        </w:rPr>
        <w:t>3</w:t>
      </w:r>
      <w:r w:rsidR="00C43D55" w:rsidRPr="00CB0134">
        <w:rPr>
          <w:rFonts w:ascii="Times New Roman" w:hAnsi="Times New Roman"/>
          <w:b/>
          <w:sz w:val="28"/>
          <w:szCs w:val="28"/>
        </w:rPr>
        <w:t xml:space="preserve"> годов</w:t>
      </w:r>
      <w:r w:rsidR="00DF2F3A" w:rsidRPr="00CB0134">
        <w:rPr>
          <w:rFonts w:ascii="Times New Roman" w:hAnsi="Times New Roman"/>
          <w:b/>
          <w:sz w:val="28"/>
          <w:szCs w:val="28"/>
        </w:rPr>
        <w:t>»</w:t>
      </w:r>
    </w:p>
    <w:p w:rsidR="00707FBE" w:rsidRPr="00CB0134" w:rsidRDefault="00707FBE" w:rsidP="00F20A4E">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CB0134" w:rsidRDefault="00707FBE" w:rsidP="00F20A4E">
      <w:pPr>
        <w:spacing w:after="0"/>
        <w:ind w:firstLineChars="253" w:firstLine="708"/>
        <w:jc w:val="both"/>
        <w:rPr>
          <w:rFonts w:ascii="Times New Roman" w:hAnsi="Times New Roman"/>
          <w:sz w:val="28"/>
          <w:szCs w:val="28"/>
        </w:rPr>
      </w:pPr>
      <w:r w:rsidRPr="00CB0134">
        <w:rPr>
          <w:rFonts w:ascii="Times New Roman" w:hAnsi="Times New Roman"/>
          <w:sz w:val="28"/>
          <w:szCs w:val="28"/>
        </w:rPr>
        <w:t xml:space="preserve">Проект закона Тверской области </w:t>
      </w:r>
      <w:r w:rsidR="00DF2F3A" w:rsidRPr="00CB0134">
        <w:rPr>
          <w:rFonts w:ascii="Times New Roman" w:hAnsi="Times New Roman"/>
          <w:sz w:val="28"/>
          <w:szCs w:val="28"/>
        </w:rPr>
        <w:t>«</w:t>
      </w:r>
      <w:r w:rsidRPr="00CB0134">
        <w:rPr>
          <w:rFonts w:ascii="Times New Roman" w:hAnsi="Times New Roman"/>
          <w:sz w:val="28"/>
          <w:szCs w:val="28"/>
        </w:rPr>
        <w:t xml:space="preserve">О внесении изменений в закон Тверской области </w:t>
      </w:r>
      <w:r w:rsidR="00DF2F3A" w:rsidRPr="00CB0134">
        <w:rPr>
          <w:rFonts w:ascii="Times New Roman" w:hAnsi="Times New Roman"/>
          <w:sz w:val="28"/>
          <w:szCs w:val="28"/>
        </w:rPr>
        <w:t>«</w:t>
      </w:r>
      <w:r w:rsidRPr="00CB0134">
        <w:rPr>
          <w:rFonts w:ascii="Times New Roman" w:hAnsi="Times New Roman"/>
          <w:sz w:val="28"/>
          <w:szCs w:val="28"/>
        </w:rPr>
        <w:t>Об областном</w:t>
      </w:r>
      <w:r w:rsidR="00111997" w:rsidRPr="00CB0134">
        <w:rPr>
          <w:rFonts w:ascii="Times New Roman" w:hAnsi="Times New Roman"/>
          <w:sz w:val="28"/>
          <w:szCs w:val="28"/>
        </w:rPr>
        <w:t xml:space="preserve"> бюджете Тверской области на 202</w:t>
      </w:r>
      <w:r w:rsidR="00F81B6C" w:rsidRPr="00CB0134">
        <w:rPr>
          <w:rFonts w:ascii="Times New Roman" w:hAnsi="Times New Roman"/>
          <w:sz w:val="28"/>
          <w:szCs w:val="28"/>
        </w:rPr>
        <w:t>1</w:t>
      </w:r>
      <w:r w:rsidRPr="00CB0134">
        <w:rPr>
          <w:rFonts w:ascii="Times New Roman" w:hAnsi="Times New Roman"/>
          <w:sz w:val="28"/>
          <w:szCs w:val="28"/>
        </w:rPr>
        <w:t xml:space="preserve"> год</w:t>
      </w:r>
      <w:r w:rsidR="00173ECD" w:rsidRPr="00CB0134">
        <w:rPr>
          <w:rFonts w:ascii="Times New Roman" w:hAnsi="Times New Roman"/>
          <w:sz w:val="28"/>
          <w:szCs w:val="28"/>
        </w:rPr>
        <w:t xml:space="preserve"> и на плановый период 202</w:t>
      </w:r>
      <w:r w:rsidR="00F81B6C" w:rsidRPr="00CB0134">
        <w:rPr>
          <w:rFonts w:ascii="Times New Roman" w:hAnsi="Times New Roman"/>
          <w:sz w:val="28"/>
          <w:szCs w:val="28"/>
        </w:rPr>
        <w:t>2</w:t>
      </w:r>
      <w:r w:rsidR="00C43D55" w:rsidRPr="00CB0134">
        <w:rPr>
          <w:rFonts w:ascii="Times New Roman" w:hAnsi="Times New Roman"/>
          <w:sz w:val="28"/>
          <w:szCs w:val="28"/>
        </w:rPr>
        <w:t xml:space="preserve"> и 20</w:t>
      </w:r>
      <w:r w:rsidR="00700153" w:rsidRPr="00CB0134">
        <w:rPr>
          <w:rFonts w:ascii="Times New Roman" w:hAnsi="Times New Roman"/>
          <w:sz w:val="28"/>
          <w:szCs w:val="28"/>
        </w:rPr>
        <w:t>2</w:t>
      </w:r>
      <w:r w:rsidR="00F81B6C" w:rsidRPr="00CB0134">
        <w:rPr>
          <w:rFonts w:ascii="Times New Roman" w:hAnsi="Times New Roman"/>
          <w:sz w:val="28"/>
          <w:szCs w:val="28"/>
        </w:rPr>
        <w:t xml:space="preserve">3 </w:t>
      </w:r>
      <w:r w:rsidR="00C43D55" w:rsidRPr="00CB0134">
        <w:rPr>
          <w:rFonts w:ascii="Times New Roman" w:hAnsi="Times New Roman"/>
          <w:sz w:val="28"/>
          <w:szCs w:val="28"/>
        </w:rPr>
        <w:t>годов</w:t>
      </w:r>
      <w:r w:rsidR="00DF2F3A" w:rsidRPr="00CB0134">
        <w:rPr>
          <w:rFonts w:ascii="Times New Roman" w:hAnsi="Times New Roman"/>
          <w:sz w:val="28"/>
          <w:szCs w:val="28"/>
        </w:rPr>
        <w:t>»</w:t>
      </w:r>
      <w:r w:rsidRPr="00CB0134">
        <w:rPr>
          <w:rFonts w:ascii="Times New Roman" w:hAnsi="Times New Roman"/>
          <w:sz w:val="28"/>
          <w:szCs w:val="28"/>
        </w:rPr>
        <w:t xml:space="preserve"> (далее – проект закона) </w:t>
      </w:r>
      <w:r w:rsidR="00E15491" w:rsidRPr="00CB0134">
        <w:rPr>
          <w:rFonts w:ascii="Times New Roman" w:hAnsi="Times New Roman"/>
          <w:sz w:val="28"/>
          <w:szCs w:val="28"/>
        </w:rPr>
        <w:t>предусматривает:</w:t>
      </w:r>
    </w:p>
    <w:p w:rsidR="00E15491" w:rsidRPr="00CB0134" w:rsidRDefault="00E15491" w:rsidP="00F20A4E">
      <w:pPr>
        <w:spacing w:after="0"/>
        <w:ind w:firstLineChars="253" w:firstLine="708"/>
        <w:jc w:val="both"/>
        <w:rPr>
          <w:rFonts w:ascii="Times New Roman" w:hAnsi="Times New Roman"/>
          <w:sz w:val="28"/>
          <w:szCs w:val="28"/>
        </w:rPr>
      </w:pPr>
      <w:r w:rsidRPr="00CB0134">
        <w:rPr>
          <w:rFonts w:ascii="Times New Roman" w:hAnsi="Times New Roman"/>
          <w:sz w:val="28"/>
          <w:szCs w:val="28"/>
        </w:rPr>
        <w:t xml:space="preserve">в 2021 году увеличение доходной части областного бюджета Тверской области (далее - областной бюджет) на </w:t>
      </w:r>
      <w:r w:rsidR="006617C0" w:rsidRPr="00CB0134">
        <w:rPr>
          <w:rFonts w:ascii="Times New Roman" w:hAnsi="Times New Roman"/>
          <w:sz w:val="28"/>
          <w:szCs w:val="28"/>
        </w:rPr>
        <w:t>3</w:t>
      </w:r>
      <w:r w:rsidR="00AF342D">
        <w:rPr>
          <w:rFonts w:ascii="Times New Roman" w:hAnsi="Times New Roman"/>
          <w:sz w:val="28"/>
          <w:szCs w:val="28"/>
        </w:rPr>
        <w:t> 850 833</w:t>
      </w:r>
      <w:r w:rsidR="006617C0" w:rsidRPr="00CB0134">
        <w:rPr>
          <w:rFonts w:ascii="Times New Roman" w:hAnsi="Times New Roman"/>
          <w:sz w:val="28"/>
          <w:szCs w:val="28"/>
        </w:rPr>
        <w:t xml:space="preserve"> </w:t>
      </w:r>
      <w:r w:rsidRPr="00CB0134">
        <w:rPr>
          <w:rFonts w:ascii="Times New Roman" w:hAnsi="Times New Roman"/>
          <w:sz w:val="28"/>
          <w:szCs w:val="28"/>
        </w:rPr>
        <w:t xml:space="preserve">тыс. руб., увеличение расходной части на </w:t>
      </w:r>
      <w:r w:rsidR="005D0EA9" w:rsidRPr="00CB0134">
        <w:rPr>
          <w:rFonts w:ascii="Times New Roman" w:hAnsi="Times New Roman"/>
          <w:sz w:val="28"/>
          <w:szCs w:val="28"/>
        </w:rPr>
        <w:t>4</w:t>
      </w:r>
      <w:r w:rsidR="00AF342D">
        <w:rPr>
          <w:rFonts w:ascii="Times New Roman" w:hAnsi="Times New Roman"/>
          <w:sz w:val="28"/>
          <w:szCs w:val="28"/>
        </w:rPr>
        <w:t> 932 944,6</w:t>
      </w:r>
      <w:r w:rsidR="00480F40" w:rsidRPr="00CB0134">
        <w:rPr>
          <w:rFonts w:ascii="Times New Roman" w:hAnsi="Times New Roman"/>
          <w:sz w:val="28"/>
          <w:szCs w:val="28"/>
        </w:rPr>
        <w:t> </w:t>
      </w:r>
      <w:r w:rsidRPr="00CB0134">
        <w:rPr>
          <w:rFonts w:ascii="Times New Roman" w:hAnsi="Times New Roman"/>
          <w:sz w:val="28"/>
          <w:szCs w:val="28"/>
        </w:rPr>
        <w:t xml:space="preserve">тыс. руб., увеличение дефицита на </w:t>
      </w:r>
      <w:r w:rsidR="005D0EA9" w:rsidRPr="00CB0134">
        <w:rPr>
          <w:rFonts w:ascii="Times New Roman" w:hAnsi="Times New Roman"/>
          <w:sz w:val="28"/>
          <w:szCs w:val="28"/>
        </w:rPr>
        <w:t>1 082 111,6</w:t>
      </w:r>
      <w:r w:rsidR="006617C0" w:rsidRPr="00CB0134">
        <w:rPr>
          <w:rFonts w:ascii="Times New Roman" w:hAnsi="Times New Roman"/>
          <w:sz w:val="28"/>
          <w:szCs w:val="28"/>
        </w:rPr>
        <w:t> </w:t>
      </w:r>
      <w:r w:rsidRPr="00CB0134">
        <w:rPr>
          <w:rFonts w:ascii="Times New Roman" w:hAnsi="Times New Roman"/>
          <w:sz w:val="28"/>
          <w:szCs w:val="28"/>
        </w:rPr>
        <w:t xml:space="preserve">тыс. руб.; </w:t>
      </w:r>
    </w:p>
    <w:p w:rsidR="00E15491" w:rsidRPr="00CB0134" w:rsidRDefault="00E15491" w:rsidP="00F20A4E">
      <w:pPr>
        <w:spacing w:after="0"/>
        <w:ind w:firstLineChars="253" w:firstLine="708"/>
        <w:jc w:val="both"/>
        <w:rPr>
          <w:rFonts w:ascii="Times New Roman" w:hAnsi="Times New Roman"/>
          <w:sz w:val="28"/>
          <w:szCs w:val="28"/>
        </w:rPr>
      </w:pPr>
      <w:r w:rsidRPr="00CB0134">
        <w:rPr>
          <w:rFonts w:ascii="Times New Roman" w:hAnsi="Times New Roman"/>
          <w:sz w:val="28"/>
          <w:szCs w:val="28"/>
        </w:rPr>
        <w:t>в 2022 году</w:t>
      </w:r>
      <w:r w:rsidRPr="00CB0134">
        <w:t xml:space="preserve"> </w:t>
      </w:r>
      <w:r w:rsidR="006617C0" w:rsidRPr="00CB0134">
        <w:rPr>
          <w:rFonts w:ascii="Times New Roman" w:hAnsi="Times New Roman"/>
          <w:sz w:val="28"/>
          <w:szCs w:val="28"/>
        </w:rPr>
        <w:t>уменьшение</w:t>
      </w:r>
      <w:r w:rsidR="002B7E2F" w:rsidRPr="00CB0134">
        <w:rPr>
          <w:rFonts w:ascii="Times New Roman" w:hAnsi="Times New Roman"/>
          <w:sz w:val="28"/>
          <w:szCs w:val="28"/>
        </w:rPr>
        <w:t xml:space="preserve"> доходной части на </w:t>
      </w:r>
      <w:r w:rsidR="006617C0" w:rsidRPr="00CB0134">
        <w:rPr>
          <w:rFonts w:ascii="Times New Roman" w:hAnsi="Times New Roman"/>
          <w:sz w:val="28"/>
          <w:szCs w:val="28"/>
        </w:rPr>
        <w:t xml:space="preserve">144 972,0 </w:t>
      </w:r>
      <w:r w:rsidR="002B7E2F" w:rsidRPr="00CB0134">
        <w:rPr>
          <w:rFonts w:ascii="Times New Roman" w:hAnsi="Times New Roman"/>
          <w:sz w:val="28"/>
          <w:szCs w:val="28"/>
        </w:rPr>
        <w:t xml:space="preserve">тыс. руб., </w:t>
      </w:r>
      <w:r w:rsidR="006617C0" w:rsidRPr="00CB0134">
        <w:rPr>
          <w:rFonts w:ascii="Times New Roman" w:hAnsi="Times New Roman"/>
          <w:sz w:val="28"/>
          <w:szCs w:val="28"/>
        </w:rPr>
        <w:t>уменьшение</w:t>
      </w:r>
      <w:r w:rsidRPr="00CB0134">
        <w:rPr>
          <w:rFonts w:ascii="Times New Roman" w:hAnsi="Times New Roman"/>
          <w:sz w:val="28"/>
          <w:szCs w:val="28"/>
        </w:rPr>
        <w:t xml:space="preserve"> расходной части на </w:t>
      </w:r>
      <w:r w:rsidR="006566F3" w:rsidRPr="00CB0134">
        <w:rPr>
          <w:rFonts w:ascii="Times New Roman" w:hAnsi="Times New Roman"/>
          <w:sz w:val="28"/>
          <w:szCs w:val="28"/>
        </w:rPr>
        <w:t>170 555,3</w:t>
      </w:r>
      <w:r w:rsidR="006617C0" w:rsidRPr="00CB0134">
        <w:rPr>
          <w:rFonts w:ascii="Times New Roman" w:hAnsi="Times New Roman"/>
          <w:sz w:val="28"/>
          <w:szCs w:val="28"/>
        </w:rPr>
        <w:t xml:space="preserve"> </w:t>
      </w:r>
      <w:r w:rsidRPr="00CB0134">
        <w:rPr>
          <w:rFonts w:ascii="Times New Roman" w:hAnsi="Times New Roman"/>
          <w:sz w:val="28"/>
          <w:szCs w:val="28"/>
        </w:rPr>
        <w:t>тыс.</w:t>
      </w:r>
      <w:r w:rsidR="00F77A8F" w:rsidRPr="00CB0134">
        <w:rPr>
          <w:rFonts w:ascii="Times New Roman" w:hAnsi="Times New Roman"/>
          <w:sz w:val="28"/>
          <w:szCs w:val="28"/>
        </w:rPr>
        <w:t> </w:t>
      </w:r>
      <w:r w:rsidRPr="00CB0134">
        <w:rPr>
          <w:rFonts w:ascii="Times New Roman" w:hAnsi="Times New Roman"/>
          <w:sz w:val="28"/>
          <w:szCs w:val="28"/>
        </w:rPr>
        <w:t>руб.</w:t>
      </w:r>
      <w:r w:rsidR="002B7E2F" w:rsidRPr="00CB0134">
        <w:rPr>
          <w:rFonts w:ascii="Times New Roman" w:hAnsi="Times New Roman"/>
          <w:sz w:val="28"/>
          <w:szCs w:val="28"/>
        </w:rPr>
        <w:t xml:space="preserve">, </w:t>
      </w:r>
      <w:r w:rsidR="006617C0" w:rsidRPr="00CB0134">
        <w:rPr>
          <w:rFonts w:ascii="Times New Roman" w:hAnsi="Times New Roman"/>
          <w:sz w:val="28"/>
          <w:szCs w:val="28"/>
        </w:rPr>
        <w:t>уменьшение</w:t>
      </w:r>
      <w:r w:rsidR="002B7E2F" w:rsidRPr="00CB0134">
        <w:rPr>
          <w:rFonts w:ascii="Times New Roman" w:hAnsi="Times New Roman"/>
          <w:sz w:val="28"/>
          <w:szCs w:val="28"/>
        </w:rPr>
        <w:t xml:space="preserve"> дефицита на </w:t>
      </w:r>
      <w:r w:rsidR="006566F3" w:rsidRPr="00CB0134">
        <w:rPr>
          <w:rFonts w:ascii="Times New Roman" w:hAnsi="Times New Roman"/>
          <w:sz w:val="28"/>
          <w:szCs w:val="28"/>
        </w:rPr>
        <w:t>25 583,3</w:t>
      </w:r>
      <w:r w:rsidR="006617C0" w:rsidRPr="00CB0134">
        <w:rPr>
          <w:rFonts w:ascii="Times New Roman" w:hAnsi="Times New Roman"/>
          <w:sz w:val="28"/>
          <w:szCs w:val="28"/>
        </w:rPr>
        <w:t xml:space="preserve"> тыс. руб.</w:t>
      </w:r>
    </w:p>
    <w:p w:rsidR="00E15491" w:rsidRPr="00CB0134" w:rsidRDefault="00E15491" w:rsidP="00F20A4E">
      <w:pPr>
        <w:spacing w:after="0"/>
        <w:ind w:firstLineChars="253" w:firstLine="708"/>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w:t>
      </w:r>
      <w:r w:rsidR="00C70D7C">
        <w:rPr>
          <w:rFonts w:ascii="Times New Roman" w:hAnsi="Times New Roman"/>
          <w:color w:val="000000" w:themeColor="text1"/>
          <w:sz w:val="28"/>
          <w:szCs w:val="28"/>
        </w:rPr>
        <w:t>п</w:t>
      </w:r>
      <w:r w:rsidRPr="00CB0134">
        <w:rPr>
          <w:rFonts w:ascii="Times New Roman" w:hAnsi="Times New Roman"/>
          <w:color w:val="000000" w:themeColor="text1"/>
          <w:sz w:val="28"/>
          <w:szCs w:val="28"/>
        </w:rPr>
        <w:t>риложение 1 к пояснительной записке).</w:t>
      </w:r>
    </w:p>
    <w:p w:rsidR="00CC7A22" w:rsidRPr="00CB0134" w:rsidRDefault="00CC7A22" w:rsidP="00F20A4E">
      <w:pPr>
        <w:spacing w:after="0"/>
        <w:ind w:firstLineChars="253" w:firstLine="708"/>
        <w:jc w:val="both"/>
        <w:rPr>
          <w:rFonts w:ascii="Times New Roman" w:hAnsi="Times New Roman"/>
          <w:color w:val="000000" w:themeColor="text1"/>
          <w:sz w:val="28"/>
          <w:szCs w:val="28"/>
        </w:rPr>
      </w:pPr>
    </w:p>
    <w:p w:rsidR="00585403" w:rsidRPr="00CB0134" w:rsidRDefault="00585403" w:rsidP="00F20A4E">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66274958"/>
      <w:bookmarkStart w:id="4" w:name="_Toc87527424"/>
      <w:r w:rsidRPr="00CB0134">
        <w:rPr>
          <w:rFonts w:ascii="Times New Roman" w:hAnsi="Times New Roman"/>
          <w:b/>
          <w:sz w:val="28"/>
          <w:szCs w:val="28"/>
        </w:rPr>
        <w:t>ДОХОДЫ</w:t>
      </w:r>
      <w:bookmarkEnd w:id="0"/>
      <w:bookmarkEnd w:id="1"/>
      <w:bookmarkEnd w:id="2"/>
      <w:bookmarkEnd w:id="3"/>
      <w:bookmarkEnd w:id="4"/>
    </w:p>
    <w:p w:rsidR="00CC7A22" w:rsidRPr="00CB0134" w:rsidRDefault="00CC7A22" w:rsidP="00F20A4E">
      <w:pPr>
        <w:pStyle w:val="20"/>
        <w:tabs>
          <w:tab w:val="left" w:pos="0"/>
        </w:tabs>
        <w:spacing w:before="0" w:after="0"/>
        <w:ind w:right="-2" w:firstLine="709"/>
        <w:jc w:val="center"/>
        <w:rPr>
          <w:rFonts w:ascii="Times New Roman" w:hAnsi="Times New Roman" w:cs="Times New Roman"/>
          <w:i w:val="0"/>
        </w:rPr>
      </w:pPr>
      <w:bookmarkStart w:id="5" w:name="_Toc87527425"/>
      <w:r w:rsidRPr="00CB0134">
        <w:rPr>
          <w:rFonts w:ascii="Times New Roman" w:hAnsi="Times New Roman" w:cs="Times New Roman"/>
          <w:i w:val="0"/>
        </w:rPr>
        <w:t>Налоговые и неналоговые доходы</w:t>
      </w:r>
      <w:bookmarkEnd w:id="5"/>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В приложении 4 «Перечень главных администраторов доходов областного бюджета на 2021 год и на плановый период 2022 и 2023 годов»:</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Главным управлением «Государственная жилищная инспекция» Тверской области (017) администрирование по коду бюджетной классификации:</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01132 01 0000 140 «Административные штрафы, установленные </w:t>
      </w:r>
      <w:hyperlink r:id="rId8" w:anchor="/document/12125267/entry/130" w:history="1">
        <w:r w:rsidRPr="00CB0134">
          <w:rPr>
            <w:rFonts w:ascii="Times New Roman" w:eastAsiaTheme="minorHAnsi" w:hAnsi="Times New Roman"/>
            <w:sz w:val="28"/>
            <w:szCs w:val="28"/>
          </w:rPr>
          <w:t>главой 13</w:t>
        </w:r>
      </w:hyperlink>
      <w:r w:rsidRPr="00CB0134">
        <w:rPr>
          <w:rFonts w:ascii="Times New Roman" w:eastAsiaTheme="minorHAnsi" w:hAnsi="Times New Roman"/>
          <w:sz w:val="28"/>
          <w:szCs w:val="2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Федерации&lt;2&gt;».</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Главным управлением «Региональная энергетическая комиссия» Тверской области (025) администрирование по коду бюджетной классификации:</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01092 01 0000 140 «Административные штрафы, установленные </w:t>
      </w:r>
      <w:hyperlink r:id="rId9" w:anchor="/document/12125267/entry/90" w:history="1">
        <w:r w:rsidRPr="00CB0134">
          <w:rPr>
            <w:rFonts w:ascii="Times New Roman" w:eastAsiaTheme="minorHAnsi" w:hAnsi="Times New Roman"/>
            <w:sz w:val="28"/>
            <w:szCs w:val="28"/>
          </w:rPr>
          <w:t>главой</w:t>
        </w:r>
      </w:hyperlink>
      <w:r w:rsidRPr="00CB0134">
        <w:rPr>
          <w:rFonts w:ascii="Times New Roman" w:eastAsiaTheme="minorHAnsi" w:hAnsi="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w:t>
      </w:r>
      <w:r w:rsidRPr="00CB0134">
        <w:rPr>
          <w:rFonts w:ascii="Times New Roman" w:eastAsiaTheme="minorHAnsi" w:hAnsi="Times New Roman"/>
          <w:sz w:val="28"/>
          <w:szCs w:val="28"/>
        </w:rPr>
        <w:lastRenderedPageBreak/>
        <w:t>лицами органов исполнительной власти субъектов Российской Федерации, учреждениями субъектов Российской Федерации&lt;2&gt;».</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Предлагаем закрепить за Министерством образования Тверской области</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(075) администрирование по код</w:t>
      </w:r>
      <w:r w:rsidR="00975D61" w:rsidRPr="00CB0134">
        <w:rPr>
          <w:rFonts w:ascii="Times New Roman" w:eastAsiaTheme="minorHAnsi" w:hAnsi="Times New Roman"/>
          <w:sz w:val="28"/>
          <w:szCs w:val="28"/>
        </w:rPr>
        <w:t>ам</w:t>
      </w:r>
      <w:r w:rsidRPr="00CB0134">
        <w:rPr>
          <w:rFonts w:ascii="Times New Roman" w:eastAsiaTheme="minorHAnsi" w:hAnsi="Times New Roman"/>
          <w:sz w:val="28"/>
          <w:szCs w:val="28"/>
        </w:rPr>
        <w:t xml:space="preserve"> бюджетной классификации:</w:t>
      </w:r>
    </w:p>
    <w:p w:rsidR="00CC7A22" w:rsidRPr="00CB0134" w:rsidRDefault="00CC7A22" w:rsidP="00F20A4E">
      <w:pPr>
        <w:widowControl w:val="0"/>
        <w:autoSpaceDE w:val="0"/>
        <w:autoSpaceDN w:val="0"/>
        <w:adjustRightInd w:val="0"/>
        <w:spacing w:after="0"/>
        <w:ind w:right="143"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000 1 16 02010 02 0000 140</w:t>
      </w:r>
      <w:r w:rsidRPr="00CB0134">
        <w:rPr>
          <w:rFonts w:ascii="Times New Roman" w:eastAsiaTheme="minorHAnsi" w:hAnsi="Times New Roman"/>
          <w:sz w:val="28"/>
          <w:szCs w:val="28"/>
        </w:rPr>
        <w:tab/>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&lt;2&gt;»</w:t>
      </w:r>
      <w:r w:rsidR="00975D61" w:rsidRPr="00CB0134">
        <w:rPr>
          <w:rFonts w:ascii="Times New Roman" w:eastAsiaTheme="minorHAnsi" w:hAnsi="Times New Roman"/>
          <w:sz w:val="28"/>
          <w:szCs w:val="28"/>
        </w:rPr>
        <w:t>.</w:t>
      </w:r>
    </w:p>
    <w:p w:rsidR="00975D61" w:rsidRPr="00CB0134" w:rsidRDefault="00975D61" w:rsidP="00F20A4E">
      <w:pPr>
        <w:widowControl w:val="0"/>
        <w:autoSpaceDE w:val="0"/>
        <w:autoSpaceDN w:val="0"/>
        <w:adjustRightInd w:val="0"/>
        <w:spacing w:after="0"/>
        <w:ind w:right="143"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01173 01 0000 140«Административные штрафы, установленные </w:t>
      </w:r>
      <w:hyperlink r:id="rId10" w:anchor="/document/12125267/entry/170" w:history="1">
        <w:r w:rsidRPr="00CB0134">
          <w:rPr>
            <w:rFonts w:ascii="Times New Roman" w:eastAsiaTheme="minorHAnsi" w:hAnsi="Times New Roman"/>
            <w:sz w:val="28"/>
            <w:szCs w:val="28"/>
          </w:rPr>
          <w:t>главой 17</w:t>
        </w:r>
      </w:hyperlink>
      <w:r w:rsidRPr="00CB0134">
        <w:rPr>
          <w:rFonts w:ascii="Times New Roman" w:eastAsiaTheme="minorHAnsi" w:hAnsi="Times New Roman"/>
          <w:sz w:val="28"/>
          <w:szCs w:val="28"/>
        </w:rPr>
        <w:t>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прав&lt;2&gt;».</w:t>
      </w:r>
    </w:p>
    <w:p w:rsidR="00CC7A22" w:rsidRPr="00CB0134" w:rsidRDefault="00CC7A22" w:rsidP="00F20A4E">
      <w:pPr>
        <w:widowControl w:val="0"/>
        <w:autoSpaceDE w:val="0"/>
        <w:autoSpaceDN w:val="0"/>
        <w:adjustRightInd w:val="0"/>
        <w:spacing w:after="0"/>
        <w:ind w:right="143"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Министерством транспорта Тверской области (104) администрирование по коду бюджетной классификации:</w:t>
      </w:r>
    </w:p>
    <w:p w:rsidR="00CC7A22" w:rsidRPr="00CB0134" w:rsidRDefault="00CC7A22"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000 1 16 01112 01 0000 140</w:t>
      </w:r>
      <w:r w:rsidRPr="00CB0134">
        <w:rPr>
          <w:rFonts w:ascii="Times New Roman" w:eastAsiaTheme="minorHAnsi" w:hAnsi="Times New Roman"/>
          <w:sz w:val="28"/>
          <w:szCs w:val="28"/>
        </w:rPr>
        <w:tab/>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&lt;2&gt;».</w:t>
      </w:r>
    </w:p>
    <w:p w:rsidR="00CC7A22" w:rsidRPr="00CB0134" w:rsidRDefault="00CC7A22" w:rsidP="00F20A4E">
      <w:pPr>
        <w:widowControl w:val="0"/>
        <w:autoSpaceDE w:val="0"/>
        <w:autoSpaceDN w:val="0"/>
        <w:adjustRightInd w:val="0"/>
        <w:spacing w:after="0"/>
        <w:ind w:right="143"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Министерством природных ресурсов и экологии Тверской области (327) администрирование по коду бюджетной классификации:</w:t>
      </w:r>
    </w:p>
    <w:p w:rsidR="00CC7A22" w:rsidRPr="00CB0134" w:rsidRDefault="00CC7A22"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000 1 16 01083 01 0000 140</w:t>
      </w:r>
      <w:r w:rsidRPr="00CB0134">
        <w:rPr>
          <w:rFonts w:ascii="Times New Roman" w:eastAsiaTheme="minorHAnsi" w:hAnsi="Times New Roman"/>
          <w:sz w:val="28"/>
          <w:szCs w:val="28"/>
        </w:rPr>
        <w:tab/>
        <w:t>«Административные штрафы, установленные </w:t>
      </w:r>
      <w:hyperlink r:id="rId11" w:anchor="/document/12125267/entry/80" w:history="1">
        <w:r w:rsidRPr="00CB0134">
          <w:rPr>
            <w:rFonts w:ascii="Times New Roman" w:eastAsiaTheme="minorHAnsi" w:hAnsi="Times New Roman"/>
            <w:sz w:val="28"/>
            <w:szCs w:val="28"/>
          </w:rPr>
          <w:t>главой 8</w:t>
        </w:r>
      </w:hyperlink>
      <w:r w:rsidRPr="00CB0134">
        <w:rPr>
          <w:rFonts w:ascii="Times New Roman" w:eastAsiaTheme="minorHAnsi" w:hAnsi="Times New Roman"/>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&lt;2&gt;».</w:t>
      </w:r>
    </w:p>
    <w:p w:rsidR="00CC7A22" w:rsidRPr="00CB0134" w:rsidRDefault="00CC7A22" w:rsidP="00F20A4E">
      <w:pPr>
        <w:widowControl w:val="0"/>
        <w:autoSpaceDE w:val="0"/>
        <w:autoSpaceDN w:val="0"/>
        <w:adjustRightInd w:val="0"/>
        <w:spacing w:after="0"/>
        <w:ind w:right="143"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Министерством Тверской области по обеспечению контрольных функций (332) администрирование по коду бюджетной классификации:</w:t>
      </w:r>
    </w:p>
    <w:p w:rsidR="00CC7A22" w:rsidRPr="00CB0134" w:rsidRDefault="00CC7A22"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000 1 16 01205 01 0000 140</w:t>
      </w:r>
      <w:r w:rsidRPr="00CB0134">
        <w:rPr>
          <w:rFonts w:ascii="Times New Roman" w:eastAsiaTheme="minorHAnsi" w:hAnsi="Times New Roman"/>
          <w:sz w:val="28"/>
          <w:szCs w:val="28"/>
        </w:rPr>
        <w:tab/>
        <w:t>«Административные штрафы, установленные </w:t>
      </w:r>
      <w:hyperlink r:id="rId12" w:anchor="/document/12125267/entry/200" w:history="1">
        <w:r w:rsidRPr="00CB0134">
          <w:rPr>
            <w:rFonts w:ascii="Times New Roman" w:eastAsiaTheme="minorHAnsi" w:hAnsi="Times New Roman"/>
            <w:sz w:val="28"/>
            <w:szCs w:val="28"/>
          </w:rPr>
          <w:t>главой 20</w:t>
        </w:r>
      </w:hyperlink>
      <w:r w:rsidRPr="00CB0134">
        <w:rPr>
          <w:rFonts w:ascii="Times New Roman" w:eastAsiaTheme="minorHAnsi" w:hAnsi="Times New Roman"/>
          <w:sz w:val="28"/>
          <w:szCs w:val="28"/>
        </w:rPr>
        <w:t xml:space="preserve"> Кодекса Российской Федерации об административных правонарушениях, за административные правонарушения, </w:t>
      </w:r>
      <w:r w:rsidRPr="00CB0134">
        <w:rPr>
          <w:rFonts w:ascii="Times New Roman" w:eastAsiaTheme="minorHAnsi" w:hAnsi="Times New Roman"/>
          <w:sz w:val="28"/>
          <w:szCs w:val="28"/>
        </w:rPr>
        <w:lastRenderedPageBreak/>
        <w:t>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p w:rsidR="00CC7A22" w:rsidRPr="00CB0134" w:rsidRDefault="00CC7A22" w:rsidP="00F20A4E">
      <w:pPr>
        <w:widowControl w:val="0"/>
        <w:autoSpaceDE w:val="0"/>
        <w:autoSpaceDN w:val="0"/>
        <w:adjustRightInd w:val="0"/>
        <w:spacing w:after="0"/>
        <w:ind w:right="143"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Главным управлением региональной безопасности Тверской области (335) администрирование по кодам бюджетной классификации:</w:t>
      </w:r>
    </w:p>
    <w:p w:rsidR="00CC7A22" w:rsidRPr="00CB0134" w:rsidRDefault="00CC7A22"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000 1 16 01183 01 0000 140</w:t>
      </w:r>
      <w:r w:rsidRPr="00CB0134">
        <w:rPr>
          <w:rFonts w:ascii="Times New Roman" w:eastAsiaTheme="minorHAnsi" w:hAnsi="Times New Roman"/>
          <w:sz w:val="28"/>
          <w:szCs w:val="28"/>
        </w:rPr>
        <w:tab/>
        <w:t>«Административные штрафы, установленные </w:t>
      </w:r>
      <w:hyperlink r:id="rId13" w:anchor="/document/12125267/entry/180" w:history="1">
        <w:r w:rsidRPr="00CB0134">
          <w:rPr>
            <w:rFonts w:ascii="Times New Roman" w:eastAsiaTheme="minorHAnsi" w:hAnsi="Times New Roman"/>
            <w:sz w:val="28"/>
            <w:szCs w:val="28"/>
          </w:rPr>
          <w:t>главой 18</w:t>
        </w:r>
      </w:hyperlink>
      <w:r w:rsidRPr="00CB0134">
        <w:rPr>
          <w:rFonts w:ascii="Times New Roman" w:eastAsiaTheme="minorHAnsi" w:hAnsi="Times New Roman"/>
          <w:sz w:val="28"/>
          <w:szCs w:val="28"/>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p w:rsidR="00CC7A22" w:rsidRPr="00CB0134" w:rsidRDefault="00CC7A22"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000 1 16 01202 01 0000 140</w:t>
      </w:r>
      <w:r w:rsidRPr="00CB0134">
        <w:rPr>
          <w:rFonts w:ascii="Times New Roman" w:eastAsiaTheme="minorHAnsi" w:hAnsi="Times New Roman"/>
          <w:sz w:val="28"/>
          <w:szCs w:val="28"/>
        </w:rPr>
        <w:tab/>
        <w:t>«Административные штрафы, установленные </w:t>
      </w:r>
      <w:hyperlink r:id="rId14" w:anchor="/document/12125267/entry/200" w:history="1">
        <w:r w:rsidRPr="00CB0134">
          <w:rPr>
            <w:rFonts w:ascii="Times New Roman" w:eastAsiaTheme="minorHAnsi" w:hAnsi="Times New Roman"/>
            <w:sz w:val="28"/>
            <w:szCs w:val="28"/>
          </w:rPr>
          <w:t>главой 20</w:t>
        </w:r>
      </w:hyperlink>
      <w:r w:rsidRPr="00CB0134">
        <w:rPr>
          <w:rFonts w:ascii="Times New Roman" w:eastAsiaTheme="minorHAnsi" w:hAnsi="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&lt;2&gt;».</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В приложении 7 «Перечень главных администраторов доходов областного бюджета на 2021 год и на плановый период 2022 и 2023 годов – органов государственной власти Российской Федерации»:</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Федеральной службой войск национальной гвардии Российской Федерации (180) администрирование по коду бюджетной классификации:</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1 16 01121 01 0000 140 «Административные штрафы, установленные </w:t>
      </w:r>
      <w:hyperlink r:id="rId15" w:anchor="/document/12125267/entry/120" w:history="1">
        <w:r w:rsidRPr="00CB0134">
          <w:rPr>
            <w:rFonts w:ascii="Times New Roman" w:eastAsiaTheme="minorHAnsi" w:hAnsi="Times New Roman"/>
            <w:sz w:val="28"/>
            <w:szCs w:val="28"/>
          </w:rPr>
          <w:t>главой 12</w:t>
        </w:r>
      </w:hyperlink>
      <w:r w:rsidRPr="00CB0134">
        <w:rPr>
          <w:rFonts w:ascii="Times New Roman" w:eastAsiaTheme="minorHAnsi" w:hAnsi="Times New Roman"/>
          <w:sz w:val="28"/>
          <w:szCs w:val="28"/>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w:t>
      </w:r>
    </w:p>
    <w:p w:rsidR="00CC7A22" w:rsidRPr="00CB0134" w:rsidRDefault="00CC7A22"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Федеральной налоговой службой (182) администрирование по коду бюджетной классификации:</w:t>
      </w:r>
    </w:p>
    <w:p w:rsidR="00CC7A22" w:rsidRPr="00CB0134" w:rsidRDefault="00CC7A22"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lastRenderedPageBreak/>
        <w:t>000 1 09 11000 02 0000 110 «Налог, взимаемый в виде стоимости патента в связи с применением упрощенной системы налогообложения &lt;1&gt;».</w:t>
      </w:r>
    </w:p>
    <w:p w:rsidR="00E774B5" w:rsidRPr="00CB0134" w:rsidRDefault="00E774B5"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Кроме того, предлагается признать утратившей силу статью 3, устанавливающую норматив отчислений для осуществления возврата дохода по коду классификации доходов бюджетов 000 1 17 11000 02 0000 180 «Возврат декларационного платежа, уплаченного в период с 1 марта 2007 года и до 1 января 2008 года при упрощенном декларировании доходов» в размере 100 процентов из областного бюджета, в связи исключением декларационного платежа из состава неналоговых доходов бюджетов субъектов Российской Федерации, на основании Федерального закона от 01.07.2021 № 251-ФЗ </w:t>
      </w:r>
      <w:r w:rsidRPr="00CB0134">
        <w:rPr>
          <w:rFonts w:ascii="Times New Roman" w:eastAsiaTheme="minorHAnsi" w:hAnsi="Times New Roman"/>
          <w:sz w:val="28"/>
          <w:szCs w:val="28"/>
        </w:rPr>
        <w:br/>
        <w:t xml:space="preserve">«О внесении изменений в Бюджетный кодекс Российской Федерации». </w:t>
      </w:r>
    </w:p>
    <w:p w:rsidR="00585403" w:rsidRPr="00CB0134" w:rsidRDefault="00585403" w:rsidP="00F20A4E">
      <w:pPr>
        <w:pStyle w:val="20"/>
        <w:tabs>
          <w:tab w:val="left" w:pos="0"/>
        </w:tabs>
        <w:spacing w:before="0" w:after="0"/>
        <w:ind w:right="-2" w:firstLine="709"/>
        <w:jc w:val="center"/>
        <w:rPr>
          <w:rFonts w:ascii="Times New Roman" w:hAnsi="Times New Roman" w:cs="Times New Roman"/>
          <w:i w:val="0"/>
        </w:rPr>
      </w:pPr>
      <w:bookmarkStart w:id="6" w:name="_Toc66274959"/>
      <w:bookmarkStart w:id="7" w:name="_Toc486588540"/>
      <w:bookmarkStart w:id="8" w:name="_Toc506376858"/>
      <w:bookmarkStart w:id="9" w:name="_Toc371433812"/>
      <w:bookmarkStart w:id="10" w:name="_Toc87527426"/>
      <w:r w:rsidRPr="00CB0134">
        <w:rPr>
          <w:rFonts w:ascii="Times New Roman" w:hAnsi="Times New Roman" w:cs="Times New Roman"/>
          <w:i w:val="0"/>
        </w:rPr>
        <w:t>Безвозмездные поступления</w:t>
      </w:r>
      <w:bookmarkEnd w:id="6"/>
      <w:bookmarkEnd w:id="10"/>
    </w:p>
    <w:bookmarkEnd w:id="7"/>
    <w:bookmarkEnd w:id="8"/>
    <w:bookmarkEnd w:id="9"/>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Предлагается увеличить поступление доходов областного бюджета по группе 2 «Безвозмездные поступления» на 2021 год на </w:t>
      </w:r>
      <w:r w:rsidR="002B4917" w:rsidRPr="002B4917">
        <w:rPr>
          <w:rFonts w:ascii="Times New Roman" w:eastAsiaTheme="minorHAnsi" w:hAnsi="Times New Roman"/>
          <w:sz w:val="28"/>
          <w:szCs w:val="28"/>
        </w:rPr>
        <w:t xml:space="preserve">3 850 833,0 </w:t>
      </w:r>
      <w:r w:rsidRPr="00CB0134">
        <w:rPr>
          <w:rFonts w:ascii="Times New Roman" w:eastAsiaTheme="minorHAnsi" w:hAnsi="Times New Roman"/>
          <w:sz w:val="28"/>
          <w:szCs w:val="28"/>
        </w:rPr>
        <w:t>тыс. руб., в том числе внести изменения по кодам доходов:</w:t>
      </w:r>
    </w:p>
    <w:p w:rsidR="00A15F50"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000 2 02 15002 02 0000 150</w:t>
      </w:r>
      <w:r w:rsidRPr="00CB0134">
        <w:rPr>
          <w:rFonts w:ascii="Times New Roman" w:eastAsiaTheme="minorHAnsi" w:hAnsi="Times New Roman"/>
          <w:sz w:val="28"/>
          <w:szCs w:val="28"/>
        </w:rPr>
        <w:tab/>
        <w:t xml:space="preserve">«Дотации бюджетам субъектов Российской Федерации на поддержку мер по обеспечению сбалансированности бюджетов» в соответствии с распоряжением Правительства РФ от 15.07.2021 №1935-р увеличить в сумме 1 500 000,0 тыс. руб. </w:t>
      </w:r>
    </w:p>
    <w:p w:rsidR="002B4917" w:rsidRDefault="002B4917" w:rsidP="00F20A4E">
      <w:pPr>
        <w:spacing w:after="160"/>
        <w:ind w:firstLine="709"/>
        <w:jc w:val="both"/>
        <w:rPr>
          <w:rFonts w:ascii="Times New Roman" w:eastAsiaTheme="minorHAnsi" w:hAnsi="Times New Roman"/>
          <w:sz w:val="28"/>
          <w:szCs w:val="28"/>
        </w:rPr>
      </w:pPr>
      <w:r w:rsidRPr="002B4917">
        <w:rPr>
          <w:rFonts w:ascii="Times New Roman" w:eastAsiaTheme="minorHAnsi" w:hAnsi="Times New Roman"/>
          <w:sz w:val="28"/>
          <w:szCs w:val="28"/>
        </w:rPr>
        <w:t xml:space="preserve">000 2 02 15549 02 0000 150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соответствии с распоряжением Правительства Тверской области от 23.08.2021 № 804-рп и </w:t>
      </w:r>
      <w:r w:rsidR="002A1010" w:rsidRPr="002A1010">
        <w:rPr>
          <w:rFonts w:ascii="Times New Roman" w:eastAsiaTheme="minorHAnsi" w:hAnsi="Times New Roman"/>
          <w:sz w:val="28"/>
          <w:szCs w:val="28"/>
        </w:rPr>
        <w:t xml:space="preserve">с учетом суммы принятых решений о направлениях расходования указанной дотации </w:t>
      </w:r>
      <w:r w:rsidRPr="002B4917">
        <w:rPr>
          <w:rFonts w:ascii="Times New Roman" w:eastAsiaTheme="minorHAnsi" w:hAnsi="Times New Roman"/>
          <w:sz w:val="28"/>
          <w:szCs w:val="28"/>
        </w:rPr>
        <w:t>увеличить в сумме 27 415,0 тыс. руб.</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000 2 02 25210 02 0000 150</w:t>
      </w:r>
      <w:r w:rsidRPr="00CB0134">
        <w:rPr>
          <w:rFonts w:ascii="Times New Roman" w:eastAsiaTheme="minorHAnsi" w:hAnsi="Times New Roman"/>
          <w:sz w:val="28"/>
          <w:szCs w:val="28"/>
        </w:rPr>
        <w:tab/>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соответствии с уведомлением от 05.03.2021 № № 280-2021-1-062/001 увеличить в сумме 162 875,3 тыс. руб. (приложение</w:t>
      </w:r>
      <w:r w:rsidR="00A82F04" w:rsidRPr="00CB0134">
        <w:rPr>
          <w:rFonts w:ascii="Times New Roman" w:eastAsiaTheme="minorHAnsi" w:hAnsi="Times New Roman"/>
          <w:sz w:val="28"/>
          <w:szCs w:val="28"/>
        </w:rPr>
        <w:t xml:space="preserve"> 2</w:t>
      </w:r>
      <w:r w:rsidRPr="00CB0134">
        <w:rPr>
          <w:rFonts w:ascii="Times New Roman" w:eastAsiaTheme="minorHAnsi" w:hAnsi="Times New Roman"/>
          <w:sz w:val="28"/>
          <w:szCs w:val="28"/>
        </w:rPr>
        <w:t xml:space="preserve"> 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000 2 02 25261 02 0000 150</w:t>
      </w:r>
      <w:r w:rsidRPr="00CB0134">
        <w:rPr>
          <w:rFonts w:ascii="Times New Roman" w:eastAsiaTheme="minorHAnsi" w:hAnsi="Times New Roman"/>
          <w:sz w:val="28"/>
          <w:szCs w:val="28"/>
        </w:rPr>
        <w:tab/>
      </w:r>
      <w:r w:rsidR="002B4168" w:rsidRPr="00CB0134">
        <w:rPr>
          <w:rFonts w:ascii="Times New Roman" w:eastAsiaTheme="minorHAnsi" w:hAnsi="Times New Roman"/>
          <w:sz w:val="28"/>
          <w:szCs w:val="28"/>
        </w:rPr>
        <w:t xml:space="preserve"> </w:t>
      </w:r>
      <w:r w:rsidRPr="00CB0134">
        <w:rPr>
          <w:rFonts w:ascii="Times New Roman" w:eastAsiaTheme="minorHAnsi" w:hAnsi="Times New Roman"/>
          <w:sz w:val="28"/>
          <w:szCs w:val="28"/>
        </w:rPr>
        <w:t>«Субсидии бюджетам субъектов Российской Федерации на мероприятия по развитию рынка газомоторного топлива» в соответствии дополнительным Соглашением от 16.12.202</w:t>
      </w:r>
      <w:r w:rsidR="000B73E2" w:rsidRPr="00CB0134">
        <w:rPr>
          <w:rFonts w:ascii="Times New Roman" w:eastAsiaTheme="minorHAnsi" w:hAnsi="Times New Roman"/>
          <w:sz w:val="28"/>
          <w:szCs w:val="28"/>
        </w:rPr>
        <w:t>0</w:t>
      </w:r>
      <w:r w:rsidRPr="00CB0134">
        <w:rPr>
          <w:rFonts w:ascii="Times New Roman" w:eastAsiaTheme="minorHAnsi" w:hAnsi="Times New Roman"/>
          <w:sz w:val="28"/>
          <w:szCs w:val="28"/>
        </w:rPr>
        <w:t xml:space="preserve"> № 022-09-2020-046/2 уменьшить в сумме 104 115,0 тыс. руб. (приложение </w:t>
      </w:r>
      <w:r w:rsidR="00A82F04" w:rsidRPr="00CB0134">
        <w:rPr>
          <w:rFonts w:ascii="Times New Roman" w:eastAsiaTheme="minorHAnsi" w:hAnsi="Times New Roman"/>
          <w:sz w:val="28"/>
          <w:szCs w:val="28"/>
        </w:rPr>
        <w:t xml:space="preserve">3 </w:t>
      </w:r>
      <w:r w:rsidRPr="00CB0134">
        <w:rPr>
          <w:rFonts w:ascii="Times New Roman" w:eastAsiaTheme="minorHAnsi" w:hAnsi="Times New Roman"/>
          <w:sz w:val="28"/>
          <w:szCs w:val="28"/>
        </w:rPr>
        <w:t>к пояснительной записке).</w:t>
      </w:r>
    </w:p>
    <w:p w:rsidR="002B4168" w:rsidRPr="00CB0134" w:rsidRDefault="002B4168"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lastRenderedPageBreak/>
        <w:t>000 2 02 252690 02 0000 150</w:t>
      </w:r>
      <w:r w:rsidRPr="00CB0134">
        <w:rPr>
          <w:rFonts w:ascii="Times New Roman" w:eastAsiaTheme="minorHAnsi" w:hAnsi="Times New Roman"/>
          <w:sz w:val="28"/>
          <w:szCs w:val="28"/>
        </w:rPr>
        <w:tab/>
        <w:t xml:space="preserve"> «Субсидии бюджетам субъектов Российской Федерации на государственную поддержку закупки контейнеров для раздельного накопления твердых коммунальных отходов» в соответствии с уведомлением от 08.10.2021 № 280-2021-1-096 увеличить в сумме 66 310,</w:t>
      </w:r>
      <w:r w:rsidR="00D57EB1" w:rsidRPr="00CB0134">
        <w:rPr>
          <w:rFonts w:ascii="Times New Roman" w:eastAsiaTheme="minorHAnsi" w:hAnsi="Times New Roman"/>
          <w:sz w:val="28"/>
          <w:szCs w:val="28"/>
        </w:rPr>
        <w:t>1 </w:t>
      </w:r>
      <w:r w:rsidRPr="00CB0134">
        <w:rPr>
          <w:rFonts w:ascii="Times New Roman" w:eastAsiaTheme="minorHAnsi" w:hAnsi="Times New Roman"/>
          <w:sz w:val="28"/>
          <w:szCs w:val="28"/>
        </w:rPr>
        <w:t>тыс. руб. (приложение</w:t>
      </w:r>
      <w:r w:rsidR="00A82F04" w:rsidRPr="00CB0134">
        <w:rPr>
          <w:rFonts w:ascii="Times New Roman" w:eastAsiaTheme="minorHAnsi" w:hAnsi="Times New Roman"/>
          <w:sz w:val="28"/>
          <w:szCs w:val="28"/>
        </w:rPr>
        <w:t xml:space="preserve"> 4</w:t>
      </w:r>
      <w:r w:rsidRPr="00CB0134">
        <w:rPr>
          <w:rFonts w:ascii="Times New Roman" w:eastAsiaTheme="minorHAnsi" w:hAnsi="Times New Roman"/>
          <w:sz w:val="28"/>
          <w:szCs w:val="28"/>
        </w:rPr>
        <w:t xml:space="preserve"> 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000 2 02 25302 02 0000 150</w:t>
      </w:r>
      <w:r w:rsidRPr="00CB0134">
        <w:rPr>
          <w:rFonts w:ascii="Times New Roman" w:eastAsiaTheme="minorHAnsi" w:hAnsi="Times New Roman"/>
          <w:sz w:val="28"/>
          <w:szCs w:val="28"/>
        </w:rPr>
        <w:tab/>
        <w:t xml:space="preserve">«Субсидии бюджетам субъектов Российской Федерации на осуществление ежемесячных выплат на детей в возрасте от трех до семи лет включительно» в соответствии с уведомлением от 22.06.2021 № № 280-2021-1-021/001 увеличить в сумме 452 010,1 тыс. руб. (приложение </w:t>
      </w:r>
      <w:r w:rsidR="00A82F04" w:rsidRPr="00CB0134">
        <w:rPr>
          <w:rFonts w:ascii="Times New Roman" w:eastAsiaTheme="minorHAnsi" w:hAnsi="Times New Roman"/>
          <w:sz w:val="28"/>
          <w:szCs w:val="28"/>
        </w:rPr>
        <w:t xml:space="preserve">5 </w:t>
      </w:r>
      <w:r w:rsidRPr="00CB0134">
        <w:rPr>
          <w:rFonts w:ascii="Times New Roman" w:eastAsiaTheme="minorHAnsi" w:hAnsi="Times New Roman"/>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000 2 02 25423 02 0000 150</w:t>
      </w:r>
      <w:r w:rsidRPr="00CB0134">
        <w:rPr>
          <w:rFonts w:ascii="Times New Roman" w:eastAsiaTheme="minorHAnsi" w:hAnsi="Times New Roman"/>
          <w:sz w:val="28"/>
          <w:szCs w:val="28"/>
        </w:rPr>
        <w:tab/>
        <w:t xml:space="preserve">«Субсидии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в соответствии с уведомлением от 02.07.2021 № 280-2021-1-089 увеличить в сумме 82 540,0 тыс. руб. (приложение </w:t>
      </w:r>
      <w:r w:rsidR="00A82F04" w:rsidRPr="00CB0134">
        <w:rPr>
          <w:rFonts w:ascii="Times New Roman" w:eastAsiaTheme="minorHAnsi" w:hAnsi="Times New Roman"/>
          <w:sz w:val="28"/>
          <w:szCs w:val="28"/>
        </w:rPr>
        <w:t xml:space="preserve">6 </w:t>
      </w:r>
      <w:r w:rsidRPr="00CB0134">
        <w:rPr>
          <w:rFonts w:ascii="Times New Roman" w:eastAsiaTheme="minorHAnsi" w:hAnsi="Times New Roman"/>
          <w:sz w:val="28"/>
          <w:szCs w:val="28"/>
        </w:rPr>
        <w:t>к пояснительной записке).</w:t>
      </w:r>
    </w:p>
    <w:p w:rsidR="0019207E" w:rsidRPr="00CB0134" w:rsidRDefault="0019207E"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000 2 02 25508 02 0000 150</w:t>
      </w:r>
      <w:r w:rsidRPr="00CB0134">
        <w:rPr>
          <w:rFonts w:ascii="Times New Roman" w:eastAsiaTheme="minorHAnsi" w:hAnsi="Times New Roman"/>
          <w:sz w:val="28"/>
          <w:szCs w:val="28"/>
        </w:rPr>
        <w:tab/>
        <w:t xml:space="preserve"> «Субсидии бюджетам субъектов Российской Федерации на поддержку сельскохозяйственного производства по отдельным </w:t>
      </w:r>
      <w:proofErr w:type="spellStart"/>
      <w:r w:rsidRPr="00CB0134">
        <w:rPr>
          <w:rFonts w:ascii="Times New Roman" w:eastAsiaTheme="minorHAnsi" w:hAnsi="Times New Roman"/>
          <w:sz w:val="28"/>
          <w:szCs w:val="28"/>
        </w:rPr>
        <w:t>подотраслям</w:t>
      </w:r>
      <w:proofErr w:type="spellEnd"/>
      <w:r w:rsidRPr="00CB0134">
        <w:rPr>
          <w:rFonts w:ascii="Times New Roman" w:eastAsiaTheme="minorHAnsi" w:hAnsi="Times New Roman"/>
          <w:sz w:val="28"/>
          <w:szCs w:val="28"/>
        </w:rPr>
        <w:t xml:space="preserve"> растениеводства и животноводства» в соответствии с уведомлением от 09.09.2021 № 280-2021-1-092</w:t>
      </w:r>
      <w:r w:rsidR="00A82F04" w:rsidRPr="00CB0134">
        <w:rPr>
          <w:rFonts w:ascii="Times New Roman" w:eastAsiaTheme="minorHAnsi" w:hAnsi="Times New Roman"/>
          <w:sz w:val="28"/>
          <w:szCs w:val="28"/>
        </w:rPr>
        <w:t xml:space="preserve"> </w:t>
      </w:r>
      <w:r w:rsidRPr="00CB0134">
        <w:rPr>
          <w:rFonts w:ascii="Times New Roman" w:eastAsiaTheme="minorHAnsi" w:hAnsi="Times New Roman"/>
          <w:sz w:val="28"/>
          <w:szCs w:val="28"/>
        </w:rPr>
        <w:t xml:space="preserve">увеличить в сумме </w:t>
      </w:r>
      <w:r w:rsidR="00A82F04" w:rsidRPr="00CB0134">
        <w:rPr>
          <w:rFonts w:ascii="Times New Roman" w:eastAsiaTheme="minorHAnsi" w:hAnsi="Times New Roman"/>
          <w:sz w:val="28"/>
          <w:szCs w:val="28"/>
        </w:rPr>
        <w:t>9 959,3</w:t>
      </w:r>
      <w:r w:rsidRPr="00CB0134">
        <w:rPr>
          <w:rFonts w:ascii="Times New Roman" w:eastAsiaTheme="minorHAnsi" w:hAnsi="Times New Roman"/>
          <w:sz w:val="28"/>
          <w:szCs w:val="28"/>
        </w:rPr>
        <w:t xml:space="preserve"> тыс. руб. (приложение </w:t>
      </w:r>
      <w:r w:rsidR="00A82F04" w:rsidRPr="00CB0134">
        <w:rPr>
          <w:rFonts w:ascii="Times New Roman" w:eastAsiaTheme="minorHAnsi" w:hAnsi="Times New Roman"/>
          <w:sz w:val="28"/>
          <w:szCs w:val="28"/>
        </w:rPr>
        <w:t xml:space="preserve">7 </w:t>
      </w:r>
      <w:r w:rsidRPr="00CB0134">
        <w:rPr>
          <w:rFonts w:ascii="Times New Roman" w:eastAsiaTheme="minorHAnsi" w:hAnsi="Times New Roman"/>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000 2 02 29001 02 0000 150</w:t>
      </w:r>
      <w:r w:rsidRPr="00CB0134">
        <w:rPr>
          <w:rFonts w:ascii="Times New Roman" w:eastAsiaTheme="minorHAnsi" w:hAnsi="Times New Roman"/>
          <w:sz w:val="28"/>
          <w:szCs w:val="28"/>
        </w:rPr>
        <w:tab/>
        <w:t>«Субсидии бюджетам субъектов Российской Федерации за счет средств резервного фонда Правительства Российской Федерации» в соответствии с уведомлением от 30.07.2021 № 280-2021-1-090 увеличить в сумме 18 282,9 тыс. руб. (приложение</w:t>
      </w:r>
      <w:r w:rsidR="00A82F04" w:rsidRPr="00CB0134">
        <w:rPr>
          <w:rFonts w:ascii="Times New Roman" w:eastAsiaTheme="minorHAnsi" w:hAnsi="Times New Roman"/>
          <w:sz w:val="28"/>
          <w:szCs w:val="28"/>
        </w:rPr>
        <w:t xml:space="preserve"> 8</w:t>
      </w:r>
      <w:r w:rsidRPr="00CB0134">
        <w:rPr>
          <w:rFonts w:ascii="Times New Roman" w:eastAsiaTheme="minorHAnsi" w:hAnsi="Times New Roman"/>
          <w:sz w:val="28"/>
          <w:szCs w:val="28"/>
        </w:rPr>
        <w:t xml:space="preserve"> 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000 2 02 35129 02 0000 150</w:t>
      </w:r>
      <w:r w:rsidRPr="00CB0134">
        <w:rPr>
          <w:rFonts w:ascii="Times New Roman" w:eastAsiaTheme="minorHAnsi" w:hAnsi="Times New Roman"/>
          <w:sz w:val="28"/>
          <w:szCs w:val="28"/>
        </w:rPr>
        <w:tab/>
        <w:t xml:space="preserve">«Субвенции бюджетам субъектов Российской Федерации на осуществление отдельных полномочий в области лесных отношений» в соответствии с уведомлением от 24.06.2021 № 280-2021-2-032 увеличить в сумме 2 508,8 тыс. руб. (приложение </w:t>
      </w:r>
      <w:r w:rsidR="00A82F04" w:rsidRPr="00CB0134">
        <w:rPr>
          <w:rFonts w:ascii="Times New Roman" w:eastAsiaTheme="minorHAnsi" w:hAnsi="Times New Roman"/>
          <w:sz w:val="28"/>
          <w:szCs w:val="28"/>
        </w:rPr>
        <w:t xml:space="preserve">9 </w:t>
      </w:r>
      <w:r w:rsidRPr="00CB0134">
        <w:rPr>
          <w:rFonts w:ascii="Times New Roman" w:eastAsiaTheme="minorHAnsi" w:hAnsi="Times New Roman"/>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000 2 02 35290 02 0000 150</w:t>
      </w:r>
      <w:r w:rsidRPr="00CB0134">
        <w:rPr>
          <w:rFonts w:ascii="Times New Roman" w:eastAsiaTheme="minorHAnsi" w:hAnsi="Times New Roman"/>
          <w:sz w:val="28"/>
          <w:szCs w:val="28"/>
        </w:rPr>
        <w:tab/>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 в соответствии с уведомлением от </w:t>
      </w:r>
      <w:r w:rsidRPr="00CB0134">
        <w:rPr>
          <w:rFonts w:ascii="Times New Roman" w:eastAsiaTheme="minorHAnsi" w:hAnsi="Times New Roman"/>
          <w:sz w:val="28"/>
          <w:szCs w:val="28"/>
        </w:rPr>
        <w:lastRenderedPageBreak/>
        <w:t xml:space="preserve">11.08.2021 № 280-2021-2-002/001 уменьшить в сумме 98 771,7 тыс. руб. (приложение </w:t>
      </w:r>
      <w:r w:rsidR="00A82F04" w:rsidRPr="00CB0134">
        <w:rPr>
          <w:rFonts w:ascii="Times New Roman" w:eastAsiaTheme="minorHAnsi" w:hAnsi="Times New Roman"/>
          <w:sz w:val="28"/>
          <w:szCs w:val="28"/>
        </w:rPr>
        <w:t xml:space="preserve">10 </w:t>
      </w:r>
      <w:r w:rsidRPr="00CB0134">
        <w:rPr>
          <w:rFonts w:ascii="Times New Roman" w:eastAsiaTheme="minorHAnsi" w:hAnsi="Times New Roman"/>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000 2 02 35460 02 0000 150</w:t>
      </w:r>
      <w:r w:rsidRPr="00CB0134">
        <w:rPr>
          <w:rFonts w:ascii="Times New Roman" w:eastAsiaTheme="minorHAnsi" w:hAnsi="Times New Roman"/>
          <w:sz w:val="28"/>
          <w:szCs w:val="28"/>
        </w:rPr>
        <w:tab/>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уведомлением от 24.08.2021 № 80-2021-2-029/002 увеличить в сумме 13 478,9 тыс. руб. (приложение </w:t>
      </w:r>
      <w:r w:rsidR="00A82F04" w:rsidRPr="00CB0134">
        <w:rPr>
          <w:rFonts w:ascii="Times New Roman" w:eastAsiaTheme="minorHAnsi" w:hAnsi="Times New Roman"/>
          <w:sz w:val="28"/>
          <w:szCs w:val="28"/>
        </w:rPr>
        <w:t xml:space="preserve">11 </w:t>
      </w:r>
      <w:r w:rsidRPr="00CB0134">
        <w:rPr>
          <w:rFonts w:ascii="Times New Roman" w:eastAsiaTheme="minorHAnsi" w:hAnsi="Times New Roman"/>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000 2 02 45390 02 0000 150</w:t>
      </w:r>
      <w:r w:rsidRPr="00CB0134">
        <w:rPr>
          <w:rFonts w:ascii="Times New Roman" w:eastAsiaTheme="minorHAnsi" w:hAnsi="Times New Roman"/>
          <w:sz w:val="28"/>
          <w:szCs w:val="28"/>
        </w:rPr>
        <w:tab/>
        <w:t>«Межбюджетные трансферты, передаваемые бюджетам субъектов Российской Федерации на финансовое обеспечение дорожной деятельности» в соответствии с уведомлением от 09.07.2021 № 280-2021-3-022/001 увеличить в сумме 650 000,0 тыс. руб. (приложение</w:t>
      </w:r>
      <w:r w:rsidR="00A82F04" w:rsidRPr="00CB0134">
        <w:rPr>
          <w:rFonts w:ascii="Times New Roman" w:eastAsiaTheme="minorHAnsi" w:hAnsi="Times New Roman"/>
          <w:sz w:val="28"/>
          <w:szCs w:val="28"/>
        </w:rPr>
        <w:t xml:space="preserve"> 12</w:t>
      </w:r>
      <w:r w:rsidRPr="00CB0134">
        <w:rPr>
          <w:rFonts w:ascii="Times New Roman" w:eastAsiaTheme="minorHAnsi" w:hAnsi="Times New Roman"/>
          <w:sz w:val="28"/>
          <w:szCs w:val="28"/>
        </w:rPr>
        <w:t xml:space="preserve"> 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000 2 02 49001 02 0000 150</w:t>
      </w:r>
      <w:r w:rsidRPr="00CB0134">
        <w:rPr>
          <w:rFonts w:ascii="Times New Roman" w:eastAsiaTheme="minorHAnsi" w:hAnsi="Times New Roman"/>
          <w:sz w:val="28"/>
          <w:szCs w:val="28"/>
        </w:rPr>
        <w:tab/>
        <w:t>«Межбюджетные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1 039 825,5 тыс. руб. (приложение</w:t>
      </w:r>
      <w:r w:rsidR="00A82F04" w:rsidRPr="00CB0134">
        <w:rPr>
          <w:rFonts w:ascii="Times New Roman" w:eastAsiaTheme="minorHAnsi" w:hAnsi="Times New Roman"/>
          <w:sz w:val="28"/>
          <w:szCs w:val="28"/>
        </w:rPr>
        <w:t xml:space="preserve"> 13</w:t>
      </w:r>
      <w:r w:rsidRPr="00CB0134">
        <w:rPr>
          <w:rFonts w:ascii="Times New Roman" w:eastAsiaTheme="minorHAnsi" w:hAnsi="Times New Roman"/>
          <w:sz w:val="28"/>
          <w:szCs w:val="28"/>
        </w:rPr>
        <w:t xml:space="preserve"> к пояснительной записке) по следующим направлениям:</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 в сумме 2 185,0 тыс. руб. в соответствии с уведомлением от 09.07.2021 № 280-2021-3-023;</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CB0134">
        <w:rPr>
          <w:rFonts w:ascii="Times New Roman" w:eastAsiaTheme="minorHAnsi" w:hAnsi="Times New Roman"/>
          <w:sz w:val="28"/>
          <w:szCs w:val="28"/>
        </w:rPr>
        <w:t>коронавирусную</w:t>
      </w:r>
      <w:proofErr w:type="spellEnd"/>
      <w:r w:rsidRPr="00CB0134">
        <w:rPr>
          <w:rFonts w:ascii="Times New Roman" w:eastAsiaTheme="minorHAnsi" w:hAnsi="Times New Roman"/>
          <w:sz w:val="28"/>
          <w:szCs w:val="28"/>
        </w:rPr>
        <w:t xml:space="preserve"> инфекцию (COVID-19), в рамках реализации территориальной программы обязательного </w:t>
      </w:r>
      <w:r w:rsidRPr="00CB0134">
        <w:rPr>
          <w:rFonts w:ascii="Times New Roman" w:eastAsiaTheme="minorHAnsi" w:hAnsi="Times New Roman"/>
          <w:sz w:val="28"/>
          <w:szCs w:val="28"/>
        </w:rPr>
        <w:lastRenderedPageBreak/>
        <w:t>медицинского страхования за счет средств резервного фонда Правительства Российской Федерации в сумме 37 403,2 тыс. руб. в соответствии с уведомлением от 14.07.2021 № 280-2021-3-024;</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в сумме 38</w:t>
      </w:r>
      <w:r w:rsidR="000D3F76" w:rsidRPr="00CB0134">
        <w:rPr>
          <w:rFonts w:ascii="Times New Roman" w:eastAsiaTheme="minorHAnsi" w:hAnsi="Times New Roman"/>
          <w:sz w:val="28"/>
          <w:szCs w:val="28"/>
        </w:rPr>
        <w:t> </w:t>
      </w:r>
      <w:r w:rsidRPr="00CB0134">
        <w:rPr>
          <w:rFonts w:ascii="Times New Roman" w:eastAsiaTheme="minorHAnsi" w:hAnsi="Times New Roman"/>
          <w:sz w:val="28"/>
          <w:szCs w:val="28"/>
        </w:rPr>
        <w:t>575,3 тыс. руб. в соответствии с уведомлением от 14.07.2021 280-2021-3-025;</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по приобретению лекарственных препаратов для лечения пациентов с новой </w:t>
      </w:r>
      <w:proofErr w:type="spellStart"/>
      <w:r w:rsidRPr="00CB0134">
        <w:rPr>
          <w:rFonts w:ascii="Times New Roman" w:eastAsiaTheme="minorHAnsi" w:hAnsi="Times New Roman"/>
          <w:sz w:val="28"/>
          <w:szCs w:val="28"/>
        </w:rPr>
        <w:t>коронавирусной</w:t>
      </w:r>
      <w:proofErr w:type="spellEnd"/>
      <w:r w:rsidRPr="00CB0134">
        <w:rPr>
          <w:rFonts w:ascii="Times New Roman" w:eastAsiaTheme="minorHAnsi" w:hAnsi="Times New Roman"/>
          <w:sz w:val="28"/>
          <w:szCs w:val="28"/>
        </w:rPr>
        <w:t xml:space="preserve"> инфекцией (COVID-19), получающих медицинскую помощь в</w:t>
      </w:r>
      <w:r w:rsidR="005A2278">
        <w:rPr>
          <w:rFonts w:ascii="Times New Roman" w:eastAsiaTheme="minorHAnsi" w:hAnsi="Times New Roman"/>
          <w:sz w:val="28"/>
          <w:szCs w:val="28"/>
        </w:rPr>
        <w:t xml:space="preserve"> </w:t>
      </w:r>
      <w:r w:rsidRPr="00CB0134">
        <w:rPr>
          <w:rFonts w:ascii="Times New Roman" w:eastAsiaTheme="minorHAnsi" w:hAnsi="Times New Roman"/>
          <w:sz w:val="28"/>
          <w:szCs w:val="28"/>
        </w:rPr>
        <w:t>амбулаторных условиях, за счет средств резервного фонда Правительства Российской Федерации в сумме 35</w:t>
      </w:r>
      <w:r w:rsidR="00F20A4E" w:rsidRPr="00CB0134">
        <w:rPr>
          <w:rFonts w:ascii="Times New Roman" w:eastAsiaTheme="minorHAnsi" w:hAnsi="Times New Roman"/>
          <w:sz w:val="28"/>
          <w:szCs w:val="28"/>
        </w:rPr>
        <w:t> </w:t>
      </w:r>
      <w:r w:rsidRPr="00CB0134">
        <w:rPr>
          <w:rFonts w:ascii="Times New Roman" w:eastAsiaTheme="minorHAnsi" w:hAnsi="Times New Roman"/>
          <w:sz w:val="28"/>
          <w:szCs w:val="28"/>
        </w:rPr>
        <w:t>448,2 тыс.</w:t>
      </w:r>
      <w:r w:rsidR="00F20A4E" w:rsidRPr="00CB0134">
        <w:rPr>
          <w:rFonts w:ascii="Times New Roman" w:eastAsiaTheme="minorHAnsi" w:hAnsi="Times New Roman"/>
          <w:sz w:val="28"/>
          <w:szCs w:val="28"/>
        </w:rPr>
        <w:t> </w:t>
      </w:r>
      <w:r w:rsidRPr="00CB0134">
        <w:rPr>
          <w:rFonts w:ascii="Times New Roman" w:eastAsiaTheme="minorHAnsi" w:hAnsi="Times New Roman"/>
          <w:sz w:val="28"/>
          <w:szCs w:val="28"/>
        </w:rPr>
        <w:t>руб. в соответствии с уведомлением от 19.07.2021 № 280-2021-3-018/002;</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CB0134">
        <w:rPr>
          <w:rFonts w:ascii="Times New Roman" w:eastAsiaTheme="minorHAnsi" w:hAnsi="Times New Roman"/>
          <w:sz w:val="28"/>
          <w:szCs w:val="28"/>
        </w:rPr>
        <w:t>коронавирусной</w:t>
      </w:r>
      <w:proofErr w:type="spellEnd"/>
      <w:r w:rsidRPr="00CB0134">
        <w:rPr>
          <w:rFonts w:ascii="Times New Roman" w:eastAsiaTheme="minorHAnsi" w:hAnsi="Times New Roman"/>
          <w:sz w:val="28"/>
          <w:szCs w:val="28"/>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в сумме 854 568,9 тыс. руб. от 17.08.2021 № 280-2021-3-027;</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CB0134">
        <w:rPr>
          <w:rFonts w:ascii="Times New Roman" w:eastAsiaTheme="minorHAnsi" w:hAnsi="Times New Roman"/>
          <w:sz w:val="28"/>
          <w:szCs w:val="28"/>
        </w:rPr>
        <w:t>коронавирусной</w:t>
      </w:r>
      <w:proofErr w:type="spellEnd"/>
      <w:r w:rsidRPr="00CB0134">
        <w:rPr>
          <w:rFonts w:ascii="Times New Roman" w:eastAsiaTheme="minorHAnsi" w:hAnsi="Times New Roman"/>
          <w:sz w:val="28"/>
          <w:szCs w:val="28"/>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в сумме 62 296,8 тыс. руб. в соответствии с уведомлением от 10.09.2021 № 280-2021-3-028; </w:t>
      </w:r>
    </w:p>
    <w:p w:rsidR="0019207E" w:rsidRPr="00CB0134" w:rsidRDefault="0019207E"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w:t>
      </w:r>
      <w:r w:rsidRPr="00CB0134">
        <w:rPr>
          <w:rFonts w:ascii="Times New Roman" w:eastAsiaTheme="minorHAnsi" w:hAnsi="Times New Roman"/>
          <w:sz w:val="28"/>
          <w:szCs w:val="28"/>
        </w:rPr>
        <w:lastRenderedPageBreak/>
        <w:t>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в сумме 28 513,8 тыс. руб. в соответствии с уведомлением от 11.08.2021 № 280-2021-3-026;</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в сумме 9 348,1 тыс. руб. в соответствии с уведомлением от 30.08.2021 280-2021-3-017/001.</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Предлагается уменьшить поступление доходов областного бюджета по группе 2 «Безвозмездные поступления» на 2022 год на -144 972,0 тыс. руб., в том числе внести изменения по кодам доходов:</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000 2 02 25261 02 0000 150 </w:t>
      </w:r>
      <w:r w:rsidRPr="00CB0134">
        <w:rPr>
          <w:rFonts w:ascii="Times New Roman" w:eastAsiaTheme="minorHAnsi" w:hAnsi="Times New Roman"/>
          <w:sz w:val="28"/>
          <w:szCs w:val="28"/>
        </w:rPr>
        <w:tab/>
        <w:t xml:space="preserve">«Субсидии бюджетам субъектов Российской Федерации на мероприятия по развитию рынка газомоторного топлива» в соответствии дополнительным Соглашением от 16.12.2021 № 022-09-2020-046/2 уменьшить в сумме 144 972,0 тыс. руб. (приложение </w:t>
      </w:r>
      <w:r w:rsidR="00A82F04" w:rsidRPr="00CB0134">
        <w:rPr>
          <w:rFonts w:ascii="Times New Roman" w:eastAsiaTheme="minorHAnsi" w:hAnsi="Times New Roman"/>
          <w:sz w:val="28"/>
          <w:szCs w:val="28"/>
        </w:rPr>
        <w:t xml:space="preserve">3 </w:t>
      </w:r>
      <w:r w:rsidRPr="00CB0134">
        <w:rPr>
          <w:rFonts w:ascii="Times New Roman" w:eastAsiaTheme="minorHAnsi" w:hAnsi="Times New Roman"/>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перераспределить безвозмездные поступления по следующим КБК:</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уменьшить-</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000 2 02 27384 02 0000 150</w:t>
      </w:r>
      <w:r w:rsidRPr="00CB0134">
        <w:rPr>
          <w:rFonts w:ascii="Times New Roman" w:eastAsiaTheme="minorHAnsi" w:hAnsi="Times New Roman"/>
          <w:sz w:val="28"/>
          <w:szCs w:val="28"/>
        </w:rPr>
        <w:ta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в 2021 году в сумме 506 640,1 тыс. руб., </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в 2022 году в сумме 403 499,5тыс.руб.;</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увеличить-</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000 2 02 27336 02 0000 150 </w:t>
      </w:r>
      <w:r w:rsidRPr="00CB0134">
        <w:rPr>
          <w:rFonts w:ascii="Times New Roman" w:eastAsiaTheme="minorHAnsi" w:hAnsi="Times New Roman"/>
          <w:sz w:val="28"/>
          <w:szCs w:val="28"/>
        </w:rPr>
        <w:tab/>
        <w:t xml:space="preserve">«Субсидии бюджетам субъектов Российской Федерации на поддержку инвестиционных проектов путем </w:t>
      </w:r>
      <w:proofErr w:type="spellStart"/>
      <w:r w:rsidRPr="00CB0134">
        <w:rPr>
          <w:rFonts w:ascii="Times New Roman" w:eastAsiaTheme="minorHAnsi" w:hAnsi="Times New Roman"/>
          <w:sz w:val="28"/>
          <w:szCs w:val="28"/>
        </w:rPr>
        <w:t>софинансирования</w:t>
      </w:r>
      <w:proofErr w:type="spellEnd"/>
      <w:r w:rsidRPr="00CB0134">
        <w:rPr>
          <w:rFonts w:ascii="Times New Roman" w:eastAsiaTheme="minorHAnsi" w:hAnsi="Times New Roman"/>
          <w:sz w:val="28"/>
          <w:szCs w:val="28"/>
        </w:rPr>
        <w:t xml:space="preserve"> </w:t>
      </w:r>
      <w:r w:rsidRPr="00CB0134">
        <w:rPr>
          <w:rFonts w:ascii="Times New Roman" w:eastAsiaTheme="minorHAnsi" w:hAnsi="Times New Roman"/>
          <w:sz w:val="28"/>
          <w:szCs w:val="28"/>
        </w:rPr>
        <w:lastRenderedPageBreak/>
        <w:t xml:space="preserve">строительства (реконструкции) объектов обеспечивающей инфраструктуры с длительным сроком окупаемости» </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в 2021 году в сумме 506 640,1 тыс. руб., </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в 2022 году в сумме 403 499,5тыс.руб.;</w:t>
      </w:r>
    </w:p>
    <w:p w:rsidR="00A15F50" w:rsidRPr="00CB0134" w:rsidRDefault="00A15F50" w:rsidP="00F20A4E">
      <w:pPr>
        <w:spacing w:after="160"/>
        <w:ind w:firstLine="709"/>
        <w:jc w:val="both"/>
        <w:rPr>
          <w:rFonts w:ascii="Times New Roman" w:eastAsiaTheme="minorHAnsi" w:hAnsi="Times New Roman"/>
          <w:color w:val="000000" w:themeColor="text1"/>
          <w:sz w:val="28"/>
          <w:szCs w:val="28"/>
        </w:rPr>
      </w:pPr>
      <w:r w:rsidRPr="00CB0134">
        <w:rPr>
          <w:rFonts w:ascii="Times New Roman" w:eastAsiaTheme="minorHAnsi" w:hAnsi="Times New Roman"/>
          <w:sz w:val="28"/>
          <w:szCs w:val="28"/>
        </w:rPr>
        <w:t>в соответствии с уведомлениями от 02.09.2021 № 280-2021-1-045/002, 280-2021-1-091</w:t>
      </w:r>
      <w:r w:rsidRPr="00CB0134">
        <w:rPr>
          <w:rFonts w:ascii="Times New Roman" w:eastAsiaTheme="minorHAnsi" w:hAnsi="Times New Roman"/>
          <w:color w:val="000000" w:themeColor="text1"/>
          <w:sz w:val="28"/>
          <w:szCs w:val="28"/>
        </w:rPr>
        <w:t xml:space="preserve">. (приложение </w:t>
      </w:r>
      <w:r w:rsidR="00A82F04" w:rsidRPr="00CB0134">
        <w:rPr>
          <w:rFonts w:ascii="Times New Roman" w:eastAsiaTheme="minorHAnsi" w:hAnsi="Times New Roman"/>
          <w:color w:val="000000" w:themeColor="text1"/>
          <w:sz w:val="28"/>
          <w:szCs w:val="28"/>
        </w:rPr>
        <w:t xml:space="preserve">14 </w:t>
      </w:r>
      <w:r w:rsidRPr="00CB0134">
        <w:rPr>
          <w:rFonts w:ascii="Times New Roman" w:eastAsiaTheme="minorHAnsi" w:hAnsi="Times New Roman"/>
          <w:color w:val="000000" w:themeColor="text1"/>
          <w:sz w:val="28"/>
          <w:szCs w:val="28"/>
        </w:rPr>
        <w:t>к пояснительной записке).</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В приложении 4 «Перечень главных администраторов доходов областного бюджета на 2021 год и на плановый период 2022 и 2023 годов»:</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Правительством Тверской области (001) администрирование по кодам бюджетной классификации:</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000 2 04 02010 02 0000 150 </w:t>
      </w:r>
      <w:r w:rsidRPr="00CB0134">
        <w:rPr>
          <w:rFonts w:ascii="Times New Roman" w:eastAsiaTheme="minorHAnsi" w:hAnsi="Times New Roman"/>
          <w:sz w:val="28"/>
          <w:szCs w:val="28"/>
        </w:rPr>
        <w:tab/>
        <w:t xml:space="preserve">«Предоставление негосударственными организациями грантов для получателей средств бюджетов субъектов Российской Федерации». </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 Министерством туризма Тверской области</w:t>
      </w:r>
      <w:r w:rsidR="002B4168" w:rsidRPr="00CB0134">
        <w:rPr>
          <w:rFonts w:ascii="Times New Roman" w:eastAsiaTheme="minorHAnsi" w:hAnsi="Times New Roman"/>
          <w:sz w:val="28"/>
          <w:szCs w:val="28"/>
        </w:rPr>
        <w:t xml:space="preserve"> (014)</w:t>
      </w:r>
      <w:r w:rsidRPr="00CB0134">
        <w:rPr>
          <w:rFonts w:ascii="Times New Roman" w:eastAsiaTheme="minorHAnsi" w:hAnsi="Times New Roman"/>
          <w:sz w:val="28"/>
          <w:szCs w:val="28"/>
        </w:rPr>
        <w:t>:</w:t>
      </w:r>
    </w:p>
    <w:p w:rsidR="00914B54" w:rsidRPr="00CB0134" w:rsidRDefault="00A15F50" w:rsidP="00F20A4E">
      <w:pPr>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закрепить КБК 000 2 02 27336 02 0000 150</w:t>
      </w:r>
      <w:r w:rsidRPr="00CB0134">
        <w:rPr>
          <w:rFonts w:ascii="Times New Roman" w:eastAsiaTheme="minorHAnsi" w:hAnsi="Times New Roman"/>
          <w:sz w:val="28"/>
          <w:szCs w:val="28"/>
        </w:rPr>
        <w:tab/>
        <w:t xml:space="preserve">«Субсидии бюджетам субъектов Российской Федерации на поддержку инвестиционных проектов путем </w:t>
      </w:r>
      <w:proofErr w:type="spellStart"/>
      <w:r w:rsidRPr="00CB0134">
        <w:rPr>
          <w:rFonts w:ascii="Times New Roman" w:eastAsiaTheme="minorHAnsi" w:hAnsi="Times New Roman"/>
          <w:sz w:val="28"/>
          <w:szCs w:val="28"/>
        </w:rPr>
        <w:t>софинансирования</w:t>
      </w:r>
      <w:proofErr w:type="spellEnd"/>
      <w:r w:rsidRPr="00CB0134">
        <w:rPr>
          <w:rFonts w:ascii="Times New Roman" w:eastAsiaTheme="minorHAnsi" w:hAnsi="Times New Roman"/>
          <w:sz w:val="28"/>
          <w:szCs w:val="28"/>
        </w:rPr>
        <w:t xml:space="preserve"> строительства (реконструкции) объектов обеспечивающей инфраструктуры с длительным сроком окупаемости»;</w:t>
      </w:r>
    </w:p>
    <w:p w:rsidR="00A15F50" w:rsidRPr="00CB0134" w:rsidRDefault="00A15F50" w:rsidP="00F20A4E">
      <w:pPr>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снять закрепление по КБК 000 2 02 27384 02 0000 150</w:t>
      </w:r>
      <w:r w:rsidRPr="00CB0134">
        <w:rPr>
          <w:rFonts w:ascii="Times New Roman" w:eastAsiaTheme="minorHAnsi" w:hAnsi="Times New Roman"/>
          <w:sz w:val="28"/>
          <w:szCs w:val="28"/>
        </w:rPr>
        <w:ta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Министерством здравоохранения Тверской области (034) администрирование по кодам бюджетной классификации:</w:t>
      </w:r>
    </w:p>
    <w:p w:rsidR="00A15F50"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000 2 02 25423 02 0000 150</w:t>
      </w:r>
      <w:r w:rsidRPr="00CB0134">
        <w:rPr>
          <w:rFonts w:ascii="Times New Roman" w:eastAsiaTheme="minorHAnsi" w:hAnsi="Times New Roman"/>
          <w:sz w:val="28"/>
          <w:szCs w:val="28"/>
        </w:rPr>
        <w:tab/>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p w:rsidR="002B4168" w:rsidRPr="00CB0134" w:rsidRDefault="00A15F50"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Предлагаем снять закрепление администрирования за Министерством промышленности и торговли Тверской области (105) по КБК 000 2 02 25261 </w:t>
      </w:r>
      <w:r w:rsidRPr="00CB0134">
        <w:rPr>
          <w:rFonts w:ascii="Times New Roman" w:eastAsiaTheme="minorHAnsi" w:hAnsi="Times New Roman"/>
          <w:sz w:val="28"/>
          <w:szCs w:val="28"/>
        </w:rPr>
        <w:lastRenderedPageBreak/>
        <w:t>02 0000 150</w:t>
      </w:r>
      <w:r w:rsidRPr="00CB0134">
        <w:rPr>
          <w:rFonts w:ascii="Times New Roman" w:eastAsiaTheme="minorHAnsi" w:hAnsi="Times New Roman"/>
          <w:sz w:val="28"/>
          <w:szCs w:val="28"/>
        </w:rPr>
        <w:tab/>
        <w:t>«Субсидии бюджетам субъектов Российской Федерации на мероприятия по развитию рынка газомоторного топлива».</w:t>
      </w:r>
    </w:p>
    <w:p w:rsidR="002B4168" w:rsidRPr="00CB0134" w:rsidRDefault="002B4168"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Предлагаем закрепить за Министерством природных ресурсов и экологии Тверской области (327) администрирование по кодам бюджетной классификации:</w:t>
      </w:r>
    </w:p>
    <w:p w:rsidR="002B4168" w:rsidRPr="00CB0134" w:rsidRDefault="002B4168"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000 2 02 252690 02 0000 150</w:t>
      </w:r>
      <w:r w:rsidRPr="00CB0134">
        <w:rPr>
          <w:rFonts w:ascii="Times New Roman" w:eastAsiaTheme="minorHAnsi" w:hAnsi="Times New Roman"/>
          <w:sz w:val="28"/>
          <w:szCs w:val="28"/>
        </w:rPr>
        <w:tab/>
        <w:t xml:space="preserve"> «Субсидии бюджетам субъектов Российской Федерации на государственную поддержку закупки контейнеров для раздельного накопления твердых коммунальных отходов».</w:t>
      </w:r>
    </w:p>
    <w:p w:rsidR="005614E5" w:rsidRPr="00CB0134" w:rsidRDefault="005614E5" w:rsidP="00F20A4E">
      <w:pPr>
        <w:spacing w:after="16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br w:type="page"/>
      </w:r>
    </w:p>
    <w:p w:rsidR="00854605" w:rsidRPr="00CB0134" w:rsidRDefault="00BE6A88" w:rsidP="00F20A4E">
      <w:pPr>
        <w:tabs>
          <w:tab w:val="left" w:pos="0"/>
          <w:tab w:val="left" w:pos="1260"/>
        </w:tabs>
        <w:spacing w:after="0"/>
        <w:ind w:right="-2" w:firstLine="709"/>
        <w:jc w:val="center"/>
        <w:outlineLvl w:val="0"/>
        <w:rPr>
          <w:rFonts w:ascii="Times New Roman" w:hAnsi="Times New Roman"/>
          <w:b/>
          <w:sz w:val="28"/>
          <w:szCs w:val="28"/>
        </w:rPr>
      </w:pPr>
      <w:bookmarkStart w:id="11" w:name="_Toc486588541"/>
      <w:bookmarkStart w:id="12" w:name="_Toc506376859"/>
      <w:bookmarkStart w:id="13" w:name="_Toc87527427"/>
      <w:r w:rsidRPr="00CB0134">
        <w:rPr>
          <w:rFonts w:ascii="Times New Roman" w:hAnsi="Times New Roman"/>
          <w:b/>
          <w:sz w:val="28"/>
          <w:szCs w:val="28"/>
        </w:rPr>
        <w:lastRenderedPageBreak/>
        <w:t>РАСХОДЫ</w:t>
      </w:r>
      <w:bookmarkEnd w:id="11"/>
      <w:bookmarkEnd w:id="12"/>
      <w:bookmarkEnd w:id="13"/>
    </w:p>
    <w:p w:rsidR="007B2CB4" w:rsidRPr="00CB0134" w:rsidRDefault="007B2CB4"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14" w:name="_Toc486588542"/>
      <w:bookmarkStart w:id="15" w:name="_Toc506376860"/>
      <w:bookmarkStart w:id="16" w:name="_Toc87527428"/>
      <w:r w:rsidRPr="00CB0134">
        <w:rPr>
          <w:rFonts w:ascii="Times New Roman" w:hAnsi="Times New Roman" w:cs="Times New Roman"/>
          <w:i w:val="0"/>
          <w:color w:val="000000" w:themeColor="text1"/>
        </w:rPr>
        <w:t>Раздел 0100 «Общегосударственные вопросы»</w:t>
      </w:r>
      <w:bookmarkEnd w:id="14"/>
      <w:bookmarkEnd w:id="15"/>
      <w:bookmarkEnd w:id="16"/>
    </w:p>
    <w:p w:rsidR="00624EED" w:rsidRPr="00CB0134" w:rsidRDefault="00624EED" w:rsidP="00907B2C">
      <w:pPr>
        <w:pStyle w:val="4"/>
        <w:tabs>
          <w:tab w:val="left" w:pos="0"/>
        </w:tabs>
        <w:spacing w:before="0" w:after="0"/>
        <w:ind w:right="-2" w:firstLine="709"/>
        <w:jc w:val="center"/>
        <w:rPr>
          <w:rFonts w:ascii="Times New Roman" w:hAnsi="Times New Roman" w:cs="Times New Roman"/>
          <w:color w:val="000000" w:themeColor="text1"/>
        </w:rPr>
      </w:pPr>
      <w:bookmarkStart w:id="17" w:name="_Toc87527429"/>
      <w:r w:rsidRPr="00CB0134">
        <w:rPr>
          <w:rFonts w:ascii="Times New Roman" w:hAnsi="Times New Roman" w:cs="Times New Roman"/>
          <w:color w:val="000000" w:themeColor="text1"/>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bookmarkEnd w:id="17"/>
    </w:p>
    <w:p w:rsidR="00624EED" w:rsidRPr="00CB0134" w:rsidRDefault="00624EED"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Предлагается </w:t>
      </w:r>
      <w:r w:rsidR="00907B2C" w:rsidRPr="00907B2C">
        <w:rPr>
          <w:rFonts w:ascii="Times New Roman" w:hAnsi="Times New Roman"/>
          <w:sz w:val="28"/>
          <w:szCs w:val="28"/>
        </w:rPr>
        <w:t xml:space="preserve">увеличить бюджетные ассигнования Законодательному Собранию Тверской области в целях обеспечения выплаты компенсации за неиспользованный отпуск в связи с окончанием срочных служебных контрактов на 2021 год в сумме 3 152,0 тыс. рублей за счет уменьшения размера резервного фонда Правительства Тверской области </w:t>
      </w:r>
      <w:r w:rsidRPr="00CB0134">
        <w:rPr>
          <w:rFonts w:ascii="Times New Roman" w:hAnsi="Times New Roman"/>
          <w:sz w:val="28"/>
          <w:szCs w:val="28"/>
        </w:rPr>
        <w:t>(</w:t>
      </w:r>
      <w:r w:rsidR="00D1678A">
        <w:rPr>
          <w:rFonts w:ascii="Times New Roman" w:hAnsi="Times New Roman"/>
          <w:sz w:val="28"/>
          <w:szCs w:val="28"/>
        </w:rPr>
        <w:t>п</w:t>
      </w:r>
      <w:r w:rsidRPr="00CB0134">
        <w:rPr>
          <w:rFonts w:ascii="Times New Roman" w:hAnsi="Times New Roman"/>
          <w:sz w:val="28"/>
          <w:szCs w:val="28"/>
        </w:rPr>
        <w:t xml:space="preserve">риложение </w:t>
      </w:r>
      <w:r w:rsidR="00053875" w:rsidRPr="00CB0134">
        <w:rPr>
          <w:rFonts w:ascii="Times New Roman" w:hAnsi="Times New Roman"/>
          <w:sz w:val="28"/>
          <w:szCs w:val="28"/>
        </w:rPr>
        <w:t>1</w:t>
      </w:r>
      <w:r w:rsidR="00F404F8" w:rsidRPr="00CB0134">
        <w:rPr>
          <w:rFonts w:ascii="Times New Roman" w:hAnsi="Times New Roman"/>
          <w:sz w:val="28"/>
          <w:szCs w:val="28"/>
        </w:rPr>
        <w:t>5</w:t>
      </w:r>
      <w:r w:rsidRPr="00CB0134">
        <w:rPr>
          <w:rFonts w:ascii="Times New Roman" w:hAnsi="Times New Roman"/>
          <w:sz w:val="28"/>
          <w:szCs w:val="28"/>
        </w:rPr>
        <w:t xml:space="preserve"> к пояснительной записке)</w:t>
      </w:r>
      <w:r w:rsidR="00093A15" w:rsidRPr="00CB0134">
        <w:rPr>
          <w:rFonts w:ascii="Times New Roman" w:hAnsi="Times New Roman"/>
          <w:sz w:val="28"/>
          <w:szCs w:val="28"/>
        </w:rPr>
        <w:t>.</w:t>
      </w:r>
    </w:p>
    <w:p w:rsidR="00624EED" w:rsidRPr="00CB0134" w:rsidRDefault="000B7161" w:rsidP="00F20A4E">
      <w:pPr>
        <w:spacing w:after="0"/>
        <w:ind w:firstLine="709"/>
        <w:jc w:val="both"/>
        <w:rPr>
          <w:rFonts w:ascii="Times New Roman" w:hAnsi="Times New Roman"/>
          <w:sz w:val="28"/>
          <w:szCs w:val="28"/>
        </w:rPr>
      </w:pPr>
      <w:r w:rsidRPr="00CB0134">
        <w:rPr>
          <w:rFonts w:ascii="Times New Roman" w:hAnsi="Times New Roman"/>
          <w:sz w:val="28"/>
          <w:szCs w:val="28"/>
        </w:rPr>
        <w:t>И</w:t>
      </w:r>
      <w:r w:rsidR="00624EED" w:rsidRPr="00CB0134">
        <w:rPr>
          <w:rFonts w:ascii="Times New Roman" w:hAnsi="Times New Roman"/>
          <w:sz w:val="28"/>
          <w:szCs w:val="28"/>
        </w:rPr>
        <w:t xml:space="preserve">зменения отразить по </w:t>
      </w:r>
      <w:r w:rsidR="00BB57D3" w:rsidRPr="00CB0134">
        <w:rPr>
          <w:rFonts w:ascii="Times New Roman" w:hAnsi="Times New Roman"/>
          <w:sz w:val="28"/>
          <w:szCs w:val="28"/>
        </w:rPr>
        <w:t xml:space="preserve">кодам бюджетной классификации (далее – </w:t>
      </w:r>
      <w:r w:rsidR="00624EED" w:rsidRPr="00CB0134">
        <w:rPr>
          <w:rFonts w:ascii="Times New Roman" w:hAnsi="Times New Roman"/>
          <w:sz w:val="28"/>
          <w:szCs w:val="28"/>
        </w:rPr>
        <w:t>КБК</w:t>
      </w:r>
      <w:r w:rsidR="00BB57D3" w:rsidRPr="00CB0134">
        <w:rPr>
          <w:rFonts w:ascii="Times New Roman" w:hAnsi="Times New Roman"/>
          <w:sz w:val="28"/>
          <w:szCs w:val="28"/>
        </w:rPr>
        <w:t>)</w:t>
      </w:r>
      <w:r w:rsidR="00624EED" w:rsidRPr="00CB0134">
        <w:rPr>
          <w:rFonts w:ascii="Times New Roman" w:hAnsi="Times New Roman"/>
          <w:sz w:val="28"/>
          <w:szCs w:val="28"/>
        </w:rPr>
        <w:t>:</w:t>
      </w:r>
    </w:p>
    <w:p w:rsidR="00624EED" w:rsidRPr="00CB0134" w:rsidRDefault="00624EED" w:rsidP="00F20A4E">
      <w:pPr>
        <w:spacing w:after="0"/>
        <w:ind w:firstLine="709"/>
        <w:jc w:val="both"/>
        <w:rPr>
          <w:rFonts w:ascii="Times New Roman" w:hAnsi="Times New Roman"/>
          <w:sz w:val="28"/>
          <w:szCs w:val="28"/>
        </w:rPr>
      </w:pPr>
      <w:r w:rsidRPr="00CB0134">
        <w:rPr>
          <w:rFonts w:ascii="Times New Roman" w:hAnsi="Times New Roman"/>
          <w:sz w:val="28"/>
          <w:szCs w:val="28"/>
        </w:rPr>
        <w:t>ППП 002 РП 0103 КЦСР 9990010410 КВР 100</w:t>
      </w:r>
      <w:r w:rsidRPr="00CB0134">
        <w:rPr>
          <w:rFonts w:ascii="Times New Roman" w:hAnsi="Times New Roman"/>
          <w:sz w:val="28"/>
          <w:szCs w:val="28"/>
        </w:rPr>
        <w:tab/>
      </w:r>
      <w:r w:rsidRPr="00CB0134">
        <w:rPr>
          <w:rFonts w:ascii="Times New Roman" w:hAnsi="Times New Roman"/>
          <w:sz w:val="28"/>
          <w:szCs w:val="28"/>
        </w:rPr>
        <w:tab/>
      </w:r>
      <w:r w:rsidRPr="00CB0134">
        <w:rPr>
          <w:rFonts w:ascii="Times New Roman" w:hAnsi="Times New Roman"/>
          <w:sz w:val="28"/>
          <w:szCs w:val="28"/>
        </w:rPr>
        <w:tab/>
      </w:r>
      <w:r w:rsidR="000B7161" w:rsidRPr="00CB0134">
        <w:rPr>
          <w:rFonts w:ascii="Times New Roman" w:hAnsi="Times New Roman"/>
          <w:sz w:val="28"/>
          <w:szCs w:val="28"/>
        </w:rPr>
        <w:t xml:space="preserve"> </w:t>
      </w:r>
      <w:r w:rsidRPr="00CB0134">
        <w:rPr>
          <w:rFonts w:ascii="Times New Roman" w:hAnsi="Times New Roman"/>
          <w:sz w:val="28"/>
          <w:szCs w:val="28"/>
        </w:rPr>
        <w:t>+</w:t>
      </w:r>
      <w:r w:rsidR="000B7161" w:rsidRPr="00CB0134">
        <w:rPr>
          <w:rFonts w:ascii="Times New Roman" w:hAnsi="Times New Roman"/>
          <w:sz w:val="28"/>
          <w:szCs w:val="28"/>
        </w:rPr>
        <w:t xml:space="preserve"> </w:t>
      </w:r>
      <w:r w:rsidRPr="00CB0134">
        <w:rPr>
          <w:rFonts w:ascii="Times New Roman" w:hAnsi="Times New Roman"/>
          <w:sz w:val="28"/>
          <w:szCs w:val="28"/>
        </w:rPr>
        <w:t>440,0 тыс. руб.</w:t>
      </w:r>
    </w:p>
    <w:p w:rsidR="00624EED" w:rsidRPr="00CB0134" w:rsidRDefault="00624EED" w:rsidP="00F20A4E">
      <w:pPr>
        <w:spacing w:after="0"/>
        <w:ind w:firstLine="709"/>
        <w:jc w:val="both"/>
        <w:rPr>
          <w:rFonts w:ascii="Times New Roman" w:hAnsi="Times New Roman"/>
          <w:sz w:val="28"/>
          <w:szCs w:val="28"/>
        </w:rPr>
      </w:pPr>
      <w:r w:rsidRPr="00CB0134">
        <w:rPr>
          <w:rFonts w:ascii="Times New Roman" w:hAnsi="Times New Roman"/>
          <w:sz w:val="28"/>
          <w:szCs w:val="28"/>
        </w:rPr>
        <w:t>ППП 002 РП 0103 КЦСР 9990010420 КВР 100</w:t>
      </w:r>
      <w:r w:rsidR="000B7161" w:rsidRPr="00CB0134">
        <w:rPr>
          <w:rFonts w:ascii="Times New Roman" w:hAnsi="Times New Roman"/>
          <w:sz w:val="28"/>
          <w:szCs w:val="28"/>
        </w:rPr>
        <w:t xml:space="preserve"> </w:t>
      </w:r>
      <w:r w:rsidRPr="00CB0134">
        <w:rPr>
          <w:rFonts w:ascii="Times New Roman" w:hAnsi="Times New Roman"/>
          <w:sz w:val="28"/>
          <w:szCs w:val="28"/>
        </w:rPr>
        <w:tab/>
      </w:r>
      <w:r w:rsidRPr="00CB0134">
        <w:rPr>
          <w:rFonts w:ascii="Times New Roman" w:hAnsi="Times New Roman"/>
          <w:sz w:val="28"/>
          <w:szCs w:val="28"/>
        </w:rPr>
        <w:tab/>
      </w:r>
      <w:r w:rsidRPr="00CB0134">
        <w:rPr>
          <w:rFonts w:ascii="Times New Roman" w:hAnsi="Times New Roman"/>
          <w:sz w:val="28"/>
          <w:szCs w:val="28"/>
        </w:rPr>
        <w:tab/>
        <w:t>+</w:t>
      </w:r>
      <w:r w:rsidR="000B7161" w:rsidRPr="00CB0134">
        <w:rPr>
          <w:rFonts w:ascii="Times New Roman" w:hAnsi="Times New Roman"/>
          <w:sz w:val="28"/>
          <w:szCs w:val="28"/>
        </w:rPr>
        <w:t xml:space="preserve"> </w:t>
      </w:r>
      <w:r w:rsidRPr="00CB0134">
        <w:rPr>
          <w:rFonts w:ascii="Times New Roman" w:hAnsi="Times New Roman"/>
          <w:sz w:val="28"/>
          <w:szCs w:val="28"/>
        </w:rPr>
        <w:t>328,0 тыс. руб.</w:t>
      </w:r>
    </w:p>
    <w:p w:rsidR="00624EED" w:rsidRPr="00CB0134" w:rsidRDefault="00624EED" w:rsidP="00F20A4E">
      <w:pPr>
        <w:spacing w:after="0"/>
        <w:ind w:firstLine="709"/>
        <w:jc w:val="both"/>
        <w:rPr>
          <w:rFonts w:ascii="Times New Roman" w:hAnsi="Times New Roman"/>
          <w:sz w:val="28"/>
          <w:szCs w:val="28"/>
        </w:rPr>
      </w:pPr>
      <w:r w:rsidRPr="00CB0134">
        <w:rPr>
          <w:rFonts w:ascii="Times New Roman" w:hAnsi="Times New Roman"/>
          <w:sz w:val="28"/>
          <w:szCs w:val="28"/>
        </w:rPr>
        <w:t>ППП 002 РП 0103 КЦСР 9990010430 КВР 100</w:t>
      </w:r>
      <w:r w:rsidR="000B7161" w:rsidRPr="00CB0134">
        <w:rPr>
          <w:rFonts w:ascii="Times New Roman" w:hAnsi="Times New Roman"/>
          <w:sz w:val="28"/>
          <w:szCs w:val="28"/>
        </w:rPr>
        <w:t xml:space="preserve"> </w:t>
      </w:r>
      <w:r w:rsidRPr="00CB0134">
        <w:rPr>
          <w:rFonts w:ascii="Times New Roman" w:hAnsi="Times New Roman"/>
          <w:sz w:val="28"/>
          <w:szCs w:val="28"/>
        </w:rPr>
        <w:tab/>
      </w:r>
      <w:r w:rsidRPr="00CB0134">
        <w:rPr>
          <w:rFonts w:ascii="Times New Roman" w:hAnsi="Times New Roman"/>
          <w:sz w:val="28"/>
          <w:szCs w:val="28"/>
        </w:rPr>
        <w:tab/>
      </w:r>
      <w:r w:rsidRPr="00CB0134">
        <w:rPr>
          <w:rFonts w:ascii="Times New Roman" w:hAnsi="Times New Roman"/>
          <w:sz w:val="28"/>
          <w:szCs w:val="28"/>
        </w:rPr>
        <w:tab/>
        <w:t>+</w:t>
      </w:r>
      <w:r w:rsidR="000B7161" w:rsidRPr="00CB0134">
        <w:rPr>
          <w:rFonts w:ascii="Times New Roman" w:hAnsi="Times New Roman"/>
          <w:sz w:val="28"/>
          <w:szCs w:val="28"/>
        </w:rPr>
        <w:t xml:space="preserve"> </w:t>
      </w:r>
      <w:r w:rsidRPr="00CB0134">
        <w:rPr>
          <w:rFonts w:ascii="Times New Roman" w:hAnsi="Times New Roman"/>
          <w:sz w:val="28"/>
          <w:szCs w:val="28"/>
        </w:rPr>
        <w:t>2</w:t>
      </w:r>
      <w:r w:rsidR="000B7161" w:rsidRPr="00CB0134">
        <w:rPr>
          <w:rFonts w:ascii="Times New Roman" w:hAnsi="Times New Roman"/>
          <w:sz w:val="28"/>
          <w:szCs w:val="28"/>
        </w:rPr>
        <w:t> </w:t>
      </w:r>
      <w:r w:rsidRPr="00CB0134">
        <w:rPr>
          <w:rFonts w:ascii="Times New Roman" w:hAnsi="Times New Roman"/>
          <w:sz w:val="28"/>
          <w:szCs w:val="28"/>
        </w:rPr>
        <w:t>384,0 тыс. руб.</w:t>
      </w:r>
    </w:p>
    <w:p w:rsidR="00624EED" w:rsidRPr="00CB0134" w:rsidRDefault="00624EED"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E730EB" w:rsidRPr="00CB0134" w:rsidRDefault="00E730EB" w:rsidP="00F20A4E">
      <w:pPr>
        <w:spacing w:after="0"/>
        <w:ind w:firstLine="709"/>
        <w:jc w:val="both"/>
        <w:rPr>
          <w:rFonts w:ascii="Times New Roman" w:hAnsi="Times New Roman"/>
          <w:sz w:val="28"/>
          <w:szCs w:val="28"/>
        </w:rPr>
      </w:pPr>
    </w:p>
    <w:p w:rsidR="00666B70" w:rsidRPr="00CB0134" w:rsidRDefault="00666B70" w:rsidP="00F20A4E">
      <w:pPr>
        <w:pStyle w:val="4"/>
        <w:tabs>
          <w:tab w:val="left" w:pos="0"/>
        </w:tabs>
        <w:spacing w:before="0" w:after="0"/>
        <w:ind w:right="-2" w:firstLine="709"/>
        <w:jc w:val="center"/>
        <w:rPr>
          <w:rFonts w:ascii="Times New Roman" w:hAnsi="Times New Roman" w:cs="Times New Roman"/>
          <w:color w:val="000000" w:themeColor="text1"/>
        </w:rPr>
      </w:pPr>
      <w:bookmarkStart w:id="18" w:name="_Toc87527430"/>
      <w:r w:rsidRPr="00CB0134">
        <w:rPr>
          <w:rFonts w:ascii="Times New Roman" w:hAnsi="Times New Roman" w:cs="Times New Roman"/>
          <w:color w:val="000000" w:themeColor="text1"/>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18"/>
    </w:p>
    <w:p w:rsidR="00E730EB" w:rsidRPr="00CB0134" w:rsidRDefault="00E730EB" w:rsidP="00F20A4E">
      <w:pPr>
        <w:spacing w:after="0"/>
        <w:ind w:firstLine="709"/>
        <w:jc w:val="both"/>
        <w:rPr>
          <w:rFonts w:ascii="Times New Roman" w:hAnsi="Times New Roman"/>
          <w:sz w:val="28"/>
          <w:szCs w:val="28"/>
        </w:rPr>
      </w:pPr>
    </w:p>
    <w:p w:rsidR="00666B70" w:rsidRPr="00CB0134" w:rsidRDefault="00053875" w:rsidP="00F20A4E">
      <w:pPr>
        <w:spacing w:after="0"/>
        <w:ind w:firstLine="709"/>
        <w:jc w:val="both"/>
        <w:rPr>
          <w:rFonts w:ascii="Times New Roman" w:hAnsi="Times New Roman"/>
          <w:b/>
          <w:sz w:val="28"/>
          <w:szCs w:val="28"/>
        </w:rPr>
      </w:pPr>
      <w:r w:rsidRPr="00CB0134">
        <w:rPr>
          <w:rFonts w:ascii="Times New Roman" w:hAnsi="Times New Roman"/>
          <w:sz w:val="28"/>
          <w:szCs w:val="28"/>
        </w:rPr>
        <w:t xml:space="preserve">1. </w:t>
      </w:r>
      <w:r w:rsidR="00666B70" w:rsidRPr="00CB0134">
        <w:rPr>
          <w:rFonts w:ascii="Times New Roman" w:hAnsi="Times New Roman"/>
          <w:sz w:val="28"/>
          <w:szCs w:val="28"/>
        </w:rPr>
        <w:t>Предлагается уменьшить бюджетные ассигнования Правительству Тверской области на 2021 год на реализацию государственной программы Тверской области «Государственное управление и гражданское общество Тверской области» на 2018 – 2023 годы» на его содержание в сумме 127,1</w:t>
      </w:r>
      <w:r w:rsidR="004D1E2C" w:rsidRPr="00CB0134">
        <w:rPr>
          <w:rFonts w:ascii="Times New Roman" w:hAnsi="Times New Roman"/>
          <w:sz w:val="28"/>
          <w:szCs w:val="28"/>
        </w:rPr>
        <w:t> </w:t>
      </w:r>
      <w:r w:rsidR="00666B70" w:rsidRPr="00CB0134">
        <w:rPr>
          <w:rFonts w:ascii="Times New Roman" w:hAnsi="Times New Roman"/>
          <w:sz w:val="28"/>
          <w:szCs w:val="28"/>
        </w:rPr>
        <w:t>тыс. руб. с целью направления на развитие информационно - коммуникационных технологий в Правительстве Тверской области. (РП</w:t>
      </w:r>
      <w:r w:rsidR="004D1E2C" w:rsidRPr="00CB0134">
        <w:rPr>
          <w:rFonts w:ascii="Times New Roman" w:hAnsi="Times New Roman"/>
          <w:sz w:val="28"/>
          <w:szCs w:val="28"/>
        </w:rPr>
        <w:t> </w:t>
      </w:r>
      <w:r w:rsidR="00666B70" w:rsidRPr="00CB0134">
        <w:rPr>
          <w:rFonts w:ascii="Times New Roman" w:hAnsi="Times New Roman"/>
          <w:sz w:val="28"/>
          <w:szCs w:val="28"/>
        </w:rPr>
        <w:t>0113)</w:t>
      </w:r>
      <w:r w:rsidR="00BB57D3" w:rsidRPr="00CB0134">
        <w:rPr>
          <w:rFonts w:ascii="Times New Roman" w:hAnsi="Times New Roman"/>
          <w:sz w:val="28"/>
          <w:szCs w:val="28"/>
        </w:rPr>
        <w:t>.</w:t>
      </w:r>
      <w:r w:rsidR="00666B70" w:rsidRPr="00CB0134">
        <w:rPr>
          <w:rFonts w:ascii="Times New Roman" w:hAnsi="Times New Roman"/>
          <w:sz w:val="28"/>
          <w:szCs w:val="28"/>
        </w:rPr>
        <w:t xml:space="preserve"> </w:t>
      </w:r>
    </w:p>
    <w:p w:rsidR="00666B70" w:rsidRPr="00CB0134" w:rsidRDefault="00666B70" w:rsidP="00F20A4E">
      <w:pPr>
        <w:spacing w:after="0"/>
        <w:ind w:firstLine="709"/>
        <w:rPr>
          <w:rFonts w:ascii="Times New Roman" w:hAnsi="Times New Roman"/>
          <w:b/>
          <w:sz w:val="28"/>
          <w:szCs w:val="28"/>
        </w:rPr>
      </w:pPr>
      <w:r w:rsidRPr="00CB0134">
        <w:rPr>
          <w:rFonts w:ascii="Times New Roman" w:hAnsi="Times New Roman"/>
          <w:sz w:val="28"/>
          <w:szCs w:val="28"/>
        </w:rPr>
        <w:t>Изменения отразить по КБК:</w:t>
      </w:r>
    </w:p>
    <w:p w:rsidR="00666B70" w:rsidRPr="00CB0134" w:rsidRDefault="00666B70" w:rsidP="00F20A4E">
      <w:pPr>
        <w:spacing w:after="0"/>
        <w:ind w:firstLine="709"/>
        <w:rPr>
          <w:rFonts w:ascii="Times New Roman" w:hAnsi="Times New Roman"/>
          <w:b/>
          <w:sz w:val="28"/>
          <w:szCs w:val="28"/>
        </w:rPr>
      </w:pPr>
      <w:r w:rsidRPr="00CB0134">
        <w:rPr>
          <w:rFonts w:ascii="Times New Roman" w:hAnsi="Times New Roman"/>
          <w:sz w:val="28"/>
          <w:szCs w:val="28"/>
        </w:rPr>
        <w:t xml:space="preserve">ППП 001 РП 0104 ЦСР 5090110120 КВР 200 </w:t>
      </w:r>
      <w:r w:rsidR="00F929FF" w:rsidRPr="00CB0134">
        <w:rPr>
          <w:rFonts w:ascii="Times New Roman" w:hAnsi="Times New Roman"/>
          <w:sz w:val="28"/>
          <w:szCs w:val="28"/>
        </w:rPr>
        <w:sym w:font="Symbol" w:char="F02D"/>
      </w:r>
      <w:r w:rsidRPr="00CB0134">
        <w:rPr>
          <w:rFonts w:ascii="Times New Roman" w:hAnsi="Times New Roman"/>
          <w:sz w:val="28"/>
          <w:szCs w:val="28"/>
        </w:rPr>
        <w:t xml:space="preserve"> 127,1 тыс. руб.;</w:t>
      </w:r>
    </w:p>
    <w:p w:rsidR="00BB57D3" w:rsidRPr="00CB0134" w:rsidRDefault="00BB57D3"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E730EB" w:rsidRPr="00CB0134" w:rsidRDefault="00E730EB" w:rsidP="00F20A4E">
      <w:pPr>
        <w:spacing w:after="0"/>
        <w:ind w:firstLine="709"/>
        <w:jc w:val="both"/>
        <w:rPr>
          <w:rFonts w:ascii="Times New Roman" w:hAnsi="Times New Roman"/>
          <w:sz w:val="28"/>
          <w:szCs w:val="28"/>
        </w:rPr>
      </w:pPr>
    </w:p>
    <w:p w:rsidR="00666B70" w:rsidRPr="00CB0134" w:rsidRDefault="00BB57D3" w:rsidP="00F20A4E">
      <w:pPr>
        <w:spacing w:after="0"/>
        <w:ind w:firstLine="709"/>
        <w:jc w:val="both"/>
        <w:rPr>
          <w:rFonts w:ascii="Times New Roman" w:hAnsi="Times New Roman"/>
          <w:b/>
          <w:sz w:val="28"/>
          <w:szCs w:val="28"/>
        </w:rPr>
      </w:pPr>
      <w:r w:rsidRPr="00CB0134">
        <w:rPr>
          <w:rFonts w:ascii="Times New Roman" w:hAnsi="Times New Roman"/>
          <w:sz w:val="28"/>
          <w:szCs w:val="28"/>
        </w:rPr>
        <w:t xml:space="preserve">2. </w:t>
      </w:r>
      <w:r w:rsidR="00666B70" w:rsidRPr="00CB0134">
        <w:rPr>
          <w:rFonts w:ascii="Times New Roman" w:hAnsi="Times New Roman"/>
          <w:sz w:val="28"/>
          <w:szCs w:val="28"/>
        </w:rPr>
        <w:t xml:space="preserve">Предлагается </w:t>
      </w:r>
      <w:r w:rsidR="002B3262" w:rsidRPr="002B3262">
        <w:rPr>
          <w:rFonts w:ascii="Times New Roman" w:hAnsi="Times New Roman"/>
          <w:sz w:val="28"/>
          <w:szCs w:val="28"/>
        </w:rPr>
        <w:t xml:space="preserve">перераспределить бюджетные ассигнования Правительству Тверской области на 2021 год в рамках мероприятий обеспечивающей подпрограммы государственной программы Тверской области «Государственное управление и гражданское общество Тверской области» на 2018 – 2023 годы» в сумме 2 000,0 тыс. руб., увеличив расходы на содержание лиц, замещающих государственные должности Тверской области, </w:t>
      </w:r>
      <w:r w:rsidR="002B3262" w:rsidRPr="002B3262">
        <w:rPr>
          <w:rFonts w:ascii="Times New Roman" w:hAnsi="Times New Roman"/>
          <w:sz w:val="28"/>
          <w:szCs w:val="28"/>
        </w:rPr>
        <w:lastRenderedPageBreak/>
        <w:t>за счет уменьшения бюджетных ассигнований на содержание аппарата Правительства Тверской области в связи с наличием вакантных должностей</w:t>
      </w:r>
      <w:r w:rsidR="00666B70" w:rsidRPr="00CB0134">
        <w:rPr>
          <w:rFonts w:ascii="Times New Roman" w:hAnsi="Times New Roman"/>
          <w:sz w:val="28"/>
          <w:szCs w:val="28"/>
        </w:rPr>
        <w:t xml:space="preserve">. </w:t>
      </w:r>
    </w:p>
    <w:p w:rsidR="00666B70" w:rsidRPr="00CB0134" w:rsidRDefault="00666B70" w:rsidP="00F20A4E">
      <w:pPr>
        <w:spacing w:after="0"/>
        <w:ind w:firstLine="709"/>
        <w:rPr>
          <w:rFonts w:ascii="Times New Roman" w:hAnsi="Times New Roman"/>
          <w:b/>
          <w:sz w:val="28"/>
          <w:szCs w:val="28"/>
        </w:rPr>
      </w:pPr>
      <w:r w:rsidRPr="00CB0134">
        <w:rPr>
          <w:rFonts w:ascii="Times New Roman" w:hAnsi="Times New Roman"/>
          <w:sz w:val="28"/>
          <w:szCs w:val="28"/>
        </w:rPr>
        <w:t>Изменения отразить по КБК:</w:t>
      </w:r>
    </w:p>
    <w:p w:rsidR="00666B70" w:rsidRPr="00CB0134" w:rsidRDefault="00666B70" w:rsidP="00F20A4E">
      <w:pPr>
        <w:spacing w:after="0"/>
        <w:ind w:firstLine="709"/>
        <w:rPr>
          <w:rFonts w:ascii="Times New Roman" w:hAnsi="Times New Roman"/>
          <w:b/>
          <w:sz w:val="28"/>
          <w:szCs w:val="28"/>
        </w:rPr>
      </w:pPr>
      <w:r w:rsidRPr="00CB0134">
        <w:rPr>
          <w:rFonts w:ascii="Times New Roman" w:hAnsi="Times New Roman"/>
          <w:sz w:val="28"/>
          <w:szCs w:val="28"/>
        </w:rPr>
        <w:t>ППП 001 РП 0104 ЦСР 5090110120 КВР 100 – 2 000,0 тыс. руб.;</w:t>
      </w:r>
    </w:p>
    <w:p w:rsidR="00666B70" w:rsidRPr="00CB0134" w:rsidRDefault="00666B70" w:rsidP="00F20A4E">
      <w:pPr>
        <w:spacing w:after="0"/>
        <w:ind w:firstLine="709"/>
        <w:rPr>
          <w:rFonts w:ascii="Times New Roman" w:hAnsi="Times New Roman"/>
          <w:b/>
          <w:sz w:val="28"/>
          <w:szCs w:val="28"/>
        </w:rPr>
      </w:pPr>
      <w:r w:rsidRPr="00CB0134">
        <w:rPr>
          <w:rFonts w:ascii="Times New Roman" w:hAnsi="Times New Roman"/>
          <w:sz w:val="28"/>
          <w:szCs w:val="28"/>
        </w:rPr>
        <w:t>ППП 001 РП 0104 ЦСР 5090110140 КВР 100 + 2 000,0 тыс. руб.;</w:t>
      </w:r>
    </w:p>
    <w:p w:rsidR="00BB57D3" w:rsidRPr="00CB0134" w:rsidRDefault="00BB57D3"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12, 13, 15 к закону.</w:t>
      </w:r>
    </w:p>
    <w:p w:rsidR="00E730EB" w:rsidRPr="00CB0134" w:rsidRDefault="00E730EB" w:rsidP="00F20A4E">
      <w:pPr>
        <w:spacing w:after="0"/>
        <w:ind w:firstLine="709"/>
        <w:jc w:val="both"/>
        <w:rPr>
          <w:rFonts w:ascii="Times New Roman" w:hAnsi="Times New Roman"/>
          <w:sz w:val="28"/>
          <w:szCs w:val="28"/>
        </w:rPr>
      </w:pPr>
    </w:p>
    <w:p w:rsidR="00AE072D" w:rsidRPr="00CB0134" w:rsidRDefault="00BB57D3" w:rsidP="00F20A4E">
      <w:pPr>
        <w:spacing w:after="0"/>
        <w:ind w:firstLine="709"/>
        <w:jc w:val="both"/>
        <w:rPr>
          <w:rFonts w:ascii="Times New Roman" w:hAnsi="Times New Roman"/>
          <w:b/>
          <w:sz w:val="28"/>
          <w:szCs w:val="28"/>
        </w:rPr>
      </w:pPr>
      <w:r w:rsidRPr="00CB0134">
        <w:rPr>
          <w:rFonts w:ascii="Times New Roman" w:hAnsi="Times New Roman"/>
          <w:sz w:val="28"/>
          <w:szCs w:val="28"/>
        </w:rPr>
        <w:t xml:space="preserve">3 </w:t>
      </w:r>
      <w:r w:rsidR="00666B70" w:rsidRPr="00CB0134">
        <w:rPr>
          <w:rFonts w:ascii="Times New Roman" w:hAnsi="Times New Roman"/>
          <w:sz w:val="28"/>
          <w:szCs w:val="28"/>
        </w:rPr>
        <w:t xml:space="preserve">Предлагается </w:t>
      </w:r>
      <w:proofErr w:type="spellStart"/>
      <w:r w:rsidR="00031DB1" w:rsidRPr="00031DB1">
        <w:rPr>
          <w:rFonts w:ascii="Times New Roman" w:hAnsi="Times New Roman"/>
          <w:sz w:val="28"/>
          <w:szCs w:val="28"/>
        </w:rPr>
        <w:t>Предлагается</w:t>
      </w:r>
      <w:proofErr w:type="spellEnd"/>
      <w:r w:rsidR="00031DB1" w:rsidRPr="00031DB1">
        <w:rPr>
          <w:rFonts w:ascii="Times New Roman" w:hAnsi="Times New Roman"/>
          <w:sz w:val="28"/>
          <w:szCs w:val="28"/>
        </w:rPr>
        <w:t xml:space="preserve"> увеличить бюджетные ассигнования Правительству Тверской области на 2021 год на реализацию государственной программы Тверской области «Государственное управление и гражданское общество Тверской области» на 2018 – 2023 годы» на обеспечение деятельности лиц, замещающих государственные должности Тверской области, в сумме 6 483,0 тыс. руб. (за счет РП 1006 в сумме 2 118,9 тыс. руб., РП 0705 в сумме 2 758,0 тыс. руб. и уменьшения резервного фонда Правительства Тверской области в сумме 1 606,1 тыс. руб.).</w:t>
      </w:r>
    </w:p>
    <w:p w:rsidR="00AE072D" w:rsidRPr="00CB0134" w:rsidRDefault="00AE072D" w:rsidP="00F20A4E">
      <w:pPr>
        <w:spacing w:after="0"/>
        <w:ind w:firstLine="709"/>
        <w:rPr>
          <w:rFonts w:ascii="Times New Roman" w:hAnsi="Times New Roman"/>
          <w:b/>
          <w:sz w:val="28"/>
          <w:szCs w:val="28"/>
        </w:rPr>
      </w:pPr>
      <w:r w:rsidRPr="00CB0134">
        <w:rPr>
          <w:rFonts w:ascii="Times New Roman" w:hAnsi="Times New Roman"/>
          <w:sz w:val="28"/>
          <w:szCs w:val="28"/>
        </w:rPr>
        <w:t>Изменения отразить по КБК:</w:t>
      </w:r>
    </w:p>
    <w:p w:rsidR="00AE072D" w:rsidRPr="00CB0134" w:rsidRDefault="00AE072D" w:rsidP="00F20A4E">
      <w:pPr>
        <w:spacing w:after="0"/>
        <w:ind w:firstLine="709"/>
        <w:rPr>
          <w:rFonts w:ascii="Times New Roman" w:hAnsi="Times New Roman"/>
          <w:b/>
          <w:sz w:val="28"/>
          <w:szCs w:val="28"/>
        </w:rPr>
      </w:pPr>
      <w:r w:rsidRPr="00CB0134">
        <w:rPr>
          <w:rFonts w:ascii="Times New Roman" w:hAnsi="Times New Roman"/>
          <w:sz w:val="28"/>
          <w:szCs w:val="28"/>
        </w:rPr>
        <w:t>ППП 001 РП 0104 ЦСР 5090110140 КВР 100 + 6 483,0 тыс. руб.;</w:t>
      </w:r>
    </w:p>
    <w:p w:rsidR="00F929FF" w:rsidRPr="00CB0134" w:rsidRDefault="00F929FF"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624EED" w:rsidRPr="00CB0134" w:rsidRDefault="00624EED" w:rsidP="00F20A4E">
      <w:pPr>
        <w:spacing w:after="0"/>
        <w:ind w:firstLine="709"/>
        <w:jc w:val="both"/>
      </w:pPr>
    </w:p>
    <w:p w:rsidR="00CE0C29" w:rsidRPr="00CB0134" w:rsidRDefault="00CE0C29" w:rsidP="00F20A4E">
      <w:pPr>
        <w:pStyle w:val="4"/>
        <w:tabs>
          <w:tab w:val="left" w:pos="0"/>
        </w:tabs>
        <w:spacing w:before="0" w:after="0"/>
        <w:ind w:right="-2" w:firstLine="709"/>
        <w:jc w:val="center"/>
        <w:rPr>
          <w:rFonts w:ascii="Times New Roman" w:hAnsi="Times New Roman" w:cs="Times New Roman"/>
          <w:color w:val="000000" w:themeColor="text1"/>
        </w:rPr>
      </w:pPr>
      <w:bookmarkStart w:id="19" w:name="_Toc87527431"/>
      <w:r w:rsidRPr="00CB0134">
        <w:rPr>
          <w:rFonts w:ascii="Times New Roman" w:hAnsi="Times New Roman" w:cs="Times New Roman"/>
          <w:color w:val="000000" w:themeColor="text1"/>
        </w:rPr>
        <w:t>Подраздел 0111</w:t>
      </w:r>
      <w:r w:rsidRPr="00CB0134">
        <w:rPr>
          <w:rFonts w:ascii="Times New Roman" w:hAnsi="Times New Roman" w:cs="Times New Roman"/>
          <w:color w:val="000000" w:themeColor="text1"/>
        </w:rPr>
        <w:tab/>
      </w:r>
      <w:r w:rsidRPr="00CB0134">
        <w:rPr>
          <w:rFonts w:ascii="Times New Roman" w:hAnsi="Times New Roman" w:cs="Times New Roman"/>
          <w:color w:val="000000" w:themeColor="text1"/>
        </w:rPr>
        <w:tab/>
      </w:r>
      <w:r w:rsidRPr="00CB0134">
        <w:rPr>
          <w:rFonts w:ascii="Times New Roman" w:hAnsi="Times New Roman" w:cs="Times New Roman"/>
          <w:color w:val="000000" w:themeColor="text1"/>
        </w:rPr>
        <w:tab/>
      </w:r>
      <w:r w:rsidRPr="00CB0134">
        <w:rPr>
          <w:rFonts w:ascii="Times New Roman" w:hAnsi="Times New Roman" w:cs="Times New Roman"/>
          <w:color w:val="000000" w:themeColor="text1"/>
        </w:rPr>
        <w:tab/>
        <w:t xml:space="preserve"> «Резервные фонды»</w:t>
      </w:r>
      <w:bookmarkEnd w:id="19"/>
    </w:p>
    <w:p w:rsidR="000D53DA" w:rsidRPr="00CB0134" w:rsidRDefault="00CE0C29"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 xml:space="preserve">Предлагается уменьшить средства резервного фонда Правительства Тверской области в 2021 году на </w:t>
      </w:r>
      <w:r w:rsidR="009C4294" w:rsidRPr="00CB0134">
        <w:rPr>
          <w:rFonts w:ascii="Times New Roman" w:hAnsi="Times New Roman"/>
          <w:color w:val="000000" w:themeColor="text1"/>
          <w:sz w:val="28"/>
          <w:szCs w:val="28"/>
        </w:rPr>
        <w:t>25 823,1</w:t>
      </w:r>
      <w:r w:rsidR="000D53DA" w:rsidRPr="00CB0134">
        <w:rPr>
          <w:rFonts w:ascii="Times New Roman" w:hAnsi="Times New Roman"/>
          <w:color w:val="000000" w:themeColor="text1"/>
          <w:sz w:val="28"/>
          <w:szCs w:val="28"/>
        </w:rPr>
        <w:t xml:space="preserve"> тыс. руб.</w:t>
      </w:r>
      <w:r w:rsidR="00F763C2" w:rsidRPr="00CB0134">
        <w:rPr>
          <w:rFonts w:ascii="Times New Roman" w:hAnsi="Times New Roman"/>
          <w:color w:val="000000" w:themeColor="text1"/>
          <w:sz w:val="28"/>
          <w:szCs w:val="28"/>
        </w:rPr>
        <w:t>; в 2022 году - на 50 591,1 </w:t>
      </w:r>
      <w:r w:rsidR="000918F3" w:rsidRPr="00CB0134">
        <w:rPr>
          <w:rFonts w:ascii="Times New Roman" w:hAnsi="Times New Roman"/>
          <w:color w:val="000000" w:themeColor="text1"/>
          <w:sz w:val="28"/>
          <w:szCs w:val="28"/>
        </w:rPr>
        <w:t xml:space="preserve">тыс. руб. </w:t>
      </w:r>
    </w:p>
    <w:p w:rsidR="00CE0C29" w:rsidRPr="00CB0134" w:rsidRDefault="00CE0C29"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Изменения отразить по КБК:</w:t>
      </w:r>
    </w:p>
    <w:p w:rsidR="000918F3" w:rsidRPr="00CB0134" w:rsidRDefault="000918F3"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2021 год:</w:t>
      </w:r>
    </w:p>
    <w:p w:rsidR="001F5F08" w:rsidRPr="00CB0134" w:rsidRDefault="00CE0C29"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 xml:space="preserve">ППП 090 РП 0111 ЦСР 9920010900 КВР 800 </w:t>
      </w:r>
      <w:r w:rsidR="001F5F08" w:rsidRPr="00CB0134">
        <w:rPr>
          <w:rFonts w:ascii="Times New Roman" w:hAnsi="Times New Roman"/>
          <w:color w:val="000000" w:themeColor="text1"/>
          <w:sz w:val="28"/>
          <w:szCs w:val="28"/>
        </w:rPr>
        <w:sym w:font="Symbol" w:char="F02D"/>
      </w:r>
      <w:r w:rsidRPr="00CB0134">
        <w:rPr>
          <w:rFonts w:ascii="Times New Roman" w:hAnsi="Times New Roman"/>
          <w:color w:val="000000" w:themeColor="text1"/>
          <w:sz w:val="28"/>
          <w:szCs w:val="28"/>
        </w:rPr>
        <w:t xml:space="preserve"> </w:t>
      </w:r>
      <w:r w:rsidR="009C4294" w:rsidRPr="00CB0134">
        <w:rPr>
          <w:rFonts w:ascii="Times New Roman" w:hAnsi="Times New Roman"/>
          <w:color w:val="000000" w:themeColor="text1"/>
          <w:sz w:val="28"/>
          <w:szCs w:val="28"/>
        </w:rPr>
        <w:t>25 823,1</w:t>
      </w:r>
      <w:r w:rsidR="001F5F08" w:rsidRPr="00CB0134">
        <w:rPr>
          <w:rFonts w:ascii="Times New Roman" w:hAnsi="Times New Roman"/>
          <w:color w:val="000000" w:themeColor="text1"/>
          <w:sz w:val="28"/>
          <w:szCs w:val="28"/>
        </w:rPr>
        <w:t xml:space="preserve"> тыс. руб.;</w:t>
      </w:r>
    </w:p>
    <w:p w:rsidR="000918F3" w:rsidRPr="00CB0134" w:rsidRDefault="000918F3"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2022 год:</w:t>
      </w:r>
    </w:p>
    <w:p w:rsidR="000918F3" w:rsidRPr="00CB0134" w:rsidRDefault="000918F3"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 xml:space="preserve">ППП 090 РП 0111 ЦСР 9920010900 КВР 800 </w:t>
      </w:r>
      <w:r w:rsidRPr="00CB0134">
        <w:rPr>
          <w:rFonts w:ascii="Times New Roman" w:hAnsi="Times New Roman"/>
          <w:color w:val="000000" w:themeColor="text1"/>
          <w:sz w:val="28"/>
          <w:szCs w:val="28"/>
        </w:rPr>
        <w:sym w:font="Symbol" w:char="F02D"/>
      </w:r>
      <w:r w:rsidRPr="00CB0134">
        <w:rPr>
          <w:rFonts w:ascii="Times New Roman" w:hAnsi="Times New Roman"/>
          <w:color w:val="000000" w:themeColor="text1"/>
          <w:sz w:val="28"/>
          <w:szCs w:val="28"/>
        </w:rPr>
        <w:t xml:space="preserve"> 50 591,1 тыс. руб.;</w:t>
      </w:r>
    </w:p>
    <w:p w:rsidR="000918F3" w:rsidRPr="00CB0134" w:rsidRDefault="000918F3" w:rsidP="00F20A4E">
      <w:pPr>
        <w:spacing w:after="0"/>
        <w:ind w:firstLine="709"/>
        <w:jc w:val="both"/>
        <w:rPr>
          <w:rFonts w:ascii="Times New Roman" w:hAnsi="Times New Roman"/>
          <w:color w:val="000000" w:themeColor="text1"/>
          <w:sz w:val="28"/>
          <w:szCs w:val="28"/>
        </w:rPr>
      </w:pPr>
    </w:p>
    <w:p w:rsidR="00485DBA" w:rsidRPr="00CB0134" w:rsidRDefault="00485DBA"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Внести соответствующие изменения в приложения 11, 12, 13, 14, 15 к закону.</w:t>
      </w:r>
    </w:p>
    <w:p w:rsidR="00DA2316" w:rsidRPr="00CB0134" w:rsidRDefault="00DA2316" w:rsidP="00F20A4E">
      <w:pPr>
        <w:spacing w:after="0"/>
        <w:ind w:firstLine="709"/>
        <w:jc w:val="both"/>
        <w:rPr>
          <w:rFonts w:ascii="Times New Roman" w:hAnsi="Times New Roman"/>
          <w:color w:val="000000" w:themeColor="text1"/>
          <w:sz w:val="28"/>
          <w:szCs w:val="28"/>
        </w:rPr>
      </w:pPr>
    </w:p>
    <w:p w:rsidR="00785E8B" w:rsidRPr="00CB0134" w:rsidRDefault="00785E8B" w:rsidP="00F20A4E">
      <w:pPr>
        <w:pStyle w:val="4"/>
        <w:tabs>
          <w:tab w:val="left" w:pos="0"/>
        </w:tabs>
        <w:spacing w:before="0" w:after="0"/>
        <w:ind w:right="-2" w:firstLine="709"/>
        <w:jc w:val="center"/>
        <w:rPr>
          <w:rFonts w:ascii="Times New Roman" w:hAnsi="Times New Roman" w:cs="Times New Roman"/>
          <w:color w:val="000000" w:themeColor="text1"/>
        </w:rPr>
      </w:pPr>
      <w:bookmarkStart w:id="20" w:name="_Toc87527432"/>
      <w:r w:rsidRPr="00CB0134">
        <w:rPr>
          <w:rFonts w:ascii="Times New Roman" w:hAnsi="Times New Roman" w:cs="Times New Roman"/>
          <w:color w:val="000000" w:themeColor="text1"/>
        </w:rPr>
        <w:t>Подраздел 0113</w:t>
      </w:r>
      <w:r w:rsidRPr="00CB0134">
        <w:rPr>
          <w:rFonts w:ascii="Times New Roman" w:hAnsi="Times New Roman" w:cs="Times New Roman"/>
          <w:color w:val="000000" w:themeColor="text1"/>
        </w:rPr>
        <w:tab/>
      </w:r>
      <w:r w:rsidRPr="00CB0134">
        <w:rPr>
          <w:rFonts w:ascii="Times New Roman" w:hAnsi="Times New Roman" w:cs="Times New Roman"/>
          <w:color w:val="000000" w:themeColor="text1"/>
        </w:rPr>
        <w:tab/>
      </w:r>
      <w:r w:rsidRPr="00CB0134">
        <w:rPr>
          <w:rFonts w:ascii="Times New Roman" w:hAnsi="Times New Roman" w:cs="Times New Roman"/>
          <w:color w:val="000000" w:themeColor="text1"/>
        </w:rPr>
        <w:tab/>
      </w:r>
      <w:r w:rsidRPr="00CB0134">
        <w:rPr>
          <w:rFonts w:ascii="Times New Roman" w:hAnsi="Times New Roman" w:cs="Times New Roman"/>
          <w:color w:val="000000" w:themeColor="text1"/>
        </w:rPr>
        <w:tab/>
        <w:t xml:space="preserve"> «Другие общегосударственные вопросы»</w:t>
      </w:r>
      <w:bookmarkEnd w:id="20"/>
    </w:p>
    <w:p w:rsidR="00DA2316" w:rsidRPr="00CB0134" w:rsidRDefault="00DA2316"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1. Предлагается увеличить бюджетные ассигнования Правительству Тверской области на 2021 год на реализацию государственной программы Тверской области «Государственное управление и гражданское общество Тверской области» на 2018 – 2023 годы» в сумме 127,1 тыс. руб. на реализацию мероприятия «Развитие информационно – коммуникационных технологий в </w:t>
      </w:r>
      <w:r w:rsidRPr="00CB0134">
        <w:rPr>
          <w:rFonts w:ascii="Times New Roman" w:hAnsi="Times New Roman"/>
          <w:sz w:val="28"/>
          <w:szCs w:val="28"/>
        </w:rPr>
        <w:lastRenderedPageBreak/>
        <w:t xml:space="preserve">Правительстве Тверской области» на продление лицензии на неисключительное право использования антивирусного программного обеспечения </w:t>
      </w:r>
      <w:proofErr w:type="spellStart"/>
      <w:r w:rsidRPr="00CB0134">
        <w:rPr>
          <w:rFonts w:ascii="Times New Roman" w:hAnsi="Times New Roman"/>
          <w:sz w:val="28"/>
          <w:szCs w:val="28"/>
        </w:rPr>
        <w:t>Kaspersky</w:t>
      </w:r>
      <w:proofErr w:type="spellEnd"/>
      <w:r w:rsidRPr="00CB0134">
        <w:rPr>
          <w:rFonts w:ascii="Times New Roman" w:hAnsi="Times New Roman"/>
          <w:sz w:val="28"/>
          <w:szCs w:val="28"/>
        </w:rPr>
        <w:t xml:space="preserve"> за счет уменьшения бюджетных ассигнований на содержание аппарата Правительства Тверской области (РП 0104)</w:t>
      </w:r>
    </w:p>
    <w:p w:rsidR="00DA2316" w:rsidRPr="00CB0134" w:rsidRDefault="00DA2316"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DA2316" w:rsidRPr="00CB0134" w:rsidRDefault="00DA2316" w:rsidP="00F20A4E">
      <w:pPr>
        <w:spacing w:after="0"/>
        <w:ind w:firstLine="709"/>
        <w:jc w:val="both"/>
        <w:rPr>
          <w:rFonts w:ascii="Times New Roman" w:hAnsi="Times New Roman"/>
          <w:sz w:val="28"/>
          <w:szCs w:val="28"/>
        </w:rPr>
      </w:pPr>
      <w:r w:rsidRPr="00CB0134">
        <w:rPr>
          <w:rFonts w:ascii="Times New Roman" w:hAnsi="Times New Roman"/>
          <w:sz w:val="28"/>
          <w:szCs w:val="28"/>
        </w:rPr>
        <w:t>ППП 001 РП 0113 ЦСР 5020210010 КВР 200 + 127,1 тыс. руб.;</w:t>
      </w:r>
    </w:p>
    <w:p w:rsidR="00093A15" w:rsidRPr="00CB0134" w:rsidRDefault="00093A15" w:rsidP="00F20A4E">
      <w:pPr>
        <w:spacing w:after="0"/>
        <w:ind w:firstLine="709"/>
        <w:jc w:val="both"/>
        <w:rPr>
          <w:rFonts w:ascii="Times New Roman" w:hAnsi="Times New Roman"/>
          <w:color w:val="000000" w:themeColor="text1"/>
          <w:sz w:val="28"/>
          <w:szCs w:val="28"/>
        </w:rPr>
      </w:pPr>
      <w:r w:rsidRPr="00CB0134">
        <w:rPr>
          <w:rFonts w:ascii="Times New Roman" w:hAnsi="Times New Roman"/>
          <w:color w:val="000000" w:themeColor="text1"/>
          <w:sz w:val="28"/>
          <w:szCs w:val="28"/>
        </w:rPr>
        <w:t>Внести соответствующие изменения в приложения 11, 12, 13, 14, 15 к закону.</w:t>
      </w:r>
    </w:p>
    <w:p w:rsidR="00093A15" w:rsidRPr="00CB0134" w:rsidRDefault="00093A15" w:rsidP="00F20A4E">
      <w:pPr>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hAnsi="Times New Roman"/>
          <w:sz w:val="28"/>
          <w:szCs w:val="28"/>
        </w:rPr>
        <w:t xml:space="preserve">2. </w:t>
      </w:r>
      <w:r w:rsidRPr="00CB0134">
        <w:rPr>
          <w:rFonts w:ascii="Times New Roman" w:eastAsia="Times New Roman" w:hAnsi="Times New Roman"/>
          <w:sz w:val="28"/>
          <w:szCs w:val="28"/>
          <w:lang w:eastAsia="ru-RU"/>
        </w:rPr>
        <w:t>Предлагается перераспределить в 2021 году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(далее – Госпрограмма) бюджетные ассигнования по государственному бюджетному учреждению Тверской области «Учреждение по эксплуатации и обслуживанию административных зданий и помещений» в сумме 3 975,6 тыс. руб. (приложение 1</w:t>
      </w:r>
      <w:r w:rsidR="00F404F8" w:rsidRPr="00CB0134">
        <w:rPr>
          <w:rFonts w:ascii="Times New Roman" w:eastAsia="Times New Roman" w:hAnsi="Times New Roman"/>
          <w:sz w:val="28"/>
          <w:szCs w:val="28"/>
          <w:lang w:eastAsia="ru-RU"/>
        </w:rPr>
        <w:t>6</w:t>
      </w:r>
      <w:r w:rsidRPr="00CB0134">
        <w:rPr>
          <w:rFonts w:ascii="Times New Roman" w:eastAsia="Times New Roman" w:hAnsi="Times New Roman"/>
          <w:sz w:val="28"/>
          <w:szCs w:val="28"/>
          <w:lang w:eastAsia="ru-RU"/>
        </w:rPr>
        <w:t xml:space="preserve"> к пояснительной записке), в том числе:</w:t>
      </w:r>
    </w:p>
    <w:p w:rsidR="00093A15" w:rsidRPr="00CB0134" w:rsidRDefault="00093A15" w:rsidP="00F20A4E">
      <w:pPr>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увеличить бюджетные ассигнования на предоставление субсидии на иные цели, направленная на проведение ремонта, капитального ремонта, ремонтно-реставрационных работ, развитие материально-технической базы в сумме 3 975,6 руб. из них:</w:t>
      </w:r>
    </w:p>
    <w:p w:rsidR="00093A15" w:rsidRPr="00CB0134" w:rsidRDefault="00093A15"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2 100,0 тыс. руб. на выполнение работ по разработке проектной документации и ремонтно-реставрационных работ 1-го и 3-го этажей, фундамента, кровли, фасада в здании регионального значения по адресу: г. Тверь, ул. </w:t>
      </w:r>
      <w:proofErr w:type="spellStart"/>
      <w:r w:rsidRPr="00CB0134">
        <w:rPr>
          <w:rFonts w:ascii="Times New Roman" w:eastAsia="Times New Roman" w:hAnsi="Times New Roman"/>
          <w:sz w:val="28"/>
          <w:szCs w:val="28"/>
          <w:lang w:eastAsia="ru-RU"/>
        </w:rPr>
        <w:t>Новоторжская</w:t>
      </w:r>
      <w:proofErr w:type="spellEnd"/>
      <w:r w:rsidRPr="00CB0134">
        <w:rPr>
          <w:rFonts w:ascii="Times New Roman" w:eastAsia="Times New Roman" w:hAnsi="Times New Roman"/>
          <w:sz w:val="28"/>
          <w:szCs w:val="28"/>
          <w:lang w:eastAsia="ru-RU"/>
        </w:rPr>
        <w:t xml:space="preserve"> д.9;</w:t>
      </w:r>
    </w:p>
    <w:p w:rsidR="00093A15" w:rsidRPr="00CB0134" w:rsidRDefault="00093A15"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1 875,6 тыс. руб. на выполнение работ по ремонту части внутренних помещений 3-го этажа административного здания по адресу: г. Тверь, ул. </w:t>
      </w:r>
      <w:proofErr w:type="spellStart"/>
      <w:r w:rsidRPr="00CB0134">
        <w:rPr>
          <w:rFonts w:ascii="Times New Roman" w:eastAsia="Times New Roman" w:hAnsi="Times New Roman"/>
          <w:sz w:val="28"/>
          <w:szCs w:val="28"/>
          <w:lang w:eastAsia="ru-RU"/>
        </w:rPr>
        <w:t>Трехсвятская</w:t>
      </w:r>
      <w:proofErr w:type="spellEnd"/>
      <w:r w:rsidRPr="00CB0134">
        <w:rPr>
          <w:rFonts w:ascii="Times New Roman" w:eastAsia="Times New Roman" w:hAnsi="Times New Roman"/>
          <w:sz w:val="28"/>
          <w:szCs w:val="28"/>
          <w:lang w:eastAsia="ru-RU"/>
        </w:rPr>
        <w:t>, д.6;</w:t>
      </w:r>
    </w:p>
    <w:p w:rsidR="00093A15" w:rsidRPr="00CB0134" w:rsidRDefault="00093A15" w:rsidP="00F20A4E">
      <w:pPr>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уменьшить бюджетные ассигнования на финансовое обеспечение выполнения государственного задания в сумме 3 975,6 тыс. руб.</w:t>
      </w:r>
    </w:p>
    <w:p w:rsidR="00093A15" w:rsidRPr="00CB0134" w:rsidRDefault="00093A15"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093A15" w:rsidRPr="00907B2C" w:rsidRDefault="00093A15"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001 РП 0113 КЦСР 5020210040 КВР 600 + 3 975,6 тыс. руб</w:t>
      </w:r>
      <w:r w:rsidRPr="00907B2C">
        <w:rPr>
          <w:rFonts w:ascii="Times New Roman" w:eastAsia="Times New Roman" w:hAnsi="Times New Roman"/>
          <w:sz w:val="28"/>
          <w:szCs w:val="28"/>
          <w:lang w:eastAsia="ru-RU"/>
        </w:rPr>
        <w:t>.</w:t>
      </w:r>
    </w:p>
    <w:p w:rsidR="00093A15" w:rsidRPr="00907B2C" w:rsidRDefault="00093A15" w:rsidP="00F20A4E">
      <w:pPr>
        <w:spacing w:after="0"/>
        <w:ind w:firstLine="709"/>
        <w:jc w:val="both"/>
        <w:rPr>
          <w:rFonts w:ascii="Times New Roman" w:eastAsia="Times New Roman" w:hAnsi="Times New Roman"/>
          <w:sz w:val="28"/>
          <w:szCs w:val="28"/>
          <w:lang w:eastAsia="ru-RU"/>
        </w:rPr>
      </w:pPr>
      <w:r w:rsidRPr="00907B2C">
        <w:rPr>
          <w:rFonts w:ascii="Times New Roman" w:eastAsia="Times New Roman" w:hAnsi="Times New Roman"/>
          <w:sz w:val="28"/>
          <w:szCs w:val="28"/>
          <w:lang w:eastAsia="ru-RU"/>
        </w:rPr>
        <w:t xml:space="preserve">ППП 001 РП 0113 КЦСР 5020210030 КВР 600 </w:t>
      </w:r>
      <w:r w:rsidRPr="00907B2C">
        <w:rPr>
          <w:rFonts w:ascii="Times New Roman" w:eastAsia="Times New Roman" w:hAnsi="Times New Roman"/>
          <w:sz w:val="28"/>
          <w:szCs w:val="28"/>
          <w:lang w:eastAsia="ru-RU"/>
        </w:rPr>
        <w:sym w:font="Symbol" w:char="F02D"/>
      </w:r>
      <w:r w:rsidRPr="00907B2C">
        <w:rPr>
          <w:rFonts w:ascii="Times New Roman" w:eastAsia="Times New Roman" w:hAnsi="Times New Roman"/>
          <w:sz w:val="28"/>
          <w:szCs w:val="28"/>
          <w:lang w:eastAsia="ru-RU"/>
        </w:rPr>
        <w:t xml:space="preserve"> 3 975,6 тыс. руб.</w:t>
      </w:r>
    </w:p>
    <w:p w:rsidR="00093A15" w:rsidRPr="00CB0134" w:rsidRDefault="00093A15"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12, 13, 15</w:t>
      </w:r>
      <w:r w:rsidRPr="00CB0134">
        <w:rPr>
          <w:rFonts w:ascii="Times New Roman" w:eastAsia="Times New Roman" w:hAnsi="Times New Roman"/>
          <w:bCs/>
          <w:iCs/>
          <w:sz w:val="28"/>
          <w:szCs w:val="28"/>
          <w:lang w:eastAsia="ru-RU"/>
        </w:rPr>
        <w:t xml:space="preserve"> </w:t>
      </w:r>
      <w:r w:rsidRPr="00CB0134">
        <w:rPr>
          <w:rFonts w:ascii="Times New Roman" w:eastAsia="Times New Roman" w:hAnsi="Times New Roman"/>
          <w:sz w:val="28"/>
          <w:szCs w:val="28"/>
          <w:lang w:eastAsia="ru-RU"/>
        </w:rPr>
        <w:t>к закону.</w:t>
      </w:r>
    </w:p>
    <w:p w:rsidR="00E9238B" w:rsidRDefault="00E9238B" w:rsidP="00F20A4E">
      <w:pPr>
        <w:spacing w:after="0"/>
        <w:ind w:firstLine="709"/>
        <w:jc w:val="both"/>
        <w:rPr>
          <w:rFonts w:ascii="Times New Roman" w:eastAsia="Times New Roman" w:hAnsi="Times New Roman"/>
          <w:sz w:val="28"/>
          <w:szCs w:val="28"/>
          <w:lang w:eastAsia="ru-RU"/>
        </w:rPr>
      </w:pPr>
    </w:p>
    <w:p w:rsidR="00A23A35" w:rsidRPr="00A23A35" w:rsidRDefault="00A23A35" w:rsidP="00A23A3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A23A35">
        <w:rPr>
          <w:rFonts w:ascii="Times New Roman" w:eastAsia="Times New Roman" w:hAnsi="Times New Roman"/>
          <w:sz w:val="28"/>
          <w:szCs w:val="28"/>
          <w:lang w:eastAsia="ru-RU"/>
        </w:rPr>
        <w:t xml:space="preserve">Предлагается увеличить бюджетные ассигнования Правительству Тверской области на 2021 год на реализацию государственной программы Тверской области «Государственное управление и гражданское общество Тверской области» на 2018 – 2023 годы» в сумме 1 683,4 тыс. руб. на финансовое обеспечение государственного казенного учреждения Тверской области «Автобаза Тверской области» в связи с принятием постановления </w:t>
      </w:r>
      <w:r w:rsidRPr="00A23A35">
        <w:rPr>
          <w:rFonts w:ascii="Times New Roman" w:eastAsia="Times New Roman" w:hAnsi="Times New Roman"/>
          <w:sz w:val="28"/>
          <w:szCs w:val="28"/>
          <w:lang w:eastAsia="ru-RU"/>
        </w:rPr>
        <w:lastRenderedPageBreak/>
        <w:t>Правительства Тверской области от 25.10.2021 № 585-пп «О внесении изменений в постановление Правительства Тверской области от 21.04.2015</w:t>
      </w:r>
      <w:r>
        <w:rPr>
          <w:rFonts w:ascii="Times New Roman" w:eastAsia="Times New Roman" w:hAnsi="Times New Roman"/>
          <w:sz w:val="28"/>
          <w:szCs w:val="28"/>
          <w:lang w:eastAsia="ru-RU"/>
        </w:rPr>
        <w:t xml:space="preserve"> </w:t>
      </w:r>
      <w:r w:rsidRPr="00A23A35">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A23A35">
        <w:rPr>
          <w:rFonts w:ascii="Times New Roman" w:eastAsia="Times New Roman" w:hAnsi="Times New Roman"/>
          <w:sz w:val="28"/>
          <w:szCs w:val="28"/>
          <w:lang w:eastAsia="ru-RU"/>
        </w:rPr>
        <w:t>183-пп».</w:t>
      </w:r>
    </w:p>
    <w:p w:rsidR="00A23A35" w:rsidRPr="00A23A35" w:rsidRDefault="00A23A35" w:rsidP="00A23A35">
      <w:pPr>
        <w:spacing w:after="0"/>
        <w:ind w:firstLine="709"/>
        <w:jc w:val="both"/>
        <w:rPr>
          <w:rFonts w:ascii="Times New Roman" w:eastAsia="Times New Roman" w:hAnsi="Times New Roman"/>
          <w:sz w:val="28"/>
          <w:szCs w:val="28"/>
          <w:lang w:eastAsia="ru-RU"/>
        </w:rPr>
      </w:pPr>
      <w:r w:rsidRPr="00A23A35">
        <w:rPr>
          <w:rFonts w:ascii="Times New Roman" w:eastAsia="Times New Roman" w:hAnsi="Times New Roman"/>
          <w:sz w:val="28"/>
          <w:szCs w:val="28"/>
          <w:lang w:eastAsia="ru-RU"/>
        </w:rPr>
        <w:t>Изменения отразить по КБК:</w:t>
      </w:r>
    </w:p>
    <w:p w:rsidR="00A23A35" w:rsidRPr="00A23A35" w:rsidRDefault="00A23A35" w:rsidP="00A23A35">
      <w:pPr>
        <w:spacing w:after="0"/>
        <w:ind w:firstLine="709"/>
        <w:jc w:val="both"/>
        <w:rPr>
          <w:rFonts w:ascii="Times New Roman" w:eastAsia="Times New Roman" w:hAnsi="Times New Roman"/>
          <w:sz w:val="28"/>
          <w:szCs w:val="28"/>
          <w:lang w:eastAsia="ru-RU"/>
        </w:rPr>
      </w:pPr>
      <w:r w:rsidRPr="00A23A35">
        <w:rPr>
          <w:rFonts w:ascii="Times New Roman" w:eastAsia="Times New Roman" w:hAnsi="Times New Roman"/>
          <w:sz w:val="28"/>
          <w:szCs w:val="28"/>
          <w:lang w:eastAsia="ru-RU"/>
        </w:rPr>
        <w:t>ППП 001 РП 0113 ЦСР 5020210050 КВР 100 + 1 683,4 тыс. руб.</w:t>
      </w:r>
    </w:p>
    <w:p w:rsidR="00A23A35" w:rsidRPr="00A23A35" w:rsidRDefault="00A23A35" w:rsidP="00A23A35">
      <w:pPr>
        <w:spacing w:after="0"/>
        <w:ind w:firstLine="709"/>
        <w:jc w:val="both"/>
        <w:rPr>
          <w:rFonts w:ascii="Times New Roman" w:eastAsia="Times New Roman" w:hAnsi="Times New Roman"/>
          <w:sz w:val="28"/>
          <w:szCs w:val="28"/>
          <w:lang w:eastAsia="ru-RU"/>
        </w:rPr>
      </w:pPr>
      <w:r w:rsidRPr="00A23A35">
        <w:rPr>
          <w:rFonts w:ascii="Times New Roman" w:eastAsia="Times New Roman" w:hAnsi="Times New Roman"/>
          <w:sz w:val="28"/>
          <w:szCs w:val="28"/>
          <w:lang w:eastAsia="ru-RU"/>
        </w:rPr>
        <w:t>Внести соответствующие изменения в приложения 11, 12, 13, 14, 15 к закону.</w:t>
      </w:r>
    </w:p>
    <w:p w:rsidR="004D1E2C" w:rsidRPr="00CB0134" w:rsidRDefault="00A23A35" w:rsidP="00F20A4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4D1E2C" w:rsidRPr="00CB0134">
        <w:rPr>
          <w:rFonts w:ascii="Times New Roman" w:eastAsia="Times New Roman" w:hAnsi="Times New Roman"/>
          <w:sz w:val="28"/>
          <w:szCs w:val="28"/>
          <w:lang w:eastAsia="ru-RU"/>
        </w:rPr>
        <w:t>Предлагается увеличить бюджетные ассигнования по Министерству экономического развития Тверской области на реализацию мероприятия 1.01 «Обеспечение предоставления государственных и муниципальных услуг ГАУ «МФЦ» в рамках государственного задания»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 2021 год в сумме 6 587,8 тыс. руб. на стимулирования работников ГАУ «МФЦ» в целях увеличения мотивации работников при выполнении должностных обязанностей.</w:t>
      </w:r>
    </w:p>
    <w:p w:rsidR="004D1E2C" w:rsidRPr="00CB0134" w:rsidRDefault="004D1E2C"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4D1E2C" w:rsidRPr="00CB0134" w:rsidRDefault="004D1E2C"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013 РП 0113 КЦСР 6060110010 КВР 600 + 6 587,8 тыс. руб.</w:t>
      </w:r>
    </w:p>
    <w:p w:rsidR="004D1E2C" w:rsidRPr="00CB0134" w:rsidRDefault="004D1E2C"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E9238B" w:rsidRPr="00CB0134" w:rsidRDefault="00A23A35" w:rsidP="00F20A4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4D1E2C" w:rsidRPr="00CB0134">
        <w:rPr>
          <w:rFonts w:ascii="Times New Roman" w:eastAsia="Times New Roman" w:hAnsi="Times New Roman"/>
          <w:sz w:val="28"/>
          <w:szCs w:val="28"/>
          <w:lang w:eastAsia="ru-RU"/>
        </w:rPr>
        <w:t xml:space="preserve">. </w:t>
      </w:r>
      <w:r w:rsidR="00E9238B" w:rsidRPr="00CB0134">
        <w:rPr>
          <w:rFonts w:ascii="Times New Roman" w:eastAsia="Times New Roman" w:hAnsi="Times New Roman"/>
          <w:sz w:val="28"/>
          <w:szCs w:val="28"/>
          <w:lang w:eastAsia="ru-RU"/>
        </w:rPr>
        <w:t xml:space="preserve">Предлагается увеличить бюджетные ассигнования по Министерству экономического развития Тверской области на реализацию мероприятия 2.01 «Предоставление субсидий ГАУ «МФЦ» на иные цели на открытие новых филиалов, капитальный, текущий ремонт, оснащение (дооснащение) филиалов ГАУ «МФЦ» </w:t>
      </w:r>
      <w:r w:rsidR="00E9238B" w:rsidRPr="00CB0134">
        <w:rPr>
          <w:rFonts w:ascii="Times New Roman" w:eastAsia="Times New Roman" w:hAnsi="Times New Roman" w:cs="Arial"/>
          <w:sz w:val="28"/>
          <w:szCs w:val="28"/>
          <w:lang w:eastAsia="ru-RU"/>
        </w:rPr>
        <w:t xml:space="preserve">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w:t>
      </w:r>
      <w:r w:rsidR="00E9238B" w:rsidRPr="00CB0134">
        <w:rPr>
          <w:rFonts w:ascii="Times New Roman" w:eastAsia="Times New Roman" w:hAnsi="Times New Roman"/>
          <w:sz w:val="28"/>
          <w:szCs w:val="28"/>
          <w:lang w:eastAsia="ru-RU"/>
        </w:rPr>
        <w:t>на 2021 год в сумме 35 248,5 тыс. руб</w:t>
      </w:r>
      <w:r w:rsidR="00E9238B" w:rsidRPr="00CB0134">
        <w:rPr>
          <w:rFonts w:ascii="Times New Roman" w:eastAsia="Times New Roman" w:hAnsi="Times New Roman" w:cs="Arial"/>
          <w:sz w:val="28"/>
          <w:szCs w:val="28"/>
          <w:lang w:eastAsia="ru-RU"/>
        </w:rPr>
        <w:t>. на капитальный ремонт 1 этажа и оснащение нового филиала в г. Ржев.</w:t>
      </w:r>
    </w:p>
    <w:p w:rsidR="00E9238B" w:rsidRPr="00CB0134" w:rsidRDefault="00E9238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s="Arial"/>
          <w:sz w:val="28"/>
          <w:szCs w:val="28"/>
          <w:lang w:eastAsia="ru-RU"/>
        </w:rPr>
        <w:t>И</w:t>
      </w:r>
      <w:r w:rsidRPr="00CB0134">
        <w:rPr>
          <w:rFonts w:ascii="Times New Roman" w:eastAsia="Times New Roman" w:hAnsi="Times New Roman"/>
          <w:sz w:val="28"/>
          <w:szCs w:val="28"/>
          <w:lang w:eastAsia="ru-RU"/>
        </w:rPr>
        <w:t>зменения отразить по КБК:</w:t>
      </w:r>
    </w:p>
    <w:p w:rsidR="00E9238B" w:rsidRPr="00CB0134" w:rsidRDefault="00E9238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013 РП 0113 КЦСР 6060210020 КВР 600 + 35 248,5 тыс. руб.</w:t>
      </w:r>
    </w:p>
    <w:p w:rsidR="00E9238B" w:rsidRDefault="00E9238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644FCB" w:rsidRPr="00644FCB" w:rsidRDefault="00A23A35" w:rsidP="00644FCB">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44FCB">
        <w:rPr>
          <w:rFonts w:ascii="Times New Roman" w:eastAsia="Times New Roman" w:hAnsi="Times New Roman"/>
          <w:sz w:val="28"/>
          <w:szCs w:val="28"/>
          <w:lang w:eastAsia="ru-RU"/>
        </w:rPr>
        <w:t xml:space="preserve">. </w:t>
      </w:r>
      <w:r w:rsidR="00644FCB" w:rsidRPr="00644FCB">
        <w:rPr>
          <w:rFonts w:ascii="Times New Roman" w:eastAsia="Times New Roman" w:hAnsi="Times New Roman"/>
          <w:sz w:val="28"/>
          <w:szCs w:val="28"/>
          <w:lang w:eastAsia="ru-RU"/>
        </w:rPr>
        <w:t>Предлагается у</w:t>
      </w:r>
      <w:r w:rsidR="00644FCB">
        <w:rPr>
          <w:rFonts w:ascii="Times New Roman" w:eastAsia="Times New Roman" w:hAnsi="Times New Roman"/>
          <w:sz w:val="28"/>
          <w:szCs w:val="28"/>
          <w:lang w:eastAsia="ru-RU"/>
        </w:rPr>
        <w:t>величить</w:t>
      </w:r>
      <w:r w:rsidR="00644FCB" w:rsidRPr="00644FCB">
        <w:rPr>
          <w:rFonts w:ascii="Times New Roman" w:eastAsia="Times New Roman" w:hAnsi="Times New Roman"/>
          <w:sz w:val="28"/>
          <w:szCs w:val="28"/>
          <w:lang w:eastAsia="ru-RU"/>
        </w:rPr>
        <w:t xml:space="preserve"> в 2022 году </w:t>
      </w:r>
      <w:r w:rsidR="00B720CD">
        <w:rPr>
          <w:rFonts w:ascii="Times New Roman" w:eastAsia="Times New Roman" w:hAnsi="Times New Roman"/>
          <w:sz w:val="28"/>
          <w:szCs w:val="28"/>
          <w:lang w:eastAsia="ru-RU"/>
        </w:rPr>
        <w:t>р</w:t>
      </w:r>
      <w:r w:rsidR="00B720CD" w:rsidRPr="00B720CD">
        <w:rPr>
          <w:rFonts w:ascii="Times New Roman" w:eastAsia="Times New Roman" w:hAnsi="Times New Roman"/>
          <w:sz w:val="28"/>
          <w:szCs w:val="28"/>
          <w:lang w:eastAsia="ru-RU"/>
        </w:rPr>
        <w:t>езерв на проведение работ по строительству (реконструкции), реставрации, капитальному ремонту объектов государственной собственности Тверской области и созданию условий для начала их функционирования</w:t>
      </w:r>
      <w:r w:rsidR="00B720CD">
        <w:rPr>
          <w:rFonts w:ascii="Times New Roman" w:eastAsia="Times New Roman" w:hAnsi="Times New Roman"/>
          <w:sz w:val="28"/>
          <w:szCs w:val="28"/>
          <w:lang w:eastAsia="ru-RU"/>
        </w:rPr>
        <w:t xml:space="preserve"> </w:t>
      </w:r>
      <w:r w:rsidR="00644FCB" w:rsidRPr="00644FCB">
        <w:rPr>
          <w:rFonts w:ascii="Times New Roman" w:eastAsia="Times New Roman" w:hAnsi="Times New Roman"/>
          <w:sz w:val="28"/>
          <w:szCs w:val="28"/>
          <w:lang w:eastAsia="ru-RU"/>
        </w:rPr>
        <w:t xml:space="preserve">в сумме </w:t>
      </w:r>
      <w:r w:rsidR="00B720CD">
        <w:rPr>
          <w:rFonts w:ascii="Times New Roman" w:eastAsia="Times New Roman" w:hAnsi="Times New Roman"/>
          <w:sz w:val="28"/>
          <w:szCs w:val="28"/>
          <w:lang w:eastAsia="ru-RU"/>
        </w:rPr>
        <w:t>50 591,1</w:t>
      </w:r>
      <w:r w:rsidR="00644FCB" w:rsidRPr="00644FCB">
        <w:rPr>
          <w:rFonts w:ascii="Times New Roman" w:eastAsia="Times New Roman" w:hAnsi="Times New Roman"/>
          <w:sz w:val="28"/>
          <w:szCs w:val="28"/>
          <w:lang w:eastAsia="ru-RU"/>
        </w:rPr>
        <w:t xml:space="preserve"> тыс. руб. </w:t>
      </w:r>
    </w:p>
    <w:p w:rsidR="00644FCB" w:rsidRPr="00644FCB" w:rsidRDefault="00644FCB" w:rsidP="00644FCB">
      <w:pPr>
        <w:spacing w:after="0"/>
        <w:ind w:firstLine="709"/>
        <w:jc w:val="both"/>
        <w:rPr>
          <w:rFonts w:ascii="Times New Roman" w:eastAsia="Times New Roman" w:hAnsi="Times New Roman"/>
          <w:sz w:val="28"/>
          <w:szCs w:val="28"/>
          <w:lang w:eastAsia="ru-RU"/>
        </w:rPr>
      </w:pPr>
      <w:r w:rsidRPr="00644FCB">
        <w:rPr>
          <w:rFonts w:ascii="Times New Roman" w:eastAsia="Times New Roman" w:hAnsi="Times New Roman"/>
          <w:sz w:val="28"/>
          <w:szCs w:val="28"/>
          <w:lang w:eastAsia="ru-RU"/>
        </w:rPr>
        <w:lastRenderedPageBreak/>
        <w:t xml:space="preserve">Данные средства </w:t>
      </w:r>
      <w:r w:rsidR="00B720CD">
        <w:rPr>
          <w:rFonts w:ascii="Times New Roman" w:eastAsia="Times New Roman" w:hAnsi="Times New Roman"/>
          <w:sz w:val="28"/>
          <w:szCs w:val="28"/>
          <w:lang w:eastAsia="ru-RU"/>
        </w:rPr>
        <w:t>предусматриваются</w:t>
      </w:r>
      <w:r w:rsidRPr="00644FCB">
        <w:rPr>
          <w:rFonts w:ascii="Times New Roman" w:eastAsia="Times New Roman" w:hAnsi="Times New Roman"/>
          <w:sz w:val="28"/>
          <w:szCs w:val="28"/>
          <w:lang w:eastAsia="ru-RU"/>
        </w:rPr>
        <w:t xml:space="preserve"> на </w:t>
      </w:r>
      <w:r w:rsidR="00B720CD" w:rsidRPr="00B720CD">
        <w:rPr>
          <w:rFonts w:ascii="Times New Roman" w:eastAsia="Times New Roman" w:hAnsi="Times New Roman"/>
          <w:sz w:val="28"/>
          <w:szCs w:val="28"/>
          <w:lang w:eastAsia="ru-RU"/>
        </w:rPr>
        <w:t>выполнение работ по капитальному ремонту бассейна, расположенного по адресу: г. Тверь, Двор Пролетарки, д. 93, помещение 2</w:t>
      </w:r>
      <w:r w:rsidRPr="00644FCB">
        <w:rPr>
          <w:rFonts w:ascii="Times New Roman" w:eastAsia="Times New Roman" w:hAnsi="Times New Roman"/>
          <w:sz w:val="28"/>
          <w:szCs w:val="28"/>
          <w:lang w:eastAsia="ru-RU"/>
        </w:rPr>
        <w:t xml:space="preserve">. </w:t>
      </w:r>
    </w:p>
    <w:p w:rsidR="00644FCB" w:rsidRPr="00644FCB" w:rsidRDefault="00644FCB" w:rsidP="00644FCB">
      <w:pPr>
        <w:spacing w:after="0"/>
        <w:ind w:firstLine="709"/>
        <w:jc w:val="both"/>
        <w:rPr>
          <w:rFonts w:ascii="Times New Roman" w:eastAsia="Times New Roman" w:hAnsi="Times New Roman"/>
          <w:sz w:val="28"/>
          <w:szCs w:val="28"/>
          <w:lang w:eastAsia="ru-RU"/>
        </w:rPr>
      </w:pPr>
      <w:r w:rsidRPr="00644FCB">
        <w:rPr>
          <w:rFonts w:ascii="Times New Roman" w:eastAsia="Times New Roman" w:hAnsi="Times New Roman"/>
          <w:sz w:val="28"/>
          <w:szCs w:val="28"/>
          <w:lang w:eastAsia="ru-RU"/>
        </w:rPr>
        <w:t>Изменения отразить по КБК:</w:t>
      </w:r>
    </w:p>
    <w:p w:rsidR="00644FCB" w:rsidRPr="00B720CD" w:rsidRDefault="00644FCB" w:rsidP="00644FCB">
      <w:pPr>
        <w:spacing w:after="0"/>
        <w:ind w:firstLine="709"/>
        <w:jc w:val="both"/>
        <w:rPr>
          <w:rFonts w:ascii="Times New Roman" w:eastAsia="Times New Roman" w:hAnsi="Times New Roman"/>
          <w:b/>
          <w:sz w:val="28"/>
          <w:szCs w:val="28"/>
          <w:lang w:eastAsia="ru-RU"/>
        </w:rPr>
      </w:pPr>
      <w:r w:rsidRPr="00B720CD">
        <w:rPr>
          <w:rFonts w:ascii="Times New Roman" w:eastAsia="Times New Roman" w:hAnsi="Times New Roman"/>
          <w:b/>
          <w:sz w:val="28"/>
          <w:szCs w:val="28"/>
          <w:lang w:eastAsia="ru-RU"/>
        </w:rPr>
        <w:t>2022 год:</w:t>
      </w:r>
    </w:p>
    <w:p w:rsidR="00644FCB" w:rsidRPr="00644FCB" w:rsidRDefault="00644FCB" w:rsidP="00644FCB">
      <w:pPr>
        <w:spacing w:after="0"/>
        <w:ind w:firstLine="709"/>
        <w:jc w:val="both"/>
        <w:rPr>
          <w:rFonts w:ascii="Times New Roman" w:eastAsia="Times New Roman" w:hAnsi="Times New Roman"/>
          <w:sz w:val="28"/>
          <w:szCs w:val="28"/>
          <w:lang w:eastAsia="ru-RU"/>
        </w:rPr>
      </w:pPr>
      <w:r w:rsidRPr="00644FCB">
        <w:rPr>
          <w:rFonts w:ascii="Times New Roman" w:eastAsia="Times New Roman" w:hAnsi="Times New Roman"/>
          <w:sz w:val="28"/>
          <w:szCs w:val="28"/>
          <w:lang w:eastAsia="ru-RU"/>
        </w:rPr>
        <w:t>ППП 090 РП 0113 КЦСР 9940010</w:t>
      </w:r>
      <w:r w:rsidR="00B720CD">
        <w:rPr>
          <w:rFonts w:ascii="Times New Roman" w:eastAsia="Times New Roman" w:hAnsi="Times New Roman"/>
          <w:sz w:val="28"/>
          <w:szCs w:val="28"/>
          <w:lang w:eastAsia="ru-RU"/>
        </w:rPr>
        <w:t>160</w:t>
      </w:r>
      <w:r w:rsidRPr="00644FCB">
        <w:rPr>
          <w:rFonts w:ascii="Times New Roman" w:eastAsia="Times New Roman" w:hAnsi="Times New Roman"/>
          <w:sz w:val="28"/>
          <w:szCs w:val="28"/>
          <w:lang w:eastAsia="ru-RU"/>
        </w:rPr>
        <w:t xml:space="preserve"> КВР 800 </w:t>
      </w:r>
      <w:r w:rsidR="00B720CD">
        <w:rPr>
          <w:rFonts w:ascii="Times New Roman" w:eastAsia="Times New Roman" w:hAnsi="Times New Roman"/>
          <w:sz w:val="28"/>
          <w:szCs w:val="28"/>
          <w:lang w:eastAsia="ru-RU"/>
        </w:rPr>
        <w:t>+ 50 591,1</w:t>
      </w:r>
      <w:r w:rsidRPr="00644FCB">
        <w:rPr>
          <w:rFonts w:ascii="Times New Roman" w:eastAsia="Times New Roman" w:hAnsi="Times New Roman"/>
          <w:sz w:val="28"/>
          <w:szCs w:val="28"/>
          <w:lang w:eastAsia="ru-RU"/>
        </w:rPr>
        <w:t xml:space="preserve"> тыс. руб.</w:t>
      </w:r>
    </w:p>
    <w:p w:rsidR="00B10986" w:rsidRDefault="00644FCB" w:rsidP="00644FCB">
      <w:pPr>
        <w:spacing w:after="0"/>
        <w:ind w:firstLine="709"/>
        <w:jc w:val="both"/>
        <w:rPr>
          <w:rFonts w:ascii="Times New Roman" w:eastAsia="Times New Roman" w:hAnsi="Times New Roman"/>
          <w:sz w:val="28"/>
          <w:szCs w:val="28"/>
          <w:lang w:eastAsia="ru-RU"/>
        </w:rPr>
      </w:pPr>
      <w:r w:rsidRPr="00644FCB">
        <w:rPr>
          <w:rFonts w:ascii="Times New Roman" w:eastAsia="Times New Roman" w:hAnsi="Times New Roman"/>
          <w:sz w:val="28"/>
          <w:szCs w:val="28"/>
          <w:lang w:eastAsia="ru-RU"/>
        </w:rPr>
        <w:t>Внести соответствующие изменения в приложения 11, 12, 13, 14, 15 к закону.</w:t>
      </w:r>
    </w:p>
    <w:p w:rsidR="00587DAA" w:rsidRPr="00CB0134" w:rsidRDefault="00A23A35" w:rsidP="00F20A4E">
      <w:pPr>
        <w:spacing w:after="0"/>
        <w:ind w:firstLine="709"/>
        <w:jc w:val="both"/>
        <w:rPr>
          <w:rFonts w:ascii="Times New Roman" w:hAnsi="Times New Roman"/>
          <w:sz w:val="28"/>
          <w:szCs w:val="28"/>
        </w:rPr>
      </w:pPr>
      <w:r>
        <w:rPr>
          <w:rFonts w:ascii="Times New Roman" w:eastAsia="Times New Roman" w:hAnsi="Times New Roman"/>
          <w:sz w:val="28"/>
          <w:szCs w:val="28"/>
          <w:lang w:eastAsia="ru-RU"/>
        </w:rPr>
        <w:t>7</w:t>
      </w:r>
      <w:r w:rsidR="004D1E2C" w:rsidRPr="00CB0134">
        <w:rPr>
          <w:rFonts w:ascii="Times New Roman" w:eastAsia="Times New Roman" w:hAnsi="Times New Roman"/>
          <w:sz w:val="28"/>
          <w:szCs w:val="28"/>
          <w:lang w:eastAsia="ru-RU"/>
        </w:rPr>
        <w:t xml:space="preserve">. </w:t>
      </w:r>
      <w:r w:rsidR="00587DAA" w:rsidRPr="00CB0134">
        <w:rPr>
          <w:rFonts w:ascii="Times New Roman" w:hAnsi="Times New Roman"/>
          <w:sz w:val="28"/>
          <w:szCs w:val="28"/>
        </w:rPr>
        <w:t xml:space="preserve">Предлагается уменьшить (перераспределить на РП 0412) в 2022 году бюджетные ассигнования, зарезервированные на осуществление Тверской областью бюджетных инвестиций в объекты инфраструктуры в целях реализации новых инвестиционных проектов в сумме </w:t>
      </w:r>
      <w:r w:rsidR="0098733B" w:rsidRPr="00CB0134">
        <w:rPr>
          <w:rFonts w:ascii="Times New Roman" w:hAnsi="Times New Roman"/>
          <w:sz w:val="28"/>
          <w:szCs w:val="28"/>
        </w:rPr>
        <w:t>310 399,1</w:t>
      </w:r>
      <w:r w:rsidR="00587DAA" w:rsidRPr="00CB0134">
        <w:rPr>
          <w:rFonts w:ascii="Times New Roman" w:hAnsi="Times New Roman"/>
          <w:sz w:val="28"/>
          <w:szCs w:val="28"/>
        </w:rPr>
        <w:t xml:space="preserve"> тыс. руб. </w:t>
      </w:r>
    </w:p>
    <w:p w:rsidR="00236F5B" w:rsidRPr="00CB0134" w:rsidRDefault="00236F5B"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Данные средства предлагается направить на создание инженерной инфраструктуры </w:t>
      </w:r>
      <w:proofErr w:type="spellStart"/>
      <w:r w:rsidRPr="00CB0134">
        <w:rPr>
          <w:rFonts w:ascii="Times New Roman" w:hAnsi="Times New Roman"/>
          <w:sz w:val="28"/>
          <w:szCs w:val="28"/>
        </w:rPr>
        <w:t>инновационно</w:t>
      </w:r>
      <w:proofErr w:type="spellEnd"/>
      <w:r w:rsidRPr="00CB0134">
        <w:rPr>
          <w:rFonts w:ascii="Times New Roman" w:hAnsi="Times New Roman"/>
          <w:sz w:val="28"/>
          <w:szCs w:val="28"/>
        </w:rPr>
        <w:t>-промышленного парка Тверской области «Боровлево-3»</w:t>
      </w:r>
      <w:r w:rsidR="0098733B" w:rsidRPr="00CB0134">
        <w:rPr>
          <w:rFonts w:ascii="Times New Roman" w:hAnsi="Times New Roman"/>
          <w:sz w:val="28"/>
          <w:szCs w:val="28"/>
        </w:rPr>
        <w:t xml:space="preserve"> и индустриального парка «</w:t>
      </w:r>
      <w:proofErr w:type="spellStart"/>
      <w:r w:rsidR="0098733B" w:rsidRPr="00CB0134">
        <w:rPr>
          <w:rFonts w:ascii="Times New Roman" w:hAnsi="Times New Roman"/>
          <w:sz w:val="28"/>
          <w:szCs w:val="28"/>
        </w:rPr>
        <w:t>Раслово</w:t>
      </w:r>
      <w:proofErr w:type="spellEnd"/>
      <w:r w:rsidR="0098733B" w:rsidRPr="00CB0134">
        <w:rPr>
          <w:rFonts w:ascii="Times New Roman" w:hAnsi="Times New Roman"/>
          <w:sz w:val="28"/>
          <w:szCs w:val="28"/>
        </w:rPr>
        <w:t>»</w:t>
      </w:r>
      <w:r w:rsidRPr="00CB0134">
        <w:rPr>
          <w:rFonts w:ascii="Times New Roman" w:hAnsi="Times New Roman"/>
          <w:sz w:val="28"/>
          <w:szCs w:val="28"/>
        </w:rPr>
        <w:t xml:space="preserve">. </w:t>
      </w:r>
    </w:p>
    <w:p w:rsidR="00587DAA" w:rsidRPr="00CB0134" w:rsidRDefault="00587DAA"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587DAA" w:rsidRPr="00CB0134" w:rsidRDefault="00587DAA" w:rsidP="00F20A4E">
      <w:pPr>
        <w:spacing w:after="0"/>
        <w:ind w:firstLine="709"/>
        <w:jc w:val="both"/>
        <w:rPr>
          <w:rFonts w:ascii="Times New Roman" w:hAnsi="Times New Roman"/>
          <w:b/>
          <w:sz w:val="28"/>
          <w:szCs w:val="28"/>
        </w:rPr>
      </w:pPr>
      <w:r w:rsidRPr="00CB0134">
        <w:rPr>
          <w:rFonts w:ascii="Times New Roman" w:hAnsi="Times New Roman"/>
          <w:b/>
          <w:sz w:val="28"/>
          <w:szCs w:val="28"/>
        </w:rPr>
        <w:t>2022 год:</w:t>
      </w:r>
    </w:p>
    <w:p w:rsidR="00587DAA" w:rsidRPr="00CB0134" w:rsidRDefault="00587DAA" w:rsidP="00F20A4E">
      <w:pPr>
        <w:tabs>
          <w:tab w:val="left" w:pos="5980"/>
        </w:tabs>
        <w:spacing w:after="0"/>
        <w:ind w:firstLine="709"/>
        <w:jc w:val="both"/>
        <w:rPr>
          <w:rFonts w:ascii="Times New Roman" w:hAnsi="Times New Roman"/>
          <w:sz w:val="28"/>
          <w:szCs w:val="28"/>
        </w:rPr>
      </w:pPr>
      <w:r w:rsidRPr="00CB0134">
        <w:rPr>
          <w:rFonts w:ascii="Times New Roman" w:hAnsi="Times New Roman"/>
          <w:sz w:val="28"/>
          <w:szCs w:val="28"/>
        </w:rPr>
        <w:t>ППП 090 РП 0113 КЦСР 9940010200 КВР 800 –</w:t>
      </w:r>
      <w:r w:rsidR="0098733B" w:rsidRPr="00CB0134">
        <w:rPr>
          <w:rFonts w:ascii="Times New Roman" w:hAnsi="Times New Roman"/>
          <w:sz w:val="28"/>
          <w:szCs w:val="28"/>
        </w:rPr>
        <w:t>310 399,1</w:t>
      </w:r>
      <w:r w:rsidRPr="00CB0134">
        <w:rPr>
          <w:rFonts w:ascii="Times New Roman" w:hAnsi="Times New Roman"/>
          <w:sz w:val="28"/>
          <w:szCs w:val="28"/>
        </w:rPr>
        <w:t xml:space="preserve"> тыс. руб.</w:t>
      </w:r>
    </w:p>
    <w:p w:rsidR="0098733B" w:rsidRPr="00CB0134" w:rsidRDefault="00587DAA" w:rsidP="00F20A4E">
      <w:pPr>
        <w:spacing w:after="0"/>
        <w:ind w:firstLine="709"/>
        <w:jc w:val="both"/>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eastAsia="Times New Roman" w:hAnsi="Times New Roman"/>
          <w:sz w:val="28"/>
          <w:szCs w:val="28"/>
          <w:lang w:eastAsia="ru-RU"/>
        </w:rPr>
        <w:t xml:space="preserve">11, 12, 13, 14, 15 </w:t>
      </w:r>
      <w:r w:rsidRPr="00CB0134">
        <w:rPr>
          <w:rFonts w:ascii="Times New Roman" w:hAnsi="Times New Roman"/>
          <w:sz w:val="28"/>
          <w:szCs w:val="28"/>
        </w:rPr>
        <w:t>к закону.</w:t>
      </w:r>
      <w:r w:rsidR="0098733B" w:rsidRPr="00CB0134">
        <w:t xml:space="preserve"> </w:t>
      </w:r>
    </w:p>
    <w:p w:rsidR="0003102B" w:rsidRPr="00CB0134" w:rsidRDefault="00A23A35" w:rsidP="00F20A4E">
      <w:pPr>
        <w:spacing w:after="0"/>
        <w:ind w:firstLine="709"/>
        <w:jc w:val="both"/>
        <w:rPr>
          <w:rFonts w:ascii="Times New Roman" w:hAnsi="Times New Roman"/>
          <w:sz w:val="28"/>
          <w:szCs w:val="28"/>
        </w:rPr>
      </w:pPr>
      <w:r>
        <w:rPr>
          <w:rFonts w:ascii="Times New Roman" w:hAnsi="Times New Roman"/>
          <w:sz w:val="28"/>
          <w:szCs w:val="28"/>
        </w:rPr>
        <w:t>8</w:t>
      </w:r>
      <w:r w:rsidR="004D1E2C" w:rsidRPr="00CB0134">
        <w:rPr>
          <w:rFonts w:ascii="Times New Roman" w:hAnsi="Times New Roman"/>
          <w:sz w:val="28"/>
          <w:szCs w:val="28"/>
        </w:rPr>
        <w:t xml:space="preserve">. </w:t>
      </w:r>
      <w:r w:rsidR="0003102B" w:rsidRPr="00CB0134">
        <w:rPr>
          <w:rFonts w:ascii="Times New Roman" w:hAnsi="Times New Roman"/>
          <w:sz w:val="28"/>
          <w:szCs w:val="28"/>
        </w:rPr>
        <w:t xml:space="preserve">Предлагается увеличить бюджетные ассигнования в 2021 году Министерству строительства Тверской области по мероприятиям, не включенным в государственные программы на оплату судебных издержек в сумме 7,7 тыс. руб. </w:t>
      </w:r>
    </w:p>
    <w:p w:rsidR="0003102B" w:rsidRPr="00CB0134" w:rsidRDefault="0003102B" w:rsidP="00F20A4E">
      <w:pPr>
        <w:spacing w:after="0"/>
        <w:ind w:firstLine="709"/>
        <w:jc w:val="both"/>
        <w:rPr>
          <w:rFonts w:ascii="Times New Roman" w:hAnsi="Times New Roman"/>
          <w:sz w:val="28"/>
          <w:szCs w:val="28"/>
        </w:rPr>
      </w:pPr>
      <w:r w:rsidRPr="00CB0134">
        <w:rPr>
          <w:rFonts w:ascii="Times New Roman" w:hAnsi="Times New Roman"/>
          <w:sz w:val="28"/>
          <w:szCs w:val="28"/>
        </w:rPr>
        <w:t>Возникновение судебных расходов связано с принятием 19.03.2018 рабочей группой Министерства строительства и жилищно-коммунального хозяйства Тверской области по организации работы по реализации мероприятия «Выполнение государственных обязательств по обеспечению жильем категорий граждан, установленных федеральным законодательством» решения об отказе в выделении государственного жилищного сертификата в 2018 году в рамках реализации Федерального закона РФ от 25.10.2002 № 125-ФЗ «О жилищных субсидиях гражданам, выезжающим из районов Крайнего Севера и приравненных к ним местностям». Решение рабочей группы судом признано незаконным, вынесено решение о взыскании с Министерства строительства Тверской области судебных издержек.</w:t>
      </w:r>
    </w:p>
    <w:p w:rsidR="0003102B" w:rsidRPr="00CB0134" w:rsidRDefault="0003102B"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Источник: уменьшение бюджетных ассигнований на содержание аппарата Министерства строительства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w:t>
      </w:r>
      <w:r w:rsidRPr="00CB0134">
        <w:rPr>
          <w:rFonts w:ascii="Times New Roman" w:hAnsi="Times New Roman"/>
          <w:sz w:val="28"/>
          <w:szCs w:val="28"/>
        </w:rPr>
        <w:lastRenderedPageBreak/>
        <w:t>доступным и комфортным жильем и объектами инфраструктуры населения Тверской области» на 2019 – 2024 годы. Свободные средства после заключения государственных контрактов на оказание услуг по программе повышение квалификации.</w:t>
      </w:r>
    </w:p>
    <w:p w:rsidR="0003102B" w:rsidRPr="00CB0134" w:rsidRDefault="0003102B"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Изменения отразить по КБК: </w:t>
      </w:r>
    </w:p>
    <w:p w:rsidR="0003102B" w:rsidRPr="00CB0134" w:rsidRDefault="0003102B" w:rsidP="00F20A4E">
      <w:pPr>
        <w:spacing w:after="0"/>
        <w:ind w:firstLine="709"/>
        <w:jc w:val="both"/>
        <w:rPr>
          <w:rFonts w:ascii="Times New Roman" w:hAnsi="Times New Roman"/>
          <w:sz w:val="28"/>
          <w:szCs w:val="28"/>
        </w:rPr>
      </w:pPr>
      <w:r w:rsidRPr="00CB0134">
        <w:rPr>
          <w:rFonts w:ascii="Times New Roman" w:hAnsi="Times New Roman"/>
          <w:sz w:val="28"/>
          <w:szCs w:val="28"/>
        </w:rPr>
        <w:t>ППП 122 РП 0113 КЦСР 9940010050 КВР 800 + 7,7 тыс. руб.;</w:t>
      </w:r>
    </w:p>
    <w:p w:rsidR="0003102B" w:rsidRPr="00CB0134" w:rsidRDefault="0003102B"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B53AC1" w:rsidRPr="00CB0134" w:rsidRDefault="00A23A35" w:rsidP="00F20A4E">
      <w:pPr>
        <w:spacing w:after="0"/>
        <w:ind w:firstLine="709"/>
        <w:jc w:val="both"/>
        <w:rPr>
          <w:rFonts w:ascii="Times New Roman" w:hAnsi="Times New Roman"/>
          <w:sz w:val="28"/>
          <w:szCs w:val="28"/>
        </w:rPr>
      </w:pPr>
      <w:r>
        <w:rPr>
          <w:rFonts w:ascii="Times New Roman" w:hAnsi="Times New Roman"/>
          <w:sz w:val="28"/>
          <w:szCs w:val="28"/>
        </w:rPr>
        <w:t>9</w:t>
      </w:r>
      <w:r w:rsidR="004D1E2C" w:rsidRPr="00CB0134">
        <w:rPr>
          <w:rFonts w:ascii="Times New Roman" w:hAnsi="Times New Roman"/>
          <w:sz w:val="28"/>
          <w:szCs w:val="28"/>
        </w:rPr>
        <w:t xml:space="preserve">. </w:t>
      </w:r>
      <w:r w:rsidR="00B53AC1" w:rsidRPr="00CB0134">
        <w:rPr>
          <w:rFonts w:ascii="Times New Roman" w:hAnsi="Times New Roman"/>
          <w:sz w:val="28"/>
          <w:szCs w:val="28"/>
        </w:rPr>
        <w:t xml:space="preserve">Предлагается уменьшить </w:t>
      </w:r>
      <w:r w:rsidR="00E9238B" w:rsidRPr="00CB0134">
        <w:rPr>
          <w:rFonts w:ascii="Times New Roman" w:hAnsi="Times New Roman"/>
          <w:sz w:val="28"/>
          <w:szCs w:val="28"/>
        </w:rPr>
        <w:t xml:space="preserve">(перераспределить на РП 0412) </w:t>
      </w:r>
      <w:r w:rsidR="00B53AC1" w:rsidRPr="00CB0134">
        <w:rPr>
          <w:rFonts w:ascii="Times New Roman" w:hAnsi="Times New Roman"/>
          <w:sz w:val="28"/>
          <w:szCs w:val="28"/>
        </w:rPr>
        <w:t xml:space="preserve">бюджетные ассигнования Министерству Тверской области по обеспечению контрольных функций, предусмотренные за счет средств областного бюджета Тверской области в рамках государственной программы Тверской области «Обеспечение государственного надзора и контроля в Тверской области» на 2021 -2026 годы» </w:t>
      </w:r>
      <w:r w:rsidR="00E9238B" w:rsidRPr="00CB0134">
        <w:rPr>
          <w:rFonts w:ascii="Times New Roman" w:eastAsia="Times New Roman" w:hAnsi="Times New Roman"/>
          <w:sz w:val="28"/>
          <w:szCs w:val="28"/>
          <w:lang w:eastAsia="ru-RU"/>
        </w:rPr>
        <w:t xml:space="preserve">на его содержание, </w:t>
      </w:r>
      <w:r w:rsidR="00B53AC1" w:rsidRPr="00CB0134">
        <w:rPr>
          <w:rFonts w:ascii="Times New Roman" w:eastAsia="Times New Roman" w:hAnsi="Times New Roman"/>
          <w:sz w:val="28"/>
          <w:szCs w:val="28"/>
          <w:lang w:eastAsia="ru-RU"/>
        </w:rPr>
        <w:t xml:space="preserve">в сумме 56,3 тыс. руб. </w:t>
      </w:r>
      <w:r w:rsidR="00B53AC1" w:rsidRPr="00CB0134">
        <w:rPr>
          <w:rFonts w:ascii="Times New Roman" w:hAnsi="Times New Roman"/>
          <w:sz w:val="28"/>
          <w:szCs w:val="28"/>
        </w:rPr>
        <w:t xml:space="preserve">с целью направления на </w:t>
      </w:r>
      <w:r w:rsidR="00B53AC1" w:rsidRPr="00CB0134">
        <w:rPr>
          <w:rFonts w:ascii="Times New Roman" w:eastAsia="Times New Roman" w:hAnsi="Times New Roman"/>
          <w:sz w:val="28"/>
          <w:szCs w:val="28"/>
          <w:lang w:eastAsia="ru-RU"/>
        </w:rPr>
        <w:t>мероприятие «Софинансирование мероприятий по завершению строительства проблемных объектов в Тверской области», предусмотренное в рамках данной Государственной программы.</w:t>
      </w:r>
    </w:p>
    <w:p w:rsidR="00B53AC1" w:rsidRPr="00CB0134" w:rsidRDefault="00E9238B"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И</w:t>
      </w:r>
      <w:r w:rsidR="00B53AC1" w:rsidRPr="00CB0134">
        <w:rPr>
          <w:rFonts w:ascii="Times New Roman" w:hAnsi="Times New Roman"/>
          <w:sz w:val="28"/>
          <w:szCs w:val="28"/>
        </w:rPr>
        <w:t>зменения отразить по КБК:</w:t>
      </w:r>
    </w:p>
    <w:p w:rsidR="00B53AC1" w:rsidRPr="00CB0134" w:rsidRDefault="00B53AC1"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 xml:space="preserve">ППП 332 РП 0113 КЦСР 7090110120 КВР 100 </w:t>
      </w:r>
      <w:r w:rsidRPr="00CB0134">
        <w:rPr>
          <w:rFonts w:ascii="Times New Roman" w:hAnsi="Times New Roman"/>
          <w:sz w:val="28"/>
          <w:szCs w:val="28"/>
        </w:rPr>
        <w:tab/>
      </w:r>
      <w:r w:rsidRPr="00CB0134">
        <w:rPr>
          <w:rFonts w:ascii="Times New Roman" w:hAnsi="Times New Roman"/>
          <w:sz w:val="28"/>
          <w:szCs w:val="28"/>
        </w:rPr>
        <w:tab/>
      </w:r>
      <w:r w:rsidR="005E4AE8" w:rsidRPr="00CB0134">
        <w:rPr>
          <w:rFonts w:ascii="Times New Roman" w:hAnsi="Times New Roman"/>
          <w:sz w:val="28"/>
          <w:szCs w:val="28"/>
        </w:rPr>
        <w:sym w:font="Symbol" w:char="F02D"/>
      </w:r>
      <w:r w:rsidRPr="00CB0134">
        <w:rPr>
          <w:rFonts w:ascii="Times New Roman" w:hAnsi="Times New Roman"/>
          <w:sz w:val="28"/>
          <w:szCs w:val="28"/>
        </w:rPr>
        <w:t xml:space="preserve"> 56,3 тыс. руб.</w:t>
      </w:r>
    </w:p>
    <w:p w:rsidR="00B53AC1" w:rsidRPr="00CB0134" w:rsidRDefault="00B53AC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B53AC1" w:rsidRPr="00CB0134" w:rsidRDefault="00B53AC1" w:rsidP="00F20A4E">
      <w:pPr>
        <w:spacing w:after="0"/>
        <w:ind w:firstLine="709"/>
        <w:jc w:val="both"/>
        <w:rPr>
          <w:rFonts w:ascii="Times New Roman" w:hAnsi="Times New Roman"/>
          <w:sz w:val="28"/>
          <w:szCs w:val="28"/>
        </w:rPr>
      </w:pPr>
    </w:p>
    <w:p w:rsidR="003778B4" w:rsidRPr="00CB0134" w:rsidRDefault="003778B4"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21" w:name="_Toc87527433"/>
      <w:r w:rsidRPr="00CB0134">
        <w:rPr>
          <w:rFonts w:ascii="Times New Roman" w:hAnsi="Times New Roman" w:cs="Times New Roman"/>
          <w:i w:val="0"/>
          <w:color w:val="000000" w:themeColor="text1"/>
        </w:rPr>
        <w:t>Раздел 0400 «Национальная экономика»</w:t>
      </w:r>
      <w:bookmarkEnd w:id="21"/>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22" w:name="_Toc87527434"/>
      <w:r w:rsidRPr="00CB0134">
        <w:rPr>
          <w:rFonts w:ascii="Times New Roman" w:hAnsi="Times New Roman" w:cs="Times New Roman"/>
          <w:color w:val="000000" w:themeColor="text1"/>
        </w:rPr>
        <w:t>Подраздел 04 01 «Общеэкономические вопросы»</w:t>
      </w:r>
      <w:bookmarkEnd w:id="22"/>
    </w:p>
    <w:p w:rsidR="00CF2421" w:rsidRPr="00CB0134" w:rsidRDefault="00105CD2" w:rsidP="00F20A4E">
      <w:pPr>
        <w:spacing w:after="0"/>
        <w:ind w:firstLine="709"/>
        <w:jc w:val="both"/>
        <w:rPr>
          <w:rFonts w:ascii="Times New Roman" w:eastAsia="Times New Roman" w:hAnsi="Times New Roman"/>
          <w:bCs/>
          <w:color w:val="000000" w:themeColor="text1"/>
          <w:sz w:val="28"/>
          <w:szCs w:val="28"/>
          <w:lang w:eastAsia="ru-RU"/>
        </w:rPr>
      </w:pPr>
      <w:r w:rsidRPr="00CB0134">
        <w:rPr>
          <w:rFonts w:ascii="Times New Roman" w:eastAsia="Times New Roman" w:hAnsi="Times New Roman"/>
          <w:color w:val="000000" w:themeColor="text1"/>
          <w:sz w:val="28"/>
          <w:szCs w:val="28"/>
          <w:lang w:eastAsia="ru-RU"/>
        </w:rPr>
        <w:t xml:space="preserve">1. </w:t>
      </w:r>
      <w:r w:rsidR="00CF2421" w:rsidRPr="00CB0134">
        <w:rPr>
          <w:rFonts w:ascii="Times New Roman" w:eastAsia="Times New Roman" w:hAnsi="Times New Roman"/>
          <w:color w:val="000000" w:themeColor="text1"/>
          <w:sz w:val="28"/>
          <w:szCs w:val="28"/>
          <w:lang w:eastAsia="ru-RU"/>
        </w:rPr>
        <w:t xml:space="preserve">Предлагается увеличить бюджетные ассигнования Главному управлению по труду и занятости населения Тверской области для обеспечения деятельности центров занятости по государственной программе Тверской области «Содействие занятости населения Тверской области» на 2021 – 2026 годы, в 2021 году </w:t>
      </w:r>
      <w:r w:rsidR="00CF2421" w:rsidRPr="00CB0134">
        <w:rPr>
          <w:rFonts w:ascii="Times New Roman" w:eastAsia="Times New Roman" w:hAnsi="Times New Roman"/>
          <w:sz w:val="28"/>
          <w:szCs w:val="28"/>
          <w:lang w:eastAsia="ru-RU"/>
        </w:rPr>
        <w:t xml:space="preserve">на возмещение работодателям затрат, связанных с организацией временного трудоустройства несовершеннолетних граждан в возрасте от 14 до 18 лет в свободное от учебы время (далее – Мероприятие) в объеме </w:t>
      </w:r>
      <w:r w:rsidR="00442883" w:rsidRPr="00CB0134">
        <w:rPr>
          <w:rFonts w:ascii="Times New Roman" w:eastAsia="Times New Roman" w:hAnsi="Times New Roman"/>
          <w:sz w:val="28"/>
          <w:szCs w:val="28"/>
          <w:lang w:eastAsia="ru-RU"/>
        </w:rPr>
        <w:t xml:space="preserve">7 357,0 </w:t>
      </w:r>
      <w:r w:rsidR="00442883" w:rsidRPr="00CB0134">
        <w:rPr>
          <w:rFonts w:ascii="Times New Roman" w:eastAsia="Times New Roman" w:hAnsi="Times New Roman"/>
          <w:color w:val="000000" w:themeColor="text1"/>
          <w:sz w:val="28"/>
          <w:szCs w:val="28"/>
          <w:lang w:eastAsia="ru-RU"/>
        </w:rPr>
        <w:t>тыс. руб.</w:t>
      </w:r>
      <w:r w:rsidR="009C3089" w:rsidRPr="00CB0134">
        <w:rPr>
          <w:rFonts w:ascii="Times New Roman" w:eastAsia="Times New Roman" w:hAnsi="Times New Roman"/>
          <w:color w:val="000000" w:themeColor="text1"/>
          <w:sz w:val="28"/>
          <w:szCs w:val="28"/>
          <w:lang w:eastAsia="ru-RU"/>
        </w:rPr>
        <w:t xml:space="preserve"> (приложение к 1</w:t>
      </w:r>
      <w:r w:rsidR="00F404F8" w:rsidRPr="00CB0134">
        <w:rPr>
          <w:rFonts w:ascii="Times New Roman" w:eastAsia="Times New Roman" w:hAnsi="Times New Roman"/>
          <w:color w:val="000000" w:themeColor="text1"/>
          <w:sz w:val="28"/>
          <w:szCs w:val="28"/>
          <w:lang w:eastAsia="ru-RU"/>
        </w:rPr>
        <w:t>7</w:t>
      </w:r>
      <w:r w:rsidR="009C3089" w:rsidRPr="00CB0134">
        <w:rPr>
          <w:rFonts w:ascii="Times New Roman" w:eastAsia="Times New Roman" w:hAnsi="Times New Roman"/>
          <w:color w:val="000000" w:themeColor="text1"/>
          <w:sz w:val="28"/>
          <w:szCs w:val="28"/>
          <w:lang w:eastAsia="ru-RU"/>
        </w:rPr>
        <w:t xml:space="preserve"> пояснительной записке)</w:t>
      </w:r>
      <w:r w:rsidR="00442883" w:rsidRPr="00CB0134">
        <w:rPr>
          <w:rFonts w:ascii="Times New Roman" w:eastAsia="Times New Roman" w:hAnsi="Times New Roman"/>
          <w:color w:val="000000" w:themeColor="text1"/>
          <w:sz w:val="28"/>
          <w:szCs w:val="28"/>
          <w:lang w:eastAsia="ru-RU"/>
        </w:rPr>
        <w:t xml:space="preserve">, </w:t>
      </w:r>
      <w:r w:rsidR="00CF2421" w:rsidRPr="00CB0134">
        <w:rPr>
          <w:rFonts w:ascii="Times New Roman" w:eastAsia="Times New Roman" w:hAnsi="Times New Roman"/>
          <w:bCs/>
          <w:color w:val="000000" w:themeColor="text1"/>
          <w:sz w:val="28"/>
          <w:szCs w:val="28"/>
          <w:lang w:eastAsia="ru-RU"/>
        </w:rPr>
        <w:t xml:space="preserve">за счет уменьшения резервного фонда Правительства Тверской области </w:t>
      </w:r>
      <w:r w:rsidR="00442883" w:rsidRPr="00CB0134">
        <w:rPr>
          <w:rFonts w:ascii="Times New Roman" w:eastAsia="Times New Roman" w:hAnsi="Times New Roman"/>
          <w:color w:val="000000" w:themeColor="text1"/>
          <w:sz w:val="28"/>
          <w:szCs w:val="28"/>
          <w:lang w:eastAsia="ru-RU"/>
        </w:rPr>
        <w:t xml:space="preserve">в сумме 7 236,5 </w:t>
      </w:r>
      <w:r w:rsidR="00442883" w:rsidRPr="00CB0134">
        <w:rPr>
          <w:rFonts w:ascii="Times New Roman" w:eastAsia="Times New Roman" w:hAnsi="Times New Roman"/>
          <w:sz w:val="28"/>
          <w:szCs w:val="28"/>
          <w:lang w:eastAsia="ru-RU"/>
        </w:rPr>
        <w:t>тыс. руб.</w:t>
      </w:r>
      <w:r w:rsidR="00000C41" w:rsidRPr="00CB0134">
        <w:rPr>
          <w:rFonts w:ascii="Times New Roman" w:eastAsia="Times New Roman" w:hAnsi="Times New Roman"/>
          <w:sz w:val="28"/>
          <w:szCs w:val="28"/>
          <w:lang w:eastAsia="ru-RU"/>
        </w:rPr>
        <w:t xml:space="preserve"> </w:t>
      </w:r>
      <w:r w:rsidR="009C3089" w:rsidRPr="00CB0134">
        <w:rPr>
          <w:rFonts w:ascii="Times New Roman" w:eastAsia="Times New Roman" w:hAnsi="Times New Roman"/>
          <w:sz w:val="28"/>
          <w:szCs w:val="28"/>
          <w:lang w:eastAsia="ru-RU"/>
        </w:rPr>
        <w:t>(РП 0111)</w:t>
      </w:r>
      <w:r w:rsidR="009C3089" w:rsidRPr="00CB0134">
        <w:rPr>
          <w:rFonts w:ascii="Times New Roman" w:eastAsia="Times New Roman" w:hAnsi="Times New Roman"/>
          <w:color w:val="000000" w:themeColor="text1"/>
          <w:sz w:val="28"/>
          <w:szCs w:val="28"/>
          <w:lang w:eastAsia="ru-RU"/>
        </w:rPr>
        <w:t xml:space="preserve"> и уменьшения </w:t>
      </w:r>
      <w:r w:rsidR="00CF2421" w:rsidRPr="00CB0134">
        <w:rPr>
          <w:rFonts w:ascii="Times New Roman" w:eastAsia="Times New Roman" w:hAnsi="Times New Roman"/>
          <w:color w:val="000000" w:themeColor="text1"/>
          <w:sz w:val="28"/>
          <w:szCs w:val="28"/>
          <w:lang w:eastAsia="ru-RU"/>
        </w:rPr>
        <w:t>бюджетны</w:t>
      </w:r>
      <w:r w:rsidR="009C3089" w:rsidRPr="00CB0134">
        <w:rPr>
          <w:rFonts w:ascii="Times New Roman" w:eastAsia="Times New Roman" w:hAnsi="Times New Roman"/>
          <w:color w:val="000000" w:themeColor="text1"/>
          <w:sz w:val="28"/>
          <w:szCs w:val="28"/>
          <w:lang w:eastAsia="ru-RU"/>
        </w:rPr>
        <w:t>х</w:t>
      </w:r>
      <w:r w:rsidR="00CF2421" w:rsidRPr="00CB0134">
        <w:rPr>
          <w:rFonts w:ascii="Times New Roman" w:eastAsia="Times New Roman" w:hAnsi="Times New Roman"/>
          <w:color w:val="000000" w:themeColor="text1"/>
          <w:sz w:val="28"/>
          <w:szCs w:val="28"/>
          <w:lang w:eastAsia="ru-RU"/>
        </w:rPr>
        <w:t xml:space="preserve"> ассигновани</w:t>
      </w:r>
      <w:r w:rsidR="009C3089" w:rsidRPr="00CB0134">
        <w:rPr>
          <w:rFonts w:ascii="Times New Roman" w:eastAsia="Times New Roman" w:hAnsi="Times New Roman"/>
          <w:color w:val="000000" w:themeColor="text1"/>
          <w:sz w:val="28"/>
          <w:szCs w:val="28"/>
          <w:lang w:eastAsia="ru-RU"/>
        </w:rPr>
        <w:t>й</w:t>
      </w:r>
      <w:r w:rsidR="00CF2421" w:rsidRPr="00CB0134">
        <w:rPr>
          <w:rFonts w:ascii="Times New Roman" w:eastAsia="Times New Roman" w:hAnsi="Times New Roman"/>
          <w:color w:val="000000" w:themeColor="text1"/>
          <w:sz w:val="28"/>
          <w:szCs w:val="28"/>
          <w:lang w:eastAsia="ru-RU"/>
        </w:rPr>
        <w:t>, предусмотренны</w:t>
      </w:r>
      <w:r w:rsidR="009C3089" w:rsidRPr="00CB0134">
        <w:rPr>
          <w:rFonts w:ascii="Times New Roman" w:eastAsia="Times New Roman" w:hAnsi="Times New Roman"/>
          <w:color w:val="000000" w:themeColor="text1"/>
          <w:sz w:val="28"/>
          <w:szCs w:val="28"/>
          <w:lang w:eastAsia="ru-RU"/>
        </w:rPr>
        <w:t>х</w:t>
      </w:r>
      <w:r w:rsidR="00CF2421" w:rsidRPr="00CB0134">
        <w:rPr>
          <w:rFonts w:ascii="Times New Roman" w:eastAsia="Times New Roman" w:hAnsi="Times New Roman"/>
          <w:color w:val="000000" w:themeColor="text1"/>
          <w:sz w:val="28"/>
          <w:szCs w:val="28"/>
          <w:lang w:eastAsia="ru-RU"/>
        </w:rPr>
        <w:t xml:space="preserve">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w:t>
      </w:r>
      <w:r w:rsidR="009C3089" w:rsidRPr="00CB0134">
        <w:rPr>
          <w:rFonts w:ascii="Times New Roman" w:eastAsia="Times New Roman" w:hAnsi="Times New Roman"/>
          <w:color w:val="000000" w:themeColor="text1"/>
          <w:sz w:val="28"/>
          <w:szCs w:val="28"/>
          <w:lang w:eastAsia="ru-RU"/>
        </w:rPr>
        <w:t xml:space="preserve">в сумме </w:t>
      </w:r>
      <w:r w:rsidR="009C3089" w:rsidRPr="00CB0134">
        <w:rPr>
          <w:rFonts w:ascii="Times New Roman" w:eastAsia="Times New Roman" w:hAnsi="Times New Roman"/>
          <w:bCs/>
          <w:color w:val="000000" w:themeColor="text1"/>
          <w:sz w:val="28"/>
          <w:szCs w:val="28"/>
          <w:lang w:eastAsia="ru-RU"/>
        </w:rPr>
        <w:t xml:space="preserve">120,5 тыс. руб. </w:t>
      </w:r>
      <w:r w:rsidR="00CF2421" w:rsidRPr="00CB0134">
        <w:rPr>
          <w:rFonts w:ascii="Times New Roman" w:eastAsia="Times New Roman" w:hAnsi="Times New Roman"/>
          <w:color w:val="000000" w:themeColor="text1"/>
          <w:sz w:val="28"/>
          <w:szCs w:val="28"/>
          <w:lang w:eastAsia="ru-RU"/>
        </w:rPr>
        <w:t xml:space="preserve">в 2021 году </w:t>
      </w:r>
      <w:r w:rsidR="00CF2421" w:rsidRPr="00CB0134">
        <w:rPr>
          <w:rFonts w:ascii="Times New Roman" w:eastAsia="Times New Roman" w:hAnsi="Times New Roman"/>
          <w:bCs/>
          <w:color w:val="000000" w:themeColor="text1"/>
          <w:sz w:val="28"/>
          <w:szCs w:val="28"/>
          <w:lang w:eastAsia="ru-RU"/>
        </w:rPr>
        <w:t>за счет экономии по результатам конкурентных процедур по мероприятиям:</w:t>
      </w:r>
    </w:p>
    <w:p w:rsidR="00CF2421" w:rsidRPr="00CB0134" w:rsidRDefault="00CF2421" w:rsidP="00F20A4E">
      <w:pPr>
        <w:spacing w:after="0"/>
        <w:ind w:firstLine="709"/>
        <w:jc w:val="both"/>
        <w:rPr>
          <w:rFonts w:ascii="Times New Roman" w:eastAsia="Times New Roman" w:hAnsi="Times New Roman"/>
          <w:bCs/>
          <w:color w:val="000000" w:themeColor="text1"/>
          <w:sz w:val="28"/>
          <w:szCs w:val="28"/>
          <w:lang w:eastAsia="ru-RU"/>
        </w:rPr>
      </w:pPr>
      <w:r w:rsidRPr="00CB0134">
        <w:rPr>
          <w:rFonts w:ascii="Times New Roman" w:eastAsia="Times New Roman" w:hAnsi="Times New Roman"/>
          <w:bCs/>
          <w:color w:val="000000" w:themeColor="text1"/>
          <w:sz w:val="28"/>
          <w:szCs w:val="28"/>
          <w:lang w:eastAsia="ru-RU"/>
        </w:rPr>
        <w:lastRenderedPageBreak/>
        <w:t xml:space="preserve">профессиональное обучение и дополнительное профессиональное образование безработных граждан, включая обучение в другой местности – 77,1 тыс. руб.,  </w:t>
      </w:r>
    </w:p>
    <w:p w:rsidR="00CF2421" w:rsidRPr="00CB0134" w:rsidRDefault="00CF2421" w:rsidP="00F20A4E">
      <w:pPr>
        <w:spacing w:after="0"/>
        <w:ind w:firstLine="709"/>
        <w:jc w:val="both"/>
        <w:rPr>
          <w:rFonts w:ascii="Times New Roman" w:eastAsia="Times New Roman" w:hAnsi="Times New Roman"/>
          <w:bCs/>
          <w:color w:val="000000" w:themeColor="text1"/>
          <w:sz w:val="28"/>
          <w:szCs w:val="28"/>
          <w:lang w:eastAsia="ru-RU"/>
        </w:rPr>
      </w:pPr>
      <w:r w:rsidRPr="00CB0134">
        <w:rPr>
          <w:rFonts w:ascii="Times New Roman" w:eastAsia="Times New Roman" w:hAnsi="Times New Roman"/>
          <w:bCs/>
          <w:color w:val="000000" w:themeColor="text1"/>
          <w:sz w:val="28"/>
          <w:szCs w:val="28"/>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31,3 тыс. руб.,</w:t>
      </w:r>
    </w:p>
    <w:p w:rsidR="00CF2421" w:rsidRPr="00CB0134" w:rsidRDefault="00CF2421" w:rsidP="00F20A4E">
      <w:pPr>
        <w:spacing w:after="0"/>
        <w:ind w:firstLine="709"/>
        <w:jc w:val="both"/>
        <w:rPr>
          <w:rFonts w:ascii="Times New Roman" w:eastAsia="Times New Roman" w:hAnsi="Times New Roman"/>
          <w:bCs/>
          <w:color w:val="000000" w:themeColor="text1"/>
          <w:sz w:val="28"/>
          <w:szCs w:val="28"/>
          <w:lang w:eastAsia="ru-RU"/>
        </w:rPr>
      </w:pPr>
      <w:r w:rsidRPr="00CB0134">
        <w:rPr>
          <w:rFonts w:ascii="Times New Roman" w:eastAsia="Times New Roman" w:hAnsi="Times New Roman"/>
          <w:bCs/>
          <w:color w:val="000000" w:themeColor="text1"/>
          <w:sz w:val="28"/>
          <w:szCs w:val="28"/>
          <w:lang w:eastAsia="ru-RU"/>
        </w:rPr>
        <w:t>предоставление гражданам и работодателям информации о положении на рынке труда в Тверской области – 12,1 тыс. руб.</w:t>
      </w:r>
    </w:p>
    <w:p w:rsidR="003B7692" w:rsidRPr="00CB0134" w:rsidRDefault="003B7692"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123 РП 04 01 КЦСР 6710110050 КВР 600 + 6 326,6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123 РП 04 01 КЦСР 6710110050 КВР 800 + 1 030,4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123 РП 04 01 КЦСР 6710110010 КВР 200 – 43,4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123 РП 04 01 КЦСР 6710210020 КВР 200 – 77,1 тыс. руб.;</w:t>
      </w:r>
    </w:p>
    <w:p w:rsidR="00000C41" w:rsidRPr="00CB0134" w:rsidRDefault="00000C41"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eastAsia="Times New Roman" w:hAnsi="Times New Roman"/>
          <w:sz w:val="28"/>
          <w:szCs w:val="28"/>
          <w:lang w:eastAsia="ru-RU"/>
        </w:rPr>
        <w:t xml:space="preserve">11, 12, 13, 14, 15 </w:t>
      </w:r>
      <w:r w:rsidRPr="00CB0134">
        <w:rPr>
          <w:rFonts w:ascii="Times New Roman" w:hAnsi="Times New Roman"/>
          <w:sz w:val="28"/>
          <w:szCs w:val="28"/>
        </w:rPr>
        <w:t>к закону.</w:t>
      </w:r>
    </w:p>
    <w:p w:rsidR="000666FE" w:rsidRPr="00CB0134" w:rsidRDefault="00105CD2"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2. </w:t>
      </w:r>
      <w:r w:rsidR="000666FE" w:rsidRPr="00CB0134">
        <w:rPr>
          <w:rFonts w:ascii="Times New Roman" w:hAnsi="Times New Roman"/>
          <w:sz w:val="28"/>
          <w:szCs w:val="28"/>
        </w:rPr>
        <w:t xml:space="preserve">В соответствии с </w:t>
      </w:r>
      <w:r w:rsidR="00854F47" w:rsidRPr="00CB0134">
        <w:rPr>
          <w:rFonts w:ascii="Times New Roman" w:hAnsi="Times New Roman"/>
          <w:sz w:val="28"/>
          <w:szCs w:val="28"/>
        </w:rPr>
        <w:t>приказом Минфина России от 15 апреля 2021</w:t>
      </w:r>
      <w:r w:rsidR="002D1A6E" w:rsidRPr="00CB0134">
        <w:rPr>
          <w:lang w:val="en-US"/>
        </w:rPr>
        <w:t> </w:t>
      </w:r>
      <w:r w:rsidR="00854F47" w:rsidRPr="00CB0134">
        <w:rPr>
          <w:rFonts w:ascii="Times New Roman" w:hAnsi="Times New Roman"/>
          <w:sz w:val="28"/>
          <w:szCs w:val="28"/>
        </w:rPr>
        <w:t xml:space="preserve">г. №60н «О внесении изменений </w:t>
      </w:r>
      <w:r w:rsidR="000666FE" w:rsidRPr="00CB0134">
        <w:rPr>
          <w:rFonts w:ascii="Times New Roman" w:hAnsi="Times New Roman"/>
          <w:sz w:val="28"/>
          <w:szCs w:val="28"/>
        </w:rPr>
        <w:t>в приказ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  предлагается наименование целевой статьи расходов 79250000000 «Подпрограмма «Реализация национального проекта «Производительность труда и поддержка занятости» в Тверской области» изложить в следующей редакции: «Подпрограмма «Реализация национального проекта «Производительность труда» в Тверской области».</w:t>
      </w:r>
    </w:p>
    <w:p w:rsidR="00F763C2" w:rsidRPr="00CB0134" w:rsidRDefault="00F763C2" w:rsidP="00F20A4E">
      <w:pPr>
        <w:spacing w:after="0"/>
        <w:ind w:firstLine="709"/>
        <w:jc w:val="both"/>
        <w:rPr>
          <w:rFonts w:ascii="Times New Roman" w:hAnsi="Times New Roman"/>
          <w:sz w:val="28"/>
          <w:szCs w:val="28"/>
        </w:rPr>
      </w:pPr>
    </w:p>
    <w:p w:rsidR="003778B4" w:rsidRPr="00CB0134" w:rsidRDefault="003778B4" w:rsidP="00F20A4E">
      <w:pPr>
        <w:pStyle w:val="4"/>
        <w:tabs>
          <w:tab w:val="left" w:pos="0"/>
        </w:tabs>
        <w:spacing w:before="0" w:after="0"/>
        <w:ind w:right="-2" w:firstLine="709"/>
        <w:jc w:val="center"/>
        <w:rPr>
          <w:rFonts w:ascii="Times New Roman" w:hAnsi="Times New Roman" w:cs="Times New Roman"/>
          <w:color w:val="000000" w:themeColor="text1"/>
        </w:rPr>
      </w:pPr>
      <w:bookmarkStart w:id="23" w:name="_Toc87527435"/>
      <w:r w:rsidRPr="00CB0134">
        <w:rPr>
          <w:rFonts w:ascii="Times New Roman" w:hAnsi="Times New Roman" w:cs="Times New Roman"/>
          <w:color w:val="000000" w:themeColor="text1"/>
        </w:rPr>
        <w:t>Подраздел 0405 «Сельское хозяйство и рыболовство»</w:t>
      </w:r>
      <w:bookmarkEnd w:id="23"/>
    </w:p>
    <w:p w:rsidR="0041617F" w:rsidRPr="00CB0134" w:rsidRDefault="0022540E" w:rsidP="00F20A4E">
      <w:pPr>
        <w:numPr>
          <w:ilvl w:val="0"/>
          <w:numId w:val="30"/>
        </w:numPr>
        <w:spacing w:after="0"/>
        <w:ind w:left="0" w:firstLine="709"/>
        <w:contextualSpacing/>
        <w:jc w:val="both"/>
        <w:rPr>
          <w:rFonts w:ascii="Times New Roman" w:hAnsi="Times New Roman"/>
          <w:sz w:val="28"/>
          <w:szCs w:val="28"/>
        </w:rPr>
      </w:pPr>
      <w:r w:rsidRPr="00CB0134">
        <w:rPr>
          <w:rFonts w:ascii="Times New Roman" w:hAnsi="Times New Roman"/>
          <w:sz w:val="28"/>
          <w:szCs w:val="28"/>
        </w:rPr>
        <w:t xml:space="preserve"> Предлагается</w:t>
      </w:r>
      <w:r w:rsidR="0041617F" w:rsidRPr="00CB0134">
        <w:rPr>
          <w:rFonts w:ascii="Times New Roman" w:hAnsi="Times New Roman"/>
          <w:sz w:val="28"/>
          <w:szCs w:val="28"/>
        </w:rPr>
        <w:t xml:space="preserve"> бюджетные ассигнования, предусмотренные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2021 - 2026 годы»:</w:t>
      </w:r>
    </w:p>
    <w:p w:rsidR="0022540E" w:rsidRPr="00CB0134" w:rsidRDefault="0041617F" w:rsidP="00F20A4E">
      <w:pPr>
        <w:spacing w:after="0"/>
        <w:ind w:firstLine="709"/>
        <w:contextualSpacing/>
        <w:jc w:val="both"/>
        <w:rPr>
          <w:rFonts w:ascii="Times New Roman" w:hAnsi="Times New Roman"/>
          <w:sz w:val="28"/>
          <w:szCs w:val="28"/>
        </w:rPr>
      </w:pPr>
      <w:r w:rsidRPr="00CB0134">
        <w:rPr>
          <w:rFonts w:ascii="Times New Roman" w:hAnsi="Times New Roman"/>
          <w:sz w:val="28"/>
          <w:szCs w:val="28"/>
        </w:rPr>
        <w:t>1.1</w:t>
      </w:r>
      <w:r w:rsidR="0022540E" w:rsidRPr="00CB0134">
        <w:rPr>
          <w:rFonts w:ascii="Times New Roman" w:hAnsi="Times New Roman"/>
          <w:sz w:val="28"/>
          <w:szCs w:val="28"/>
        </w:rPr>
        <w:t xml:space="preserve"> перераспределить в 2021 году в сумме 5 655,1 тыс. руб. (в том числе средства федерального бюджета – 5 485,4 тыс. руб., средства областного бюджета – 169,7 тыс. руб.) между мероприятиями, реализуемыми в рамках регионального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а именно:</w:t>
      </w:r>
    </w:p>
    <w:p w:rsidR="0022540E" w:rsidRPr="00CB0134" w:rsidRDefault="0022540E" w:rsidP="00F20A4E">
      <w:pPr>
        <w:spacing w:after="0"/>
        <w:ind w:firstLine="709"/>
        <w:contextualSpacing/>
        <w:jc w:val="both"/>
        <w:rPr>
          <w:rFonts w:ascii="Times New Roman" w:hAnsi="Times New Roman"/>
          <w:sz w:val="28"/>
          <w:szCs w:val="28"/>
        </w:rPr>
      </w:pPr>
      <w:r w:rsidRPr="00CB0134">
        <w:rPr>
          <w:rFonts w:ascii="Times New Roman" w:hAnsi="Times New Roman"/>
          <w:sz w:val="28"/>
          <w:szCs w:val="28"/>
        </w:rPr>
        <w:lastRenderedPageBreak/>
        <w:t>- уменьшить объем финансирования мероприятия «Предоставление грантов «</w:t>
      </w:r>
      <w:proofErr w:type="spellStart"/>
      <w:r w:rsidRPr="00CB0134">
        <w:rPr>
          <w:rFonts w:ascii="Times New Roman" w:hAnsi="Times New Roman"/>
          <w:sz w:val="28"/>
          <w:szCs w:val="28"/>
        </w:rPr>
        <w:t>Агростартап</w:t>
      </w:r>
      <w:proofErr w:type="spellEnd"/>
      <w:r w:rsidRPr="00CB0134">
        <w:rPr>
          <w:rFonts w:ascii="Times New Roman" w:hAnsi="Times New Roman"/>
          <w:sz w:val="28"/>
          <w:szCs w:val="28"/>
        </w:rPr>
        <w:t>» крестьянским (фермерским) хозяйствам на реализацию проектов» на 5 655,1 тыс. руб., в том числе средства федерального бюджета – 5 485,4 тыс. руб., средства областного бюджета – 169,7 тыс. руб.;</w:t>
      </w:r>
    </w:p>
    <w:p w:rsidR="0022540E" w:rsidRPr="00CB0134" w:rsidRDefault="0022540E" w:rsidP="00F20A4E">
      <w:pPr>
        <w:spacing w:after="0"/>
        <w:ind w:firstLine="709"/>
        <w:contextualSpacing/>
        <w:jc w:val="both"/>
        <w:rPr>
          <w:rFonts w:ascii="Times New Roman" w:hAnsi="Times New Roman"/>
          <w:sz w:val="28"/>
          <w:szCs w:val="28"/>
        </w:rPr>
      </w:pPr>
      <w:r w:rsidRPr="00CB0134">
        <w:rPr>
          <w:rFonts w:ascii="Times New Roman" w:hAnsi="Times New Roman"/>
          <w:sz w:val="28"/>
          <w:szCs w:val="28"/>
        </w:rPr>
        <w:t>- увеличить объем финансирования мероприятия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 на    5 655,1 тыс. руб., в том числе средства федерального бюджета – 5</w:t>
      </w:r>
      <w:r w:rsidR="00B843ED" w:rsidRPr="00CB0134">
        <w:rPr>
          <w:rFonts w:ascii="Times New Roman" w:hAnsi="Times New Roman"/>
          <w:sz w:val="28"/>
          <w:szCs w:val="28"/>
        </w:rPr>
        <w:t> </w:t>
      </w:r>
      <w:r w:rsidRPr="00CB0134">
        <w:rPr>
          <w:rFonts w:ascii="Times New Roman" w:hAnsi="Times New Roman"/>
          <w:sz w:val="28"/>
          <w:szCs w:val="28"/>
        </w:rPr>
        <w:t>485,4</w:t>
      </w:r>
      <w:r w:rsidR="00B843ED" w:rsidRPr="00CB0134">
        <w:rPr>
          <w:rFonts w:ascii="Times New Roman" w:hAnsi="Times New Roman"/>
          <w:sz w:val="28"/>
          <w:szCs w:val="28"/>
        </w:rPr>
        <w:t> т</w:t>
      </w:r>
      <w:r w:rsidRPr="00CB0134">
        <w:rPr>
          <w:rFonts w:ascii="Times New Roman" w:hAnsi="Times New Roman"/>
          <w:sz w:val="28"/>
          <w:szCs w:val="28"/>
        </w:rPr>
        <w:t>ыс. руб., средства областного бюджета – 169,7 тыс. руб.</w:t>
      </w:r>
    </w:p>
    <w:p w:rsidR="0022540E" w:rsidRPr="00CB0134" w:rsidRDefault="0022540E" w:rsidP="00F20A4E">
      <w:pPr>
        <w:spacing w:after="0"/>
        <w:ind w:firstLine="709"/>
        <w:contextualSpacing/>
        <w:jc w:val="both"/>
        <w:rPr>
          <w:rFonts w:ascii="Times New Roman" w:hAnsi="Times New Roman"/>
          <w:sz w:val="28"/>
          <w:szCs w:val="28"/>
        </w:rPr>
      </w:pPr>
      <w:r w:rsidRPr="00CB0134">
        <w:rPr>
          <w:rFonts w:ascii="Times New Roman" w:hAnsi="Times New Roman"/>
          <w:sz w:val="28"/>
          <w:szCs w:val="28"/>
        </w:rPr>
        <w:t xml:space="preserve">Изменение предлагается внести в связи с заключенным дополнительным соглашением к Соглашению о предоставлении субсидии из федерального бюджета бюджету субъекта Российской Федерации от 29.12.2020 № 082-09-2021-339 от 05.08.2021 № № 082-09-2021-339/2 (приложение </w:t>
      </w:r>
      <w:r w:rsidR="00070B2A">
        <w:rPr>
          <w:rFonts w:ascii="Times New Roman" w:hAnsi="Times New Roman"/>
          <w:sz w:val="28"/>
          <w:szCs w:val="28"/>
        </w:rPr>
        <w:t xml:space="preserve">18 </w:t>
      </w:r>
      <w:r w:rsidRPr="00CB0134">
        <w:rPr>
          <w:rFonts w:ascii="Times New Roman" w:hAnsi="Times New Roman"/>
          <w:sz w:val="28"/>
          <w:szCs w:val="28"/>
        </w:rPr>
        <w:t>к пояснительной записке).</w:t>
      </w:r>
    </w:p>
    <w:p w:rsidR="0022540E" w:rsidRPr="00CB0134" w:rsidRDefault="0041617F"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1.2</w:t>
      </w:r>
      <w:r w:rsidR="00B843ED" w:rsidRPr="00CB0134">
        <w:rPr>
          <w:rFonts w:ascii="Times New Roman" w:hAnsi="Times New Roman"/>
          <w:sz w:val="28"/>
          <w:szCs w:val="28"/>
        </w:rPr>
        <w:t xml:space="preserve"> </w:t>
      </w:r>
      <w:r w:rsidR="0022540E" w:rsidRPr="00CB0134">
        <w:rPr>
          <w:rFonts w:ascii="Times New Roman" w:hAnsi="Times New Roman"/>
          <w:sz w:val="28"/>
          <w:szCs w:val="28"/>
        </w:rPr>
        <w:t>предусмотреть в 2021 году средства областного бюджета на реализацию новых мероприятий в сумме 7 978,3 тыс. руб. а именно:</w:t>
      </w:r>
    </w:p>
    <w:p w:rsidR="0022540E" w:rsidRPr="00CB0134" w:rsidRDefault="0022540E"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 по мероприятию «Возмещение части понесенных затрат за произведенное и реализованное мясо кроликов» в сумме 2 903,3 тыс. руб. Потребность определена исходя из планируемого субсидирования произведенного мяса кроликов в объеме 387,1 тонн по ставке 7,5 руб./кг, установленной согласно проекту постановления Правительства Тверской области «О внесении изменений в постановление Правительства Тверской области от 06.12.2019 № 480-пп»;</w:t>
      </w:r>
    </w:p>
    <w:p w:rsidR="0022540E" w:rsidRPr="00CB0134" w:rsidRDefault="0022540E"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 по мероприятию «Реализация мероприятий в области мелиорации земель сельскохозяйственного назначения за счет средств областного бюджета» в сумме 5</w:t>
      </w:r>
      <w:r w:rsidR="00381B50" w:rsidRPr="00CB0134">
        <w:rPr>
          <w:rFonts w:ascii="Times New Roman" w:hAnsi="Times New Roman"/>
          <w:sz w:val="28"/>
          <w:szCs w:val="28"/>
        </w:rPr>
        <w:t> </w:t>
      </w:r>
      <w:r w:rsidRPr="00CB0134">
        <w:rPr>
          <w:rFonts w:ascii="Times New Roman" w:hAnsi="Times New Roman"/>
          <w:sz w:val="28"/>
          <w:szCs w:val="28"/>
        </w:rPr>
        <w:t>075</w:t>
      </w:r>
      <w:r w:rsidR="00381B50" w:rsidRPr="00CB0134">
        <w:rPr>
          <w:rFonts w:ascii="Times New Roman" w:hAnsi="Times New Roman"/>
          <w:sz w:val="28"/>
          <w:szCs w:val="28"/>
        </w:rPr>
        <w:t> </w:t>
      </w:r>
      <w:r w:rsidRPr="00CB0134">
        <w:rPr>
          <w:rFonts w:ascii="Times New Roman" w:hAnsi="Times New Roman"/>
          <w:sz w:val="28"/>
          <w:szCs w:val="28"/>
        </w:rPr>
        <w:t>тыс.</w:t>
      </w:r>
      <w:r w:rsidR="00381B50" w:rsidRPr="00CB0134">
        <w:rPr>
          <w:rFonts w:ascii="Times New Roman" w:hAnsi="Times New Roman"/>
          <w:sz w:val="28"/>
          <w:szCs w:val="28"/>
        </w:rPr>
        <w:t> </w:t>
      </w:r>
      <w:r w:rsidRPr="00CB0134">
        <w:rPr>
          <w:rFonts w:ascii="Times New Roman" w:hAnsi="Times New Roman"/>
          <w:sz w:val="28"/>
          <w:szCs w:val="28"/>
        </w:rPr>
        <w:t xml:space="preserve">руб. Планируется увеличение ставки за счет областного бюджета Тверской области до уровня 2020 года и </w:t>
      </w:r>
      <w:r w:rsidRPr="00CB0134">
        <w:rPr>
          <w:rFonts w:ascii="Times New Roman" w:eastAsia="Times New Roman" w:hAnsi="Times New Roman"/>
          <w:color w:val="000000"/>
          <w:sz w:val="28"/>
          <w:szCs w:val="28"/>
          <w:lang w:eastAsia="ru-RU"/>
        </w:rPr>
        <w:t xml:space="preserve">возмещение части затрат (не более 70 %) текущего финансового года и отчетного финансового года </w:t>
      </w:r>
      <w:r w:rsidRPr="00CB0134">
        <w:rPr>
          <w:rFonts w:ascii="Times New Roman" w:hAnsi="Times New Roman"/>
          <w:sz w:val="28"/>
          <w:szCs w:val="28"/>
        </w:rPr>
        <w:t xml:space="preserve">по вовлеченным в оборот выбывшим сельскохозяйственным угодьям за счет проведения </w:t>
      </w:r>
      <w:proofErr w:type="spellStart"/>
      <w:r w:rsidRPr="00CB0134">
        <w:rPr>
          <w:rFonts w:ascii="Times New Roman" w:hAnsi="Times New Roman"/>
          <w:sz w:val="28"/>
          <w:szCs w:val="28"/>
        </w:rPr>
        <w:t>культуртехнических</w:t>
      </w:r>
      <w:proofErr w:type="spellEnd"/>
      <w:r w:rsidRPr="00CB0134">
        <w:rPr>
          <w:rFonts w:ascii="Times New Roman" w:hAnsi="Times New Roman"/>
          <w:sz w:val="28"/>
          <w:szCs w:val="28"/>
        </w:rPr>
        <w:t xml:space="preserve"> мероприятий на площади 1 780,0 га согласно постановлени</w:t>
      </w:r>
      <w:r w:rsidR="0055309C" w:rsidRPr="00CB0134">
        <w:rPr>
          <w:rFonts w:ascii="Times New Roman" w:hAnsi="Times New Roman"/>
          <w:sz w:val="28"/>
          <w:szCs w:val="28"/>
        </w:rPr>
        <w:t>ю</w:t>
      </w:r>
      <w:r w:rsidRPr="00CB0134">
        <w:rPr>
          <w:rFonts w:ascii="Times New Roman" w:hAnsi="Times New Roman"/>
          <w:sz w:val="28"/>
          <w:szCs w:val="28"/>
        </w:rPr>
        <w:t xml:space="preserve"> Правительства Тверской области </w:t>
      </w:r>
      <w:r w:rsidR="0055309C" w:rsidRPr="00CB0134">
        <w:rPr>
          <w:rFonts w:ascii="Times New Roman" w:hAnsi="Times New Roman"/>
          <w:sz w:val="28"/>
          <w:szCs w:val="28"/>
        </w:rPr>
        <w:t xml:space="preserve">от 06.05.2017 № 139-пп </w:t>
      </w:r>
      <w:r w:rsidRPr="00CB0134">
        <w:rPr>
          <w:rFonts w:ascii="Times New Roman" w:hAnsi="Times New Roman"/>
          <w:sz w:val="28"/>
          <w:szCs w:val="28"/>
        </w:rPr>
        <w:t>«</w:t>
      </w:r>
      <w:r w:rsidR="0055309C" w:rsidRPr="00CB0134">
        <w:rPr>
          <w:rFonts w:ascii="Times New Roman" w:hAnsi="Times New Roman"/>
          <w:sz w:val="28"/>
          <w:szCs w:val="28"/>
        </w:rPr>
        <w:t>О Порядке предоставления из 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сельскохозяйственного назначения</w:t>
      </w:r>
      <w:r w:rsidRPr="00CB0134">
        <w:rPr>
          <w:rFonts w:ascii="Times New Roman" w:hAnsi="Times New Roman"/>
          <w:sz w:val="28"/>
          <w:szCs w:val="28"/>
        </w:rPr>
        <w:t>»</w:t>
      </w:r>
      <w:r w:rsidR="0055309C" w:rsidRPr="00CB0134">
        <w:rPr>
          <w:rFonts w:ascii="Times New Roman" w:hAnsi="Times New Roman"/>
          <w:sz w:val="28"/>
          <w:szCs w:val="28"/>
        </w:rPr>
        <w:t xml:space="preserve"> (в ред. </w:t>
      </w:r>
      <w:r w:rsidR="005769AF" w:rsidRPr="00CB0134">
        <w:rPr>
          <w:rFonts w:ascii="Times New Roman" w:hAnsi="Times New Roman"/>
          <w:sz w:val="28"/>
          <w:szCs w:val="28"/>
        </w:rPr>
        <w:t>от 12.10.2021 № 517-пп</w:t>
      </w:r>
      <w:r w:rsidR="0055309C" w:rsidRPr="00CB0134">
        <w:rPr>
          <w:rFonts w:ascii="Times New Roman" w:hAnsi="Times New Roman"/>
          <w:sz w:val="28"/>
          <w:szCs w:val="28"/>
        </w:rPr>
        <w:t>)</w:t>
      </w:r>
      <w:r w:rsidRPr="00CB0134">
        <w:rPr>
          <w:rFonts w:ascii="Times New Roman" w:hAnsi="Times New Roman"/>
          <w:sz w:val="28"/>
          <w:szCs w:val="28"/>
        </w:rPr>
        <w:t xml:space="preserve"> для сельскохозяйственных товаропроизводителей, включенных в единый реестр субъектов малого и среднего предпринимательства, отвечающих критериям отнесения к субъектам малого предпринимательства в соответствии с Федеральным законом от 24.07.2007 № 209-ФЗ «О развитии </w:t>
      </w:r>
      <w:r w:rsidRPr="00CB0134">
        <w:rPr>
          <w:rFonts w:ascii="Times New Roman" w:hAnsi="Times New Roman"/>
          <w:sz w:val="28"/>
          <w:szCs w:val="28"/>
        </w:rPr>
        <w:lastRenderedPageBreak/>
        <w:t xml:space="preserve">малого и среднего предпринимательства в Российской Федерации (приложение </w:t>
      </w:r>
      <w:r w:rsidR="00722F3D" w:rsidRPr="00CB0134">
        <w:rPr>
          <w:rFonts w:ascii="Times New Roman" w:hAnsi="Times New Roman"/>
          <w:sz w:val="28"/>
          <w:szCs w:val="28"/>
        </w:rPr>
        <w:t xml:space="preserve">19 </w:t>
      </w:r>
      <w:r w:rsidRPr="00CB0134">
        <w:rPr>
          <w:rFonts w:ascii="Times New Roman" w:hAnsi="Times New Roman"/>
          <w:sz w:val="28"/>
          <w:szCs w:val="28"/>
        </w:rPr>
        <w:t>к пояснительной записке).</w:t>
      </w:r>
    </w:p>
    <w:p w:rsidR="0022540E" w:rsidRPr="00CB0134" w:rsidRDefault="00381B50"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1.3</w:t>
      </w:r>
      <w:r w:rsidR="005E28A9" w:rsidRPr="00CB0134">
        <w:rPr>
          <w:rFonts w:ascii="Times New Roman" w:hAnsi="Times New Roman"/>
          <w:sz w:val="28"/>
          <w:szCs w:val="28"/>
        </w:rPr>
        <w:t xml:space="preserve"> </w:t>
      </w:r>
      <w:r w:rsidR="0022540E" w:rsidRPr="00CB0134">
        <w:rPr>
          <w:rFonts w:ascii="Times New Roman" w:hAnsi="Times New Roman"/>
          <w:sz w:val="28"/>
          <w:szCs w:val="28"/>
        </w:rPr>
        <w:t xml:space="preserve">уменьшить в 2021 году средства областного бюджета, по мероприятию «Возмещение части прямых понесенных затрат на создание и (или) модернизацию объектов агропромышленного комплекса» в сумме </w:t>
      </w:r>
      <w:r w:rsidR="009333F9" w:rsidRPr="00CB0134">
        <w:rPr>
          <w:rFonts w:ascii="Times New Roman" w:hAnsi="Times New Roman"/>
          <w:sz w:val="28"/>
          <w:szCs w:val="28"/>
        </w:rPr>
        <w:t xml:space="preserve">10 440,9 </w:t>
      </w:r>
      <w:r w:rsidR="0022540E" w:rsidRPr="00CB0134">
        <w:rPr>
          <w:rFonts w:ascii="Times New Roman" w:hAnsi="Times New Roman"/>
          <w:sz w:val="28"/>
          <w:szCs w:val="28"/>
        </w:rPr>
        <w:t>тыс.</w:t>
      </w:r>
      <w:r w:rsidR="005E28A9" w:rsidRPr="00CB0134">
        <w:rPr>
          <w:rFonts w:ascii="Times New Roman" w:hAnsi="Times New Roman"/>
          <w:sz w:val="28"/>
          <w:szCs w:val="28"/>
        </w:rPr>
        <w:t> </w:t>
      </w:r>
      <w:r w:rsidR="0022540E" w:rsidRPr="00CB0134">
        <w:rPr>
          <w:rFonts w:ascii="Times New Roman" w:hAnsi="Times New Roman"/>
          <w:sz w:val="28"/>
          <w:szCs w:val="28"/>
        </w:rPr>
        <w:t>руб. в связи с уточнением потребности, связанной со сроками ввода в эксплуатацию объектов агропромышленного комплекса в 2021 году.</w:t>
      </w:r>
    </w:p>
    <w:p w:rsidR="0022540E" w:rsidRPr="00CB0134" w:rsidRDefault="00381B50"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1.4</w:t>
      </w:r>
      <w:r w:rsidR="005E28A9" w:rsidRPr="00CB0134">
        <w:rPr>
          <w:rFonts w:ascii="Times New Roman" w:hAnsi="Times New Roman"/>
          <w:sz w:val="28"/>
          <w:szCs w:val="28"/>
        </w:rPr>
        <w:t xml:space="preserve"> </w:t>
      </w:r>
      <w:r w:rsidR="0022540E" w:rsidRPr="00CB0134">
        <w:rPr>
          <w:rFonts w:ascii="Times New Roman" w:hAnsi="Times New Roman"/>
          <w:sz w:val="28"/>
          <w:szCs w:val="28"/>
        </w:rPr>
        <w:t>увеличить в 2021 го</w:t>
      </w:r>
      <w:r w:rsidRPr="00CB0134">
        <w:rPr>
          <w:rFonts w:ascii="Times New Roman" w:hAnsi="Times New Roman"/>
          <w:sz w:val="28"/>
          <w:szCs w:val="28"/>
        </w:rPr>
        <w:t xml:space="preserve">ду средства областного бюджета </w:t>
      </w:r>
      <w:r w:rsidR="0022540E" w:rsidRPr="00CB0134">
        <w:rPr>
          <w:rFonts w:ascii="Times New Roman" w:hAnsi="Times New Roman"/>
          <w:sz w:val="28"/>
          <w:szCs w:val="28"/>
        </w:rPr>
        <w:t xml:space="preserve">на основании распоряжения Правительства Тверской области от 31.08.2021 № 864-рп </w:t>
      </w:r>
      <w:r w:rsidR="005E28A9" w:rsidRPr="00CB0134">
        <w:rPr>
          <w:rFonts w:ascii="Times New Roman" w:hAnsi="Times New Roman"/>
          <w:sz w:val="28"/>
          <w:szCs w:val="28"/>
        </w:rPr>
        <w:br/>
      </w:r>
      <w:r w:rsidR="0022540E" w:rsidRPr="00CB0134">
        <w:rPr>
          <w:rFonts w:ascii="Times New Roman" w:hAnsi="Times New Roman"/>
          <w:sz w:val="28"/>
          <w:szCs w:val="28"/>
        </w:rPr>
        <w:t>«О выделении средств за счет дотации бюджетам субъектов Российской Федерации на поддержку мер по обеспечению сбалансированности бюджетов»</w:t>
      </w:r>
      <w:r w:rsidR="0055309C" w:rsidRPr="00CB0134">
        <w:rPr>
          <w:rFonts w:ascii="Times New Roman" w:hAnsi="Times New Roman"/>
          <w:sz w:val="28"/>
          <w:szCs w:val="28"/>
        </w:rPr>
        <w:t xml:space="preserve"> (приложение 20 к пояснительной записке)</w:t>
      </w:r>
      <w:r w:rsidR="0022540E" w:rsidRPr="00CB0134">
        <w:rPr>
          <w:rFonts w:ascii="Times New Roman" w:hAnsi="Times New Roman"/>
          <w:sz w:val="28"/>
          <w:szCs w:val="28"/>
        </w:rPr>
        <w:t>:</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по мероприятию «Повышение продуктивности в молочном скотоводстве за счет средств областного бюджета» в сумме 30</w:t>
      </w:r>
      <w:r w:rsidR="0041617F" w:rsidRPr="00CB0134">
        <w:rPr>
          <w:rFonts w:ascii="Times New Roman" w:hAnsi="Times New Roman"/>
          <w:sz w:val="28"/>
          <w:szCs w:val="28"/>
        </w:rPr>
        <w:t> </w:t>
      </w:r>
      <w:r w:rsidRPr="00CB0134">
        <w:rPr>
          <w:rFonts w:ascii="Times New Roman" w:hAnsi="Times New Roman"/>
          <w:sz w:val="28"/>
          <w:szCs w:val="28"/>
        </w:rPr>
        <w:t xml:space="preserve">111,1 тыс. руб. в связи с планируемым увеличением ставки субсидии на 1 килограмм произведенного, реализованного и (или) отгруженного сельскохозяйственными товаропроизводителями на собственную переработку молока с 2,1 руб. до 2,76 руб. </w:t>
      </w:r>
    </w:p>
    <w:p w:rsidR="0022540E" w:rsidRPr="00CB0134" w:rsidRDefault="0022540E"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 xml:space="preserve"> -  по мероприятию «Возмещение произведенных затрат на производство молодняка крупного рогатого скота, реализованного на убой» в сумме 5 115,0 тыс. руб. в связи с планируемым увеличением ставки субсидии за 1 кг живого веса молодняка крупного рогатого скота, реализованного на убой в текущем финансовом году на мясоперерабатывающие предприятия, торгово-закупочным организациям с 25,0 руб. до 27,5 руб. </w:t>
      </w:r>
    </w:p>
    <w:p w:rsidR="0022540E" w:rsidRPr="00CB0134" w:rsidRDefault="0041617F"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Д</w:t>
      </w:r>
      <w:r w:rsidR="0022540E" w:rsidRPr="00CB0134">
        <w:rPr>
          <w:rFonts w:ascii="Times New Roman" w:hAnsi="Times New Roman"/>
          <w:sz w:val="28"/>
          <w:szCs w:val="28"/>
        </w:rPr>
        <w:t>ополнить закон целевыми статьями</w:t>
      </w:r>
      <w:r w:rsidRPr="00CB0134">
        <w:rPr>
          <w:rFonts w:ascii="Times New Roman" w:hAnsi="Times New Roman"/>
          <w:sz w:val="28"/>
          <w:szCs w:val="28"/>
        </w:rPr>
        <w:t xml:space="preserve"> расходов</w:t>
      </w:r>
      <w:r w:rsidR="0022540E" w:rsidRPr="00CB0134">
        <w:rPr>
          <w:rFonts w:ascii="Times New Roman" w:hAnsi="Times New Roman"/>
          <w:sz w:val="28"/>
          <w:szCs w:val="28"/>
        </w:rPr>
        <w:t>:</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7610110070 «Возмещение части произведенных затрат за произведенное и реализованное мясо кроликов»;</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7630110010 «Реализация мероприятий в области мелиорации земель сельскохозяйственного назначения за счет средств областного бюджета».</w:t>
      </w:r>
    </w:p>
    <w:p w:rsidR="0022540E" w:rsidRPr="00CB0134" w:rsidRDefault="0041617F"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И</w:t>
      </w:r>
      <w:r w:rsidR="0022540E" w:rsidRPr="00CB0134">
        <w:rPr>
          <w:rFonts w:ascii="Times New Roman" w:hAnsi="Times New Roman"/>
          <w:sz w:val="28"/>
          <w:szCs w:val="28"/>
        </w:rPr>
        <w:t>зменения отразить по КБК:</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2021 год</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761I554800 КВР 800</w:t>
      </w:r>
      <w:r w:rsidRPr="00CB0134">
        <w:rPr>
          <w:rFonts w:ascii="Times New Roman" w:hAnsi="Times New Roman"/>
          <w:sz w:val="28"/>
          <w:szCs w:val="28"/>
        </w:rPr>
        <w:tab/>
      </w:r>
      <w:r w:rsidR="00C94779" w:rsidRPr="00CB0134">
        <w:rPr>
          <w:rFonts w:ascii="Times New Roman" w:hAnsi="Times New Roman"/>
          <w:sz w:val="28"/>
          <w:szCs w:val="28"/>
        </w:rPr>
        <w:t xml:space="preserve"> </w:t>
      </w:r>
      <w:r w:rsidR="00C94779" w:rsidRPr="00CB0134">
        <w:rPr>
          <w:rFonts w:ascii="Times New Roman" w:hAnsi="Times New Roman"/>
          <w:sz w:val="28"/>
          <w:szCs w:val="28"/>
        </w:rPr>
        <w:sym w:font="Symbol" w:char="F02D"/>
      </w:r>
      <w:r w:rsidRPr="00CB0134">
        <w:rPr>
          <w:rFonts w:ascii="Times New Roman" w:hAnsi="Times New Roman"/>
          <w:sz w:val="28"/>
          <w:szCs w:val="28"/>
        </w:rPr>
        <w:t xml:space="preserve"> 5 655,1 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761I554800 КВР 600</w:t>
      </w:r>
      <w:r w:rsidR="00C94779" w:rsidRPr="00CB0134">
        <w:rPr>
          <w:rFonts w:ascii="Times New Roman" w:hAnsi="Times New Roman"/>
          <w:sz w:val="28"/>
          <w:szCs w:val="28"/>
        </w:rPr>
        <w:t xml:space="preserve"> </w:t>
      </w:r>
      <w:r w:rsidRPr="00CB0134">
        <w:rPr>
          <w:rFonts w:ascii="Times New Roman" w:hAnsi="Times New Roman"/>
          <w:sz w:val="28"/>
          <w:szCs w:val="28"/>
        </w:rPr>
        <w:tab/>
        <w:t>+ 5 655,1 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76103R4720 КВР 800</w:t>
      </w:r>
      <w:r w:rsidRPr="00CB0134">
        <w:rPr>
          <w:rFonts w:ascii="Times New Roman" w:hAnsi="Times New Roman"/>
          <w:sz w:val="28"/>
          <w:szCs w:val="28"/>
        </w:rPr>
        <w:tab/>
      </w:r>
      <w:r w:rsidR="00C94779" w:rsidRPr="00CB0134">
        <w:rPr>
          <w:rFonts w:ascii="Times New Roman" w:hAnsi="Times New Roman"/>
          <w:sz w:val="28"/>
          <w:szCs w:val="28"/>
        </w:rPr>
        <w:t xml:space="preserve"> </w:t>
      </w:r>
      <w:r w:rsidR="00C94779" w:rsidRPr="00CB0134">
        <w:rPr>
          <w:rFonts w:ascii="Times New Roman" w:hAnsi="Times New Roman"/>
          <w:sz w:val="28"/>
          <w:szCs w:val="28"/>
        </w:rPr>
        <w:sym w:font="Symbol" w:char="F02D"/>
      </w:r>
      <w:r w:rsidRPr="00CB0134">
        <w:rPr>
          <w:rFonts w:ascii="Times New Roman" w:hAnsi="Times New Roman"/>
          <w:sz w:val="28"/>
          <w:szCs w:val="28"/>
        </w:rPr>
        <w:t xml:space="preserve"> </w:t>
      </w:r>
      <w:r w:rsidR="002945CE" w:rsidRPr="00CB0134">
        <w:rPr>
          <w:rFonts w:ascii="Times New Roman" w:hAnsi="Times New Roman"/>
          <w:sz w:val="28"/>
          <w:szCs w:val="28"/>
        </w:rPr>
        <w:t xml:space="preserve">10 440,9 </w:t>
      </w:r>
      <w:r w:rsidRPr="00CB0134">
        <w:rPr>
          <w:rFonts w:ascii="Times New Roman" w:hAnsi="Times New Roman"/>
          <w:sz w:val="28"/>
          <w:szCs w:val="28"/>
        </w:rPr>
        <w:t>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7610110070 КВР 800</w:t>
      </w:r>
      <w:r w:rsidRPr="00CB0134">
        <w:rPr>
          <w:rFonts w:ascii="Times New Roman" w:hAnsi="Times New Roman"/>
          <w:sz w:val="28"/>
          <w:szCs w:val="28"/>
        </w:rPr>
        <w:tab/>
      </w:r>
      <w:r w:rsidR="00C94779" w:rsidRPr="00CB0134">
        <w:rPr>
          <w:rFonts w:ascii="Times New Roman" w:hAnsi="Times New Roman"/>
          <w:sz w:val="28"/>
          <w:szCs w:val="28"/>
        </w:rPr>
        <w:t xml:space="preserve"> </w:t>
      </w:r>
      <w:r w:rsidRPr="00CB0134">
        <w:rPr>
          <w:rFonts w:ascii="Times New Roman" w:hAnsi="Times New Roman"/>
          <w:sz w:val="28"/>
          <w:szCs w:val="28"/>
        </w:rPr>
        <w:t>+ 2 903,3 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7630110010 КВР 800</w:t>
      </w:r>
      <w:r w:rsidR="00C94779" w:rsidRPr="00CB0134">
        <w:rPr>
          <w:rFonts w:ascii="Times New Roman" w:hAnsi="Times New Roman"/>
          <w:sz w:val="28"/>
          <w:szCs w:val="28"/>
        </w:rPr>
        <w:t xml:space="preserve"> </w:t>
      </w:r>
      <w:r w:rsidRPr="00CB0134">
        <w:rPr>
          <w:rFonts w:ascii="Times New Roman" w:hAnsi="Times New Roman"/>
          <w:sz w:val="28"/>
          <w:szCs w:val="28"/>
        </w:rPr>
        <w:tab/>
        <w:t>+ 5 075,0 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7610110010 КВР 800</w:t>
      </w:r>
      <w:r w:rsidR="00C94779" w:rsidRPr="00CB0134">
        <w:rPr>
          <w:rFonts w:ascii="Times New Roman" w:hAnsi="Times New Roman"/>
          <w:sz w:val="28"/>
          <w:szCs w:val="28"/>
        </w:rPr>
        <w:t xml:space="preserve"> </w:t>
      </w:r>
      <w:r w:rsidRPr="00CB0134">
        <w:rPr>
          <w:rFonts w:ascii="Times New Roman" w:hAnsi="Times New Roman"/>
          <w:sz w:val="28"/>
          <w:szCs w:val="28"/>
        </w:rPr>
        <w:tab/>
        <w:t>+ 5 115,0 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C94779" w:rsidRPr="00CB0134">
        <w:rPr>
          <w:rFonts w:ascii="Times New Roman" w:hAnsi="Times New Roman"/>
          <w:sz w:val="28"/>
          <w:szCs w:val="28"/>
        </w:rPr>
        <w:t xml:space="preserve"> </w:t>
      </w:r>
      <w:r w:rsidRPr="00CB0134">
        <w:rPr>
          <w:rFonts w:ascii="Times New Roman" w:hAnsi="Times New Roman"/>
          <w:sz w:val="28"/>
          <w:szCs w:val="28"/>
        </w:rPr>
        <w:t>083 РП 0405 КЦСР 7610110020 КВР 800</w:t>
      </w:r>
      <w:r w:rsidR="00C94779" w:rsidRPr="00CB0134">
        <w:rPr>
          <w:rFonts w:ascii="Times New Roman" w:hAnsi="Times New Roman"/>
          <w:sz w:val="28"/>
          <w:szCs w:val="28"/>
        </w:rPr>
        <w:t xml:space="preserve"> </w:t>
      </w:r>
      <w:r w:rsidRPr="00CB0134">
        <w:rPr>
          <w:rFonts w:ascii="Times New Roman" w:hAnsi="Times New Roman"/>
          <w:sz w:val="28"/>
          <w:szCs w:val="28"/>
        </w:rPr>
        <w:tab/>
        <w:t>+ 30 111,1 тыс. руб.</w:t>
      </w:r>
    </w:p>
    <w:p w:rsidR="0022540E" w:rsidRPr="00CB0134" w:rsidRDefault="0022540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lastRenderedPageBreak/>
        <w:t>Внести соответствующие изменения в приложения 11, 12, 13, 14, 15 к закону.</w:t>
      </w:r>
    </w:p>
    <w:p w:rsidR="009333F9" w:rsidRPr="00CB0134" w:rsidRDefault="009333F9" w:rsidP="00F20A4E">
      <w:pPr>
        <w:pStyle w:val="af8"/>
        <w:tabs>
          <w:tab w:val="left" w:pos="336"/>
        </w:tabs>
        <w:spacing w:after="0"/>
        <w:ind w:left="0" w:firstLine="709"/>
        <w:jc w:val="both"/>
        <w:rPr>
          <w:rFonts w:ascii="Times New Roman" w:eastAsia="Calibri" w:hAnsi="Times New Roman" w:cs="Times New Roman"/>
          <w:sz w:val="28"/>
          <w:szCs w:val="28"/>
        </w:rPr>
      </w:pPr>
      <w:r w:rsidRPr="00CB0134">
        <w:rPr>
          <w:rFonts w:ascii="Times New Roman" w:hAnsi="Times New Roman"/>
          <w:sz w:val="28"/>
          <w:szCs w:val="28"/>
        </w:rPr>
        <w:t xml:space="preserve">1.5 </w:t>
      </w:r>
      <w:r w:rsidRPr="00CB0134">
        <w:rPr>
          <w:rFonts w:ascii="Times New Roman" w:eastAsia="Calibri" w:hAnsi="Times New Roman" w:cs="Times New Roman"/>
          <w:sz w:val="28"/>
          <w:szCs w:val="28"/>
        </w:rPr>
        <w:t xml:space="preserve">предусмотреть в 2021 году бюджетные ассигнования на реализацию мероприятия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w:t>
      </w:r>
      <w:proofErr w:type="spellStart"/>
      <w:r w:rsidRPr="00CB0134">
        <w:rPr>
          <w:rFonts w:ascii="Times New Roman" w:eastAsia="Calibri" w:hAnsi="Times New Roman" w:cs="Times New Roman"/>
          <w:sz w:val="28"/>
          <w:szCs w:val="28"/>
        </w:rPr>
        <w:t>аквакультуры</w:t>
      </w:r>
      <w:proofErr w:type="spellEnd"/>
      <w:r w:rsidRPr="00CB0134">
        <w:rPr>
          <w:rFonts w:ascii="Times New Roman" w:eastAsia="Calibri" w:hAnsi="Times New Roman" w:cs="Times New Roman"/>
          <w:sz w:val="28"/>
          <w:szCs w:val="28"/>
        </w:rPr>
        <w:t xml:space="preserve"> (товарного рыбоводства) в том числе за счет средств резервного фонда Правительства Российской Федерации» в сумме 11 586,4 тыс. руб., на основании Соглашения о предоставлении субсидии из федерального бюджета бюджету субъекта Российской Федерации от 23.09.2021 № 082-09-2021-414 (приложение </w:t>
      </w:r>
      <w:r w:rsidR="00F404F8" w:rsidRPr="00CB0134">
        <w:rPr>
          <w:rFonts w:ascii="Times New Roman" w:eastAsia="Calibri" w:hAnsi="Times New Roman" w:cs="Times New Roman"/>
          <w:sz w:val="28"/>
          <w:szCs w:val="28"/>
        </w:rPr>
        <w:t xml:space="preserve">21 </w:t>
      </w:r>
      <w:r w:rsidRPr="00CB0134">
        <w:rPr>
          <w:rFonts w:ascii="Times New Roman" w:eastAsia="Calibri" w:hAnsi="Times New Roman" w:cs="Times New Roman"/>
          <w:sz w:val="28"/>
          <w:szCs w:val="28"/>
        </w:rPr>
        <w:t>к пояснительной записке), в том числе:</w:t>
      </w:r>
    </w:p>
    <w:p w:rsidR="009333F9" w:rsidRPr="00CB0134" w:rsidRDefault="009333F9"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 за счет средств федерального бюджета в сумме 9 959,3 тыс. руб.;</w:t>
      </w:r>
    </w:p>
    <w:p w:rsidR="009333F9" w:rsidRPr="00CB0134" w:rsidRDefault="009333F9" w:rsidP="00F20A4E">
      <w:pPr>
        <w:tabs>
          <w:tab w:val="left" w:pos="336"/>
        </w:tabs>
        <w:spacing w:after="0"/>
        <w:ind w:firstLine="709"/>
        <w:contextualSpacing/>
        <w:jc w:val="both"/>
        <w:rPr>
          <w:rFonts w:ascii="Times New Roman" w:hAnsi="Times New Roman"/>
          <w:sz w:val="28"/>
          <w:szCs w:val="28"/>
        </w:rPr>
      </w:pPr>
      <w:r w:rsidRPr="00CB0134">
        <w:rPr>
          <w:rFonts w:ascii="Times New Roman" w:hAnsi="Times New Roman"/>
          <w:sz w:val="28"/>
          <w:szCs w:val="28"/>
        </w:rPr>
        <w:t>- за счет средств областного бюджета 1 897,1 тыс. руб.</w:t>
      </w:r>
    </w:p>
    <w:p w:rsidR="009333F9" w:rsidRPr="00CB0134" w:rsidRDefault="009333F9"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9333F9" w:rsidRPr="00CB0134" w:rsidRDefault="009333F9"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76101R508F «Поддержка сельскохозяйственного производства по отдельным </w:t>
      </w:r>
      <w:proofErr w:type="spellStart"/>
      <w:r w:rsidRPr="00CB0134">
        <w:rPr>
          <w:rFonts w:ascii="Times New Roman" w:hAnsi="Times New Roman"/>
          <w:sz w:val="28"/>
          <w:szCs w:val="28"/>
        </w:rPr>
        <w:t>подотраслям</w:t>
      </w:r>
      <w:proofErr w:type="spellEnd"/>
      <w:r w:rsidRPr="00CB0134">
        <w:rPr>
          <w:rFonts w:ascii="Times New Roman" w:hAnsi="Times New Roman"/>
          <w:sz w:val="28"/>
          <w:szCs w:val="28"/>
        </w:rPr>
        <w:t xml:space="preserve"> растениеводства и животноводства, в том числе за счет средств резервного фонда Правительства Российской Федерации».</w:t>
      </w:r>
    </w:p>
    <w:p w:rsidR="009333F9" w:rsidRPr="00CB0134" w:rsidRDefault="002945C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И</w:t>
      </w:r>
      <w:r w:rsidR="009333F9" w:rsidRPr="00CB0134">
        <w:rPr>
          <w:rFonts w:ascii="Times New Roman" w:hAnsi="Times New Roman"/>
          <w:sz w:val="28"/>
          <w:szCs w:val="28"/>
        </w:rPr>
        <w:t>зменения отразить по следующим КБК:</w:t>
      </w:r>
    </w:p>
    <w:p w:rsidR="009333F9" w:rsidRPr="00CB0134" w:rsidRDefault="009333F9"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ППП083 РП 0405 КЦСР 76101R508F КВР 800 + 11 586,4 тыс. руб.</w:t>
      </w:r>
    </w:p>
    <w:p w:rsidR="009333F9" w:rsidRPr="00CB0134" w:rsidRDefault="009333F9" w:rsidP="00F20A4E">
      <w:pPr>
        <w:tabs>
          <w:tab w:val="left" w:pos="336"/>
        </w:tabs>
        <w:spacing w:after="0"/>
        <w:ind w:firstLine="709"/>
        <w:jc w:val="both"/>
        <w:rPr>
          <w:rFonts w:ascii="Times New Roman" w:hAnsi="Times New Roman"/>
          <w:sz w:val="28"/>
          <w:szCs w:val="28"/>
        </w:rPr>
      </w:pPr>
    </w:p>
    <w:p w:rsidR="009333F9" w:rsidRPr="00CB0134" w:rsidRDefault="009333F9"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9333F9" w:rsidRPr="00CB0134" w:rsidRDefault="009333F9" w:rsidP="00F20A4E">
      <w:pPr>
        <w:tabs>
          <w:tab w:val="left" w:pos="336"/>
        </w:tabs>
        <w:spacing w:after="0"/>
        <w:ind w:firstLine="709"/>
        <w:jc w:val="both"/>
        <w:rPr>
          <w:rFonts w:ascii="Times New Roman" w:hAnsi="Times New Roman"/>
          <w:sz w:val="28"/>
          <w:szCs w:val="28"/>
        </w:rPr>
      </w:pPr>
    </w:p>
    <w:p w:rsidR="00587DAA" w:rsidRPr="00CB0134" w:rsidRDefault="00667017"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 xml:space="preserve">2. </w:t>
      </w:r>
      <w:r w:rsidR="00587DAA" w:rsidRPr="00CB0134">
        <w:rPr>
          <w:rFonts w:ascii="Times New Roman" w:hAnsi="Times New Roman"/>
          <w:sz w:val="28"/>
          <w:szCs w:val="28"/>
        </w:rPr>
        <w:t xml:space="preserve">Предлагается </w:t>
      </w:r>
      <w:r w:rsidR="002572D5" w:rsidRPr="00CB0134">
        <w:rPr>
          <w:rFonts w:ascii="Times New Roman" w:hAnsi="Times New Roman"/>
          <w:sz w:val="28"/>
          <w:szCs w:val="28"/>
        </w:rPr>
        <w:t xml:space="preserve">на 2021 год </w:t>
      </w:r>
      <w:r w:rsidR="00587DAA" w:rsidRPr="00CB0134">
        <w:rPr>
          <w:rFonts w:ascii="Times New Roman" w:hAnsi="Times New Roman"/>
          <w:sz w:val="28"/>
          <w:szCs w:val="28"/>
        </w:rPr>
        <w:t>увеличить бюджетные ассигнования Главному управлению «Государственная инспекция по надзору за техническим состоянием самоходных машин и других видов техники» Тверской области на реализацию государственной программы Тверской области «Обеспечение государственного надзора и контроля в Тверской области» на 2021 -</w:t>
      </w:r>
      <w:r w:rsidRPr="00CB0134">
        <w:rPr>
          <w:rFonts w:ascii="Times New Roman" w:hAnsi="Times New Roman"/>
          <w:sz w:val="28"/>
          <w:szCs w:val="28"/>
        </w:rPr>
        <w:t xml:space="preserve"> </w:t>
      </w:r>
      <w:r w:rsidR="00587DAA" w:rsidRPr="00CB0134">
        <w:rPr>
          <w:rFonts w:ascii="Times New Roman" w:hAnsi="Times New Roman"/>
          <w:sz w:val="28"/>
          <w:szCs w:val="28"/>
        </w:rPr>
        <w:t xml:space="preserve">2026 годы» </w:t>
      </w:r>
      <w:r w:rsidR="00587DAA" w:rsidRPr="00CB0134">
        <w:rPr>
          <w:rFonts w:ascii="Times New Roman" w:eastAsia="Times New Roman" w:hAnsi="Times New Roman"/>
          <w:sz w:val="28"/>
          <w:szCs w:val="28"/>
          <w:lang w:eastAsia="ru-RU"/>
        </w:rPr>
        <w:t xml:space="preserve">на мероприятие «Ведение единой информационной системы органов </w:t>
      </w:r>
      <w:proofErr w:type="spellStart"/>
      <w:r w:rsidR="00587DAA" w:rsidRPr="00CB0134">
        <w:rPr>
          <w:rFonts w:ascii="Times New Roman" w:eastAsia="Times New Roman" w:hAnsi="Times New Roman"/>
          <w:sz w:val="28"/>
          <w:szCs w:val="28"/>
          <w:lang w:eastAsia="ru-RU"/>
        </w:rPr>
        <w:t>Гостехнадзора</w:t>
      </w:r>
      <w:proofErr w:type="spellEnd"/>
      <w:r w:rsidR="00587DAA" w:rsidRPr="00CB0134">
        <w:rPr>
          <w:rFonts w:ascii="Times New Roman" w:eastAsia="Times New Roman" w:hAnsi="Times New Roman"/>
          <w:sz w:val="28"/>
          <w:szCs w:val="28"/>
          <w:lang w:eastAsia="ru-RU"/>
        </w:rPr>
        <w:t xml:space="preserve"> Тверской области в сумме 1 198,4 тыс. руб., в том числе </w:t>
      </w:r>
      <w:r w:rsidR="00587DAA" w:rsidRPr="00CB0134">
        <w:rPr>
          <w:rFonts w:ascii="Times New Roman" w:hAnsi="Times New Roman"/>
          <w:sz w:val="28"/>
          <w:szCs w:val="28"/>
        </w:rPr>
        <w:t>с целью обеспечения перехода к оформлению электронных паспортов самоходных машин и других видов техники на территории Российской Федерации в сумме 999,6</w:t>
      </w:r>
      <w:r w:rsidRPr="00CB0134">
        <w:rPr>
          <w:rFonts w:ascii="Times New Roman" w:hAnsi="Times New Roman"/>
          <w:sz w:val="28"/>
          <w:szCs w:val="28"/>
        </w:rPr>
        <w:t> </w:t>
      </w:r>
      <w:r w:rsidR="00587DAA" w:rsidRPr="00CB0134">
        <w:rPr>
          <w:rFonts w:ascii="Times New Roman" w:hAnsi="Times New Roman"/>
          <w:sz w:val="28"/>
          <w:szCs w:val="28"/>
        </w:rPr>
        <w:t>тыс.</w:t>
      </w:r>
      <w:r w:rsidRPr="00CB0134">
        <w:rPr>
          <w:rFonts w:ascii="Times New Roman" w:hAnsi="Times New Roman"/>
          <w:sz w:val="28"/>
          <w:szCs w:val="28"/>
        </w:rPr>
        <w:t> </w:t>
      </w:r>
      <w:r w:rsidR="00587DAA" w:rsidRPr="00CB0134">
        <w:rPr>
          <w:rFonts w:ascii="Times New Roman" w:hAnsi="Times New Roman"/>
          <w:sz w:val="28"/>
          <w:szCs w:val="28"/>
        </w:rPr>
        <w:t>руб., а также для обслуживания и сопровождения АИС «</w:t>
      </w:r>
      <w:proofErr w:type="spellStart"/>
      <w:r w:rsidR="00587DAA" w:rsidRPr="00CB0134">
        <w:rPr>
          <w:rFonts w:ascii="Times New Roman" w:hAnsi="Times New Roman"/>
          <w:sz w:val="28"/>
          <w:szCs w:val="28"/>
        </w:rPr>
        <w:t>Гостехнадзор</w:t>
      </w:r>
      <w:proofErr w:type="spellEnd"/>
      <w:r w:rsidR="00587DAA" w:rsidRPr="00CB0134">
        <w:rPr>
          <w:rFonts w:ascii="Times New Roman" w:hAnsi="Times New Roman"/>
          <w:sz w:val="28"/>
          <w:szCs w:val="28"/>
        </w:rPr>
        <w:t xml:space="preserve">» и 4 модулей («ГИС УСМТ», «ГИС ГМП», «Адаптер СМЭВ» и «Портал </w:t>
      </w:r>
      <w:proofErr w:type="spellStart"/>
      <w:r w:rsidR="00587DAA" w:rsidRPr="00CB0134">
        <w:rPr>
          <w:rFonts w:ascii="Times New Roman" w:hAnsi="Times New Roman"/>
          <w:sz w:val="28"/>
          <w:szCs w:val="28"/>
        </w:rPr>
        <w:t>госуслуг</w:t>
      </w:r>
      <w:proofErr w:type="spellEnd"/>
      <w:r w:rsidR="00587DAA" w:rsidRPr="00CB0134">
        <w:rPr>
          <w:rFonts w:ascii="Times New Roman" w:hAnsi="Times New Roman"/>
          <w:sz w:val="28"/>
          <w:szCs w:val="28"/>
        </w:rPr>
        <w:t>») в сумме 198,8</w:t>
      </w:r>
      <w:r w:rsidR="002572D5" w:rsidRPr="00CB0134">
        <w:rPr>
          <w:rFonts w:ascii="Times New Roman" w:hAnsi="Times New Roman"/>
          <w:sz w:val="28"/>
          <w:szCs w:val="28"/>
        </w:rPr>
        <w:t> </w:t>
      </w:r>
      <w:r w:rsidR="00587DAA" w:rsidRPr="00CB0134">
        <w:rPr>
          <w:rFonts w:ascii="Times New Roman" w:hAnsi="Times New Roman"/>
          <w:sz w:val="28"/>
          <w:szCs w:val="28"/>
        </w:rPr>
        <w:t xml:space="preserve"> тыс. руб.</w:t>
      </w:r>
    </w:p>
    <w:p w:rsidR="00587DAA" w:rsidRPr="00CB0134" w:rsidRDefault="00667017"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И</w:t>
      </w:r>
      <w:r w:rsidR="00587DAA" w:rsidRPr="00CB0134">
        <w:rPr>
          <w:rFonts w:ascii="Times New Roman" w:hAnsi="Times New Roman"/>
          <w:sz w:val="28"/>
          <w:szCs w:val="28"/>
        </w:rPr>
        <w:t>зменения отразить по КБК:</w:t>
      </w:r>
    </w:p>
    <w:p w:rsidR="00587DAA" w:rsidRPr="00CB0134" w:rsidRDefault="00587DAA"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ППП 245 РП 0405 КЦСР 7020110060 КВР 200 + 1 198,4 тыс. руб.</w:t>
      </w:r>
    </w:p>
    <w:p w:rsidR="00587DAA" w:rsidRPr="00CB0134" w:rsidRDefault="00587DAA"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Внести соответствующие изменения в приложения 11, 12, 13, 14, 15 к закону.</w:t>
      </w:r>
    </w:p>
    <w:p w:rsidR="005F2E16" w:rsidRPr="00CB0134" w:rsidRDefault="005F2E16" w:rsidP="00F20A4E">
      <w:pPr>
        <w:pStyle w:val="4"/>
        <w:tabs>
          <w:tab w:val="left" w:pos="0"/>
        </w:tabs>
        <w:spacing w:before="0" w:after="0"/>
        <w:ind w:right="-2" w:firstLine="709"/>
        <w:jc w:val="center"/>
        <w:rPr>
          <w:rFonts w:ascii="Times New Roman" w:hAnsi="Times New Roman" w:cs="Times New Roman"/>
          <w:color w:val="000000" w:themeColor="text1"/>
        </w:rPr>
      </w:pPr>
      <w:bookmarkStart w:id="24" w:name="_Toc87527436"/>
      <w:r w:rsidRPr="00CB0134">
        <w:rPr>
          <w:rFonts w:ascii="Times New Roman" w:hAnsi="Times New Roman" w:cs="Times New Roman"/>
          <w:color w:val="000000" w:themeColor="text1"/>
        </w:rPr>
        <w:t>Подраздел 0407 «Лесное хозяйство»</w:t>
      </w:r>
      <w:bookmarkEnd w:id="24"/>
    </w:p>
    <w:p w:rsidR="005F2E16" w:rsidRPr="00CB0134" w:rsidRDefault="004C5544" w:rsidP="00F20A4E">
      <w:pPr>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1. </w:t>
      </w:r>
      <w:r w:rsidR="005F2E16" w:rsidRPr="00CB0134">
        <w:rPr>
          <w:rFonts w:ascii="Times New Roman" w:hAnsi="Times New Roman"/>
          <w:sz w:val="28"/>
          <w:szCs w:val="28"/>
        </w:rPr>
        <w:t xml:space="preserve">Предлагается предусмотреть бюджетные ассигнования Министерству лесного хозяйства Тверской области на реализацию мероприятий государственной программы Тверской области «Лесное хозяйство Тверской области» на 2021 - 2026 годы» на 2021 год в сумме 2 508,8 тыс. руб. на осуществление отдельных полномочий в области лесных отношений в соответствии с распоряжением Правительства Российской Федерации от 11.06.2021 № 1579-р о выделении из резервного фонда Правительства РФ бюджетных ассигнований на предоставление в 2021 году бюджетам субъектов РФ субвенций </w:t>
      </w:r>
      <w:r w:rsidR="005F2E16" w:rsidRPr="00CB0134">
        <w:rPr>
          <w:rFonts w:ascii="Times New Roman" w:hAnsi="Times New Roman"/>
          <w:color w:val="000000"/>
          <w:sz w:val="28"/>
          <w:szCs w:val="28"/>
        </w:rPr>
        <w:t>в целях финансового обеспечения мероприятий по мониторингу пожарной опасности в лесах и лесных пожаров путем авиационного патрулирования лесов</w:t>
      </w:r>
      <w:r w:rsidR="005F2E16" w:rsidRPr="00CB0134">
        <w:rPr>
          <w:rFonts w:ascii="Times New Roman" w:hAnsi="Times New Roman"/>
          <w:sz w:val="28"/>
          <w:szCs w:val="28"/>
        </w:rPr>
        <w:t xml:space="preserve"> (приложение </w:t>
      </w:r>
      <w:r w:rsidR="00F404F8" w:rsidRPr="00CB0134">
        <w:rPr>
          <w:rFonts w:ascii="Times New Roman" w:hAnsi="Times New Roman"/>
          <w:sz w:val="28"/>
          <w:szCs w:val="28"/>
        </w:rPr>
        <w:t>22</w:t>
      </w:r>
      <w:r w:rsidR="00D53B3F" w:rsidRPr="00CB0134">
        <w:rPr>
          <w:rFonts w:ascii="Times New Roman" w:hAnsi="Times New Roman"/>
          <w:sz w:val="28"/>
          <w:szCs w:val="28"/>
        </w:rPr>
        <w:t xml:space="preserve"> </w:t>
      </w:r>
      <w:r w:rsidR="005F2E16" w:rsidRPr="00CB0134">
        <w:rPr>
          <w:rFonts w:ascii="Times New Roman" w:hAnsi="Times New Roman"/>
          <w:sz w:val="28"/>
          <w:szCs w:val="28"/>
        </w:rPr>
        <w:t>к пояснительной записке).</w:t>
      </w:r>
    </w:p>
    <w:p w:rsidR="005F2E16" w:rsidRPr="00CB0134" w:rsidRDefault="00D53B3F" w:rsidP="00F20A4E">
      <w:pPr>
        <w:spacing w:after="0"/>
        <w:ind w:firstLine="709"/>
        <w:contextualSpacing/>
        <w:jc w:val="both"/>
        <w:rPr>
          <w:rFonts w:ascii="Times New Roman" w:hAnsi="Times New Roman"/>
          <w:sz w:val="28"/>
          <w:szCs w:val="28"/>
        </w:rPr>
      </w:pPr>
      <w:r w:rsidRPr="00CB0134">
        <w:rPr>
          <w:rFonts w:ascii="Times New Roman" w:hAnsi="Times New Roman"/>
          <w:sz w:val="28"/>
          <w:szCs w:val="28"/>
        </w:rPr>
        <w:t>Д</w:t>
      </w:r>
      <w:r w:rsidR="005F2E16" w:rsidRPr="00CB0134">
        <w:rPr>
          <w:rFonts w:ascii="Times New Roman" w:hAnsi="Times New Roman"/>
          <w:sz w:val="28"/>
          <w:szCs w:val="28"/>
        </w:rPr>
        <w:t>ополнить закон целевой статьей расходов:</w:t>
      </w:r>
    </w:p>
    <w:p w:rsidR="005F2E16" w:rsidRPr="00CB0134" w:rsidRDefault="005F2E16"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hAnsi="Times New Roman"/>
          <w:sz w:val="28"/>
          <w:szCs w:val="28"/>
        </w:rPr>
        <w:t>753025129</w:t>
      </w:r>
      <w:r w:rsidRPr="00CB0134">
        <w:rPr>
          <w:rFonts w:ascii="Times New Roman" w:hAnsi="Times New Roman"/>
          <w:sz w:val="28"/>
          <w:szCs w:val="28"/>
          <w:lang w:val="en-US"/>
        </w:rPr>
        <w:t>F</w:t>
      </w:r>
      <w:r w:rsidRPr="00CB0134">
        <w:rPr>
          <w:rFonts w:ascii="Times New Roman" w:hAnsi="Times New Roman"/>
          <w:sz w:val="28"/>
          <w:szCs w:val="28"/>
        </w:rPr>
        <w:t xml:space="preserve"> «Осуществление отдельных полномочий в области лесных отношений за счет средств резервного фонда Правительства Российской Федерации».</w:t>
      </w:r>
    </w:p>
    <w:p w:rsidR="005F2E16" w:rsidRPr="00CB0134" w:rsidRDefault="00D53B3F" w:rsidP="00F20A4E">
      <w:pPr>
        <w:tabs>
          <w:tab w:val="left" w:pos="336"/>
        </w:tabs>
        <w:spacing w:after="0"/>
        <w:ind w:firstLine="709"/>
        <w:jc w:val="both"/>
        <w:rPr>
          <w:rFonts w:ascii="Times New Roman" w:eastAsia="Times New Roman" w:hAnsi="Times New Roman"/>
          <w:bCs/>
          <w:sz w:val="28"/>
          <w:szCs w:val="28"/>
          <w:lang w:eastAsia="ru-RU"/>
        </w:rPr>
      </w:pPr>
      <w:r w:rsidRPr="00CB0134">
        <w:rPr>
          <w:rFonts w:ascii="Times New Roman" w:eastAsia="Times New Roman" w:hAnsi="Times New Roman"/>
          <w:bCs/>
          <w:sz w:val="28"/>
          <w:szCs w:val="28"/>
          <w:lang w:eastAsia="ru-RU"/>
        </w:rPr>
        <w:t>И</w:t>
      </w:r>
      <w:r w:rsidR="005F2E16" w:rsidRPr="00CB0134">
        <w:rPr>
          <w:rFonts w:ascii="Times New Roman" w:eastAsia="Times New Roman" w:hAnsi="Times New Roman"/>
          <w:bCs/>
          <w:sz w:val="28"/>
          <w:szCs w:val="28"/>
          <w:lang w:eastAsia="ru-RU"/>
        </w:rPr>
        <w:t>зменения отразить по следующим КБК:</w:t>
      </w:r>
    </w:p>
    <w:p w:rsidR="005F2E16" w:rsidRPr="00CB0134" w:rsidRDefault="005F2E16"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w:t>
      </w:r>
      <w:r w:rsidR="00D53B3F" w:rsidRPr="00CB0134">
        <w:rPr>
          <w:rFonts w:ascii="Times New Roman" w:hAnsi="Times New Roman"/>
          <w:sz w:val="28"/>
          <w:szCs w:val="28"/>
        </w:rPr>
        <w:t xml:space="preserve"> </w:t>
      </w:r>
      <w:r w:rsidRPr="00CB0134">
        <w:rPr>
          <w:rFonts w:ascii="Times New Roman" w:hAnsi="Times New Roman"/>
          <w:sz w:val="28"/>
          <w:szCs w:val="28"/>
        </w:rPr>
        <w:t>328 РП 0407 КЦСР 753025129</w:t>
      </w:r>
      <w:r w:rsidRPr="00CB0134">
        <w:rPr>
          <w:rFonts w:ascii="Times New Roman" w:hAnsi="Times New Roman"/>
          <w:sz w:val="28"/>
          <w:szCs w:val="28"/>
          <w:lang w:val="en-US"/>
        </w:rPr>
        <w:t>F</w:t>
      </w:r>
      <w:r w:rsidRPr="00CB0134">
        <w:rPr>
          <w:rFonts w:ascii="Times New Roman" w:hAnsi="Times New Roman"/>
          <w:sz w:val="28"/>
          <w:szCs w:val="28"/>
        </w:rPr>
        <w:t xml:space="preserve"> КВР 600</w:t>
      </w:r>
      <w:r w:rsidRPr="00CB0134">
        <w:rPr>
          <w:rFonts w:ascii="Times New Roman" w:hAnsi="Times New Roman"/>
          <w:sz w:val="28"/>
          <w:szCs w:val="28"/>
        </w:rPr>
        <w:tab/>
        <w:t xml:space="preserve"> + 2 508,8 тыс. руб.</w:t>
      </w:r>
    </w:p>
    <w:p w:rsidR="005F2E16" w:rsidRDefault="005F2E16"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bCs/>
          <w:color w:val="000000"/>
          <w:sz w:val="28"/>
          <w:szCs w:val="28"/>
        </w:rPr>
        <w:t>11,</w:t>
      </w:r>
      <w:r w:rsidR="00D53B3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12,</w:t>
      </w:r>
      <w:r w:rsidR="00D53B3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13,</w:t>
      </w:r>
      <w:r w:rsidR="00D53B3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14,</w:t>
      </w:r>
      <w:r w:rsidR="00D53B3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 xml:space="preserve">15 </w:t>
      </w:r>
      <w:r w:rsidRPr="00CB0134">
        <w:rPr>
          <w:rFonts w:ascii="Times New Roman" w:hAnsi="Times New Roman"/>
          <w:sz w:val="28"/>
          <w:szCs w:val="28"/>
        </w:rPr>
        <w:t>к закону.</w:t>
      </w:r>
    </w:p>
    <w:p w:rsidR="004C5544" w:rsidRPr="004C5544" w:rsidRDefault="004C5544" w:rsidP="004C5544">
      <w:pPr>
        <w:tabs>
          <w:tab w:val="left" w:pos="336"/>
        </w:tabs>
        <w:spacing w:after="0"/>
        <w:ind w:firstLine="709"/>
        <w:jc w:val="both"/>
        <w:rPr>
          <w:rFonts w:ascii="Times New Roman" w:hAnsi="Times New Roman"/>
          <w:sz w:val="28"/>
          <w:szCs w:val="28"/>
        </w:rPr>
      </w:pPr>
      <w:r>
        <w:rPr>
          <w:rFonts w:ascii="Times New Roman" w:hAnsi="Times New Roman"/>
          <w:sz w:val="28"/>
          <w:szCs w:val="28"/>
        </w:rPr>
        <w:t xml:space="preserve">2. </w:t>
      </w:r>
      <w:r w:rsidRPr="004C5544">
        <w:rPr>
          <w:rFonts w:ascii="Times New Roman" w:hAnsi="Times New Roman"/>
          <w:sz w:val="28"/>
          <w:szCs w:val="28"/>
        </w:rPr>
        <w:t>Предлагается, в соответствии с распоряжением Правительства Тверской области от 23.08.2021 № 804-рп «О выделении средств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предусмотреть бюджетные ассигнования  Министерству лесного хозяйства Тверской области на 2021 год на сумму 25</w:t>
      </w:r>
      <w:r>
        <w:rPr>
          <w:rFonts w:ascii="Times New Roman" w:hAnsi="Times New Roman"/>
          <w:sz w:val="28"/>
          <w:szCs w:val="28"/>
        </w:rPr>
        <w:t> </w:t>
      </w:r>
      <w:r w:rsidRPr="004C5544">
        <w:rPr>
          <w:rFonts w:ascii="Times New Roman" w:hAnsi="Times New Roman"/>
          <w:sz w:val="28"/>
          <w:szCs w:val="28"/>
        </w:rPr>
        <w:t xml:space="preserve">340,3 тыс. руб. в целях финансового обеспечения мероприятия «Финансовое обеспечение выполнения государственного задания на оказание государственных услуг (выполнение работ) государственными бюджетными учреждениями лесного хозяйства»  государственной программы Тверской области «Лесное хозяйство Тверской области» на 2021 – 2026 годы для осуществления выплаты заработной платы работникам государственного бюджетного учреждения Тверской области «Лесозащитный противопожарный центр – </w:t>
      </w:r>
      <w:proofErr w:type="spellStart"/>
      <w:r w:rsidRPr="004C5544">
        <w:rPr>
          <w:rFonts w:ascii="Times New Roman" w:hAnsi="Times New Roman"/>
          <w:sz w:val="28"/>
          <w:szCs w:val="28"/>
        </w:rPr>
        <w:t>Тверьлес</w:t>
      </w:r>
      <w:proofErr w:type="spellEnd"/>
      <w:r w:rsidRPr="004C5544">
        <w:rPr>
          <w:rFonts w:ascii="Times New Roman" w:hAnsi="Times New Roman"/>
          <w:sz w:val="28"/>
          <w:szCs w:val="28"/>
        </w:rPr>
        <w:t>», принимающим непосредственное участие в тушении лесных пожаров на территории лесного фонда Тверской области.</w:t>
      </w:r>
      <w:r w:rsidRPr="004C5544">
        <w:rPr>
          <w:rFonts w:ascii="Times New Roman" w:hAnsi="Times New Roman"/>
          <w:sz w:val="28"/>
          <w:szCs w:val="28"/>
        </w:rPr>
        <w:tab/>
      </w:r>
    </w:p>
    <w:p w:rsidR="004C5544" w:rsidRPr="004C5544" w:rsidRDefault="004C5544" w:rsidP="004C5544">
      <w:pPr>
        <w:tabs>
          <w:tab w:val="left" w:pos="336"/>
        </w:tabs>
        <w:spacing w:after="0"/>
        <w:ind w:firstLine="709"/>
        <w:jc w:val="both"/>
        <w:rPr>
          <w:rFonts w:ascii="Times New Roman" w:hAnsi="Times New Roman"/>
          <w:sz w:val="28"/>
          <w:szCs w:val="28"/>
        </w:rPr>
      </w:pPr>
      <w:r w:rsidRPr="004C5544">
        <w:rPr>
          <w:rFonts w:ascii="Times New Roman" w:hAnsi="Times New Roman"/>
          <w:sz w:val="28"/>
          <w:szCs w:val="28"/>
        </w:rPr>
        <w:lastRenderedPageBreak/>
        <w:t>Вышеуказанные изменения отразить по следующим КБК:</w:t>
      </w:r>
    </w:p>
    <w:p w:rsidR="004C5544" w:rsidRPr="004C5544" w:rsidRDefault="004C5544" w:rsidP="004C5544">
      <w:pPr>
        <w:tabs>
          <w:tab w:val="left" w:pos="336"/>
        </w:tabs>
        <w:spacing w:after="0"/>
        <w:ind w:firstLine="709"/>
        <w:jc w:val="both"/>
        <w:rPr>
          <w:rFonts w:ascii="Times New Roman" w:hAnsi="Times New Roman"/>
          <w:sz w:val="28"/>
          <w:szCs w:val="28"/>
        </w:rPr>
      </w:pPr>
      <w:r w:rsidRPr="004C5544">
        <w:rPr>
          <w:rFonts w:ascii="Times New Roman" w:hAnsi="Times New Roman"/>
          <w:sz w:val="28"/>
          <w:szCs w:val="28"/>
        </w:rPr>
        <w:t>2021 год</w:t>
      </w:r>
    </w:p>
    <w:p w:rsidR="004C5544" w:rsidRPr="004C5544" w:rsidRDefault="004C5544" w:rsidP="004C5544">
      <w:pPr>
        <w:tabs>
          <w:tab w:val="left" w:pos="336"/>
        </w:tabs>
        <w:spacing w:after="0"/>
        <w:ind w:firstLine="709"/>
        <w:jc w:val="both"/>
        <w:rPr>
          <w:rFonts w:ascii="Times New Roman" w:hAnsi="Times New Roman"/>
          <w:sz w:val="28"/>
          <w:szCs w:val="28"/>
        </w:rPr>
      </w:pPr>
      <w:r w:rsidRPr="004C5544">
        <w:rPr>
          <w:rFonts w:ascii="Times New Roman" w:hAnsi="Times New Roman"/>
          <w:sz w:val="28"/>
          <w:szCs w:val="28"/>
        </w:rPr>
        <w:t>ППП</w:t>
      </w:r>
      <w:r w:rsidR="003761A6">
        <w:rPr>
          <w:rFonts w:ascii="Times New Roman" w:hAnsi="Times New Roman"/>
          <w:sz w:val="28"/>
          <w:szCs w:val="28"/>
        </w:rPr>
        <w:t xml:space="preserve"> </w:t>
      </w:r>
      <w:r w:rsidRPr="004C5544">
        <w:rPr>
          <w:rFonts w:ascii="Times New Roman" w:hAnsi="Times New Roman"/>
          <w:sz w:val="28"/>
          <w:szCs w:val="28"/>
        </w:rPr>
        <w:t>328 РП 0407 КЦСР 7530210010 КВР 600</w:t>
      </w:r>
      <w:r w:rsidRPr="004C5544">
        <w:rPr>
          <w:rFonts w:ascii="Times New Roman" w:hAnsi="Times New Roman"/>
          <w:sz w:val="28"/>
          <w:szCs w:val="28"/>
        </w:rPr>
        <w:tab/>
        <w:t xml:space="preserve"> + 25 340,3 тыс. руб.</w:t>
      </w:r>
    </w:p>
    <w:p w:rsidR="004C5544" w:rsidRDefault="004C5544" w:rsidP="004C5544">
      <w:pPr>
        <w:tabs>
          <w:tab w:val="left" w:pos="336"/>
        </w:tabs>
        <w:spacing w:after="0"/>
        <w:ind w:firstLine="709"/>
        <w:jc w:val="both"/>
        <w:rPr>
          <w:rFonts w:ascii="Times New Roman" w:hAnsi="Times New Roman"/>
          <w:sz w:val="28"/>
          <w:szCs w:val="28"/>
        </w:rPr>
      </w:pPr>
      <w:r w:rsidRPr="004C5544">
        <w:rPr>
          <w:rFonts w:ascii="Times New Roman" w:hAnsi="Times New Roman"/>
          <w:sz w:val="28"/>
          <w:szCs w:val="28"/>
        </w:rPr>
        <w:t>Внести соответствующие изменения в приложения 11,</w:t>
      </w:r>
      <w:r w:rsidR="003761A6">
        <w:rPr>
          <w:rFonts w:ascii="Times New Roman" w:hAnsi="Times New Roman"/>
          <w:sz w:val="28"/>
          <w:szCs w:val="28"/>
        </w:rPr>
        <w:t xml:space="preserve"> </w:t>
      </w:r>
      <w:r w:rsidRPr="004C5544">
        <w:rPr>
          <w:rFonts w:ascii="Times New Roman" w:hAnsi="Times New Roman"/>
          <w:sz w:val="28"/>
          <w:szCs w:val="28"/>
        </w:rPr>
        <w:t>12,</w:t>
      </w:r>
      <w:r w:rsidR="003761A6">
        <w:rPr>
          <w:rFonts w:ascii="Times New Roman" w:hAnsi="Times New Roman"/>
          <w:sz w:val="28"/>
          <w:szCs w:val="28"/>
        </w:rPr>
        <w:t xml:space="preserve"> </w:t>
      </w:r>
      <w:r w:rsidRPr="004C5544">
        <w:rPr>
          <w:rFonts w:ascii="Times New Roman" w:hAnsi="Times New Roman"/>
          <w:sz w:val="28"/>
          <w:szCs w:val="28"/>
        </w:rPr>
        <w:t>13,</w:t>
      </w:r>
      <w:r w:rsidR="003761A6">
        <w:rPr>
          <w:rFonts w:ascii="Times New Roman" w:hAnsi="Times New Roman"/>
          <w:sz w:val="28"/>
          <w:szCs w:val="28"/>
        </w:rPr>
        <w:t xml:space="preserve"> </w:t>
      </w:r>
      <w:r w:rsidRPr="004C5544">
        <w:rPr>
          <w:rFonts w:ascii="Times New Roman" w:hAnsi="Times New Roman"/>
          <w:sz w:val="28"/>
          <w:szCs w:val="28"/>
        </w:rPr>
        <w:t>14,</w:t>
      </w:r>
      <w:r w:rsidR="003761A6">
        <w:rPr>
          <w:rFonts w:ascii="Times New Roman" w:hAnsi="Times New Roman"/>
          <w:sz w:val="28"/>
          <w:szCs w:val="28"/>
        </w:rPr>
        <w:t xml:space="preserve"> </w:t>
      </w:r>
      <w:r w:rsidRPr="004C5544">
        <w:rPr>
          <w:rFonts w:ascii="Times New Roman" w:hAnsi="Times New Roman"/>
          <w:sz w:val="28"/>
          <w:szCs w:val="28"/>
        </w:rPr>
        <w:t>15 к закону.</w:t>
      </w:r>
    </w:p>
    <w:p w:rsidR="004C5544" w:rsidRPr="00CB0134" w:rsidRDefault="004C5544" w:rsidP="00F20A4E">
      <w:pPr>
        <w:tabs>
          <w:tab w:val="left" w:pos="336"/>
        </w:tabs>
        <w:spacing w:after="0"/>
        <w:ind w:firstLine="709"/>
        <w:jc w:val="both"/>
        <w:rPr>
          <w:rFonts w:ascii="Times New Roman" w:hAnsi="Times New Roman"/>
          <w:sz w:val="28"/>
          <w:szCs w:val="28"/>
        </w:rPr>
      </w:pPr>
    </w:p>
    <w:p w:rsidR="00505916" w:rsidRPr="00CB0134" w:rsidRDefault="00505916" w:rsidP="00F20A4E">
      <w:pPr>
        <w:pStyle w:val="4"/>
        <w:tabs>
          <w:tab w:val="left" w:pos="0"/>
        </w:tabs>
        <w:spacing w:before="0" w:after="0"/>
        <w:ind w:right="-2" w:firstLine="709"/>
        <w:jc w:val="center"/>
        <w:rPr>
          <w:rFonts w:ascii="Times New Roman" w:hAnsi="Times New Roman" w:cs="Times New Roman"/>
          <w:color w:val="000000" w:themeColor="text1"/>
        </w:rPr>
      </w:pPr>
      <w:bookmarkStart w:id="25" w:name="_Toc87527437"/>
      <w:r w:rsidRPr="00CB0134">
        <w:rPr>
          <w:rFonts w:ascii="Times New Roman" w:hAnsi="Times New Roman" w:cs="Times New Roman"/>
          <w:color w:val="000000" w:themeColor="text1"/>
        </w:rPr>
        <w:t>Подраздел 0408 «Транспорт»</w:t>
      </w:r>
      <w:bookmarkEnd w:id="25"/>
    </w:p>
    <w:p w:rsidR="005F2E16" w:rsidRPr="00CB0134" w:rsidRDefault="005F2E16"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Предлагается перераспределить бюджетные ассигнования, предусмотренные в 2021 году Министерству транспорта</w:t>
      </w:r>
      <w:r w:rsidRPr="00CB0134">
        <w:rPr>
          <w:rFonts w:ascii="Times New Roman" w:hAnsi="Times New Roman"/>
          <w:sz w:val="28"/>
          <w:szCs w:val="28"/>
        </w:rPr>
        <w:t xml:space="preserve"> Тверской области</w:t>
      </w:r>
      <w:r w:rsidR="00063198" w:rsidRPr="00CB0134">
        <w:rPr>
          <w:rFonts w:ascii="Times New Roman" w:eastAsia="Times New Roman" w:hAnsi="Times New Roman"/>
          <w:color w:val="000000"/>
          <w:sz w:val="28"/>
          <w:szCs w:val="28"/>
          <w:lang w:eastAsia="ru-RU"/>
        </w:rPr>
        <w:t xml:space="preserve"> в рамках реализации государственной программы Тверской области </w:t>
      </w:r>
      <w:r w:rsidR="00063198" w:rsidRPr="00CB0134">
        <w:rPr>
          <w:rFonts w:ascii="Times New Roman" w:eastAsia="Times New Roman" w:hAnsi="Times New Roman"/>
          <w:sz w:val="28"/>
          <w:szCs w:val="28"/>
          <w:lang w:eastAsia="ru-RU"/>
        </w:rPr>
        <w:t xml:space="preserve">«Развитие транспортного комплекса и дорожного хозяйства Тверской области» на </w:t>
      </w:r>
      <w:r w:rsidR="00063198" w:rsidRPr="00CB0134">
        <w:rPr>
          <w:rFonts w:ascii="Times New Roman" w:eastAsia="Times New Roman" w:hAnsi="Times New Roman"/>
          <w:sz w:val="28"/>
          <w:szCs w:val="28"/>
          <w:lang w:eastAsia="ru-RU"/>
        </w:rPr>
        <w:br/>
        <w:t>2020-2028 годы</w:t>
      </w:r>
      <w:r w:rsidRPr="00CB0134">
        <w:rPr>
          <w:rFonts w:ascii="Times New Roman" w:eastAsiaTheme="minorHAnsi" w:hAnsi="Times New Roman"/>
          <w:sz w:val="28"/>
          <w:szCs w:val="28"/>
        </w:rPr>
        <w:t>, в том числе:</w:t>
      </w:r>
    </w:p>
    <w:p w:rsidR="005F2E16" w:rsidRPr="00CB0134" w:rsidRDefault="005F2E16" w:rsidP="00F20A4E">
      <w:pPr>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 увеличить бюджетные ассигнования </w:t>
      </w:r>
      <w:r w:rsidRPr="00CB0134">
        <w:rPr>
          <w:rFonts w:ascii="Times New Roman" w:hAnsi="Times New Roman"/>
          <w:sz w:val="28"/>
          <w:szCs w:val="28"/>
        </w:rPr>
        <w:t>на мероприятие «Приведение в нормативное состояние гидротехнических сооружений, находящихся в собственности Тверской области»</w:t>
      </w:r>
      <w:r w:rsidRPr="00CB0134">
        <w:rPr>
          <w:rFonts w:ascii="Times New Roman" w:eastAsiaTheme="minorHAnsi" w:hAnsi="Times New Roman"/>
          <w:sz w:val="28"/>
          <w:szCs w:val="28"/>
        </w:rPr>
        <w:t xml:space="preserve"> на сумму 65,9 тыс. руб. </w:t>
      </w:r>
    </w:p>
    <w:p w:rsidR="005F2E16" w:rsidRPr="00CB0134" w:rsidRDefault="005F2E16"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уменьшить бюджетные ассигнования по мероприятию «Содержание ГКУ Тверской области «Организатор перевозок Тверской области» на сумму 65,9 тыс. руб. в связи со сложившейся экономией по смете расходов.</w:t>
      </w:r>
    </w:p>
    <w:p w:rsidR="00063198" w:rsidRPr="00CB0134" w:rsidRDefault="00063198" w:rsidP="00F20A4E">
      <w:pPr>
        <w:spacing w:after="0"/>
        <w:ind w:firstLine="709"/>
        <w:jc w:val="both"/>
        <w:rPr>
          <w:rFonts w:ascii="Times New Roman" w:hAnsi="Times New Roman"/>
          <w:bCs/>
          <w:color w:val="000000"/>
          <w:sz w:val="28"/>
          <w:szCs w:val="28"/>
        </w:rPr>
      </w:pPr>
      <w:r w:rsidRPr="00CB0134">
        <w:rPr>
          <w:rFonts w:ascii="Times New Roman" w:hAnsi="Times New Roman"/>
          <w:bCs/>
          <w:color w:val="000000"/>
          <w:sz w:val="28"/>
          <w:szCs w:val="28"/>
        </w:rPr>
        <w:t>Данные изменения вносятся в целях заключения договора на оказание услуг по тралению и промеру глубин акватории причала г. Тверь с Тверской РГС филиала ФГБУ «Канал имени Москвы» для обеспечения безопасности судоходства, соблюдения норм законодательства в сфере внутреннего водного транспорта.</w:t>
      </w:r>
    </w:p>
    <w:p w:rsidR="00063198" w:rsidRPr="00CB0134" w:rsidRDefault="00063198" w:rsidP="00F20A4E">
      <w:pPr>
        <w:spacing w:after="0"/>
        <w:ind w:firstLine="709"/>
        <w:contextualSpacing/>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063198" w:rsidRPr="00CB0134" w:rsidRDefault="007910F2" w:rsidP="00F20A4E">
      <w:pPr>
        <w:spacing w:after="0"/>
        <w:ind w:firstLine="709"/>
        <w:jc w:val="both"/>
        <w:rPr>
          <w:rFonts w:ascii="Times New Roman" w:hAnsi="Times New Roman"/>
          <w:bCs/>
          <w:color w:val="000000"/>
          <w:sz w:val="28"/>
          <w:szCs w:val="28"/>
        </w:rPr>
      </w:pPr>
      <w:r w:rsidRPr="00CB0134">
        <w:rPr>
          <w:rFonts w:ascii="Times New Roman" w:hAnsi="Times New Roman"/>
          <w:bCs/>
          <w:color w:val="000000"/>
          <w:sz w:val="28"/>
          <w:szCs w:val="28"/>
        </w:rPr>
        <w:t>5830310320 «</w:t>
      </w:r>
      <w:r w:rsidR="00063198" w:rsidRPr="00CB0134">
        <w:rPr>
          <w:rFonts w:ascii="Times New Roman" w:hAnsi="Times New Roman"/>
          <w:bCs/>
          <w:color w:val="000000"/>
          <w:sz w:val="28"/>
          <w:szCs w:val="28"/>
        </w:rPr>
        <w:t>Приведение в нормативное состояние гидротехнических сооружений, находящихся в собственности Тверской области</w:t>
      </w:r>
      <w:r w:rsidRPr="00CB0134">
        <w:rPr>
          <w:rFonts w:ascii="Times New Roman" w:hAnsi="Times New Roman"/>
          <w:bCs/>
          <w:color w:val="000000"/>
          <w:sz w:val="28"/>
          <w:szCs w:val="28"/>
        </w:rPr>
        <w:t>».</w:t>
      </w:r>
    </w:p>
    <w:p w:rsidR="005F2E16" w:rsidRPr="00CB0134" w:rsidRDefault="005F2E16" w:rsidP="00F20A4E">
      <w:pPr>
        <w:tabs>
          <w:tab w:val="left" w:pos="336"/>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ab/>
      </w:r>
      <w:r w:rsidR="00063198" w:rsidRPr="00CB0134">
        <w:rPr>
          <w:rFonts w:ascii="Times New Roman" w:eastAsiaTheme="minorHAnsi" w:hAnsi="Times New Roman"/>
          <w:sz w:val="28"/>
          <w:szCs w:val="28"/>
        </w:rPr>
        <w:t>И</w:t>
      </w:r>
      <w:r w:rsidRPr="00CB0134">
        <w:rPr>
          <w:rFonts w:ascii="Times New Roman" w:hAnsi="Times New Roman"/>
          <w:sz w:val="28"/>
          <w:szCs w:val="28"/>
        </w:rPr>
        <w:t xml:space="preserve">зменения отразить по КБК:   </w:t>
      </w:r>
    </w:p>
    <w:p w:rsidR="005F2E16" w:rsidRPr="00CB0134" w:rsidRDefault="005F2E16" w:rsidP="00F20A4E">
      <w:pPr>
        <w:spacing w:after="0"/>
        <w:ind w:firstLine="709"/>
        <w:rPr>
          <w:rFonts w:ascii="Times New Roman" w:hAnsi="Times New Roman"/>
          <w:sz w:val="28"/>
          <w:szCs w:val="28"/>
        </w:rPr>
      </w:pPr>
      <w:r w:rsidRPr="00CB0134">
        <w:rPr>
          <w:rFonts w:ascii="Times New Roman" w:hAnsi="Times New Roman"/>
          <w:sz w:val="28"/>
          <w:szCs w:val="28"/>
        </w:rPr>
        <w:tab/>
        <w:t>ППП 104 РП 0408 КЦСР 5830310320 КВР 200 + 65,9 тыс. рублей.</w:t>
      </w:r>
    </w:p>
    <w:p w:rsidR="005F2E16" w:rsidRPr="00CB0134" w:rsidRDefault="005F2E16" w:rsidP="00F20A4E">
      <w:pPr>
        <w:spacing w:after="0"/>
        <w:ind w:firstLine="709"/>
        <w:rPr>
          <w:rFonts w:ascii="Times New Roman" w:hAnsi="Times New Roman"/>
          <w:sz w:val="28"/>
          <w:szCs w:val="28"/>
        </w:rPr>
      </w:pPr>
      <w:r w:rsidRPr="00CB0134">
        <w:rPr>
          <w:rFonts w:ascii="Times New Roman" w:hAnsi="Times New Roman"/>
          <w:sz w:val="28"/>
          <w:szCs w:val="28"/>
        </w:rPr>
        <w:t xml:space="preserve">ППП 104 РП 0408 КЦСР 5830110360 КВР 200 </w:t>
      </w:r>
      <w:r w:rsidR="00063198" w:rsidRPr="00CB0134">
        <w:rPr>
          <w:rFonts w:ascii="Times New Roman" w:hAnsi="Times New Roman"/>
          <w:sz w:val="28"/>
          <w:szCs w:val="28"/>
        </w:rPr>
        <w:sym w:font="Symbol" w:char="F02D"/>
      </w:r>
      <w:r w:rsidRPr="00CB0134">
        <w:rPr>
          <w:rFonts w:ascii="Times New Roman" w:hAnsi="Times New Roman"/>
          <w:sz w:val="28"/>
          <w:szCs w:val="28"/>
        </w:rPr>
        <w:t xml:space="preserve"> 65,9 тыс. рублей.</w:t>
      </w:r>
    </w:p>
    <w:p w:rsidR="005F2E16" w:rsidRPr="00CB0134" w:rsidRDefault="005F2E16"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12, 13, 15, к закону.</w:t>
      </w:r>
    </w:p>
    <w:p w:rsidR="007910F2" w:rsidRPr="00CB0134" w:rsidRDefault="007910F2" w:rsidP="00F20A4E">
      <w:pPr>
        <w:spacing w:after="0"/>
        <w:ind w:firstLine="709"/>
        <w:jc w:val="both"/>
        <w:rPr>
          <w:rFonts w:ascii="Times New Roman" w:hAnsi="Times New Roman"/>
          <w:sz w:val="28"/>
          <w:szCs w:val="28"/>
        </w:rPr>
      </w:pP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26" w:name="_Toc87527438"/>
      <w:r w:rsidRPr="00CB0134">
        <w:rPr>
          <w:rFonts w:ascii="Times New Roman" w:hAnsi="Times New Roman" w:cs="Times New Roman"/>
          <w:color w:val="000000" w:themeColor="text1"/>
        </w:rPr>
        <w:t>Подраздел 0409 «Дорожное хозяйство (дорожные фонды)».</w:t>
      </w:r>
      <w:bookmarkEnd w:id="26"/>
    </w:p>
    <w:p w:rsidR="0009406E" w:rsidRPr="00CB0134" w:rsidRDefault="0009406E" w:rsidP="00F20A4E">
      <w:pPr>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olor w:val="000000"/>
          <w:sz w:val="28"/>
          <w:szCs w:val="28"/>
          <w:lang w:eastAsia="ru-RU"/>
        </w:rPr>
        <w:t xml:space="preserve">Предлагается по Министерству транспорта Тверской области в рамках реализации государственной программы Тверской области </w:t>
      </w:r>
      <w:r w:rsidRPr="00CB0134">
        <w:rPr>
          <w:rFonts w:ascii="Times New Roman" w:eastAsia="Times New Roman" w:hAnsi="Times New Roman"/>
          <w:sz w:val="28"/>
          <w:szCs w:val="28"/>
          <w:lang w:eastAsia="ru-RU"/>
        </w:rPr>
        <w:t>«Развитие транспортного комплекса и дорожного хозяйства Тверской области» на 2020-2028 годы по отрасли Дорожное хозяйство (дорожные фонды)» в 2021 году увеличить бюджетные ассигнования на сумму 650 000,0 тыс. руб. за счет средств федерального бюджета.</w:t>
      </w:r>
    </w:p>
    <w:p w:rsidR="0009406E" w:rsidRPr="00CB0134" w:rsidRDefault="0009406E"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imes New Roman" w:hAnsi="Times New Roman"/>
          <w:sz w:val="28"/>
          <w:szCs w:val="28"/>
          <w:lang w:eastAsia="ru-RU"/>
        </w:rPr>
        <w:lastRenderedPageBreak/>
        <w:t xml:space="preserve">В 2022-2023 годах предлагается перераспределить бюджетные ассигнования </w:t>
      </w:r>
      <w:r w:rsidRPr="00CB0134">
        <w:rPr>
          <w:rFonts w:ascii="Times New Roman" w:eastAsiaTheme="minorHAnsi" w:hAnsi="Times New Roman"/>
          <w:sz w:val="28"/>
          <w:szCs w:val="28"/>
        </w:rPr>
        <w:t>в сумме 363 325,5 тыс. руб. и в сумме 327 320,0 тыс. руб. соответственно между направлениями финансирования «</w:t>
      </w:r>
      <w:r w:rsidRPr="00CB0134">
        <w:rPr>
          <w:rFonts w:ascii="Times New Roman" w:eastAsia="Times New Roman" w:hAnsi="Times New Roman"/>
          <w:bCs/>
          <w:color w:val="000000"/>
          <w:sz w:val="28"/>
          <w:szCs w:val="28"/>
          <w:lang w:eastAsia="ru-RU"/>
        </w:rPr>
        <w:t>Капитальный ремонт и ремонт автомобильных дорог общего пользования регионального и межмуниципального значения и сооружений на них</w:t>
      </w:r>
      <w:r w:rsidRPr="00CB0134">
        <w:rPr>
          <w:rFonts w:ascii="Times New Roman" w:eastAsiaTheme="minorHAnsi" w:hAnsi="Times New Roman"/>
          <w:sz w:val="28"/>
          <w:szCs w:val="28"/>
        </w:rPr>
        <w:t>» и «Финансовое обеспечение дорожной деятельности в рамках реализации национального проекта «Безопасные качественные дороги» (выполнение работ на объектах государственной собственности Тверской области за счет средств областного бюджета)».</w:t>
      </w:r>
    </w:p>
    <w:p w:rsidR="0009406E" w:rsidRPr="00CB0134" w:rsidRDefault="0009406E"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eastAsia="Times New Roman" w:hAnsi="Times New Roman"/>
          <w:sz w:val="28"/>
          <w:szCs w:val="28"/>
          <w:lang w:eastAsia="ru-RU"/>
        </w:rPr>
        <w:t>Бюджетные ассигнования предлагается направить на финансирование расходов по следующим направлениям</w:t>
      </w:r>
      <w:r w:rsidRPr="00CB0134">
        <w:rPr>
          <w:rFonts w:ascii="Times New Roman" w:eastAsiaTheme="minorHAnsi" w:hAnsi="Times New Roman"/>
          <w:sz w:val="28"/>
          <w:szCs w:val="28"/>
        </w:rPr>
        <w:t>, в том числе:</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1) По направлению «Бюджетные инвестиции в объекты государственной собственности Тверской области» бюджетные ассигнования 2021 года уменьшить на сумму 170 415,0 тыс. руб.</w:t>
      </w:r>
    </w:p>
    <w:p w:rsidR="0009406E" w:rsidRPr="00CB0134" w:rsidRDefault="0009406E" w:rsidP="00F20A4E">
      <w:pPr>
        <w:tabs>
          <w:tab w:val="left" w:pos="567"/>
        </w:tab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 адресную инвестиционную программу Тверской области на 2021 год и на плановый период 2022 и 2023 годов внести следующие изменения, в том числе:</w:t>
      </w:r>
    </w:p>
    <w:p w:rsidR="0009406E" w:rsidRPr="00CB0134" w:rsidRDefault="0009406E"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1.1. Включить финансирование объекта «Строительство пешеходной дорожки вдоль автомобильной дороги общего пользования регионального значения «Москва-Рига» - </w:t>
      </w:r>
      <w:proofErr w:type="spellStart"/>
      <w:r w:rsidRPr="00CB0134">
        <w:rPr>
          <w:rFonts w:ascii="Times New Roman" w:eastAsia="Times New Roman" w:hAnsi="Times New Roman"/>
          <w:sz w:val="28"/>
          <w:szCs w:val="28"/>
          <w:lang w:eastAsia="ru-RU"/>
        </w:rPr>
        <w:t>Хорошево</w:t>
      </w:r>
      <w:proofErr w:type="spellEnd"/>
      <w:r w:rsidRPr="00CB0134">
        <w:rPr>
          <w:rFonts w:ascii="Times New Roman" w:eastAsia="Times New Roman" w:hAnsi="Times New Roman"/>
          <w:sz w:val="28"/>
          <w:szCs w:val="28"/>
          <w:lang w:eastAsia="ru-RU"/>
        </w:rPr>
        <w:t xml:space="preserve"> в Ржевском районе Тверской области» на сумму 59 266,8 тыс. руб., в том числе ПИР – 5 979,8 тыс. руб., СМР – 53 287,0 тыс. руб. </w:t>
      </w:r>
      <w:r w:rsidR="00F404F8" w:rsidRPr="00CB0134">
        <w:rPr>
          <w:rFonts w:ascii="Times New Roman" w:hAnsi="Times New Roman"/>
          <w:sz w:val="28"/>
          <w:szCs w:val="28"/>
        </w:rPr>
        <w:t>(приложение 23 к пояснительной записке).</w:t>
      </w:r>
      <w:r w:rsidRPr="00CB0134">
        <w:rPr>
          <w:rFonts w:ascii="Times New Roman" w:eastAsia="Times New Roman" w:hAnsi="Times New Roman"/>
          <w:sz w:val="28"/>
          <w:szCs w:val="28"/>
          <w:lang w:eastAsia="ru-RU"/>
        </w:rPr>
        <w:t>;</w:t>
      </w:r>
    </w:p>
    <w:p w:rsidR="0009406E" w:rsidRPr="00CB0134" w:rsidRDefault="0009406E"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1.2. Увеличить </w:t>
      </w:r>
      <w:r w:rsidRPr="00CB0134">
        <w:rPr>
          <w:rFonts w:ascii="Times New Roman" w:eastAsia="Times New Roman" w:hAnsi="Times New Roman"/>
          <w:bCs/>
          <w:color w:val="000000"/>
          <w:sz w:val="28"/>
          <w:szCs w:val="28"/>
          <w:lang w:eastAsia="ru-RU"/>
        </w:rPr>
        <w:t>финансирование объекта «Реконструкция путепровода через Октябрьскую железную дорогу в г. Вышний Волочек Тверской области» в 2021 году на сумму 22 629,9 тыс. руб.</w:t>
      </w:r>
      <w:r w:rsidR="00F404F8" w:rsidRPr="00CB0134">
        <w:rPr>
          <w:rFonts w:ascii="Times New Roman" w:hAnsi="Times New Roman"/>
          <w:sz w:val="28"/>
          <w:szCs w:val="28"/>
        </w:rPr>
        <w:t xml:space="preserve"> (приложение 23 к пояснительной записке)</w:t>
      </w:r>
      <w:r w:rsidRPr="00CB0134">
        <w:rPr>
          <w:rFonts w:ascii="Times New Roman" w:eastAsia="Times New Roman" w:hAnsi="Times New Roman"/>
          <w:sz w:val="28"/>
          <w:szCs w:val="28"/>
          <w:lang w:eastAsia="ru-RU"/>
        </w:rPr>
        <w:t>;</w:t>
      </w:r>
    </w:p>
    <w:p w:rsidR="0009406E" w:rsidRPr="00CB0134" w:rsidRDefault="009C2DE6" w:rsidP="00F20A4E">
      <w:pPr>
        <w:tabs>
          <w:tab w:val="left" w:pos="567"/>
        </w:tabs>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sz w:val="28"/>
          <w:szCs w:val="28"/>
          <w:lang w:eastAsia="ru-RU"/>
        </w:rPr>
        <w:t>1.</w:t>
      </w:r>
      <w:r w:rsidR="0009406E" w:rsidRPr="00CB0134">
        <w:rPr>
          <w:rFonts w:ascii="Times New Roman" w:eastAsia="Times New Roman" w:hAnsi="Times New Roman"/>
          <w:sz w:val="28"/>
          <w:szCs w:val="28"/>
          <w:lang w:eastAsia="ru-RU"/>
        </w:rPr>
        <w:t>3. У</w:t>
      </w:r>
      <w:r w:rsidR="0009406E" w:rsidRPr="00CB0134">
        <w:rPr>
          <w:rFonts w:ascii="Times New Roman" w:eastAsia="Times New Roman" w:hAnsi="Times New Roman"/>
          <w:bCs/>
          <w:color w:val="000000"/>
          <w:sz w:val="28"/>
          <w:szCs w:val="28"/>
          <w:lang w:eastAsia="ru-RU"/>
        </w:rPr>
        <w:t>меньшить финансирование объектов в 2021 году на общую сумму 252 311,7 тыс. руб., в том числе:</w:t>
      </w:r>
    </w:p>
    <w:p w:rsidR="0009406E" w:rsidRPr="00CB0134" w:rsidRDefault="0009406E" w:rsidP="00F20A4E">
      <w:pPr>
        <w:tabs>
          <w:tab w:val="left" w:pos="567"/>
        </w:tabs>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bCs/>
          <w:color w:val="000000"/>
          <w:sz w:val="28"/>
          <w:szCs w:val="28"/>
          <w:lang w:eastAsia="ru-RU"/>
        </w:rPr>
        <w:tab/>
        <w:t>– «Строительство мостового перехода через реку Волга в г. Твери (Западный мост) (в т. ч. ПИР)» на сумму 247 106,5 тыс. руб.;</w:t>
      </w:r>
    </w:p>
    <w:p w:rsidR="0009406E" w:rsidRPr="00CB0134" w:rsidRDefault="0009406E" w:rsidP="00F20A4E">
      <w:pPr>
        <w:tabs>
          <w:tab w:val="left" w:pos="567"/>
        </w:tab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bCs/>
          <w:color w:val="000000"/>
          <w:sz w:val="28"/>
          <w:szCs w:val="28"/>
          <w:lang w:eastAsia="ru-RU"/>
        </w:rPr>
        <w:tab/>
        <w:t xml:space="preserve">– «Строительство автомобильной дороги от улицы Пригородная район </w:t>
      </w:r>
      <w:proofErr w:type="spellStart"/>
      <w:r w:rsidRPr="00CB0134">
        <w:rPr>
          <w:rFonts w:ascii="Times New Roman" w:eastAsia="Times New Roman" w:hAnsi="Times New Roman"/>
          <w:bCs/>
          <w:color w:val="000000"/>
          <w:sz w:val="28"/>
          <w:szCs w:val="28"/>
          <w:lang w:eastAsia="ru-RU"/>
        </w:rPr>
        <w:t>Конаковской</w:t>
      </w:r>
      <w:proofErr w:type="spellEnd"/>
      <w:r w:rsidRPr="00CB0134">
        <w:rPr>
          <w:rFonts w:ascii="Times New Roman" w:eastAsia="Times New Roman" w:hAnsi="Times New Roman"/>
          <w:bCs/>
          <w:color w:val="000000"/>
          <w:sz w:val="28"/>
          <w:szCs w:val="28"/>
          <w:lang w:eastAsia="ru-RU"/>
        </w:rPr>
        <w:t xml:space="preserve"> ГРЭС до яхт-клуба «Конаково Ривер </w:t>
      </w:r>
      <w:proofErr w:type="spellStart"/>
      <w:r w:rsidRPr="00CB0134">
        <w:rPr>
          <w:rFonts w:ascii="Times New Roman" w:eastAsia="Times New Roman" w:hAnsi="Times New Roman"/>
          <w:bCs/>
          <w:color w:val="000000"/>
          <w:sz w:val="28"/>
          <w:szCs w:val="28"/>
          <w:lang w:eastAsia="ru-RU"/>
        </w:rPr>
        <w:t>Клаб</w:t>
      </w:r>
      <w:proofErr w:type="spellEnd"/>
      <w:r w:rsidRPr="00CB0134">
        <w:rPr>
          <w:rFonts w:ascii="Times New Roman" w:eastAsia="Times New Roman" w:hAnsi="Times New Roman"/>
          <w:bCs/>
          <w:color w:val="000000"/>
          <w:sz w:val="28"/>
          <w:szCs w:val="28"/>
          <w:lang w:eastAsia="ru-RU"/>
        </w:rPr>
        <w:t>» на сумму 5 205,2</w:t>
      </w:r>
      <w:r w:rsidR="009C2DE6" w:rsidRPr="00CB0134">
        <w:rPr>
          <w:rFonts w:ascii="Times New Roman" w:eastAsia="Times New Roman" w:hAnsi="Times New Roman"/>
          <w:bCs/>
          <w:color w:val="000000"/>
          <w:sz w:val="28"/>
          <w:szCs w:val="28"/>
          <w:lang w:eastAsia="ru-RU"/>
        </w:rPr>
        <w:t> </w:t>
      </w:r>
      <w:r w:rsidRPr="00CB0134">
        <w:rPr>
          <w:rFonts w:ascii="Times New Roman" w:eastAsia="Times New Roman" w:hAnsi="Times New Roman"/>
          <w:bCs/>
          <w:color w:val="000000"/>
          <w:sz w:val="28"/>
          <w:szCs w:val="28"/>
          <w:lang w:eastAsia="ru-RU"/>
        </w:rPr>
        <w:t>тыс.</w:t>
      </w:r>
      <w:r w:rsidR="009C2DE6" w:rsidRPr="00CB0134">
        <w:rPr>
          <w:rFonts w:ascii="Times New Roman" w:eastAsia="Times New Roman" w:hAnsi="Times New Roman"/>
          <w:bCs/>
          <w:color w:val="000000"/>
          <w:sz w:val="28"/>
          <w:szCs w:val="28"/>
          <w:lang w:eastAsia="ru-RU"/>
        </w:rPr>
        <w:t> </w:t>
      </w:r>
      <w:r w:rsidRPr="00CB0134">
        <w:rPr>
          <w:rFonts w:ascii="Times New Roman" w:eastAsia="Times New Roman" w:hAnsi="Times New Roman"/>
          <w:bCs/>
          <w:color w:val="000000"/>
          <w:sz w:val="28"/>
          <w:szCs w:val="28"/>
          <w:lang w:eastAsia="ru-RU"/>
        </w:rPr>
        <w:t>руб.</w:t>
      </w:r>
    </w:p>
    <w:p w:rsidR="0009406E" w:rsidRPr="00CB0134" w:rsidRDefault="009C2DE6" w:rsidP="00F20A4E">
      <w:pPr>
        <w:tabs>
          <w:tab w:val="left" w:pos="709"/>
        </w:tabs>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И</w:t>
      </w:r>
      <w:r w:rsidR="0009406E" w:rsidRPr="00CB0134">
        <w:rPr>
          <w:rFonts w:ascii="Times New Roman" w:eastAsia="Times New Roman" w:hAnsi="Times New Roman"/>
          <w:color w:val="000000"/>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2021 год:</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5810110000 КВР 400 – 170 415,0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Внести соответствующие изменения в приложения 11, 12, 13, 14, 15 к </w:t>
      </w:r>
      <w:r w:rsidR="009C2DE6" w:rsidRPr="00CB0134">
        <w:rPr>
          <w:rFonts w:ascii="Times New Roman" w:eastAsia="Times New Roman" w:hAnsi="Times New Roman"/>
          <w:color w:val="000000"/>
          <w:sz w:val="28"/>
          <w:szCs w:val="28"/>
          <w:lang w:eastAsia="ru-RU"/>
        </w:rPr>
        <w:t>з</w:t>
      </w:r>
      <w:r w:rsidRPr="00CB0134">
        <w:rPr>
          <w:rFonts w:ascii="Times New Roman" w:eastAsia="Times New Roman" w:hAnsi="Times New Roman"/>
          <w:color w:val="000000"/>
          <w:sz w:val="28"/>
          <w:szCs w:val="28"/>
          <w:lang w:eastAsia="ru-RU"/>
        </w:rPr>
        <w:t>акону.</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Высвободившиеся средства направить на финансирование расходов по другим направлениям по отрасли «Дорожное хозяйство (дорожные фонды)».</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2) По направлению «Содержание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w:t>
      </w:r>
      <w:proofErr w:type="spellStart"/>
      <w:r w:rsidRPr="00CB0134">
        <w:rPr>
          <w:rFonts w:ascii="Times New Roman" w:eastAsia="Times New Roman" w:hAnsi="Times New Roman"/>
          <w:color w:val="000000"/>
          <w:sz w:val="28"/>
          <w:szCs w:val="28"/>
          <w:lang w:eastAsia="ru-RU"/>
        </w:rPr>
        <w:t>проезжаемости</w:t>
      </w:r>
      <w:proofErr w:type="spellEnd"/>
      <w:r w:rsidRPr="00CB0134">
        <w:rPr>
          <w:rFonts w:ascii="Times New Roman" w:eastAsia="Times New Roman" w:hAnsi="Times New Roman"/>
          <w:color w:val="000000"/>
          <w:sz w:val="28"/>
          <w:szCs w:val="28"/>
          <w:lang w:eastAsia="ru-RU"/>
        </w:rPr>
        <w:t xml:space="preserve"> и безопасности» по мероприятию содержание автомобильных дорог общего пользования бюджетные ассигнования 2021 года уменьшить на сумму 4 817,5</w:t>
      </w:r>
      <w:r w:rsidR="009C2DE6" w:rsidRPr="00CB0134">
        <w:rPr>
          <w:rFonts w:ascii="Times New Roman" w:eastAsia="Times New Roman" w:hAnsi="Times New Roman"/>
          <w:color w:val="000000"/>
          <w:sz w:val="28"/>
          <w:szCs w:val="28"/>
          <w:lang w:eastAsia="ru-RU"/>
        </w:rPr>
        <w:t> </w:t>
      </w:r>
      <w:r w:rsidRPr="00CB0134">
        <w:rPr>
          <w:rFonts w:ascii="Times New Roman" w:eastAsia="Times New Roman" w:hAnsi="Times New Roman"/>
          <w:color w:val="000000"/>
          <w:sz w:val="28"/>
          <w:szCs w:val="28"/>
          <w:lang w:eastAsia="ru-RU"/>
        </w:rPr>
        <w:t>тыс. руб. (экономия по результатам конкурентных процедур)</w:t>
      </w:r>
    </w:p>
    <w:p w:rsidR="0009406E" w:rsidRPr="00CB0134" w:rsidRDefault="009C2DE6"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И</w:t>
      </w:r>
      <w:r w:rsidR="0009406E" w:rsidRPr="00CB0134">
        <w:rPr>
          <w:rFonts w:ascii="Times New Roman" w:eastAsia="Times New Roman" w:hAnsi="Times New Roman"/>
          <w:color w:val="000000"/>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5810210010 КВР 200 – 4 817,5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Внести соответствующие изменения в приложения 11, 12, 13, 14, 15 к </w:t>
      </w:r>
      <w:r w:rsidR="009C2DE6" w:rsidRPr="00CB0134">
        <w:rPr>
          <w:rFonts w:ascii="Times New Roman" w:eastAsia="Times New Roman" w:hAnsi="Times New Roman"/>
          <w:color w:val="000000"/>
          <w:sz w:val="28"/>
          <w:szCs w:val="28"/>
          <w:lang w:eastAsia="ru-RU"/>
        </w:rPr>
        <w:t>з</w:t>
      </w:r>
      <w:r w:rsidRPr="00CB0134">
        <w:rPr>
          <w:rFonts w:ascii="Times New Roman" w:eastAsia="Times New Roman" w:hAnsi="Times New Roman"/>
          <w:color w:val="000000"/>
          <w:sz w:val="28"/>
          <w:szCs w:val="28"/>
          <w:lang w:eastAsia="ru-RU"/>
        </w:rPr>
        <w:t>акону.</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Высвободившиеся средства направить на финансирование расходов по другим направлениям по отрасли «Дорожное хозяйство (дорожные фонды)».</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olor w:val="000000"/>
          <w:sz w:val="28"/>
          <w:szCs w:val="28"/>
          <w:lang w:eastAsia="ru-RU"/>
        </w:rPr>
        <w:t>3) П</w:t>
      </w:r>
      <w:r w:rsidRPr="00CB0134">
        <w:rPr>
          <w:rFonts w:ascii="Times New Roman" w:eastAsia="Times New Roman" w:hAnsi="Times New Roman"/>
          <w:sz w:val="28"/>
          <w:szCs w:val="28"/>
          <w:lang w:eastAsia="ru-RU"/>
        </w:rPr>
        <w:t xml:space="preserve">о направлению «Капитальный ремонт и ремонт автомобильных дорог общего пользования регионального и межмуниципального значения и сооружений на них» бюджетные ассигнования 2021 года уменьшить на сумму 24 895,3 тыс. руб., 2022 года уменьшить на </w:t>
      </w:r>
      <w:r w:rsidR="007A780A" w:rsidRPr="00CB0134">
        <w:rPr>
          <w:rFonts w:ascii="Times New Roman" w:eastAsia="Times New Roman" w:hAnsi="Times New Roman"/>
          <w:sz w:val="28"/>
          <w:szCs w:val="28"/>
          <w:lang w:eastAsia="ru-RU"/>
        </w:rPr>
        <w:t>сумму 363 325,5 тыс. руб., 2023 </w:t>
      </w:r>
      <w:r w:rsidRPr="00CB0134">
        <w:rPr>
          <w:rFonts w:ascii="Times New Roman" w:eastAsia="Times New Roman" w:hAnsi="Times New Roman"/>
          <w:sz w:val="28"/>
          <w:szCs w:val="28"/>
          <w:lang w:eastAsia="ru-RU"/>
        </w:rPr>
        <w:t>года увеличить на сумму 327 320,0 тыс. руб., в том числе:</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мероприятие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 в 2021 году уменьшить на сумму 22 716,4 тыс. руб., в 2022 году уменьшить на сумму 363 325,5 тыс. руб.;</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 мероприятие «Капитальный ремонт автомобильной дороги </w:t>
      </w:r>
      <w:proofErr w:type="spellStart"/>
      <w:r w:rsidRPr="00CB0134">
        <w:rPr>
          <w:rFonts w:ascii="Times New Roman" w:eastAsia="Times New Roman" w:hAnsi="Times New Roman"/>
          <w:sz w:val="28"/>
          <w:szCs w:val="28"/>
          <w:lang w:eastAsia="ru-RU"/>
        </w:rPr>
        <w:t>Мялицино-Данильцево</w:t>
      </w:r>
      <w:proofErr w:type="spellEnd"/>
      <w:r w:rsidRPr="00CB0134">
        <w:rPr>
          <w:rFonts w:ascii="Times New Roman" w:eastAsia="Times New Roman" w:hAnsi="Times New Roman"/>
          <w:sz w:val="28"/>
          <w:szCs w:val="28"/>
          <w:lang w:eastAsia="ru-RU"/>
        </w:rPr>
        <w:t xml:space="preserve"> в </w:t>
      </w:r>
      <w:proofErr w:type="spellStart"/>
      <w:r w:rsidRPr="00CB0134">
        <w:rPr>
          <w:rFonts w:ascii="Times New Roman" w:eastAsia="Times New Roman" w:hAnsi="Times New Roman"/>
          <w:sz w:val="28"/>
          <w:szCs w:val="28"/>
          <w:lang w:eastAsia="ru-RU"/>
        </w:rPr>
        <w:t>Кашинском</w:t>
      </w:r>
      <w:proofErr w:type="spellEnd"/>
      <w:r w:rsidRPr="00CB0134">
        <w:rPr>
          <w:rFonts w:ascii="Times New Roman" w:eastAsia="Times New Roman" w:hAnsi="Times New Roman"/>
          <w:sz w:val="28"/>
          <w:szCs w:val="28"/>
          <w:lang w:eastAsia="ru-RU"/>
        </w:rPr>
        <w:t xml:space="preserve"> городском округе» в 2021 году уменьшить на сумму 2 178,9 тыс. руб.</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 включить в 2023 году новое мероприятие «Капитальный ремонт моста через реку Большая </w:t>
      </w:r>
      <w:proofErr w:type="spellStart"/>
      <w:r w:rsidRPr="00CB0134">
        <w:rPr>
          <w:rFonts w:ascii="Times New Roman" w:eastAsia="Times New Roman" w:hAnsi="Times New Roman"/>
          <w:sz w:val="28"/>
          <w:szCs w:val="28"/>
          <w:lang w:eastAsia="ru-RU"/>
        </w:rPr>
        <w:t>Лоча</w:t>
      </w:r>
      <w:proofErr w:type="spellEnd"/>
      <w:r w:rsidRPr="00CB0134">
        <w:rPr>
          <w:rFonts w:ascii="Times New Roman" w:eastAsia="Times New Roman" w:hAnsi="Times New Roman"/>
          <w:sz w:val="28"/>
          <w:szCs w:val="28"/>
          <w:lang w:eastAsia="ru-RU"/>
        </w:rPr>
        <w:t xml:space="preserve"> на ки1+650 </w:t>
      </w:r>
      <w:proofErr w:type="spellStart"/>
      <w:r w:rsidRPr="00CB0134">
        <w:rPr>
          <w:rFonts w:ascii="Times New Roman" w:eastAsia="Times New Roman" w:hAnsi="Times New Roman"/>
          <w:sz w:val="28"/>
          <w:szCs w:val="28"/>
          <w:lang w:eastAsia="ru-RU"/>
        </w:rPr>
        <w:t>Зубцовское</w:t>
      </w:r>
      <w:proofErr w:type="spellEnd"/>
      <w:r w:rsidRPr="00CB0134">
        <w:rPr>
          <w:rFonts w:ascii="Times New Roman" w:eastAsia="Times New Roman" w:hAnsi="Times New Roman"/>
          <w:sz w:val="28"/>
          <w:szCs w:val="28"/>
          <w:lang w:eastAsia="ru-RU"/>
        </w:rPr>
        <w:t xml:space="preserve"> шоссе в г. Ржеве» в сумме 327 320,0 тыс. руб.</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Высвободившиеся средства 2021-2022 годов направить на финансирование расходов по другим направлениям по отрасли «Дорожное хозяйство (дорожные фонды)».</w:t>
      </w:r>
    </w:p>
    <w:p w:rsidR="0009406E" w:rsidRPr="00CB0134" w:rsidRDefault="007A780A"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09406E" w:rsidRPr="00CB0134">
        <w:rPr>
          <w:rFonts w:ascii="Times New Roman" w:eastAsia="Times New Roman" w:hAnsi="Times New Roman"/>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t>2021 год:</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0409 КЦСР 5810310020 КВР 200 – 24 895,3 тыс. руб.</w:t>
      </w:r>
    </w:p>
    <w:p w:rsidR="0009406E" w:rsidRPr="00CB0134" w:rsidRDefault="0009406E"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t>2022 год:</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0409 КЦСР 5810310020 КВР 200 – 363 325,5 тыс. руб.</w:t>
      </w:r>
    </w:p>
    <w:p w:rsidR="0009406E" w:rsidRPr="00CB0134" w:rsidRDefault="0009406E"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lastRenderedPageBreak/>
        <w:t>2023 год:</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0409 КЦСР 5810310020 КВР 200 + 327 320,0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Внести соответствующие изменения в приложения 11, 12, 13, 14, 15 к </w:t>
      </w:r>
      <w:r w:rsidR="007A780A" w:rsidRPr="00CB0134">
        <w:rPr>
          <w:rFonts w:ascii="Times New Roman" w:eastAsia="Times New Roman" w:hAnsi="Times New Roman"/>
          <w:color w:val="000000"/>
          <w:sz w:val="28"/>
          <w:szCs w:val="28"/>
          <w:lang w:eastAsia="ru-RU"/>
        </w:rPr>
        <w:t>з</w:t>
      </w:r>
      <w:r w:rsidRPr="00CB0134">
        <w:rPr>
          <w:rFonts w:ascii="Times New Roman" w:eastAsia="Times New Roman" w:hAnsi="Times New Roman"/>
          <w:color w:val="000000"/>
          <w:sz w:val="28"/>
          <w:szCs w:val="28"/>
          <w:lang w:eastAsia="ru-RU"/>
        </w:rPr>
        <w:t>акону.</w:t>
      </w:r>
    </w:p>
    <w:p w:rsidR="0009406E" w:rsidRPr="00CB0134" w:rsidRDefault="0009406E"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color w:val="000000"/>
          <w:sz w:val="28"/>
          <w:szCs w:val="28"/>
          <w:lang w:eastAsia="ru-RU"/>
        </w:rPr>
        <w:t xml:space="preserve">4) По направлению «Финансовое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 </w:t>
      </w:r>
      <w:r w:rsidRPr="00CB0134">
        <w:rPr>
          <w:rFonts w:ascii="Times New Roman" w:eastAsia="Times New Roman" w:hAnsi="Times New Roman"/>
          <w:sz w:val="28"/>
          <w:szCs w:val="28"/>
          <w:lang w:eastAsia="ru-RU"/>
        </w:rPr>
        <w:t xml:space="preserve">бюджетные ассигнования 2021 года уменьшить </w:t>
      </w:r>
      <w:r w:rsidRPr="00CB0134">
        <w:rPr>
          <w:rFonts w:ascii="Times New Roman" w:eastAsia="Times New Roman" w:hAnsi="Times New Roman"/>
          <w:color w:val="000000"/>
          <w:sz w:val="28"/>
          <w:szCs w:val="28"/>
          <w:lang w:eastAsia="ru-RU"/>
        </w:rPr>
        <w:t>на сумму 22 629,9 тыс. руб., в том числе налог на имущество организаций на сумму 22 629,9 тыс. руб.</w:t>
      </w:r>
      <w:r w:rsidRPr="00CB0134">
        <w:rPr>
          <w:rFonts w:ascii="Times New Roman" w:eastAsia="Times New Roman" w:hAnsi="Times New Roman"/>
          <w:sz w:val="28"/>
          <w:szCs w:val="28"/>
          <w:lang w:eastAsia="ru-RU"/>
        </w:rPr>
        <w:t xml:space="preserve"> </w:t>
      </w:r>
      <w:r w:rsidR="00F404F8" w:rsidRPr="00CB0134">
        <w:rPr>
          <w:rFonts w:ascii="Times New Roman" w:hAnsi="Times New Roman"/>
          <w:sz w:val="28"/>
          <w:szCs w:val="28"/>
        </w:rPr>
        <w:t>(приложение 24 к пояснительной записке).</w:t>
      </w:r>
    </w:p>
    <w:p w:rsidR="0009406E" w:rsidRPr="00CB0134" w:rsidRDefault="007A780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И</w:t>
      </w:r>
      <w:r w:rsidR="0009406E" w:rsidRPr="00CB0134">
        <w:rPr>
          <w:rFonts w:ascii="Times New Roman" w:eastAsia="Times New Roman" w:hAnsi="Times New Roman"/>
          <w:color w:val="000000"/>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5810410030 КВР 800 – 22 629,9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Внести соответствующие изменения в приложения 11, 12, 13, 14, 15 к </w:t>
      </w:r>
      <w:r w:rsidR="007A780A" w:rsidRPr="00CB0134">
        <w:rPr>
          <w:rFonts w:ascii="Times New Roman" w:eastAsia="Times New Roman" w:hAnsi="Times New Roman"/>
          <w:color w:val="000000"/>
          <w:sz w:val="28"/>
          <w:szCs w:val="28"/>
          <w:lang w:eastAsia="ru-RU"/>
        </w:rPr>
        <w:t>з</w:t>
      </w:r>
      <w:r w:rsidRPr="00CB0134">
        <w:rPr>
          <w:rFonts w:ascii="Times New Roman" w:eastAsia="Times New Roman" w:hAnsi="Times New Roman"/>
          <w:color w:val="000000"/>
          <w:sz w:val="28"/>
          <w:szCs w:val="28"/>
          <w:lang w:eastAsia="ru-RU"/>
        </w:rPr>
        <w:t>акону.</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Высвободившиеся средства направить на финансирование расходов по другим направлениям по отрасли «Дорожное хозяйство (дорожные фонды)».</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5) По направлению «Финансовое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области за счет средств областного бюджета)» </w:t>
      </w:r>
      <w:r w:rsidRPr="00CB0134">
        <w:rPr>
          <w:rFonts w:ascii="Times New Roman" w:eastAsia="Times New Roman" w:hAnsi="Times New Roman"/>
          <w:sz w:val="28"/>
          <w:szCs w:val="28"/>
          <w:lang w:eastAsia="ru-RU"/>
        </w:rPr>
        <w:t xml:space="preserve">бюджетные ассигнования 2021 года увеличить </w:t>
      </w:r>
      <w:r w:rsidRPr="00CB0134">
        <w:rPr>
          <w:rFonts w:ascii="Times New Roman" w:eastAsia="Times New Roman" w:hAnsi="Times New Roman"/>
          <w:color w:val="000000"/>
          <w:sz w:val="28"/>
          <w:szCs w:val="28"/>
          <w:lang w:eastAsia="ru-RU"/>
        </w:rPr>
        <w:t>на сумму 222 757,7 тыс. руб., 2022 года увеличить на сумму 363 325,5 тыс. руб., 2023 года уменьшить на сумму 327 320,0 тыс. руб.</w:t>
      </w:r>
    </w:p>
    <w:p w:rsidR="0009406E" w:rsidRPr="00CB0134" w:rsidRDefault="007A780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Из</w:t>
      </w:r>
      <w:r w:rsidR="0009406E" w:rsidRPr="00CB0134">
        <w:rPr>
          <w:rFonts w:ascii="Times New Roman" w:eastAsia="Times New Roman" w:hAnsi="Times New Roman"/>
          <w:color w:val="000000"/>
          <w:sz w:val="28"/>
          <w:szCs w:val="28"/>
          <w:lang w:eastAsia="ru-RU"/>
        </w:rPr>
        <w:t>менения отразить по КБК:</w:t>
      </w:r>
    </w:p>
    <w:p w:rsidR="0009406E" w:rsidRPr="00CB0134" w:rsidRDefault="0009406E" w:rsidP="00F20A4E">
      <w:pPr>
        <w:spacing w:after="0"/>
        <w:ind w:firstLine="709"/>
        <w:jc w:val="both"/>
        <w:rPr>
          <w:rFonts w:ascii="Times New Roman" w:eastAsia="Times New Roman" w:hAnsi="Times New Roman"/>
          <w:b/>
          <w:color w:val="000000"/>
          <w:sz w:val="28"/>
          <w:szCs w:val="28"/>
          <w:lang w:eastAsia="ru-RU"/>
        </w:rPr>
      </w:pPr>
      <w:r w:rsidRPr="00CB0134">
        <w:rPr>
          <w:rFonts w:ascii="Times New Roman" w:eastAsia="Times New Roman" w:hAnsi="Times New Roman"/>
          <w:b/>
          <w:color w:val="000000"/>
          <w:sz w:val="28"/>
          <w:szCs w:val="28"/>
          <w:lang w:eastAsia="ru-RU"/>
        </w:rPr>
        <w:t>2021 год:</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581R110040 КВР 200 + 222 757,7 тыс. руб.</w:t>
      </w:r>
    </w:p>
    <w:p w:rsidR="0009406E" w:rsidRPr="00CB0134" w:rsidRDefault="0009406E" w:rsidP="00F20A4E">
      <w:pPr>
        <w:spacing w:after="0"/>
        <w:ind w:firstLine="709"/>
        <w:jc w:val="both"/>
        <w:rPr>
          <w:rFonts w:ascii="Times New Roman" w:eastAsia="Times New Roman" w:hAnsi="Times New Roman"/>
          <w:b/>
          <w:color w:val="000000"/>
          <w:sz w:val="28"/>
          <w:szCs w:val="28"/>
          <w:lang w:eastAsia="ru-RU"/>
        </w:rPr>
      </w:pPr>
      <w:r w:rsidRPr="00CB0134">
        <w:rPr>
          <w:rFonts w:ascii="Times New Roman" w:eastAsia="Times New Roman" w:hAnsi="Times New Roman"/>
          <w:b/>
          <w:color w:val="000000"/>
          <w:sz w:val="28"/>
          <w:szCs w:val="28"/>
          <w:lang w:eastAsia="ru-RU"/>
        </w:rPr>
        <w:t>2022 год:</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581R110040 КВР 200 + 363 325,5 тыс. руб.</w:t>
      </w:r>
    </w:p>
    <w:p w:rsidR="0009406E" w:rsidRPr="00CB0134" w:rsidRDefault="0009406E" w:rsidP="00F20A4E">
      <w:pPr>
        <w:spacing w:after="0"/>
        <w:ind w:firstLine="709"/>
        <w:jc w:val="both"/>
        <w:rPr>
          <w:rFonts w:ascii="Times New Roman" w:eastAsia="Times New Roman" w:hAnsi="Times New Roman"/>
          <w:b/>
          <w:color w:val="000000"/>
          <w:sz w:val="28"/>
          <w:szCs w:val="28"/>
          <w:lang w:eastAsia="ru-RU"/>
        </w:rPr>
      </w:pPr>
      <w:r w:rsidRPr="00CB0134">
        <w:rPr>
          <w:rFonts w:ascii="Times New Roman" w:eastAsia="Times New Roman" w:hAnsi="Times New Roman"/>
          <w:b/>
          <w:color w:val="000000"/>
          <w:sz w:val="28"/>
          <w:szCs w:val="28"/>
          <w:lang w:eastAsia="ru-RU"/>
        </w:rPr>
        <w:t>2023 год:</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581R110040 КВР 200 – 327 320,0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Внести соответствующие изменения в приложения 11, 12, 13, 14, 15 к </w:t>
      </w:r>
      <w:r w:rsidR="007A780A" w:rsidRPr="00CB0134">
        <w:rPr>
          <w:rFonts w:ascii="Times New Roman" w:eastAsia="Times New Roman" w:hAnsi="Times New Roman"/>
          <w:color w:val="000000"/>
          <w:sz w:val="28"/>
          <w:szCs w:val="28"/>
          <w:lang w:eastAsia="ru-RU"/>
        </w:rPr>
        <w:t>з</w:t>
      </w:r>
      <w:r w:rsidRPr="00CB0134">
        <w:rPr>
          <w:rFonts w:ascii="Times New Roman" w:eastAsia="Times New Roman" w:hAnsi="Times New Roman"/>
          <w:color w:val="000000"/>
          <w:sz w:val="28"/>
          <w:szCs w:val="28"/>
          <w:lang w:eastAsia="ru-RU"/>
        </w:rPr>
        <w:t>акону.</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6) Включить новое направление расходов в 2021 году за счет средств федерального бюджета на сумму 650 000,0 тыс. руб. «Финансовое обеспечение дорожной деятельности за счет резервного фонда Правительства Российской Федерации».</w:t>
      </w:r>
    </w:p>
    <w:p w:rsidR="007A780A" w:rsidRPr="00CB0134" w:rsidRDefault="007A780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Дополнить закон целевой статьей расходов: </w:t>
      </w:r>
    </w:p>
    <w:p w:rsidR="007A780A" w:rsidRPr="00CB0134" w:rsidRDefault="007A780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581035390F «Финансовое обеспечение дорожной деятельности за счет резервного фонда Правительства Российской Федерации».</w:t>
      </w:r>
    </w:p>
    <w:p w:rsidR="0009406E" w:rsidRPr="00CB0134" w:rsidRDefault="007A780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lastRenderedPageBreak/>
        <w:t>И</w:t>
      </w:r>
      <w:r w:rsidR="0009406E" w:rsidRPr="00CB0134">
        <w:rPr>
          <w:rFonts w:ascii="Times New Roman" w:eastAsia="Times New Roman" w:hAnsi="Times New Roman"/>
          <w:color w:val="000000"/>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104 РП 0409 КЦСР 581035390F КВР 200 + 650 000,0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Внести соответствующие изменения в приложения 11, 12, 13, 14, 15 к </w:t>
      </w:r>
      <w:r w:rsidR="007A780A" w:rsidRPr="00CB0134">
        <w:rPr>
          <w:rFonts w:ascii="Times New Roman" w:eastAsia="Times New Roman" w:hAnsi="Times New Roman"/>
          <w:color w:val="000000"/>
          <w:sz w:val="28"/>
          <w:szCs w:val="28"/>
          <w:lang w:eastAsia="ru-RU"/>
        </w:rPr>
        <w:t>з</w:t>
      </w:r>
      <w:r w:rsidRPr="00CB0134">
        <w:rPr>
          <w:rFonts w:ascii="Times New Roman" w:eastAsia="Times New Roman" w:hAnsi="Times New Roman"/>
          <w:color w:val="000000"/>
          <w:sz w:val="28"/>
          <w:szCs w:val="28"/>
          <w:lang w:eastAsia="ru-RU"/>
        </w:rPr>
        <w:t>акону.</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Распоряжением Правительства Российской Федерации от 30.06.2021 </w:t>
      </w:r>
      <w:r w:rsidRPr="00CB0134">
        <w:rPr>
          <w:rFonts w:ascii="Times New Roman" w:eastAsia="Times New Roman" w:hAnsi="Times New Roman"/>
          <w:sz w:val="28"/>
          <w:szCs w:val="28"/>
          <w:lang w:eastAsia="ru-RU"/>
        </w:rPr>
        <w:br/>
        <w:t>№ 1769-р бюджету Тверской области предоставлены иные межбюджетные трансферты на финансовое обеспечение дорожной деятельности с целью реализации мероприятий в рамках ведомственной целевой программы «Содействие развитию автомобильных дорог регионального, межмуниципального и местного значения», предоставляемые на достижений целевых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 на 2021 год в сумме 650 000,0 тыс. руб.</w:t>
      </w:r>
    </w:p>
    <w:p w:rsidR="0009406E" w:rsidRPr="00CB0134" w:rsidRDefault="0009406E"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Уведомлением № 280-2021-3-022/001 от 09.07.2021 Федеральным дорожным агентством до Тверской области доведены бюджетные ассигнования в сумме 650 000,0 тыс. руб. </w:t>
      </w:r>
    </w:p>
    <w:p w:rsidR="0009406E" w:rsidRPr="00CB0134" w:rsidRDefault="0009406E" w:rsidP="00F20A4E">
      <w:pPr>
        <w:tabs>
          <w:tab w:val="left" w:pos="567"/>
        </w:tabs>
        <w:suppressAutoHyphen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ab/>
        <w:t>Бюджетные ассигнования предлагается направить на финансирование расходов по ремонту автомобильных дорог общего пользования регионального и межмуниципального значения Тверской области, в том числе:</w:t>
      </w:r>
    </w:p>
    <w:p w:rsidR="0009406E" w:rsidRPr="00CB0134" w:rsidRDefault="0009406E" w:rsidP="00F20A4E">
      <w:pPr>
        <w:tabs>
          <w:tab w:val="left" w:pos="567"/>
        </w:tabs>
        <w:suppressAutoHyphen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ab/>
        <w:t>– «Тверь-Бежецк-Весьегонск-Устюжна» – 103 804,7 тыс. руб.;</w:t>
      </w:r>
    </w:p>
    <w:p w:rsidR="0009406E" w:rsidRPr="00CB0134" w:rsidRDefault="0009406E" w:rsidP="00F20A4E">
      <w:pPr>
        <w:tabs>
          <w:tab w:val="left" w:pos="567"/>
        </w:tabs>
        <w:suppressAutoHyphen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ab/>
        <w:t xml:space="preserve">– «Москва-Рига» - </w:t>
      </w:r>
      <w:proofErr w:type="spellStart"/>
      <w:r w:rsidRPr="00CB0134">
        <w:rPr>
          <w:rFonts w:ascii="Times New Roman" w:eastAsia="Times New Roman" w:hAnsi="Times New Roman"/>
          <w:sz w:val="28"/>
          <w:szCs w:val="28"/>
          <w:lang w:eastAsia="ru-RU"/>
        </w:rPr>
        <w:t>Андреаполь</w:t>
      </w:r>
      <w:proofErr w:type="spellEnd"/>
      <w:r w:rsidRPr="00CB0134">
        <w:rPr>
          <w:rFonts w:ascii="Times New Roman" w:eastAsia="Times New Roman" w:hAnsi="Times New Roman"/>
          <w:sz w:val="28"/>
          <w:szCs w:val="28"/>
          <w:lang w:eastAsia="ru-RU"/>
        </w:rPr>
        <w:t>-Пено-</w:t>
      </w:r>
      <w:proofErr w:type="spellStart"/>
      <w:r w:rsidRPr="00CB0134">
        <w:rPr>
          <w:rFonts w:ascii="Times New Roman" w:eastAsia="Times New Roman" w:hAnsi="Times New Roman"/>
          <w:sz w:val="28"/>
          <w:szCs w:val="28"/>
          <w:lang w:eastAsia="ru-RU"/>
        </w:rPr>
        <w:t>Хитино</w:t>
      </w:r>
      <w:proofErr w:type="spellEnd"/>
      <w:r w:rsidRPr="00CB0134">
        <w:rPr>
          <w:rFonts w:ascii="Times New Roman" w:eastAsia="Times New Roman" w:hAnsi="Times New Roman"/>
          <w:sz w:val="28"/>
          <w:szCs w:val="28"/>
          <w:lang w:eastAsia="ru-RU"/>
        </w:rPr>
        <w:t xml:space="preserve"> – 378 434,9 тыс. руб.;</w:t>
      </w:r>
    </w:p>
    <w:p w:rsidR="0009406E" w:rsidRPr="00CB0134" w:rsidRDefault="0009406E" w:rsidP="00F20A4E">
      <w:pPr>
        <w:tabs>
          <w:tab w:val="left" w:pos="567"/>
        </w:tabs>
        <w:suppressAutoHyphen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ab/>
        <w:t xml:space="preserve">– «Осташков – </w:t>
      </w:r>
      <w:proofErr w:type="spellStart"/>
      <w:r w:rsidRPr="00CB0134">
        <w:rPr>
          <w:rFonts w:ascii="Times New Roman" w:eastAsia="Times New Roman" w:hAnsi="Times New Roman"/>
          <w:sz w:val="28"/>
          <w:szCs w:val="28"/>
          <w:lang w:eastAsia="ru-RU"/>
        </w:rPr>
        <w:t>Волговерховье</w:t>
      </w:r>
      <w:proofErr w:type="spellEnd"/>
      <w:r w:rsidRPr="00CB0134">
        <w:rPr>
          <w:rFonts w:ascii="Times New Roman" w:eastAsia="Times New Roman" w:hAnsi="Times New Roman"/>
          <w:sz w:val="28"/>
          <w:szCs w:val="28"/>
          <w:lang w:eastAsia="ru-RU"/>
        </w:rPr>
        <w:t>» – 169 865,3 тыс. руб. В результате данных предложений в 2021 году дополнительно будет введено 47,342 км автомобильных дорог регионального и межмуниципального значения Тверской области.</w:t>
      </w:r>
    </w:p>
    <w:p w:rsidR="0009406E" w:rsidRPr="00CB0134" w:rsidRDefault="0009406E" w:rsidP="00F20A4E">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7) </w:t>
      </w:r>
      <w:r w:rsidR="00355515" w:rsidRPr="00CB0134">
        <w:rPr>
          <w:rFonts w:ascii="Times New Roman" w:eastAsia="Times New Roman" w:hAnsi="Times New Roman"/>
          <w:color w:val="000000"/>
          <w:sz w:val="28"/>
          <w:szCs w:val="28"/>
          <w:lang w:eastAsia="ru-RU"/>
        </w:rPr>
        <w:t xml:space="preserve">В соответствии </w:t>
      </w:r>
      <w:r w:rsidRPr="00CB0134">
        <w:rPr>
          <w:rFonts w:ascii="Times New Roman" w:eastAsia="Times New Roman" w:hAnsi="Times New Roman"/>
          <w:color w:val="000000"/>
          <w:sz w:val="28"/>
          <w:szCs w:val="28"/>
          <w:lang w:eastAsia="ru-RU"/>
        </w:rPr>
        <w:t>с приказ</w:t>
      </w:r>
      <w:r w:rsidR="00355515" w:rsidRPr="00CB0134">
        <w:rPr>
          <w:rFonts w:ascii="Times New Roman" w:eastAsia="Times New Roman" w:hAnsi="Times New Roman"/>
          <w:color w:val="000000"/>
          <w:sz w:val="28"/>
          <w:szCs w:val="28"/>
          <w:lang w:eastAsia="ru-RU"/>
        </w:rPr>
        <w:t>ом</w:t>
      </w:r>
      <w:r w:rsidRPr="00CB0134">
        <w:rPr>
          <w:rFonts w:ascii="Times New Roman" w:eastAsia="Times New Roman" w:hAnsi="Times New Roman"/>
          <w:color w:val="000000"/>
          <w:sz w:val="28"/>
          <w:szCs w:val="28"/>
          <w:lang w:eastAsia="ru-RU"/>
        </w:rPr>
        <w:t xml:space="preserve">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 </w:t>
      </w:r>
      <w:r w:rsidR="00355515" w:rsidRPr="00CB0134">
        <w:rPr>
          <w:rFonts w:ascii="Times New Roman" w:eastAsia="Times New Roman" w:hAnsi="Times New Roman"/>
          <w:color w:val="000000"/>
          <w:sz w:val="28"/>
          <w:szCs w:val="28"/>
          <w:lang w:eastAsia="ru-RU"/>
        </w:rPr>
        <w:t>(в ред.</w:t>
      </w:r>
      <w:r w:rsidR="002813A4" w:rsidRPr="00CB0134">
        <w:rPr>
          <w:rFonts w:ascii="Times New Roman" w:eastAsia="Times New Roman" w:hAnsi="Times New Roman"/>
          <w:color w:val="000000"/>
          <w:sz w:val="28"/>
          <w:szCs w:val="28"/>
          <w:lang w:eastAsia="ru-RU"/>
        </w:rPr>
        <w:t xml:space="preserve"> от </w:t>
      </w:r>
      <w:r w:rsidR="002813A4" w:rsidRPr="00CB0134">
        <w:rPr>
          <w:rFonts w:ascii="Times New Roman" w:eastAsia="Times New Roman" w:hAnsi="Times New Roman"/>
          <w:sz w:val="28"/>
          <w:szCs w:val="28"/>
          <w:lang w:eastAsia="ru-RU"/>
        </w:rPr>
        <w:t xml:space="preserve">15.04.2021 № 60н) </w:t>
      </w:r>
      <w:r w:rsidRPr="00CB0134">
        <w:rPr>
          <w:rFonts w:ascii="Times New Roman" w:eastAsia="Times New Roman" w:hAnsi="Times New Roman"/>
          <w:color w:val="000000"/>
          <w:sz w:val="28"/>
          <w:szCs w:val="28"/>
          <w:lang w:eastAsia="ru-RU"/>
        </w:rPr>
        <w:t>предлагается наименован</w:t>
      </w:r>
      <w:r w:rsidR="00355515" w:rsidRPr="00CB0134">
        <w:rPr>
          <w:rFonts w:ascii="Times New Roman" w:eastAsia="Times New Roman" w:hAnsi="Times New Roman"/>
          <w:color w:val="000000"/>
          <w:sz w:val="28"/>
          <w:szCs w:val="28"/>
          <w:lang w:eastAsia="ru-RU"/>
        </w:rPr>
        <w:t>ие целевой</w:t>
      </w:r>
      <w:r w:rsidRPr="00CB0134">
        <w:rPr>
          <w:rFonts w:ascii="Times New Roman" w:eastAsia="Times New Roman" w:hAnsi="Times New Roman"/>
          <w:color w:val="000000"/>
          <w:sz w:val="28"/>
          <w:szCs w:val="28"/>
          <w:lang w:eastAsia="ru-RU"/>
        </w:rPr>
        <w:t xml:space="preserve"> стат</w:t>
      </w:r>
      <w:r w:rsidR="00355515" w:rsidRPr="00CB0134">
        <w:rPr>
          <w:rFonts w:ascii="Times New Roman" w:eastAsia="Times New Roman" w:hAnsi="Times New Roman"/>
          <w:color w:val="000000"/>
          <w:sz w:val="28"/>
          <w:szCs w:val="28"/>
          <w:lang w:eastAsia="ru-RU"/>
        </w:rPr>
        <w:t xml:space="preserve">ьи расходов </w:t>
      </w:r>
      <w:r w:rsidRPr="00CB0134">
        <w:rPr>
          <w:rFonts w:ascii="Times New Roman" w:eastAsia="Times New Roman" w:hAnsi="Times New Roman"/>
          <w:color w:val="000000"/>
          <w:sz w:val="28"/>
          <w:szCs w:val="28"/>
          <w:lang w:eastAsia="ru-RU"/>
        </w:rPr>
        <w:t xml:space="preserve">582R300000 </w:t>
      </w:r>
      <w:r w:rsidR="00355515" w:rsidRPr="00CB0134">
        <w:rPr>
          <w:rFonts w:ascii="Times New Roman" w:eastAsia="Times New Roman" w:hAnsi="Times New Roman"/>
          <w:color w:val="000000"/>
          <w:sz w:val="28"/>
          <w:szCs w:val="28"/>
          <w:lang w:eastAsia="ru-RU"/>
        </w:rPr>
        <w:t>«</w:t>
      </w:r>
      <w:r w:rsidRPr="00CB0134">
        <w:rPr>
          <w:rFonts w:ascii="Times New Roman" w:eastAsia="Times New Roman" w:hAnsi="Times New Roman"/>
          <w:color w:val="000000"/>
          <w:sz w:val="28"/>
          <w:szCs w:val="28"/>
          <w:lang w:eastAsia="ru-RU"/>
        </w:rPr>
        <w:t>Задача «Реализация регионального проекта «Безопасность дорожного движения» в рамках национального проекта «Безопасные и кач</w:t>
      </w:r>
      <w:r w:rsidR="00355515" w:rsidRPr="00CB0134">
        <w:rPr>
          <w:rFonts w:ascii="Times New Roman" w:eastAsia="Times New Roman" w:hAnsi="Times New Roman"/>
          <w:color w:val="000000"/>
          <w:sz w:val="28"/>
          <w:szCs w:val="28"/>
          <w:lang w:eastAsia="ru-RU"/>
        </w:rPr>
        <w:t>ественные автомобильные дороги» и</w:t>
      </w:r>
      <w:r w:rsidRPr="00CB0134">
        <w:rPr>
          <w:rFonts w:ascii="Times New Roman" w:eastAsia="Times New Roman" w:hAnsi="Times New Roman"/>
          <w:color w:val="000000"/>
          <w:sz w:val="28"/>
          <w:szCs w:val="28"/>
          <w:lang w:eastAsia="ru-RU"/>
        </w:rPr>
        <w:t>зложить в новой редакции</w:t>
      </w:r>
      <w:r w:rsidR="00355515" w:rsidRPr="00CB0134">
        <w:rPr>
          <w:rFonts w:ascii="Times New Roman" w:eastAsia="Times New Roman" w:hAnsi="Times New Roman"/>
          <w:color w:val="000000"/>
          <w:sz w:val="28"/>
          <w:szCs w:val="28"/>
          <w:lang w:eastAsia="ru-RU"/>
        </w:rPr>
        <w:t xml:space="preserve"> «</w:t>
      </w:r>
      <w:r w:rsidRPr="00CB0134">
        <w:rPr>
          <w:rFonts w:ascii="Times New Roman" w:eastAsia="Times New Roman" w:hAnsi="Times New Roman"/>
          <w:color w:val="000000"/>
          <w:sz w:val="28"/>
          <w:szCs w:val="28"/>
          <w:lang w:eastAsia="ru-RU"/>
        </w:rPr>
        <w:t>Задача «Реализация регионального проекта «Безопасность дорожного движения» в рамках национального проекта «Безопасные качественные дороги».</w:t>
      </w:r>
    </w:p>
    <w:p w:rsidR="0010632C" w:rsidRPr="006D15D6" w:rsidRDefault="0010632C" w:rsidP="00F20A4E">
      <w:pPr>
        <w:autoSpaceDE w:val="0"/>
        <w:autoSpaceDN w:val="0"/>
        <w:adjustRightInd w:val="0"/>
        <w:spacing w:after="0"/>
        <w:ind w:firstLine="709"/>
        <w:jc w:val="both"/>
        <w:rPr>
          <w:rFonts w:ascii="Times New Roman" w:eastAsia="Times New Roman" w:hAnsi="Times New Roman"/>
          <w:color w:val="000000"/>
          <w:sz w:val="28"/>
          <w:szCs w:val="28"/>
          <w:lang w:eastAsia="ru-RU"/>
        </w:rPr>
      </w:pP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27" w:name="_Toc87527439"/>
      <w:r w:rsidRPr="00CB0134">
        <w:rPr>
          <w:rFonts w:ascii="Times New Roman" w:hAnsi="Times New Roman" w:cs="Times New Roman"/>
          <w:color w:val="000000" w:themeColor="text1"/>
        </w:rPr>
        <w:lastRenderedPageBreak/>
        <w:t>Подраздел 0410 «Связь и информатика»</w:t>
      </w:r>
      <w:bookmarkEnd w:id="27"/>
    </w:p>
    <w:p w:rsidR="000B7161" w:rsidRPr="00CB0134" w:rsidRDefault="009530DF" w:rsidP="00F20A4E">
      <w:pPr>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bCs/>
          <w:color w:val="000000"/>
          <w:sz w:val="28"/>
          <w:szCs w:val="28"/>
          <w:lang w:eastAsia="ru-RU"/>
        </w:rPr>
        <w:t xml:space="preserve">1. </w:t>
      </w:r>
      <w:r w:rsidR="000B7161" w:rsidRPr="00CB0134">
        <w:rPr>
          <w:rFonts w:ascii="Times New Roman" w:eastAsia="Times New Roman" w:hAnsi="Times New Roman"/>
          <w:bCs/>
          <w:color w:val="000000"/>
          <w:sz w:val="28"/>
          <w:szCs w:val="28"/>
          <w:lang w:eastAsia="ru-RU"/>
        </w:rPr>
        <w:t xml:space="preserve">Предлагается перераспределить бюджетные ассигнования в сумме 771,3 тыс. руб., предусмотренные в 2021 году Министерству цифрового развития и информационных технологий Тверской области с мероприятия «Создание, развитие и эксплуатация комплекса информационных систем и ресурсов, единой информационно-телекоммуникационной сети, систем связи и телекоммуникаций» (неиспользованный остаток средств по мероприятию) на новое мероприятие «Организация предоставления государственных услуг в электронной форме». </w:t>
      </w:r>
    </w:p>
    <w:p w:rsidR="000B7161" w:rsidRPr="00CB0134" w:rsidRDefault="000B7161" w:rsidP="00F20A4E">
      <w:pPr>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bCs/>
          <w:color w:val="000000"/>
          <w:sz w:val="28"/>
          <w:szCs w:val="28"/>
          <w:lang w:eastAsia="ru-RU"/>
        </w:rPr>
        <w:t>Изменения планируется с целью разработки интерактивной формы Единого портала государственных услуг для предоставления услуги «Уведомление уполномоченного органа на осуществление контроля за вакцинацией о ходе вакцинации сотрудников организации и индивидуального предпринимателя».</w:t>
      </w:r>
    </w:p>
    <w:p w:rsidR="000B7161" w:rsidRPr="00CB0134" w:rsidRDefault="000B7161" w:rsidP="00F20A4E">
      <w:pPr>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bCs/>
          <w:color w:val="000000"/>
          <w:sz w:val="28"/>
          <w:szCs w:val="28"/>
          <w:lang w:eastAsia="ru-RU"/>
        </w:rPr>
        <w:tab/>
        <w:t>Дополнить закон целевой статьей расходов:</w:t>
      </w:r>
    </w:p>
    <w:p w:rsidR="000B7161" w:rsidRPr="00CB0134" w:rsidRDefault="000B7161" w:rsidP="00F20A4E">
      <w:pPr>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bCs/>
          <w:color w:val="000000"/>
          <w:sz w:val="28"/>
          <w:szCs w:val="28"/>
          <w:lang w:eastAsia="ru-RU"/>
        </w:rPr>
        <w:t>605D610030</w:t>
      </w:r>
      <w:r w:rsidRPr="00CB0134">
        <w:rPr>
          <w:rFonts w:ascii="Times New Roman" w:eastAsia="Times New Roman" w:hAnsi="Times New Roman"/>
          <w:b/>
          <w:bCs/>
          <w:color w:val="000000"/>
          <w:sz w:val="28"/>
          <w:szCs w:val="28"/>
          <w:lang w:eastAsia="ru-RU"/>
        </w:rPr>
        <w:t xml:space="preserve"> </w:t>
      </w:r>
      <w:r w:rsidRPr="00CB0134">
        <w:rPr>
          <w:rFonts w:ascii="Times New Roman" w:eastAsia="Times New Roman" w:hAnsi="Times New Roman"/>
          <w:bCs/>
          <w:color w:val="000000"/>
          <w:sz w:val="28"/>
          <w:szCs w:val="28"/>
          <w:lang w:eastAsia="ru-RU"/>
        </w:rPr>
        <w:t>«Организация предоставления государственных услуг в электронной форме».</w:t>
      </w:r>
    </w:p>
    <w:p w:rsidR="000B7161" w:rsidRPr="00CB0134" w:rsidRDefault="000B716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0B7161" w:rsidRPr="00CB0134" w:rsidRDefault="000B716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337 РП 0410 КЦСР 6050510010</w:t>
      </w:r>
      <w:r w:rsidRPr="00CB0134">
        <w:rPr>
          <w:rFonts w:ascii="Times New Roman" w:eastAsia="Times New Roman" w:hAnsi="Times New Roman"/>
          <w:bCs/>
          <w:color w:val="000000"/>
          <w:sz w:val="28"/>
          <w:szCs w:val="28"/>
          <w:lang w:eastAsia="ru-RU"/>
        </w:rPr>
        <w:t xml:space="preserve"> </w:t>
      </w:r>
      <w:r w:rsidRPr="00CB0134">
        <w:rPr>
          <w:rFonts w:ascii="Times New Roman" w:eastAsia="Times New Roman" w:hAnsi="Times New Roman"/>
          <w:sz w:val="28"/>
          <w:szCs w:val="28"/>
          <w:lang w:eastAsia="ru-RU"/>
        </w:rPr>
        <w:t xml:space="preserve">КВР 200 </w:t>
      </w:r>
      <w:r w:rsidR="009530DF" w:rsidRPr="00CB0134">
        <w:rPr>
          <w:rFonts w:ascii="Times New Roman" w:eastAsia="Times New Roman" w:hAnsi="Times New Roman"/>
          <w:sz w:val="28"/>
          <w:szCs w:val="28"/>
          <w:lang w:eastAsia="ru-RU"/>
        </w:rPr>
        <w:sym w:font="Symbol" w:char="F02D"/>
      </w:r>
      <w:r w:rsidRPr="00CB0134">
        <w:rPr>
          <w:rFonts w:ascii="Times New Roman" w:eastAsia="Times New Roman" w:hAnsi="Times New Roman"/>
          <w:sz w:val="28"/>
          <w:szCs w:val="28"/>
          <w:lang w:eastAsia="ru-RU"/>
        </w:rPr>
        <w:t xml:space="preserve"> </w:t>
      </w:r>
      <w:r w:rsidRPr="00CB0134">
        <w:rPr>
          <w:rFonts w:ascii="Times New Roman" w:eastAsia="Times New Roman" w:hAnsi="Times New Roman"/>
          <w:bCs/>
          <w:color w:val="000000"/>
          <w:sz w:val="28"/>
          <w:szCs w:val="28"/>
          <w:lang w:eastAsia="ru-RU"/>
        </w:rPr>
        <w:t xml:space="preserve">771,3 </w:t>
      </w:r>
      <w:r w:rsidRPr="00CB0134">
        <w:rPr>
          <w:rFonts w:ascii="Times New Roman" w:eastAsia="Times New Roman" w:hAnsi="Times New Roman"/>
          <w:sz w:val="28"/>
          <w:szCs w:val="28"/>
          <w:lang w:eastAsia="ru-RU"/>
        </w:rPr>
        <w:t>тыс. руб.</w:t>
      </w:r>
    </w:p>
    <w:p w:rsidR="000B7161" w:rsidRPr="00CB0134" w:rsidRDefault="000B7161" w:rsidP="00F20A4E">
      <w:pPr>
        <w:spacing w:after="0"/>
        <w:ind w:firstLine="709"/>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337 РП 0410 КЦСР 605D610030 КВР 200 + 771,3 тыс. руб.</w:t>
      </w:r>
    </w:p>
    <w:p w:rsidR="000B7161" w:rsidRPr="00CB0134" w:rsidRDefault="000B7161" w:rsidP="00F20A4E">
      <w:pPr>
        <w:spacing w:after="0"/>
        <w:ind w:firstLine="709"/>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12,13, 15 к закону.</w:t>
      </w:r>
    </w:p>
    <w:p w:rsidR="00D27343" w:rsidRPr="00CB0134" w:rsidRDefault="009530D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2. </w:t>
      </w:r>
      <w:r w:rsidR="00D27343" w:rsidRPr="00CB0134">
        <w:rPr>
          <w:rFonts w:ascii="Times New Roman" w:eastAsia="Times New Roman" w:hAnsi="Times New Roman"/>
          <w:sz w:val="28"/>
          <w:szCs w:val="28"/>
          <w:lang w:eastAsia="ru-RU"/>
        </w:rPr>
        <w:t>Предлагается уменьшить бюджетные ассигнования, предусмотренные в 2021 году Министерству экономического развития Тверской области</w:t>
      </w:r>
      <w:r w:rsidR="00D27343" w:rsidRPr="00CB0134">
        <w:rPr>
          <w:rFonts w:ascii="Times New Roman" w:eastAsia="Times New Roman" w:hAnsi="Times New Roman"/>
          <w:color w:val="000000"/>
          <w:sz w:val="28"/>
          <w:szCs w:val="28"/>
          <w:lang w:eastAsia="ru-RU"/>
        </w:rPr>
        <w:t xml:space="preserve"> в рамках реализации государственной программы Тверской области </w:t>
      </w:r>
      <w:r w:rsidR="00D27343" w:rsidRPr="00CB0134">
        <w:rPr>
          <w:rFonts w:ascii="Times New Roman" w:eastAsia="Times New Roman" w:hAnsi="Times New Roman"/>
          <w:sz w:val="28"/>
          <w:szCs w:val="28"/>
          <w:lang w:eastAsia="ru-RU"/>
        </w:rPr>
        <w:t xml:space="preserve">«Эффективное развитие экономики, инвестиционной и предпринимательской среды Тверской области" на 2020 - 2025 годы» по мероприятию «Создание, развитие, ввод в эксплуатацию и сопровождение информационной системы управления проектной деятельностью» на сумму </w:t>
      </w:r>
      <w:r w:rsidR="000E626F" w:rsidRPr="00CB0134">
        <w:rPr>
          <w:rFonts w:ascii="Times New Roman" w:eastAsia="Times New Roman" w:hAnsi="Times New Roman"/>
          <w:sz w:val="28"/>
          <w:szCs w:val="28"/>
          <w:lang w:eastAsia="ru-RU"/>
        </w:rPr>
        <w:t>4</w:t>
      </w:r>
      <w:r w:rsidR="000E626F" w:rsidRPr="00CB0134">
        <w:rPr>
          <w:rFonts w:ascii="Times New Roman" w:eastAsia="Times New Roman" w:hAnsi="Times New Roman"/>
          <w:sz w:val="28"/>
          <w:szCs w:val="28"/>
          <w:lang w:val="en-US" w:eastAsia="ru-RU"/>
        </w:rPr>
        <w:t> </w:t>
      </w:r>
      <w:r w:rsidR="000E626F" w:rsidRPr="00CB0134">
        <w:rPr>
          <w:rFonts w:ascii="Times New Roman" w:eastAsia="Times New Roman" w:hAnsi="Times New Roman"/>
          <w:sz w:val="28"/>
          <w:szCs w:val="28"/>
          <w:lang w:eastAsia="ru-RU"/>
        </w:rPr>
        <w:t>400</w:t>
      </w:r>
      <w:r w:rsidR="00D27343" w:rsidRPr="00CB0134">
        <w:rPr>
          <w:rFonts w:ascii="Times New Roman" w:eastAsia="Times New Roman" w:hAnsi="Times New Roman"/>
          <w:sz w:val="28"/>
          <w:szCs w:val="28"/>
          <w:lang w:eastAsia="ru-RU"/>
        </w:rPr>
        <w:t xml:space="preserve"> тыс. руб. в связи с отсутствием необходимости разработки и внедрения АИС ПУ в 2021 году.  </w:t>
      </w:r>
    </w:p>
    <w:p w:rsidR="00D27343" w:rsidRPr="00CB0134" w:rsidRDefault="00D27343"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9530DF" w:rsidRPr="00CB0134" w:rsidRDefault="00D27343"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013 РП 0410 КЦСР 6040210010 КВР 200 </w:t>
      </w:r>
      <w:r w:rsidRPr="00CB0134">
        <w:rPr>
          <w:rFonts w:ascii="Times New Roman" w:eastAsia="Times New Roman" w:hAnsi="Times New Roman"/>
          <w:sz w:val="28"/>
          <w:szCs w:val="28"/>
          <w:lang w:eastAsia="ru-RU"/>
        </w:rPr>
        <w:sym w:font="Symbol" w:char="F02D"/>
      </w:r>
      <w:r w:rsidRPr="00CB0134">
        <w:rPr>
          <w:rFonts w:ascii="Times New Roman" w:eastAsia="Times New Roman" w:hAnsi="Times New Roman"/>
          <w:sz w:val="28"/>
          <w:szCs w:val="28"/>
          <w:lang w:eastAsia="ru-RU"/>
        </w:rPr>
        <w:t xml:space="preserve"> </w:t>
      </w:r>
      <w:r w:rsidR="000E626F" w:rsidRPr="00CB0134">
        <w:rPr>
          <w:rFonts w:ascii="Times New Roman" w:eastAsia="Times New Roman" w:hAnsi="Times New Roman"/>
          <w:sz w:val="28"/>
          <w:szCs w:val="28"/>
          <w:lang w:eastAsia="ru-RU"/>
        </w:rPr>
        <w:t>4</w:t>
      </w:r>
      <w:r w:rsidR="000E626F" w:rsidRPr="00CB0134">
        <w:rPr>
          <w:rFonts w:ascii="Times New Roman" w:eastAsia="Times New Roman" w:hAnsi="Times New Roman"/>
          <w:sz w:val="28"/>
          <w:szCs w:val="28"/>
          <w:lang w:val="en-US" w:eastAsia="ru-RU"/>
        </w:rPr>
        <w:t> </w:t>
      </w:r>
      <w:r w:rsidR="000E626F" w:rsidRPr="00CB0134">
        <w:rPr>
          <w:rFonts w:ascii="Times New Roman" w:eastAsia="Times New Roman" w:hAnsi="Times New Roman"/>
          <w:sz w:val="28"/>
          <w:szCs w:val="28"/>
          <w:lang w:eastAsia="ru-RU"/>
        </w:rPr>
        <w:t>400</w:t>
      </w:r>
      <w:r w:rsidRPr="00CB0134">
        <w:rPr>
          <w:rFonts w:ascii="Times New Roman" w:eastAsia="Times New Roman" w:hAnsi="Times New Roman"/>
          <w:sz w:val="28"/>
          <w:szCs w:val="28"/>
          <w:lang w:eastAsia="ru-RU"/>
        </w:rPr>
        <w:t xml:space="preserve"> тыс. рублей.</w:t>
      </w:r>
    </w:p>
    <w:p w:rsidR="00D27343" w:rsidRPr="00CB0134" w:rsidRDefault="00D27343" w:rsidP="00F20A4E">
      <w:pPr>
        <w:spacing w:after="0"/>
        <w:ind w:firstLine="709"/>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6B0221" w:rsidRPr="00CB0134" w:rsidRDefault="006B0221" w:rsidP="00F20A4E">
      <w:pPr>
        <w:spacing w:after="0"/>
        <w:ind w:firstLine="709"/>
        <w:jc w:val="both"/>
        <w:rPr>
          <w:rFonts w:ascii="Times New Roman" w:eastAsia="Times New Roman" w:hAnsi="Times New Roman"/>
          <w:color w:val="000000"/>
          <w:sz w:val="28"/>
          <w:szCs w:val="28"/>
          <w:lang w:eastAsia="ru-RU"/>
        </w:rPr>
      </w:pPr>
    </w:p>
    <w:p w:rsidR="003778B4" w:rsidRPr="00CB0134" w:rsidRDefault="003778B4" w:rsidP="00F20A4E">
      <w:pPr>
        <w:pStyle w:val="4"/>
        <w:tabs>
          <w:tab w:val="left" w:pos="0"/>
        </w:tabs>
        <w:spacing w:before="0" w:after="0"/>
        <w:ind w:right="-2" w:firstLine="709"/>
        <w:jc w:val="center"/>
        <w:rPr>
          <w:rFonts w:ascii="Times New Roman" w:hAnsi="Times New Roman" w:cs="Times New Roman"/>
          <w:color w:val="000000" w:themeColor="text1"/>
        </w:rPr>
      </w:pPr>
      <w:bookmarkStart w:id="28" w:name="_Toc87527440"/>
      <w:r w:rsidRPr="00CB0134">
        <w:rPr>
          <w:rFonts w:ascii="Times New Roman" w:hAnsi="Times New Roman" w:cs="Times New Roman"/>
          <w:color w:val="000000" w:themeColor="text1"/>
        </w:rPr>
        <w:t>Подраздел 0412 «Другие вопросы в области национальной экономики»</w:t>
      </w:r>
      <w:bookmarkEnd w:id="28"/>
    </w:p>
    <w:p w:rsidR="001D68EE" w:rsidRPr="00CB0134" w:rsidRDefault="00F41BE0" w:rsidP="00F20A4E">
      <w:pPr>
        <w:autoSpaceDE w:val="0"/>
        <w:autoSpaceDN w:val="0"/>
        <w:adjustRightInd w:val="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1. </w:t>
      </w:r>
      <w:r w:rsidR="001D68EE" w:rsidRPr="00CB0134">
        <w:rPr>
          <w:rFonts w:ascii="Times New Roman" w:eastAsiaTheme="minorHAnsi" w:hAnsi="Times New Roman"/>
          <w:sz w:val="28"/>
          <w:szCs w:val="28"/>
        </w:rPr>
        <w:t>Предлагается уменьшить бюджетные ассигнования, предусмотренные в 2021 году Министерству экономического развития</w:t>
      </w:r>
      <w:r w:rsidR="001D68EE" w:rsidRPr="00CB0134">
        <w:rPr>
          <w:rFonts w:ascii="Times New Roman" w:hAnsi="Times New Roman"/>
          <w:sz w:val="28"/>
          <w:szCs w:val="28"/>
        </w:rPr>
        <w:t xml:space="preserve"> Тверской области</w:t>
      </w:r>
      <w:r w:rsidR="001D68EE" w:rsidRPr="00CB0134">
        <w:rPr>
          <w:rFonts w:ascii="Times New Roman" w:eastAsiaTheme="minorHAnsi" w:hAnsi="Times New Roman"/>
          <w:sz w:val="28"/>
          <w:szCs w:val="28"/>
        </w:rPr>
        <w:t>, в том числе:</w:t>
      </w:r>
    </w:p>
    <w:p w:rsidR="001D68EE" w:rsidRPr="00CB0134" w:rsidRDefault="001D68EE" w:rsidP="00F20A4E">
      <w:pPr>
        <w:autoSpaceDE w:val="0"/>
        <w:autoSpaceDN w:val="0"/>
        <w:adjustRightInd w:val="0"/>
        <w:spacing w:after="0"/>
        <w:ind w:firstLine="709"/>
        <w:jc w:val="both"/>
        <w:rPr>
          <w:rFonts w:ascii="Times New Roman" w:hAnsi="Times New Roman"/>
          <w:bCs/>
          <w:sz w:val="28"/>
          <w:szCs w:val="28"/>
        </w:rPr>
      </w:pPr>
      <w:r w:rsidRPr="00CB0134">
        <w:rPr>
          <w:rFonts w:ascii="Times New Roman" w:eastAsiaTheme="minorHAnsi" w:hAnsi="Times New Roman"/>
          <w:sz w:val="28"/>
          <w:szCs w:val="28"/>
        </w:rPr>
        <w:lastRenderedPageBreak/>
        <w:t>- п</w:t>
      </w:r>
      <w:r w:rsidRPr="00CB0134">
        <w:rPr>
          <w:rFonts w:ascii="Times New Roman" w:hAnsi="Times New Roman"/>
          <w:bCs/>
          <w:sz w:val="28"/>
          <w:szCs w:val="28"/>
          <w:lang w:val="x-none"/>
        </w:rPr>
        <w:t xml:space="preserve">о мероприятию «Содействие реализации мероприятий по строительству и (или) реконструкции объектов инфраструктуры </w:t>
      </w:r>
      <w:proofErr w:type="spellStart"/>
      <w:r w:rsidRPr="00CB0134">
        <w:rPr>
          <w:rFonts w:ascii="Times New Roman" w:hAnsi="Times New Roman"/>
          <w:bCs/>
          <w:sz w:val="28"/>
          <w:szCs w:val="28"/>
          <w:lang w:val="x-none"/>
        </w:rPr>
        <w:t>монопрофильных</w:t>
      </w:r>
      <w:proofErr w:type="spellEnd"/>
      <w:r w:rsidRPr="00CB0134">
        <w:rPr>
          <w:rFonts w:ascii="Times New Roman" w:hAnsi="Times New Roman"/>
          <w:bCs/>
          <w:sz w:val="28"/>
          <w:szCs w:val="28"/>
          <w:lang w:val="x-none"/>
        </w:rPr>
        <w:t xml:space="preserve"> муниципальных образований Тверской области для реализации новых инвестиционных проектов» на </w:t>
      </w:r>
      <w:r w:rsidRPr="00CB0134">
        <w:rPr>
          <w:rFonts w:ascii="Times New Roman" w:hAnsi="Times New Roman"/>
          <w:bCs/>
          <w:sz w:val="28"/>
          <w:szCs w:val="28"/>
        </w:rPr>
        <w:t xml:space="preserve">сумму </w:t>
      </w:r>
      <w:r w:rsidRPr="00CB0134">
        <w:rPr>
          <w:rFonts w:ascii="Times New Roman" w:hAnsi="Times New Roman"/>
          <w:bCs/>
          <w:sz w:val="28"/>
          <w:szCs w:val="28"/>
          <w:lang w:val="x-none"/>
        </w:rPr>
        <w:t xml:space="preserve">32 310,6 тыс. руб. </w:t>
      </w:r>
      <w:r w:rsidRPr="00CB0134">
        <w:rPr>
          <w:rFonts w:ascii="Times New Roman" w:hAnsi="Times New Roman"/>
          <w:bCs/>
          <w:sz w:val="28"/>
          <w:szCs w:val="28"/>
        </w:rPr>
        <w:t xml:space="preserve">в связи с отсутствием возможности его реализации в 2021 году. </w:t>
      </w:r>
      <w:r w:rsidRPr="00CB0134">
        <w:rPr>
          <w:rFonts w:ascii="Times New Roman" w:hAnsi="Times New Roman"/>
          <w:bCs/>
          <w:color w:val="000000"/>
          <w:sz w:val="28"/>
          <w:szCs w:val="28"/>
        </w:rPr>
        <w:t xml:space="preserve">Бюджетные ассигнования предусматривались в целях обеспечения </w:t>
      </w:r>
      <w:proofErr w:type="spellStart"/>
      <w:r w:rsidRPr="00CB0134">
        <w:rPr>
          <w:rFonts w:ascii="Times New Roman" w:hAnsi="Times New Roman"/>
          <w:bCs/>
          <w:color w:val="000000"/>
          <w:sz w:val="28"/>
          <w:szCs w:val="28"/>
        </w:rPr>
        <w:t>софинансирования</w:t>
      </w:r>
      <w:proofErr w:type="spellEnd"/>
      <w:r w:rsidRPr="00CB0134">
        <w:rPr>
          <w:rFonts w:ascii="Times New Roman" w:hAnsi="Times New Roman"/>
          <w:bCs/>
          <w:color w:val="000000"/>
          <w:sz w:val="28"/>
          <w:szCs w:val="28"/>
        </w:rPr>
        <w:t xml:space="preserve"> субсидии, предоставляемой некоммерческой организацией «Фонд развития моногородов», который в соответствии с распоряжением Правительства Российской Федерации от 31.12.2020 № 3710-р находится в стадии ликвидации</w:t>
      </w:r>
      <w:r w:rsidRPr="00CB0134">
        <w:rPr>
          <w:rFonts w:ascii="Times New Roman" w:hAnsi="Times New Roman"/>
          <w:bCs/>
          <w:sz w:val="28"/>
          <w:szCs w:val="28"/>
        </w:rPr>
        <w:t>;</w:t>
      </w:r>
    </w:p>
    <w:p w:rsidR="00F41BE0" w:rsidRPr="00CB0134" w:rsidRDefault="001D68EE" w:rsidP="00F20A4E">
      <w:pPr>
        <w:spacing w:after="0"/>
        <w:ind w:firstLine="709"/>
        <w:jc w:val="both"/>
        <w:rPr>
          <w:rFonts w:ascii="Times New Roman" w:hAnsi="Times New Roman"/>
          <w:bCs/>
          <w:color w:val="000000"/>
          <w:sz w:val="28"/>
          <w:szCs w:val="28"/>
        </w:rPr>
      </w:pPr>
      <w:r w:rsidRPr="00CB0134">
        <w:rPr>
          <w:rFonts w:ascii="Times New Roman" w:hAnsi="Times New Roman"/>
          <w:bCs/>
          <w:color w:val="000000"/>
          <w:sz w:val="28"/>
          <w:szCs w:val="28"/>
        </w:rPr>
        <w:t xml:space="preserve">- по мероприятию «Организация и проведение международных и межрегиональных </w:t>
      </w:r>
      <w:proofErr w:type="spellStart"/>
      <w:r w:rsidRPr="00CB0134">
        <w:rPr>
          <w:rFonts w:ascii="Times New Roman" w:hAnsi="Times New Roman"/>
          <w:bCs/>
          <w:color w:val="000000"/>
          <w:sz w:val="28"/>
          <w:szCs w:val="28"/>
        </w:rPr>
        <w:t>конгрессно</w:t>
      </w:r>
      <w:proofErr w:type="spellEnd"/>
      <w:r w:rsidRPr="00CB0134">
        <w:rPr>
          <w:rFonts w:ascii="Times New Roman" w:hAnsi="Times New Roman"/>
          <w:bCs/>
          <w:color w:val="000000"/>
          <w:sz w:val="28"/>
          <w:szCs w:val="28"/>
        </w:rPr>
        <w:t>-выставочных мероприятий, визитов иностранных должностных лиц, предпринимателей, представителей общественно значимых организаций в Тверскую область, а также визитов представителей из других регионов РФ и бизнес-миссий с участием официальных делегаций Правительства Тверско</w:t>
      </w:r>
      <w:r w:rsidR="00F41BE0" w:rsidRPr="00CB0134">
        <w:rPr>
          <w:rFonts w:ascii="Times New Roman" w:hAnsi="Times New Roman"/>
          <w:bCs/>
          <w:color w:val="000000"/>
          <w:sz w:val="28"/>
          <w:szCs w:val="28"/>
        </w:rPr>
        <w:t>й области» на сумму</w:t>
      </w:r>
      <w:r w:rsidR="00F41BE0" w:rsidRPr="00CB0134">
        <w:rPr>
          <w:rFonts w:ascii="Times New Roman" w:hAnsi="Times New Roman"/>
          <w:bCs/>
          <w:color w:val="000000"/>
          <w:sz w:val="28"/>
          <w:szCs w:val="28"/>
          <w:lang w:val="en-US"/>
        </w:rPr>
        <w:t> </w:t>
      </w:r>
      <w:r w:rsidRPr="00CB0134">
        <w:rPr>
          <w:rFonts w:ascii="Times New Roman" w:hAnsi="Times New Roman"/>
          <w:bCs/>
          <w:color w:val="000000"/>
          <w:sz w:val="28"/>
          <w:szCs w:val="28"/>
        </w:rPr>
        <w:t>5 125,7</w:t>
      </w:r>
      <w:r w:rsidR="00F41BE0" w:rsidRPr="00CB0134">
        <w:rPr>
          <w:rFonts w:ascii="Times New Roman" w:hAnsi="Times New Roman"/>
          <w:bCs/>
          <w:color w:val="000000"/>
          <w:sz w:val="28"/>
          <w:szCs w:val="28"/>
          <w:lang w:val="en-US"/>
        </w:rPr>
        <w:t> </w:t>
      </w:r>
      <w:r w:rsidRPr="00CB0134">
        <w:rPr>
          <w:rFonts w:ascii="Times New Roman" w:hAnsi="Times New Roman"/>
          <w:bCs/>
          <w:color w:val="000000"/>
          <w:sz w:val="28"/>
          <w:szCs w:val="28"/>
        </w:rPr>
        <w:t>тыс.</w:t>
      </w:r>
      <w:r w:rsidR="00F41BE0" w:rsidRPr="00CB0134">
        <w:rPr>
          <w:rFonts w:ascii="Times New Roman" w:hAnsi="Times New Roman"/>
          <w:bCs/>
          <w:color w:val="000000"/>
          <w:sz w:val="28"/>
          <w:szCs w:val="28"/>
          <w:lang w:val="en-US"/>
        </w:rPr>
        <w:t> </w:t>
      </w:r>
      <w:r w:rsidRPr="00CB0134">
        <w:rPr>
          <w:rFonts w:ascii="Times New Roman" w:hAnsi="Times New Roman"/>
          <w:bCs/>
          <w:color w:val="000000"/>
          <w:sz w:val="28"/>
          <w:szCs w:val="28"/>
        </w:rPr>
        <w:t>руб. в 2021 г</w:t>
      </w:r>
      <w:r w:rsidR="00F41BE0" w:rsidRPr="00CB0134">
        <w:rPr>
          <w:rFonts w:ascii="Times New Roman" w:hAnsi="Times New Roman"/>
          <w:bCs/>
          <w:color w:val="000000"/>
          <w:sz w:val="28"/>
          <w:szCs w:val="28"/>
        </w:rPr>
        <w:t>.</w:t>
      </w:r>
    </w:p>
    <w:p w:rsidR="00F41BE0" w:rsidRPr="00CB0134" w:rsidRDefault="00F41BE0" w:rsidP="00F20A4E">
      <w:pPr>
        <w:spacing w:after="0"/>
        <w:ind w:firstLine="709"/>
        <w:jc w:val="both"/>
        <w:rPr>
          <w:rFonts w:ascii="Times New Roman" w:hAnsi="Times New Roman"/>
          <w:bCs/>
          <w:color w:val="000000"/>
          <w:sz w:val="28"/>
          <w:szCs w:val="28"/>
        </w:rPr>
      </w:pPr>
      <w:r w:rsidRPr="00CB0134">
        <w:rPr>
          <w:rFonts w:ascii="Times New Roman" w:hAnsi="Times New Roman"/>
          <w:bCs/>
          <w:color w:val="000000"/>
          <w:sz w:val="28"/>
          <w:szCs w:val="28"/>
        </w:rPr>
        <w:t xml:space="preserve">Данные средства предлагается направить на мероприятия «Обеспечение предоставления государственных и муниципальных услуг ГАУ «МФЦ» в рамках государственного задания» (РП 0113) и </w:t>
      </w:r>
      <w:r w:rsidRPr="00CB0134">
        <w:rPr>
          <w:rFonts w:ascii="Times New Roman" w:hAnsi="Times New Roman"/>
          <w:sz w:val="28"/>
          <w:szCs w:val="28"/>
        </w:rPr>
        <w:t>«Предоставление субсидий ГАУ «МФЦ» на иные цели на открытие новых филиалов, капитальный, текущий ремонт, оснащение (дооснащение) филиалов ГАУ «МФЦ» для оплаты проведения работ по открытию дополнительного филиала ГАУ «МФЦ» в г. Ржев</w:t>
      </w:r>
      <w:r w:rsidRPr="00CB0134">
        <w:rPr>
          <w:rFonts w:ascii="Times New Roman" w:hAnsi="Times New Roman"/>
          <w:bCs/>
          <w:sz w:val="28"/>
          <w:szCs w:val="28"/>
          <w:lang w:val="x-none"/>
        </w:rPr>
        <w:t xml:space="preserve"> </w:t>
      </w:r>
      <w:r w:rsidRPr="00CB0134">
        <w:rPr>
          <w:rFonts w:ascii="Times New Roman" w:hAnsi="Times New Roman"/>
          <w:bCs/>
          <w:sz w:val="28"/>
          <w:szCs w:val="28"/>
        </w:rPr>
        <w:t>(РП 0113).</w:t>
      </w:r>
    </w:p>
    <w:p w:rsidR="001D68EE" w:rsidRPr="00CB0134" w:rsidRDefault="00F41BE0" w:rsidP="00F20A4E">
      <w:pPr>
        <w:spacing w:after="0"/>
        <w:ind w:firstLine="709"/>
        <w:rPr>
          <w:rFonts w:ascii="Times New Roman" w:hAnsi="Times New Roman"/>
          <w:sz w:val="28"/>
          <w:szCs w:val="28"/>
        </w:rPr>
      </w:pPr>
      <w:r w:rsidRPr="00CB0134">
        <w:rPr>
          <w:rFonts w:ascii="Times New Roman" w:hAnsi="Times New Roman"/>
          <w:bCs/>
          <w:sz w:val="28"/>
          <w:szCs w:val="28"/>
        </w:rPr>
        <w:t>И</w:t>
      </w:r>
      <w:r w:rsidR="001D68EE" w:rsidRPr="00CB0134">
        <w:rPr>
          <w:rFonts w:ascii="Times New Roman" w:hAnsi="Times New Roman"/>
          <w:sz w:val="28"/>
          <w:szCs w:val="28"/>
        </w:rPr>
        <w:t xml:space="preserve">зменения отразить по КБК:   </w:t>
      </w:r>
    </w:p>
    <w:p w:rsidR="001D68EE" w:rsidRPr="00CB0134" w:rsidRDefault="001D68EE" w:rsidP="00F20A4E">
      <w:pPr>
        <w:spacing w:after="0"/>
        <w:ind w:firstLine="709"/>
        <w:rPr>
          <w:rFonts w:ascii="Times New Roman" w:hAnsi="Times New Roman"/>
          <w:sz w:val="28"/>
          <w:szCs w:val="28"/>
        </w:rPr>
      </w:pPr>
      <w:r w:rsidRPr="00CB0134">
        <w:rPr>
          <w:rFonts w:ascii="Times New Roman" w:hAnsi="Times New Roman"/>
          <w:sz w:val="28"/>
          <w:szCs w:val="28"/>
        </w:rPr>
        <w:tab/>
      </w:r>
      <w:r w:rsidRPr="00CB0134">
        <w:rPr>
          <w:rFonts w:ascii="Times New Roman" w:hAnsi="Times New Roman"/>
          <w:sz w:val="28"/>
          <w:szCs w:val="28"/>
        </w:rPr>
        <w:tab/>
        <w:t xml:space="preserve">ППП 013 РП 0412 КЦСР 6020111270 КВР 500 </w:t>
      </w:r>
      <w:r w:rsidR="00F41BE0" w:rsidRPr="00CB0134">
        <w:rPr>
          <w:rFonts w:ascii="Times New Roman" w:hAnsi="Times New Roman"/>
          <w:sz w:val="28"/>
          <w:szCs w:val="28"/>
        </w:rPr>
        <w:t>−</w:t>
      </w:r>
      <w:r w:rsidRPr="00CB0134">
        <w:rPr>
          <w:rFonts w:ascii="Times New Roman" w:hAnsi="Times New Roman"/>
          <w:sz w:val="28"/>
          <w:szCs w:val="28"/>
        </w:rPr>
        <w:t xml:space="preserve"> 32 310,6 тыс. рублей.</w:t>
      </w:r>
    </w:p>
    <w:p w:rsidR="001D68EE" w:rsidRPr="00CB0134" w:rsidRDefault="001D68EE" w:rsidP="00F20A4E">
      <w:pPr>
        <w:spacing w:after="0"/>
        <w:ind w:firstLine="709"/>
        <w:rPr>
          <w:rFonts w:ascii="Times New Roman" w:hAnsi="Times New Roman"/>
          <w:sz w:val="28"/>
          <w:szCs w:val="28"/>
        </w:rPr>
      </w:pPr>
      <w:r w:rsidRPr="00CB0134">
        <w:rPr>
          <w:rFonts w:ascii="Times New Roman" w:hAnsi="Times New Roman"/>
          <w:sz w:val="28"/>
          <w:szCs w:val="28"/>
        </w:rPr>
        <w:t xml:space="preserve">ППП 013 РП 0412 КЦСР 6070210070 КВР 600 </w:t>
      </w:r>
      <w:r w:rsidR="00F41BE0" w:rsidRPr="00CB0134">
        <w:rPr>
          <w:rFonts w:ascii="Times New Roman" w:hAnsi="Times New Roman"/>
          <w:sz w:val="28"/>
          <w:szCs w:val="28"/>
        </w:rPr>
        <w:t>−</w:t>
      </w:r>
      <w:r w:rsidRPr="00CB0134">
        <w:rPr>
          <w:rFonts w:ascii="Times New Roman" w:hAnsi="Times New Roman"/>
          <w:sz w:val="28"/>
          <w:szCs w:val="28"/>
        </w:rPr>
        <w:t xml:space="preserve"> 5 125,7 тыс. рублей.</w:t>
      </w:r>
    </w:p>
    <w:p w:rsidR="001D68EE" w:rsidRPr="00CB0134" w:rsidRDefault="001D68EE" w:rsidP="00F20A4E">
      <w:pPr>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15, к закону.</w:t>
      </w:r>
    </w:p>
    <w:p w:rsidR="003C1F29" w:rsidRPr="00CB0134" w:rsidRDefault="00F41BE0" w:rsidP="00F20A4E">
      <w:pPr>
        <w:autoSpaceDE w:val="0"/>
        <w:autoSpaceDN w:val="0"/>
        <w:adjustRightInd w:val="0"/>
        <w:spacing w:after="0"/>
        <w:ind w:firstLine="709"/>
        <w:contextualSpacing/>
        <w:jc w:val="both"/>
        <w:rPr>
          <w:rFonts w:ascii="Times New Roman" w:hAnsi="Times New Roman"/>
          <w:sz w:val="28"/>
          <w:szCs w:val="28"/>
        </w:rPr>
      </w:pPr>
      <w:r w:rsidRPr="00CB0134">
        <w:rPr>
          <w:rFonts w:ascii="Times New Roman" w:hAnsi="Times New Roman"/>
          <w:sz w:val="28"/>
          <w:szCs w:val="28"/>
        </w:rPr>
        <w:t xml:space="preserve">2. </w:t>
      </w:r>
      <w:r w:rsidR="003C1F29" w:rsidRPr="00CB0134">
        <w:rPr>
          <w:rFonts w:ascii="Times New Roman" w:hAnsi="Times New Roman"/>
          <w:sz w:val="28"/>
          <w:szCs w:val="28"/>
        </w:rPr>
        <w:t>Предлагается увеличить в 2021 году бюджетные ассигнования по Министерству экономического развития Тверской области на 31 664,8 тыс. руб. на предоставление некоммерческим организациям субсидий из областного бюджета Тверской области на разработку документации, необходимой для реализации проектов муниципальных образований Тверской области – победителей Всероссийского конкурса лучших проектов создания комфортной городской среды (</w:t>
      </w:r>
      <w:r w:rsidR="00F404F8" w:rsidRPr="00CB0134">
        <w:rPr>
          <w:rFonts w:ascii="Times New Roman" w:hAnsi="Times New Roman"/>
          <w:sz w:val="28"/>
          <w:szCs w:val="28"/>
        </w:rPr>
        <w:t>приложение 25 к пояснительной записке).</w:t>
      </w:r>
      <w:r w:rsidR="00BD2DA9" w:rsidRPr="00CB0134">
        <w:rPr>
          <w:rFonts w:ascii="Times New Roman" w:hAnsi="Times New Roman"/>
          <w:sz w:val="28"/>
          <w:szCs w:val="28"/>
        </w:rPr>
        <w:t xml:space="preserve"> За счет дотации</w:t>
      </w:r>
      <w:r w:rsidR="00722F3D" w:rsidRPr="00CB0134">
        <w:rPr>
          <w:rFonts w:ascii="Times New Roman" w:hAnsi="Times New Roman"/>
          <w:sz w:val="28"/>
          <w:szCs w:val="28"/>
        </w:rPr>
        <w:t>.</w:t>
      </w:r>
    </w:p>
    <w:p w:rsidR="003C1F29" w:rsidRPr="00CB0134" w:rsidRDefault="00F41BE0" w:rsidP="00F20A4E">
      <w:pPr>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F41BE0" w:rsidRPr="00CB0134" w:rsidRDefault="00F41BE0" w:rsidP="00F20A4E">
      <w:pPr>
        <w:spacing w:after="0"/>
        <w:ind w:firstLine="709"/>
        <w:jc w:val="both"/>
        <w:rPr>
          <w:rFonts w:ascii="Times New Roman" w:hAnsi="Times New Roman"/>
          <w:sz w:val="28"/>
          <w:szCs w:val="28"/>
        </w:rPr>
      </w:pPr>
      <w:r w:rsidRPr="00CB0134">
        <w:rPr>
          <w:rFonts w:ascii="Times New Roman" w:hAnsi="Times New Roman"/>
          <w:sz w:val="28"/>
          <w:szCs w:val="28"/>
        </w:rPr>
        <w:lastRenderedPageBreak/>
        <w:t>593</w:t>
      </w:r>
      <w:r w:rsidRPr="00CB0134">
        <w:rPr>
          <w:rFonts w:ascii="Times New Roman" w:hAnsi="Times New Roman"/>
          <w:sz w:val="28"/>
          <w:szCs w:val="28"/>
          <w:lang w:val="en-US"/>
        </w:rPr>
        <w:t>F</w:t>
      </w:r>
      <w:r w:rsidRPr="00CB0134">
        <w:rPr>
          <w:rFonts w:ascii="Times New Roman" w:hAnsi="Times New Roman"/>
          <w:sz w:val="28"/>
          <w:szCs w:val="28"/>
        </w:rPr>
        <w:t xml:space="preserve">210010 </w:t>
      </w:r>
      <w:r w:rsidR="00CB15F7" w:rsidRPr="00CB0134">
        <w:rPr>
          <w:rFonts w:ascii="Times New Roman" w:hAnsi="Times New Roman"/>
          <w:sz w:val="28"/>
          <w:szCs w:val="28"/>
        </w:rPr>
        <w:t>«Субсидии некоммерческим организациям на разработку документации, необходимой для реализации проектов муниципальных образований Тверской области – победителей Всероссийского конкурса лучших проектов создания комфортной городской среды».</w:t>
      </w:r>
    </w:p>
    <w:p w:rsidR="003C1F29" w:rsidRPr="00CB0134" w:rsidRDefault="003C1F29"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3C1F29" w:rsidRPr="00CB0134" w:rsidRDefault="003C1F29"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2021 год </w:t>
      </w:r>
    </w:p>
    <w:p w:rsidR="003C1F29" w:rsidRPr="00CB0134" w:rsidRDefault="003C1F29" w:rsidP="00F20A4E">
      <w:pPr>
        <w:spacing w:after="0"/>
        <w:ind w:firstLine="709"/>
        <w:jc w:val="both"/>
        <w:rPr>
          <w:rFonts w:ascii="Times New Roman" w:hAnsi="Times New Roman"/>
          <w:sz w:val="28"/>
          <w:szCs w:val="28"/>
        </w:rPr>
      </w:pPr>
      <w:r w:rsidRPr="00CB0134">
        <w:rPr>
          <w:rFonts w:ascii="Times New Roman" w:hAnsi="Times New Roman"/>
          <w:sz w:val="28"/>
          <w:szCs w:val="28"/>
        </w:rPr>
        <w:t>ППП 013 РП 0412 КЦСР 593F210010 КВР 600 + 31 664,8 тыс. руб.</w:t>
      </w:r>
    </w:p>
    <w:p w:rsidR="003C1F29" w:rsidRPr="00CB0134" w:rsidRDefault="003C1F29"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CB15F7" w:rsidRPr="00CB0134">
        <w:rPr>
          <w:rFonts w:ascii="Times New Roman" w:hAnsi="Times New Roman"/>
          <w:sz w:val="28"/>
          <w:szCs w:val="28"/>
        </w:rPr>
        <w:t xml:space="preserve"> </w:t>
      </w:r>
      <w:r w:rsidRPr="00CB0134">
        <w:rPr>
          <w:rFonts w:ascii="Times New Roman" w:hAnsi="Times New Roman"/>
          <w:sz w:val="28"/>
          <w:szCs w:val="28"/>
        </w:rPr>
        <w:t>12,</w:t>
      </w:r>
      <w:r w:rsidR="00CB15F7" w:rsidRPr="00CB0134">
        <w:rPr>
          <w:rFonts w:ascii="Times New Roman" w:hAnsi="Times New Roman"/>
          <w:sz w:val="28"/>
          <w:szCs w:val="28"/>
        </w:rPr>
        <w:t xml:space="preserve"> </w:t>
      </w:r>
      <w:r w:rsidRPr="00CB0134">
        <w:rPr>
          <w:rFonts w:ascii="Times New Roman" w:hAnsi="Times New Roman"/>
          <w:sz w:val="28"/>
          <w:szCs w:val="28"/>
        </w:rPr>
        <w:t>13,</w:t>
      </w:r>
      <w:r w:rsidR="00CB15F7" w:rsidRPr="00CB0134">
        <w:rPr>
          <w:rFonts w:ascii="Times New Roman" w:hAnsi="Times New Roman"/>
          <w:sz w:val="28"/>
          <w:szCs w:val="28"/>
        </w:rPr>
        <w:t xml:space="preserve"> </w:t>
      </w:r>
      <w:r w:rsidRPr="00CB0134">
        <w:rPr>
          <w:rFonts w:ascii="Times New Roman" w:hAnsi="Times New Roman"/>
          <w:sz w:val="28"/>
          <w:szCs w:val="28"/>
        </w:rPr>
        <w:t>14,</w:t>
      </w:r>
      <w:r w:rsidR="00CB15F7" w:rsidRPr="00CB0134">
        <w:rPr>
          <w:rFonts w:ascii="Times New Roman" w:hAnsi="Times New Roman"/>
          <w:sz w:val="28"/>
          <w:szCs w:val="28"/>
        </w:rPr>
        <w:t xml:space="preserve"> </w:t>
      </w:r>
      <w:r w:rsidRPr="00CB0134">
        <w:rPr>
          <w:rFonts w:ascii="Times New Roman" w:hAnsi="Times New Roman"/>
          <w:sz w:val="28"/>
          <w:szCs w:val="28"/>
        </w:rPr>
        <w:t>15 к закону.</w:t>
      </w:r>
    </w:p>
    <w:p w:rsidR="00B20F29" w:rsidRPr="00CB0134" w:rsidRDefault="00BC7D70" w:rsidP="00F20A4E">
      <w:pPr>
        <w:pStyle w:val="af8"/>
        <w:spacing w:after="0"/>
        <w:ind w:left="0" w:firstLine="709"/>
        <w:jc w:val="both"/>
        <w:rPr>
          <w:rFonts w:ascii="Times New Roman" w:hAnsi="Times New Roman"/>
          <w:sz w:val="28"/>
          <w:szCs w:val="28"/>
        </w:rPr>
      </w:pPr>
      <w:r w:rsidRPr="00CB0134">
        <w:rPr>
          <w:rFonts w:ascii="Times New Roman" w:hAnsi="Times New Roman"/>
          <w:sz w:val="28"/>
          <w:szCs w:val="28"/>
        </w:rPr>
        <w:t xml:space="preserve">3. </w:t>
      </w:r>
      <w:r w:rsidR="005F2E16" w:rsidRPr="00CB0134">
        <w:rPr>
          <w:rFonts w:ascii="Times New Roman" w:hAnsi="Times New Roman"/>
          <w:sz w:val="28"/>
          <w:szCs w:val="28"/>
        </w:rPr>
        <w:t xml:space="preserve">Предлагается </w:t>
      </w:r>
      <w:r w:rsidR="00185469" w:rsidRPr="00CB0134">
        <w:rPr>
          <w:rFonts w:ascii="Times New Roman" w:hAnsi="Times New Roman"/>
          <w:sz w:val="28"/>
          <w:szCs w:val="28"/>
        </w:rPr>
        <w:t xml:space="preserve">в рамках реализации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w:t>
      </w:r>
      <w:r w:rsidR="005F2E16" w:rsidRPr="00CB0134">
        <w:rPr>
          <w:rFonts w:ascii="Times New Roman" w:hAnsi="Times New Roman"/>
          <w:sz w:val="28"/>
          <w:szCs w:val="28"/>
        </w:rPr>
        <w:t>Министерству имущественных и земельных отношений Тверской области</w:t>
      </w:r>
      <w:r w:rsidR="00CA5F64" w:rsidRPr="00CB0134">
        <w:rPr>
          <w:rFonts w:ascii="Times New Roman" w:hAnsi="Times New Roman"/>
          <w:sz w:val="28"/>
          <w:szCs w:val="28"/>
        </w:rPr>
        <w:t>,</w:t>
      </w:r>
      <w:r w:rsidR="005F2E16" w:rsidRPr="00CB0134">
        <w:rPr>
          <w:rFonts w:ascii="Times New Roman" w:hAnsi="Times New Roman"/>
          <w:sz w:val="28"/>
          <w:szCs w:val="28"/>
        </w:rPr>
        <w:t xml:space="preserve"> </w:t>
      </w:r>
      <w:r w:rsidR="009354C1" w:rsidRPr="00CB0134">
        <w:rPr>
          <w:rFonts w:ascii="Times New Roman" w:hAnsi="Times New Roman"/>
          <w:sz w:val="28"/>
          <w:szCs w:val="28"/>
        </w:rPr>
        <w:t>в связи с изменением концепции и переносом мероприятий на 2022</w:t>
      </w:r>
      <w:r w:rsidR="00790286" w:rsidRPr="00CB0134">
        <w:rPr>
          <w:rFonts w:ascii="Times New Roman" w:hAnsi="Times New Roman"/>
          <w:sz w:val="28"/>
          <w:szCs w:val="28"/>
        </w:rPr>
        <w:t> </w:t>
      </w:r>
      <w:r w:rsidR="009354C1" w:rsidRPr="00CB0134">
        <w:rPr>
          <w:rFonts w:ascii="Times New Roman" w:hAnsi="Times New Roman"/>
          <w:sz w:val="28"/>
          <w:szCs w:val="28"/>
        </w:rPr>
        <w:t>год</w:t>
      </w:r>
      <w:r w:rsidR="00790286" w:rsidRPr="00CB0134">
        <w:rPr>
          <w:rFonts w:ascii="Times New Roman" w:hAnsi="Times New Roman"/>
          <w:sz w:val="28"/>
          <w:szCs w:val="28"/>
        </w:rPr>
        <w:t>:</w:t>
      </w:r>
    </w:p>
    <w:p w:rsidR="00790286" w:rsidRPr="00CB0134" w:rsidRDefault="00BC7D70" w:rsidP="00F20A4E">
      <w:pPr>
        <w:spacing w:after="0"/>
        <w:ind w:firstLine="709"/>
        <w:jc w:val="both"/>
        <w:rPr>
          <w:rFonts w:ascii="Times New Roman" w:hAnsi="Times New Roman"/>
          <w:sz w:val="28"/>
          <w:szCs w:val="28"/>
        </w:rPr>
      </w:pPr>
      <w:r w:rsidRPr="00CB0134">
        <w:rPr>
          <w:rFonts w:ascii="Times New Roman" w:hAnsi="Times New Roman"/>
          <w:sz w:val="28"/>
          <w:szCs w:val="28"/>
        </w:rPr>
        <w:t>3</w:t>
      </w:r>
      <w:r w:rsidR="00790286" w:rsidRPr="00CB0134">
        <w:rPr>
          <w:rFonts w:ascii="Times New Roman" w:hAnsi="Times New Roman"/>
          <w:sz w:val="28"/>
          <w:szCs w:val="28"/>
        </w:rPr>
        <w:t>.1 уменьшить бюджетные ассигнования</w:t>
      </w:r>
      <w:r w:rsidR="00790286" w:rsidRPr="00CB0134">
        <w:rPr>
          <w:rFonts w:ascii="Times New Roman" w:eastAsiaTheme="minorHAnsi" w:hAnsi="Times New Roman"/>
          <w:sz w:val="28"/>
          <w:szCs w:val="28"/>
        </w:rPr>
        <w:t>, предусмотренные в 2021 году</w:t>
      </w:r>
      <w:r w:rsidR="00790286" w:rsidRPr="00CB0134">
        <w:rPr>
          <w:rFonts w:ascii="Times New Roman" w:hAnsi="Times New Roman"/>
          <w:sz w:val="28"/>
          <w:szCs w:val="28"/>
        </w:rPr>
        <w:t xml:space="preserve"> </w:t>
      </w:r>
      <w:r w:rsidR="005F2E16" w:rsidRPr="00CB0134">
        <w:rPr>
          <w:rFonts w:ascii="Times New Roman" w:hAnsi="Times New Roman"/>
          <w:sz w:val="28"/>
          <w:szCs w:val="28"/>
        </w:rPr>
        <w:t xml:space="preserve">на уплату взноса в уставный капитал общества с ограниченной ответственностью «Тверь Водоканал» на сумму 105 528,0 тыс. руб. </w:t>
      </w:r>
    </w:p>
    <w:p w:rsidR="00236F5B" w:rsidRPr="00CB0134" w:rsidRDefault="00236F5B" w:rsidP="00F20A4E">
      <w:pPr>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Изменения отразить по КБК:</w:t>
      </w:r>
    </w:p>
    <w:p w:rsidR="00236F5B" w:rsidRPr="00CB0134" w:rsidRDefault="00236F5B" w:rsidP="00F20A4E">
      <w:pPr>
        <w:spacing w:after="0"/>
        <w:ind w:firstLine="709"/>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ППП 019 РП 0412 КЦСР 6020310010 КВР 400 </w:t>
      </w:r>
      <w:r w:rsidRPr="00CB0134">
        <w:rPr>
          <w:rFonts w:ascii="Times New Roman" w:eastAsiaTheme="minorHAnsi" w:hAnsi="Times New Roman"/>
          <w:sz w:val="28"/>
          <w:szCs w:val="28"/>
        </w:rPr>
        <w:sym w:font="Symbol" w:char="F02D"/>
      </w:r>
      <w:r w:rsidRPr="00CB0134">
        <w:rPr>
          <w:rFonts w:ascii="Times New Roman" w:eastAsiaTheme="minorHAnsi" w:hAnsi="Times New Roman"/>
          <w:sz w:val="28"/>
          <w:szCs w:val="28"/>
        </w:rPr>
        <w:t xml:space="preserve"> 105 528,0 тыс. рублей.</w:t>
      </w:r>
    </w:p>
    <w:p w:rsidR="00236F5B" w:rsidRPr="00CB0134" w:rsidRDefault="00236F5B"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w:t>
      </w:r>
      <w:r w:rsidR="00790286" w:rsidRPr="00CB0134">
        <w:rPr>
          <w:rFonts w:ascii="Times New Roman" w:hAnsi="Times New Roman"/>
          <w:sz w:val="28"/>
          <w:szCs w:val="28"/>
        </w:rPr>
        <w:t xml:space="preserve">ия 11, 12, 13, 14, 15, </w:t>
      </w:r>
      <w:r w:rsidR="00830DDF" w:rsidRPr="00CB0134">
        <w:rPr>
          <w:rFonts w:ascii="Times New Roman" w:hAnsi="Times New Roman"/>
          <w:sz w:val="28"/>
          <w:szCs w:val="28"/>
        </w:rPr>
        <w:t xml:space="preserve">17 </w:t>
      </w:r>
      <w:r w:rsidR="00790286" w:rsidRPr="00CB0134">
        <w:rPr>
          <w:rFonts w:ascii="Times New Roman" w:hAnsi="Times New Roman"/>
          <w:sz w:val="28"/>
          <w:szCs w:val="28"/>
        </w:rPr>
        <w:t>к закону;</w:t>
      </w:r>
    </w:p>
    <w:p w:rsidR="005F2E16" w:rsidRPr="00CB0134" w:rsidRDefault="00BC7D70"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3</w:t>
      </w:r>
      <w:r w:rsidR="00185469" w:rsidRPr="00CB0134">
        <w:rPr>
          <w:rFonts w:ascii="Times New Roman" w:hAnsi="Times New Roman"/>
          <w:sz w:val="28"/>
          <w:szCs w:val="28"/>
        </w:rPr>
        <w:t>.2 увеличить</w:t>
      </w:r>
      <w:r w:rsidR="005F2E16" w:rsidRPr="00CB0134">
        <w:rPr>
          <w:rFonts w:ascii="Times New Roman" w:eastAsiaTheme="minorHAnsi" w:hAnsi="Times New Roman"/>
          <w:sz w:val="28"/>
          <w:szCs w:val="28"/>
        </w:rPr>
        <w:t xml:space="preserve"> бюджетные ассигнования в 2022 году</w:t>
      </w:r>
      <w:r w:rsidR="00830DDF" w:rsidRPr="00CB0134">
        <w:rPr>
          <w:rFonts w:ascii="Times New Roman" w:hAnsi="Times New Roman"/>
          <w:sz w:val="28"/>
          <w:szCs w:val="28"/>
        </w:rPr>
        <w:t xml:space="preserve"> на сумму 213 109,3 тыс. руб.</w:t>
      </w:r>
      <w:r w:rsidR="00790286" w:rsidRPr="00CB0134">
        <w:rPr>
          <w:rFonts w:ascii="Times New Roman" w:eastAsiaTheme="minorHAnsi" w:hAnsi="Times New Roman"/>
          <w:sz w:val="28"/>
          <w:szCs w:val="28"/>
        </w:rPr>
        <w:t xml:space="preserve">, за счет </w:t>
      </w:r>
      <w:r w:rsidR="00790286" w:rsidRPr="00CB0134">
        <w:rPr>
          <w:rFonts w:ascii="Times New Roman" w:hAnsi="Times New Roman"/>
          <w:sz w:val="28"/>
          <w:szCs w:val="28"/>
        </w:rPr>
        <w:t>уменьшения бюджетных ассигнований, предусмотренных в 2022 году Министерству финансов Тверской области на мероприятие «Резерв на осуществление Тверской областью бюджетных инвестиций в объекты инфраструктуры в целях реализации новых инвестиционных проектов» (РП 0113)</w:t>
      </w:r>
      <w:r w:rsidR="00CA5F64" w:rsidRPr="00CB0134">
        <w:rPr>
          <w:rFonts w:ascii="Times New Roman" w:hAnsi="Times New Roman"/>
          <w:sz w:val="28"/>
          <w:szCs w:val="28"/>
        </w:rPr>
        <w:t xml:space="preserve"> (приложение к </w:t>
      </w:r>
      <w:r w:rsidR="00FA6752" w:rsidRPr="00CB0134">
        <w:rPr>
          <w:rFonts w:ascii="Times New Roman" w:hAnsi="Times New Roman"/>
          <w:sz w:val="28"/>
          <w:szCs w:val="28"/>
        </w:rPr>
        <w:t>26</w:t>
      </w:r>
      <w:r w:rsidR="00CA5F64" w:rsidRPr="00CB0134">
        <w:rPr>
          <w:rFonts w:ascii="Times New Roman" w:hAnsi="Times New Roman"/>
          <w:sz w:val="28"/>
          <w:szCs w:val="28"/>
        </w:rPr>
        <w:t xml:space="preserve"> пояснительной записке)</w:t>
      </w:r>
      <w:r w:rsidR="005F2E16" w:rsidRPr="00CB0134">
        <w:rPr>
          <w:rFonts w:ascii="Times New Roman" w:hAnsi="Times New Roman"/>
          <w:sz w:val="28"/>
          <w:szCs w:val="28"/>
        </w:rPr>
        <w:t>:</w:t>
      </w:r>
    </w:p>
    <w:p w:rsidR="005F2E16" w:rsidRPr="00CB0134" w:rsidRDefault="005F2E16" w:rsidP="00F20A4E">
      <w:pPr>
        <w:autoSpaceDE w:val="0"/>
        <w:autoSpaceDN w:val="0"/>
        <w:adjustRightInd w:val="0"/>
        <w:spacing w:after="0"/>
        <w:ind w:firstLine="709"/>
        <w:jc w:val="both"/>
        <w:rPr>
          <w:rFonts w:ascii="Times New Roman" w:hAnsi="Times New Roman"/>
          <w:sz w:val="28"/>
          <w:szCs w:val="28"/>
        </w:rPr>
      </w:pPr>
      <w:r w:rsidRPr="00CB0134">
        <w:rPr>
          <w:rFonts w:ascii="Times New Roman" w:eastAsiaTheme="minorHAnsi" w:hAnsi="Times New Roman"/>
          <w:sz w:val="28"/>
          <w:szCs w:val="28"/>
        </w:rPr>
        <w:t>- на уплату в</w:t>
      </w:r>
      <w:r w:rsidRPr="00CB0134">
        <w:rPr>
          <w:rFonts w:ascii="Times New Roman" w:hAnsi="Times New Roman"/>
          <w:sz w:val="28"/>
          <w:szCs w:val="28"/>
        </w:rPr>
        <w:t xml:space="preserve">зноса в уставный капитал акционерного общества «Региональная газовая компания» в целях обеспечения </w:t>
      </w:r>
      <w:proofErr w:type="spellStart"/>
      <w:r w:rsidRPr="00CB0134">
        <w:rPr>
          <w:rFonts w:ascii="Times New Roman" w:hAnsi="Times New Roman"/>
          <w:sz w:val="28"/>
          <w:szCs w:val="28"/>
        </w:rPr>
        <w:t>инновационно</w:t>
      </w:r>
      <w:proofErr w:type="spellEnd"/>
      <w:r w:rsidRPr="00CB0134">
        <w:rPr>
          <w:rFonts w:ascii="Times New Roman" w:hAnsi="Times New Roman"/>
          <w:sz w:val="28"/>
          <w:szCs w:val="28"/>
        </w:rPr>
        <w:t>-промышленного парка Тверской области «Боровлево-3» инженерной инфраструктурой газоснабжения на сумму 30 977,4 тыс. руб.;</w:t>
      </w:r>
    </w:p>
    <w:p w:rsidR="005F2E16" w:rsidRPr="00CB0134" w:rsidRDefault="005F2E16"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 xml:space="preserve">- на уплату взноса в уставный капитал акционерного общества «Инженерно-инвестиционная компания» в целях обеспечения </w:t>
      </w:r>
      <w:proofErr w:type="spellStart"/>
      <w:r w:rsidRPr="00CB0134">
        <w:rPr>
          <w:rFonts w:ascii="Times New Roman" w:hAnsi="Times New Roman"/>
          <w:sz w:val="28"/>
          <w:szCs w:val="28"/>
        </w:rPr>
        <w:t>инновационно</w:t>
      </w:r>
      <w:proofErr w:type="spellEnd"/>
      <w:r w:rsidRPr="00CB0134">
        <w:rPr>
          <w:rFonts w:ascii="Times New Roman" w:hAnsi="Times New Roman"/>
          <w:sz w:val="28"/>
          <w:szCs w:val="28"/>
        </w:rPr>
        <w:t xml:space="preserve">-промышленного парка Тверской области «Боровлево-3» инженерной инфраструктурой» на сумму 182 131,9 тыс. руб. </w:t>
      </w:r>
    </w:p>
    <w:p w:rsidR="005F2E16" w:rsidRPr="00CB0134" w:rsidRDefault="005F2E16"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целевыми статьями</w:t>
      </w:r>
      <w:r w:rsidR="00790286" w:rsidRPr="00CB0134">
        <w:rPr>
          <w:rFonts w:ascii="Times New Roman" w:hAnsi="Times New Roman"/>
          <w:sz w:val="28"/>
          <w:szCs w:val="28"/>
        </w:rPr>
        <w:t xml:space="preserve"> расходов</w:t>
      </w:r>
      <w:r w:rsidRPr="00CB0134">
        <w:rPr>
          <w:rFonts w:ascii="Times New Roman" w:hAnsi="Times New Roman"/>
          <w:sz w:val="28"/>
          <w:szCs w:val="28"/>
        </w:rPr>
        <w:t>:</w:t>
      </w:r>
    </w:p>
    <w:p w:rsidR="005F2E16" w:rsidRPr="00CB0134" w:rsidRDefault="005F2E16" w:rsidP="00F20A4E">
      <w:pPr>
        <w:tabs>
          <w:tab w:val="left" w:pos="709"/>
        </w:tabs>
        <w:spacing w:after="0"/>
        <w:ind w:firstLine="709"/>
        <w:jc w:val="both"/>
        <w:rPr>
          <w:rFonts w:ascii="Times New Roman" w:hAnsi="Times New Roman"/>
          <w:sz w:val="28"/>
          <w:szCs w:val="28"/>
        </w:rPr>
      </w:pPr>
      <w:r w:rsidRPr="00CB0134">
        <w:rPr>
          <w:rFonts w:ascii="Times New Roman" w:hAnsi="Times New Roman"/>
          <w:sz w:val="28"/>
          <w:szCs w:val="28"/>
        </w:rPr>
        <w:t xml:space="preserve">6020310020 «Взнос в уставный капитал акционерного общества «Региональная газовая компания» в целях обеспечения </w:t>
      </w:r>
      <w:proofErr w:type="spellStart"/>
      <w:r w:rsidRPr="00CB0134">
        <w:rPr>
          <w:rFonts w:ascii="Times New Roman" w:hAnsi="Times New Roman"/>
          <w:sz w:val="28"/>
          <w:szCs w:val="28"/>
        </w:rPr>
        <w:t>инновационно</w:t>
      </w:r>
      <w:proofErr w:type="spellEnd"/>
      <w:r w:rsidRPr="00CB0134">
        <w:rPr>
          <w:rFonts w:ascii="Times New Roman" w:hAnsi="Times New Roman"/>
          <w:sz w:val="28"/>
          <w:szCs w:val="28"/>
        </w:rPr>
        <w:t>-</w:t>
      </w:r>
      <w:r w:rsidRPr="00CB0134">
        <w:rPr>
          <w:rFonts w:ascii="Times New Roman" w:hAnsi="Times New Roman"/>
          <w:sz w:val="28"/>
          <w:szCs w:val="28"/>
        </w:rPr>
        <w:lastRenderedPageBreak/>
        <w:t>промышленного парка Тверской области «Боровлево-3» инженерной инфраструктурой»</w:t>
      </w:r>
    </w:p>
    <w:p w:rsidR="005F2E16" w:rsidRPr="00CB0134" w:rsidRDefault="005F2E16"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6020310030 «Взнос в уставный капитал акционерного общества «Инженерно-инвестиционная компания» в целях обеспечения </w:t>
      </w:r>
      <w:proofErr w:type="spellStart"/>
      <w:r w:rsidRPr="00CB0134">
        <w:rPr>
          <w:rFonts w:ascii="Times New Roman" w:hAnsi="Times New Roman"/>
          <w:sz w:val="28"/>
          <w:szCs w:val="28"/>
        </w:rPr>
        <w:t>инновационно</w:t>
      </w:r>
      <w:proofErr w:type="spellEnd"/>
      <w:r w:rsidRPr="00CB0134">
        <w:rPr>
          <w:rFonts w:ascii="Times New Roman" w:hAnsi="Times New Roman"/>
          <w:sz w:val="28"/>
          <w:szCs w:val="28"/>
        </w:rPr>
        <w:t>-промышленного парка Тверской области «Боровлево-3» инженерной инфраструктурой»</w:t>
      </w:r>
    </w:p>
    <w:p w:rsidR="005F2E16" w:rsidRPr="00CB0134" w:rsidRDefault="00790286" w:rsidP="00F20A4E">
      <w:pPr>
        <w:spacing w:after="0"/>
        <w:ind w:firstLine="709"/>
        <w:rPr>
          <w:rFonts w:ascii="Times New Roman" w:hAnsi="Times New Roman"/>
          <w:sz w:val="28"/>
          <w:szCs w:val="28"/>
        </w:rPr>
      </w:pPr>
      <w:r w:rsidRPr="00CB0134">
        <w:rPr>
          <w:rFonts w:ascii="Times New Roman" w:hAnsi="Times New Roman"/>
          <w:sz w:val="28"/>
          <w:szCs w:val="28"/>
        </w:rPr>
        <w:t>И</w:t>
      </w:r>
      <w:r w:rsidR="005F2E16" w:rsidRPr="00CB0134">
        <w:rPr>
          <w:rFonts w:ascii="Times New Roman" w:hAnsi="Times New Roman"/>
          <w:sz w:val="28"/>
          <w:szCs w:val="28"/>
        </w:rPr>
        <w:t xml:space="preserve">зменения отразить по КБК:   </w:t>
      </w:r>
    </w:p>
    <w:p w:rsidR="005F2E16" w:rsidRPr="00CB0134" w:rsidRDefault="005F2E16" w:rsidP="00F20A4E">
      <w:pPr>
        <w:spacing w:after="0"/>
        <w:ind w:firstLine="709"/>
        <w:rPr>
          <w:rFonts w:ascii="Times New Roman" w:hAnsi="Times New Roman"/>
          <w:b/>
          <w:sz w:val="28"/>
          <w:szCs w:val="28"/>
        </w:rPr>
      </w:pPr>
      <w:r w:rsidRPr="00CB0134">
        <w:rPr>
          <w:rFonts w:ascii="Times New Roman" w:hAnsi="Times New Roman"/>
          <w:b/>
          <w:sz w:val="28"/>
          <w:szCs w:val="28"/>
        </w:rPr>
        <w:t>2022 год:</w:t>
      </w:r>
    </w:p>
    <w:p w:rsidR="005F2E16" w:rsidRPr="00CB0134" w:rsidRDefault="005F2E16" w:rsidP="00F20A4E">
      <w:pPr>
        <w:spacing w:after="0"/>
        <w:ind w:firstLine="709"/>
        <w:rPr>
          <w:rFonts w:ascii="Times New Roman" w:hAnsi="Times New Roman"/>
          <w:sz w:val="28"/>
          <w:szCs w:val="28"/>
        </w:rPr>
      </w:pPr>
      <w:r w:rsidRPr="00CB0134">
        <w:rPr>
          <w:rFonts w:ascii="Times New Roman" w:hAnsi="Times New Roman"/>
          <w:sz w:val="28"/>
          <w:szCs w:val="28"/>
        </w:rPr>
        <w:t>ППП 019 РП 0412 КЦСР 6020310020 КВР 400 + 30 977,4 тыс. рублей.</w:t>
      </w:r>
    </w:p>
    <w:p w:rsidR="005F2E16" w:rsidRPr="00CB0134" w:rsidRDefault="005F2E16" w:rsidP="00F20A4E">
      <w:pPr>
        <w:spacing w:after="0"/>
        <w:ind w:firstLine="709"/>
        <w:rPr>
          <w:rFonts w:ascii="Times New Roman" w:hAnsi="Times New Roman"/>
          <w:sz w:val="28"/>
          <w:szCs w:val="28"/>
        </w:rPr>
      </w:pPr>
      <w:r w:rsidRPr="00CB0134">
        <w:rPr>
          <w:rFonts w:ascii="Times New Roman" w:hAnsi="Times New Roman"/>
          <w:sz w:val="28"/>
          <w:szCs w:val="28"/>
        </w:rPr>
        <w:t>ППП 019 РП 0412 КЦСР 6020310030 КВР 400 + 182 131,9 тыс. рублей.</w:t>
      </w:r>
    </w:p>
    <w:p w:rsidR="005F2E16" w:rsidRPr="00CB0134" w:rsidRDefault="005F2E16"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11, 12, 13, </w:t>
      </w:r>
      <w:r w:rsidR="00830DDF" w:rsidRPr="00CB0134">
        <w:rPr>
          <w:rFonts w:ascii="Times New Roman" w:hAnsi="Times New Roman"/>
          <w:sz w:val="28"/>
          <w:szCs w:val="28"/>
        </w:rPr>
        <w:t xml:space="preserve">14, </w:t>
      </w:r>
      <w:r w:rsidRPr="00CB0134">
        <w:rPr>
          <w:rFonts w:ascii="Times New Roman" w:hAnsi="Times New Roman"/>
          <w:sz w:val="28"/>
          <w:szCs w:val="28"/>
        </w:rPr>
        <w:t>15, 17 к закону.</w:t>
      </w:r>
    </w:p>
    <w:p w:rsidR="00844C4C" w:rsidRPr="00CB0134" w:rsidRDefault="00844C4C" w:rsidP="00844C4C">
      <w:pPr>
        <w:tabs>
          <w:tab w:val="left" w:pos="709"/>
        </w:tabs>
        <w:autoSpaceDE w:val="0"/>
        <w:autoSpaceDN w:val="0"/>
        <w:adjustRightInd w:val="0"/>
        <w:spacing w:after="0"/>
        <w:ind w:firstLine="708"/>
        <w:jc w:val="both"/>
        <w:rPr>
          <w:rFonts w:ascii="Times New Roman" w:eastAsiaTheme="minorHAnsi" w:hAnsi="Times New Roman"/>
          <w:sz w:val="28"/>
          <w:szCs w:val="28"/>
        </w:rPr>
      </w:pPr>
      <w:r w:rsidRPr="00CB0134">
        <w:rPr>
          <w:rFonts w:ascii="Times New Roman" w:eastAsiaTheme="minorHAnsi" w:hAnsi="Times New Roman"/>
          <w:sz w:val="28"/>
          <w:szCs w:val="28"/>
        </w:rPr>
        <w:t>4. Предлагается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2020-2025 годы» увеличить бюджетные ассигнования Министерству имущественных и земельных отношений</w:t>
      </w:r>
      <w:r w:rsidRPr="00CB0134">
        <w:rPr>
          <w:rFonts w:ascii="Times New Roman" w:hAnsi="Times New Roman"/>
          <w:sz w:val="28"/>
          <w:szCs w:val="28"/>
        </w:rPr>
        <w:t xml:space="preserve"> Тверской области </w:t>
      </w:r>
      <w:r w:rsidRPr="00CB0134">
        <w:rPr>
          <w:rFonts w:ascii="Times New Roman" w:eastAsiaTheme="minorHAnsi" w:hAnsi="Times New Roman"/>
          <w:sz w:val="28"/>
          <w:szCs w:val="28"/>
        </w:rPr>
        <w:t>на уплату в</w:t>
      </w:r>
      <w:r w:rsidRPr="00CB0134">
        <w:rPr>
          <w:rFonts w:ascii="Times New Roman" w:hAnsi="Times New Roman"/>
          <w:sz w:val="28"/>
          <w:szCs w:val="28"/>
        </w:rPr>
        <w:t>зноса в уставный капитал акционерного общества «Инженерно-инвестиционная компания» в целях обеспечения инженерной инфраструктурой инвестиционных площадок вблизи индустриального парка «</w:t>
      </w:r>
      <w:proofErr w:type="spellStart"/>
      <w:r w:rsidRPr="00CB0134">
        <w:rPr>
          <w:rFonts w:ascii="Times New Roman" w:hAnsi="Times New Roman"/>
          <w:sz w:val="28"/>
          <w:szCs w:val="28"/>
        </w:rPr>
        <w:t>Раслово</w:t>
      </w:r>
      <w:proofErr w:type="spellEnd"/>
      <w:r w:rsidRPr="00CB0134">
        <w:rPr>
          <w:rFonts w:ascii="Times New Roman" w:hAnsi="Times New Roman"/>
          <w:sz w:val="28"/>
          <w:szCs w:val="28"/>
        </w:rPr>
        <w:t xml:space="preserve">» </w:t>
      </w:r>
      <w:r w:rsidRPr="00CB0134">
        <w:rPr>
          <w:rFonts w:ascii="Times New Roman" w:eastAsiaTheme="minorHAnsi" w:hAnsi="Times New Roman"/>
          <w:sz w:val="28"/>
          <w:szCs w:val="28"/>
        </w:rPr>
        <w:t xml:space="preserve">в 2022 году </w:t>
      </w:r>
      <w:r w:rsidRPr="00CB0134">
        <w:rPr>
          <w:rFonts w:ascii="Times New Roman" w:hAnsi="Times New Roman"/>
          <w:sz w:val="28"/>
          <w:szCs w:val="28"/>
        </w:rPr>
        <w:t>на сумму 97 289,8 тыс. руб.</w:t>
      </w:r>
    </w:p>
    <w:p w:rsidR="00844C4C" w:rsidRPr="00CB0134" w:rsidRDefault="00844C4C" w:rsidP="00844C4C">
      <w:pPr>
        <w:autoSpaceDE w:val="0"/>
        <w:autoSpaceDN w:val="0"/>
        <w:adjustRightInd w:val="0"/>
        <w:spacing w:after="0"/>
        <w:ind w:firstLine="708"/>
        <w:jc w:val="both"/>
        <w:rPr>
          <w:rFonts w:ascii="Times New Roman" w:hAnsi="Times New Roman"/>
          <w:sz w:val="28"/>
          <w:szCs w:val="28"/>
        </w:rPr>
      </w:pPr>
      <w:r w:rsidRPr="00CB0134">
        <w:rPr>
          <w:rFonts w:ascii="Times New Roman" w:hAnsi="Times New Roman"/>
          <w:sz w:val="28"/>
          <w:szCs w:val="28"/>
        </w:rPr>
        <w:t>Реализация данного мероприятия предлагается за счет уменьшения бюджетных ассигнований, предусмотренных в 2022 году Министерству финансов Тверской области на мероприятие «Резерв на осуществление Тверской областью бюджетных инвестиций в объекты инфраструктуры в целях реализации новых инвестиционных проектов» на сумму 97 289,8 тыс. руб. (РП 0113).</w:t>
      </w:r>
    </w:p>
    <w:p w:rsidR="00844C4C" w:rsidRPr="00CB0134" w:rsidRDefault="00844C4C" w:rsidP="00844C4C">
      <w:pPr>
        <w:tabs>
          <w:tab w:val="left" w:pos="709"/>
        </w:tabs>
        <w:spacing w:after="0"/>
        <w:ind w:firstLine="708"/>
        <w:jc w:val="both"/>
        <w:rPr>
          <w:rFonts w:ascii="Times New Roman" w:hAnsi="Times New Roman"/>
          <w:sz w:val="28"/>
          <w:szCs w:val="28"/>
        </w:rPr>
      </w:pPr>
      <w:r w:rsidRPr="00CB0134">
        <w:rPr>
          <w:rFonts w:ascii="Times New Roman" w:hAnsi="Times New Roman"/>
          <w:sz w:val="28"/>
          <w:szCs w:val="28"/>
        </w:rPr>
        <w:t>Данные средства предлагается направить в целях обеспечения в 2022 году инвестиционных площадок вблизи индустриального парка «</w:t>
      </w:r>
      <w:proofErr w:type="spellStart"/>
      <w:r w:rsidRPr="00CB0134">
        <w:rPr>
          <w:rFonts w:ascii="Times New Roman" w:hAnsi="Times New Roman"/>
          <w:sz w:val="28"/>
          <w:szCs w:val="28"/>
        </w:rPr>
        <w:t>Раслово</w:t>
      </w:r>
      <w:proofErr w:type="spellEnd"/>
      <w:r w:rsidRPr="00CB0134">
        <w:rPr>
          <w:rFonts w:ascii="Times New Roman" w:hAnsi="Times New Roman"/>
          <w:sz w:val="28"/>
          <w:szCs w:val="28"/>
        </w:rPr>
        <w:t xml:space="preserve">»: </w:t>
      </w:r>
    </w:p>
    <w:p w:rsidR="00844C4C" w:rsidRPr="00CB0134" w:rsidRDefault="00844C4C" w:rsidP="00844C4C">
      <w:pPr>
        <w:spacing w:after="0"/>
        <w:ind w:firstLine="708"/>
        <w:jc w:val="both"/>
        <w:rPr>
          <w:rFonts w:ascii="Times New Roman" w:hAnsi="Times New Roman"/>
          <w:sz w:val="28"/>
          <w:szCs w:val="28"/>
        </w:rPr>
      </w:pPr>
      <w:r w:rsidRPr="00CB0134">
        <w:rPr>
          <w:rFonts w:ascii="Times New Roman" w:hAnsi="Times New Roman"/>
          <w:sz w:val="28"/>
          <w:szCs w:val="28"/>
        </w:rPr>
        <w:t>- инженерной инфраструктурой водоотведения на сумму 16 167,5 </w:t>
      </w:r>
      <w:proofErr w:type="spellStart"/>
      <w:r w:rsidRPr="00CB0134">
        <w:rPr>
          <w:rFonts w:ascii="Times New Roman" w:hAnsi="Times New Roman"/>
          <w:sz w:val="28"/>
          <w:szCs w:val="28"/>
        </w:rPr>
        <w:t>тыс.руб</w:t>
      </w:r>
      <w:proofErr w:type="spellEnd"/>
      <w:r w:rsidRPr="00CB0134">
        <w:rPr>
          <w:rFonts w:ascii="Times New Roman" w:hAnsi="Times New Roman"/>
          <w:sz w:val="28"/>
          <w:szCs w:val="28"/>
        </w:rPr>
        <w:t>.;</w:t>
      </w:r>
    </w:p>
    <w:p w:rsidR="00844C4C" w:rsidRPr="00CB0134" w:rsidRDefault="00844C4C" w:rsidP="00844C4C">
      <w:pPr>
        <w:spacing w:after="0"/>
        <w:ind w:firstLine="708"/>
        <w:jc w:val="both"/>
        <w:rPr>
          <w:rFonts w:ascii="Times New Roman" w:hAnsi="Times New Roman"/>
          <w:sz w:val="28"/>
          <w:szCs w:val="28"/>
        </w:rPr>
      </w:pPr>
      <w:r w:rsidRPr="00CB0134">
        <w:rPr>
          <w:rFonts w:ascii="Times New Roman" w:hAnsi="Times New Roman"/>
          <w:sz w:val="28"/>
          <w:szCs w:val="28"/>
        </w:rPr>
        <w:t>- инженерной инфраструктурой электроснабжения на сумму 81 122,3 </w:t>
      </w:r>
      <w:proofErr w:type="spellStart"/>
      <w:r w:rsidRPr="00CB0134">
        <w:rPr>
          <w:rFonts w:ascii="Times New Roman" w:hAnsi="Times New Roman"/>
          <w:sz w:val="28"/>
          <w:szCs w:val="28"/>
        </w:rPr>
        <w:t>тыс.руб</w:t>
      </w:r>
      <w:proofErr w:type="spellEnd"/>
      <w:r w:rsidRPr="00CB0134">
        <w:rPr>
          <w:rFonts w:ascii="Times New Roman" w:hAnsi="Times New Roman"/>
          <w:sz w:val="28"/>
          <w:szCs w:val="28"/>
        </w:rPr>
        <w:t xml:space="preserve">. (Приложение </w:t>
      </w:r>
      <w:r w:rsidR="00647775" w:rsidRPr="00CB0134">
        <w:rPr>
          <w:rFonts w:ascii="Times New Roman" w:hAnsi="Times New Roman"/>
          <w:sz w:val="28"/>
          <w:szCs w:val="28"/>
        </w:rPr>
        <w:t>26.1</w:t>
      </w:r>
      <w:r w:rsidRPr="00CB0134">
        <w:rPr>
          <w:rFonts w:ascii="Times New Roman" w:hAnsi="Times New Roman"/>
          <w:sz w:val="28"/>
          <w:szCs w:val="28"/>
        </w:rPr>
        <w:t xml:space="preserve"> к пояснительной записке).</w:t>
      </w:r>
    </w:p>
    <w:p w:rsidR="00844C4C" w:rsidRPr="00CB0134" w:rsidRDefault="00844C4C" w:rsidP="00844C4C">
      <w:pPr>
        <w:autoSpaceDE w:val="0"/>
        <w:autoSpaceDN w:val="0"/>
        <w:adjustRightInd w:val="0"/>
        <w:spacing w:after="0"/>
        <w:ind w:firstLine="708"/>
        <w:jc w:val="both"/>
        <w:rPr>
          <w:rFonts w:ascii="Times New Roman" w:hAnsi="Times New Roman"/>
          <w:sz w:val="28"/>
          <w:szCs w:val="28"/>
        </w:rPr>
      </w:pPr>
      <w:r w:rsidRPr="00CB0134">
        <w:rPr>
          <w:rFonts w:ascii="Times New Roman" w:hAnsi="Times New Roman"/>
          <w:sz w:val="28"/>
          <w:szCs w:val="28"/>
        </w:rPr>
        <w:t>Дополнить закон новыми целевыми статьями расходов:</w:t>
      </w:r>
    </w:p>
    <w:p w:rsidR="00844C4C" w:rsidRPr="00CB0134" w:rsidRDefault="00844C4C" w:rsidP="00844C4C">
      <w:pPr>
        <w:spacing w:after="0"/>
        <w:ind w:firstLine="708"/>
        <w:jc w:val="both"/>
        <w:rPr>
          <w:rFonts w:ascii="Times New Roman" w:hAnsi="Times New Roman"/>
          <w:sz w:val="28"/>
          <w:szCs w:val="28"/>
        </w:rPr>
      </w:pPr>
      <w:r w:rsidRPr="00CB0134">
        <w:rPr>
          <w:rFonts w:ascii="Times New Roman" w:hAnsi="Times New Roman"/>
          <w:sz w:val="28"/>
          <w:szCs w:val="28"/>
        </w:rPr>
        <w:t>6021000000 «Задача «Создание инженерной инфраструктуры инвестиционных площадок вблизи индустриального парка «</w:t>
      </w:r>
      <w:proofErr w:type="spellStart"/>
      <w:r w:rsidRPr="00CB0134">
        <w:rPr>
          <w:rFonts w:ascii="Times New Roman" w:hAnsi="Times New Roman"/>
          <w:sz w:val="28"/>
          <w:szCs w:val="28"/>
        </w:rPr>
        <w:t>Раслово</w:t>
      </w:r>
      <w:proofErr w:type="spellEnd"/>
      <w:r w:rsidRPr="00CB0134">
        <w:rPr>
          <w:rFonts w:ascii="Times New Roman" w:hAnsi="Times New Roman"/>
          <w:sz w:val="28"/>
          <w:szCs w:val="28"/>
        </w:rPr>
        <w:t>»</w:t>
      </w:r>
    </w:p>
    <w:p w:rsidR="00844C4C" w:rsidRPr="00CB0134" w:rsidRDefault="00844C4C" w:rsidP="00844C4C">
      <w:pPr>
        <w:spacing w:after="0"/>
        <w:ind w:firstLine="708"/>
        <w:jc w:val="both"/>
        <w:rPr>
          <w:rFonts w:ascii="Times New Roman" w:hAnsi="Times New Roman"/>
          <w:sz w:val="28"/>
          <w:szCs w:val="28"/>
        </w:rPr>
      </w:pPr>
      <w:r w:rsidRPr="00CB0134">
        <w:rPr>
          <w:rFonts w:ascii="Times New Roman" w:hAnsi="Times New Roman"/>
          <w:sz w:val="28"/>
          <w:szCs w:val="28"/>
        </w:rPr>
        <w:t xml:space="preserve">6021010010 «Взнос в уставный капитал акционерного общества «Инженерно-инвестиционная компания» в целях обеспечения </w:t>
      </w:r>
      <w:r w:rsidRPr="00CB0134">
        <w:rPr>
          <w:rFonts w:ascii="Times New Roman" w:hAnsi="Times New Roman"/>
          <w:sz w:val="28"/>
          <w:szCs w:val="28"/>
        </w:rPr>
        <w:lastRenderedPageBreak/>
        <w:t>инвестиционных площадок вблизи индустриального парка «</w:t>
      </w:r>
      <w:proofErr w:type="spellStart"/>
      <w:r w:rsidRPr="00CB0134">
        <w:rPr>
          <w:rFonts w:ascii="Times New Roman" w:hAnsi="Times New Roman"/>
          <w:sz w:val="28"/>
          <w:szCs w:val="28"/>
        </w:rPr>
        <w:t>Раслово</w:t>
      </w:r>
      <w:proofErr w:type="spellEnd"/>
      <w:r w:rsidRPr="00CB0134">
        <w:rPr>
          <w:rFonts w:ascii="Times New Roman" w:hAnsi="Times New Roman"/>
          <w:sz w:val="28"/>
          <w:szCs w:val="28"/>
        </w:rPr>
        <w:t>» инженерной инфраструктурой»</w:t>
      </w:r>
    </w:p>
    <w:p w:rsidR="00844C4C" w:rsidRPr="00CB0134" w:rsidRDefault="00844C4C" w:rsidP="00844C4C">
      <w:pPr>
        <w:spacing w:after="0"/>
        <w:ind w:firstLine="708"/>
        <w:rPr>
          <w:rFonts w:ascii="Times New Roman" w:hAnsi="Times New Roman"/>
          <w:sz w:val="28"/>
          <w:szCs w:val="28"/>
        </w:rPr>
      </w:pPr>
      <w:r w:rsidRPr="00CB0134">
        <w:rPr>
          <w:rFonts w:ascii="Times New Roman" w:hAnsi="Times New Roman"/>
          <w:sz w:val="28"/>
          <w:szCs w:val="28"/>
        </w:rPr>
        <w:t xml:space="preserve">Изменения отразить по КБК: </w:t>
      </w:r>
    </w:p>
    <w:p w:rsidR="00844C4C" w:rsidRPr="00CB0134" w:rsidRDefault="00844C4C" w:rsidP="00844C4C">
      <w:pPr>
        <w:spacing w:after="0"/>
        <w:ind w:firstLine="708"/>
        <w:rPr>
          <w:rFonts w:ascii="Times New Roman" w:hAnsi="Times New Roman"/>
          <w:sz w:val="28"/>
          <w:szCs w:val="28"/>
        </w:rPr>
      </w:pPr>
      <w:r w:rsidRPr="00CB0134">
        <w:rPr>
          <w:rFonts w:ascii="Times New Roman" w:hAnsi="Times New Roman"/>
          <w:sz w:val="28"/>
          <w:szCs w:val="28"/>
        </w:rPr>
        <w:t>2022 год:</w:t>
      </w:r>
    </w:p>
    <w:p w:rsidR="00844C4C" w:rsidRPr="00CB0134" w:rsidRDefault="00844C4C" w:rsidP="00844C4C">
      <w:pPr>
        <w:spacing w:after="0"/>
        <w:ind w:firstLine="708"/>
        <w:rPr>
          <w:rFonts w:ascii="Times New Roman" w:hAnsi="Times New Roman"/>
          <w:sz w:val="28"/>
          <w:szCs w:val="28"/>
        </w:rPr>
      </w:pPr>
      <w:r w:rsidRPr="00CB0134">
        <w:rPr>
          <w:rFonts w:ascii="Times New Roman" w:hAnsi="Times New Roman"/>
          <w:sz w:val="28"/>
          <w:szCs w:val="28"/>
        </w:rPr>
        <w:t>ППП 019 РП 0412 КЦСР 6021010010 КВР 400   + 97 289,8 тыс. рублей.</w:t>
      </w:r>
    </w:p>
    <w:p w:rsidR="00844C4C" w:rsidRPr="00CB0134" w:rsidRDefault="00844C4C" w:rsidP="00844C4C">
      <w:pPr>
        <w:spacing w:after="0"/>
        <w:ind w:firstLine="708"/>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15, 16, 17 к закону.</w:t>
      </w:r>
    </w:p>
    <w:p w:rsidR="00844C4C" w:rsidRPr="00CB0134" w:rsidRDefault="00844C4C" w:rsidP="00F20A4E">
      <w:pPr>
        <w:autoSpaceDE w:val="0"/>
        <w:autoSpaceDN w:val="0"/>
        <w:adjustRightInd w:val="0"/>
        <w:spacing w:after="0"/>
        <w:ind w:firstLine="709"/>
        <w:contextualSpacing/>
        <w:jc w:val="both"/>
        <w:rPr>
          <w:rFonts w:ascii="Times New Roman" w:hAnsi="Times New Roman"/>
          <w:sz w:val="28"/>
          <w:szCs w:val="28"/>
        </w:rPr>
      </w:pPr>
    </w:p>
    <w:p w:rsidR="00BC7D70" w:rsidRPr="00CB0134" w:rsidRDefault="00FB5ED4"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hAnsi="Times New Roman"/>
          <w:sz w:val="28"/>
          <w:szCs w:val="28"/>
        </w:rPr>
        <w:t>5</w:t>
      </w:r>
      <w:r w:rsidR="00BC7D70" w:rsidRPr="00CB0134">
        <w:rPr>
          <w:rFonts w:ascii="Times New Roman" w:hAnsi="Times New Roman"/>
          <w:sz w:val="28"/>
          <w:szCs w:val="28"/>
        </w:rPr>
        <w:t xml:space="preserve">. </w:t>
      </w:r>
      <w:r w:rsidR="00BC7D70" w:rsidRPr="00CB0134">
        <w:rPr>
          <w:rFonts w:ascii="Times New Roman" w:eastAsia="Times New Roman" w:hAnsi="Times New Roman"/>
          <w:sz w:val="28"/>
          <w:szCs w:val="28"/>
          <w:lang w:eastAsia="ru-RU"/>
        </w:rPr>
        <w:t>Предлагается перераспределить бюджетные ассигнования по Министерству транспорта Тверской области в рамках государственной программы Тверской области «Развитие туристской индустрии в Тверской области» на 2018 - 2024 годы в 2021 году в сумме 506 640,1 тыс. руб., в 2022 году в сумме 403 499,5 тыс. руб.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связи с принятием решения на федеральном о реализации данных мероприятий в рамках федерального проекта «Развитие туристической инфраструктуры» национального проекта « Туризм и индустрия гостеприимства» (</w:t>
      </w:r>
      <w:r w:rsidR="00FA6752" w:rsidRPr="00CB0134">
        <w:rPr>
          <w:rFonts w:ascii="Times New Roman" w:hAnsi="Times New Roman"/>
          <w:sz w:val="28"/>
          <w:szCs w:val="28"/>
        </w:rPr>
        <w:t>приложение 27 к пояснительной записке)</w:t>
      </w:r>
      <w:r w:rsidR="00BC7D70" w:rsidRPr="00CB0134">
        <w:rPr>
          <w:rFonts w:ascii="Times New Roman" w:eastAsia="Times New Roman" w:hAnsi="Times New Roman"/>
          <w:sz w:val="28"/>
          <w:szCs w:val="28"/>
          <w:lang w:eastAsia="ru-RU"/>
        </w:rPr>
        <w:t>, в том числе:</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увеличить бюджетные ассигнования в 2021 году в сумме 7 618,7 тыс. руб., из них 1 007,4 тыс. руб. средства областного бюджета Тверской области и 6</w:t>
      </w:r>
      <w:r w:rsidR="00516540" w:rsidRPr="00CB0134">
        <w:rPr>
          <w:rFonts w:ascii="Times New Roman" w:eastAsia="Times New Roman" w:hAnsi="Times New Roman"/>
          <w:sz w:val="28"/>
          <w:szCs w:val="28"/>
          <w:lang w:eastAsia="ru-RU"/>
        </w:rPr>
        <w:t> </w:t>
      </w:r>
      <w:r w:rsidRPr="00CB0134">
        <w:rPr>
          <w:rFonts w:ascii="Times New Roman" w:eastAsia="Times New Roman" w:hAnsi="Times New Roman"/>
          <w:sz w:val="28"/>
          <w:szCs w:val="28"/>
          <w:lang w:eastAsia="ru-RU"/>
        </w:rPr>
        <w:t xml:space="preserve">611,3 тыс. руб. средства федерального бюджета, на государственную поддержку инвестиционных проектов путем </w:t>
      </w:r>
      <w:proofErr w:type="spellStart"/>
      <w:r w:rsidRPr="00CB0134">
        <w:rPr>
          <w:rFonts w:ascii="Times New Roman" w:eastAsia="Times New Roman" w:hAnsi="Times New Roman"/>
          <w:sz w:val="28"/>
          <w:szCs w:val="28"/>
          <w:lang w:eastAsia="ru-RU"/>
        </w:rPr>
        <w:t>софинансирования</w:t>
      </w:r>
      <w:proofErr w:type="spellEnd"/>
      <w:r w:rsidRPr="00CB0134">
        <w:rPr>
          <w:rFonts w:ascii="Times New Roman" w:eastAsia="Times New Roman" w:hAnsi="Times New Roman"/>
          <w:sz w:val="28"/>
          <w:szCs w:val="28"/>
          <w:lang w:eastAsia="ru-RU"/>
        </w:rPr>
        <w:t xml:space="preserve"> строительства (реконструкции) объектов обеспечивающей инфраструктуры с длительным сроком окупаемости (субсидии муниципальным образованиям Тверской области);</w:t>
      </w:r>
    </w:p>
    <w:p w:rsidR="00BC7D70" w:rsidRPr="00CB0134" w:rsidRDefault="00BC7D70"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sz w:val="28"/>
          <w:szCs w:val="28"/>
          <w:lang w:eastAsia="ru-RU"/>
        </w:rPr>
        <w:t>- увеличить бюджетные ассигнования в 2021 году в сумме 595 272,4 тыс. руб., из них 95 243,6 тыс</w:t>
      </w:r>
      <w:r w:rsidRPr="00CB0134">
        <w:rPr>
          <w:rFonts w:ascii="Times New Roman" w:eastAsia="Times New Roman" w:hAnsi="Times New Roman"/>
          <w:color w:val="000000"/>
          <w:sz w:val="28"/>
          <w:szCs w:val="28"/>
          <w:lang w:eastAsia="ru-RU"/>
        </w:rPr>
        <w:t xml:space="preserve">. руб. средства областного бюджета Тверской области и  500 028,8 тыс. руб. средства федерального бюджета, и в 2022 году в сумме 474 705,3 тыс. руб., из них 71 205,8 тыс. руб. средства областного бюджета Тверской области и  403 499,5 тыс. руб. средства федерального бюджета, на государственную поддержку инвестиционных проектов путем </w:t>
      </w:r>
      <w:proofErr w:type="spellStart"/>
      <w:r w:rsidRPr="00CB0134">
        <w:rPr>
          <w:rFonts w:ascii="Times New Roman" w:eastAsia="Times New Roman" w:hAnsi="Times New Roman"/>
          <w:color w:val="000000"/>
          <w:sz w:val="28"/>
          <w:szCs w:val="28"/>
          <w:lang w:eastAsia="ru-RU"/>
        </w:rPr>
        <w:t>софинансирования</w:t>
      </w:r>
      <w:proofErr w:type="spellEnd"/>
      <w:r w:rsidRPr="00CB0134">
        <w:rPr>
          <w:rFonts w:ascii="Times New Roman" w:eastAsia="Times New Roman" w:hAnsi="Times New Roman"/>
          <w:color w:val="000000"/>
          <w:sz w:val="28"/>
          <w:szCs w:val="28"/>
          <w:lang w:eastAsia="ru-RU"/>
        </w:rPr>
        <w:t xml:space="preserve"> строительства (реконструкции) объектов обеспечивающей инфраструктуры с длительным сроком окупаемости</w:t>
      </w:r>
      <w:r w:rsidRPr="00CB0134">
        <w:rPr>
          <w:rFonts w:ascii="Times New Roman" w:eastAsia="Times New Roman" w:hAnsi="Times New Roman"/>
          <w:color w:val="FF0000"/>
          <w:sz w:val="28"/>
          <w:szCs w:val="28"/>
          <w:lang w:eastAsia="ru-RU"/>
        </w:rPr>
        <w:t xml:space="preserve"> </w:t>
      </w:r>
      <w:r w:rsidRPr="00CB0134">
        <w:rPr>
          <w:rFonts w:ascii="Times New Roman" w:eastAsia="Times New Roman" w:hAnsi="Times New Roman"/>
          <w:color w:val="000000"/>
          <w:sz w:val="28"/>
          <w:szCs w:val="28"/>
          <w:lang w:eastAsia="ru-RU"/>
        </w:rPr>
        <w:t xml:space="preserve">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CB0134">
        <w:rPr>
          <w:rFonts w:ascii="Times New Roman" w:eastAsia="Times New Roman" w:hAnsi="Times New Roman"/>
          <w:color w:val="000000"/>
          <w:sz w:val="28"/>
          <w:szCs w:val="28"/>
          <w:lang w:eastAsia="ru-RU"/>
        </w:rPr>
        <w:t>Шоша</w:t>
      </w:r>
      <w:proofErr w:type="spellEnd"/>
      <w:r w:rsidRPr="00CB0134">
        <w:rPr>
          <w:rFonts w:ascii="Times New Roman" w:eastAsia="Times New Roman" w:hAnsi="Times New Roman"/>
          <w:color w:val="000000"/>
          <w:sz w:val="28"/>
          <w:szCs w:val="28"/>
          <w:lang w:eastAsia="ru-RU"/>
        </w:rPr>
        <w:t xml:space="preserve"> (1-3 этапы));</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olor w:val="000000"/>
          <w:sz w:val="28"/>
          <w:szCs w:val="28"/>
          <w:lang w:eastAsia="ru-RU"/>
        </w:rPr>
        <w:lastRenderedPageBreak/>
        <w:t>- увеличить бюджетные ассигнования в 2021 году в сумме 24 000</w:t>
      </w:r>
      <w:r w:rsidRPr="00CB0134">
        <w:rPr>
          <w:rFonts w:ascii="Times New Roman" w:eastAsia="Times New Roman" w:hAnsi="Times New Roman"/>
          <w:sz w:val="28"/>
          <w:szCs w:val="28"/>
          <w:lang w:eastAsia="ru-RU"/>
        </w:rPr>
        <w:t>,</w:t>
      </w:r>
      <w:proofErr w:type="gramStart"/>
      <w:r w:rsidRPr="00CB0134">
        <w:rPr>
          <w:rFonts w:ascii="Times New Roman" w:eastAsia="Times New Roman" w:hAnsi="Times New Roman"/>
          <w:sz w:val="28"/>
          <w:szCs w:val="28"/>
          <w:lang w:eastAsia="ru-RU"/>
        </w:rPr>
        <w:t>0  тыс.</w:t>
      </w:r>
      <w:proofErr w:type="gramEnd"/>
      <w:r w:rsidRPr="00CB0134">
        <w:rPr>
          <w:rFonts w:ascii="Times New Roman" w:eastAsia="Times New Roman" w:hAnsi="Times New Roman"/>
          <w:sz w:val="28"/>
          <w:szCs w:val="28"/>
          <w:lang w:eastAsia="ru-RU"/>
        </w:rPr>
        <w:t> руб.</w:t>
      </w:r>
      <w:r w:rsidRPr="00CB0134">
        <w:rPr>
          <w:rFonts w:ascii="Times New Roman" w:eastAsia="Times New Roman" w:hAnsi="Times New Roman"/>
          <w:color w:val="000000"/>
          <w:sz w:val="28"/>
          <w:szCs w:val="28"/>
          <w:lang w:eastAsia="ru-RU"/>
        </w:rPr>
        <w:t xml:space="preserve"> и в 2022 году в сумме 19 509,8 тыс. руб. на</w:t>
      </w:r>
      <w:r w:rsidRPr="00CB0134">
        <w:rPr>
          <w:rFonts w:ascii="Times New Roman" w:eastAsia="Times New Roman" w:hAnsi="Times New Roman"/>
          <w:sz w:val="24"/>
          <w:szCs w:val="24"/>
          <w:lang w:eastAsia="ru-RU"/>
        </w:rPr>
        <w:t xml:space="preserve"> </w:t>
      </w:r>
      <w:r w:rsidRPr="00CB0134">
        <w:rPr>
          <w:rFonts w:ascii="Times New Roman" w:eastAsia="Times New Roman" w:hAnsi="Times New Roman"/>
          <w:color w:val="000000"/>
          <w:sz w:val="28"/>
          <w:szCs w:val="28"/>
          <w:lang w:eastAsia="ru-RU"/>
        </w:rPr>
        <w:t xml:space="preserve">государственную поддержку инвестиционных проектов путем </w:t>
      </w:r>
      <w:proofErr w:type="spellStart"/>
      <w:r w:rsidRPr="00CB0134">
        <w:rPr>
          <w:rFonts w:ascii="Times New Roman" w:eastAsia="Times New Roman" w:hAnsi="Times New Roman"/>
          <w:color w:val="000000"/>
          <w:sz w:val="28"/>
          <w:szCs w:val="28"/>
          <w:lang w:eastAsia="ru-RU"/>
        </w:rPr>
        <w:t>софинансирования</w:t>
      </w:r>
      <w:proofErr w:type="spellEnd"/>
      <w:r w:rsidRPr="00CB0134">
        <w:rPr>
          <w:rFonts w:ascii="Times New Roman" w:eastAsia="Times New Roman" w:hAnsi="Times New Roman"/>
          <w:color w:val="000000"/>
          <w:sz w:val="28"/>
          <w:szCs w:val="28"/>
          <w:lang w:eastAsia="ru-RU"/>
        </w:rPr>
        <w:t xml:space="preserve"> строительства (реконструкции) объектов обеспечивающей инфраструктуры с длительным сроком окупаемости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CB0134">
        <w:rPr>
          <w:rFonts w:ascii="Times New Roman" w:eastAsia="Times New Roman" w:hAnsi="Times New Roman"/>
          <w:color w:val="000000"/>
          <w:sz w:val="28"/>
          <w:szCs w:val="28"/>
          <w:lang w:eastAsia="ru-RU"/>
        </w:rPr>
        <w:t>Шоша</w:t>
      </w:r>
      <w:proofErr w:type="spellEnd"/>
      <w:r w:rsidRPr="00CB0134">
        <w:rPr>
          <w:rFonts w:ascii="Times New Roman" w:eastAsia="Times New Roman" w:hAnsi="Times New Roman"/>
          <w:color w:val="000000"/>
          <w:sz w:val="28"/>
          <w:szCs w:val="28"/>
          <w:lang w:eastAsia="ru-RU"/>
        </w:rPr>
        <w:t xml:space="preserve"> (4 этап));</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 уменьшить бюджетные ассигнования в 2021 году в сумме 7 618,7 тыс. руб., </w:t>
      </w:r>
      <w:r w:rsidRPr="00CB0134">
        <w:rPr>
          <w:rFonts w:ascii="Times New Roman" w:eastAsia="Times New Roman" w:hAnsi="Times New Roman"/>
          <w:color w:val="000000"/>
          <w:sz w:val="28"/>
          <w:szCs w:val="28"/>
          <w:lang w:eastAsia="ru-RU"/>
        </w:rPr>
        <w:t xml:space="preserve">из них 1 007,4 тыс. руб. средства областного бюджета Тверской области </w:t>
      </w:r>
      <w:proofErr w:type="gramStart"/>
      <w:r w:rsidRPr="00CB0134">
        <w:rPr>
          <w:rFonts w:ascii="Times New Roman" w:eastAsia="Times New Roman" w:hAnsi="Times New Roman"/>
          <w:color w:val="000000"/>
          <w:sz w:val="28"/>
          <w:szCs w:val="28"/>
          <w:lang w:eastAsia="ru-RU"/>
        </w:rPr>
        <w:t>и  6</w:t>
      </w:r>
      <w:proofErr w:type="gramEnd"/>
      <w:r w:rsidRPr="00CB0134">
        <w:rPr>
          <w:rFonts w:ascii="Times New Roman" w:eastAsia="Times New Roman" w:hAnsi="Times New Roman"/>
          <w:color w:val="000000"/>
          <w:sz w:val="28"/>
          <w:szCs w:val="28"/>
          <w:lang w:eastAsia="ru-RU"/>
        </w:rPr>
        <w:t xml:space="preserve"> 611,3 тыс. руб. средства федерального бюджета, на с</w:t>
      </w:r>
      <w:r w:rsidRPr="00CB0134">
        <w:rPr>
          <w:rFonts w:ascii="Times New Roman" w:eastAsia="Times New Roman" w:hAnsi="Times New Roman"/>
          <w:sz w:val="28"/>
          <w:szCs w:val="28"/>
          <w:lang w:eastAsia="ru-RU"/>
        </w:rPr>
        <w:t>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(субсидии муниципальным образованиям Тверской области);</w:t>
      </w:r>
    </w:p>
    <w:p w:rsidR="00BC7D70" w:rsidRPr="00CB0134" w:rsidRDefault="00BC7D70"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 уменьшить бюджетные ассигнования в 2021 году в сумме </w:t>
      </w:r>
      <w:r w:rsidRPr="00CB0134">
        <w:rPr>
          <w:rFonts w:ascii="Times New Roman" w:eastAsia="Times New Roman" w:hAnsi="Times New Roman"/>
          <w:sz w:val="28"/>
          <w:szCs w:val="28"/>
          <w:lang w:eastAsia="ru-RU"/>
        </w:rPr>
        <w:t>595 272,4 тыс. руб.,</w:t>
      </w:r>
      <w:r w:rsidRPr="00CB0134">
        <w:rPr>
          <w:rFonts w:ascii="Times New Roman" w:eastAsia="Times New Roman" w:hAnsi="Times New Roman"/>
          <w:color w:val="000000"/>
          <w:sz w:val="28"/>
          <w:szCs w:val="28"/>
          <w:lang w:eastAsia="ru-RU"/>
        </w:rPr>
        <w:t xml:space="preserve"> из них 95 243,6 тыс. руб. средства областного бюджета Тверской области и  500 028,8 тыс. руб. средства федерального бюджета, и в 2022 году в сумме 474 705,3 тыс. руб., из них 71 205,8 тыс. руб. средства областного бюджета Тверской области и  403 499,5 тыс. руб. средства федерального бюджета, 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CB0134">
        <w:rPr>
          <w:rFonts w:ascii="Times New Roman" w:eastAsia="Times New Roman" w:hAnsi="Times New Roman"/>
          <w:color w:val="000000"/>
          <w:sz w:val="28"/>
          <w:szCs w:val="28"/>
          <w:lang w:eastAsia="ru-RU"/>
        </w:rPr>
        <w:t>Шоша</w:t>
      </w:r>
      <w:proofErr w:type="spellEnd"/>
      <w:r w:rsidRPr="00CB0134">
        <w:rPr>
          <w:rFonts w:ascii="Times New Roman" w:eastAsia="Times New Roman" w:hAnsi="Times New Roman"/>
          <w:color w:val="000000"/>
          <w:sz w:val="28"/>
          <w:szCs w:val="28"/>
          <w:lang w:eastAsia="ru-RU"/>
        </w:rPr>
        <w:t xml:space="preserve"> (1-3 этапы));</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olor w:val="000000"/>
          <w:sz w:val="28"/>
          <w:szCs w:val="28"/>
          <w:lang w:eastAsia="ru-RU"/>
        </w:rPr>
        <w:t>- уменьшить бюджетные ассигнования в 2021 году в сумме 24 000</w:t>
      </w:r>
      <w:r w:rsidRPr="00CB0134">
        <w:rPr>
          <w:rFonts w:ascii="Times New Roman" w:eastAsia="Times New Roman" w:hAnsi="Times New Roman"/>
          <w:sz w:val="28"/>
          <w:szCs w:val="28"/>
          <w:lang w:eastAsia="ru-RU"/>
        </w:rPr>
        <w:t>,0 тыс. руб.</w:t>
      </w:r>
      <w:r w:rsidRPr="00CB0134">
        <w:rPr>
          <w:rFonts w:ascii="Times New Roman" w:eastAsia="Times New Roman" w:hAnsi="Times New Roman"/>
          <w:color w:val="000000"/>
          <w:sz w:val="28"/>
          <w:szCs w:val="28"/>
          <w:lang w:eastAsia="ru-RU"/>
        </w:rPr>
        <w:t xml:space="preserve"> и в 2022 году в сумме 19 509,8 тыс. руб. на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CB0134">
        <w:rPr>
          <w:rFonts w:ascii="Times New Roman" w:eastAsia="Times New Roman" w:hAnsi="Times New Roman"/>
          <w:color w:val="000000"/>
          <w:sz w:val="28"/>
          <w:szCs w:val="28"/>
          <w:lang w:eastAsia="ru-RU"/>
        </w:rPr>
        <w:t>Шоша</w:t>
      </w:r>
      <w:proofErr w:type="spellEnd"/>
      <w:r w:rsidRPr="00CB0134">
        <w:rPr>
          <w:rFonts w:ascii="Times New Roman" w:eastAsia="Times New Roman" w:hAnsi="Times New Roman"/>
          <w:color w:val="000000"/>
          <w:sz w:val="28"/>
          <w:szCs w:val="28"/>
          <w:lang w:eastAsia="ru-RU"/>
        </w:rPr>
        <w:t xml:space="preserve"> (4 этап)).</w:t>
      </w:r>
    </w:p>
    <w:p w:rsidR="00BC7D70" w:rsidRPr="00CB0134" w:rsidRDefault="00820A0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Дополнить </w:t>
      </w:r>
      <w:r w:rsidR="00BC7D70" w:rsidRPr="00CB0134">
        <w:rPr>
          <w:rFonts w:ascii="Times New Roman" w:eastAsia="Times New Roman" w:hAnsi="Times New Roman"/>
          <w:sz w:val="28"/>
          <w:szCs w:val="28"/>
          <w:lang w:eastAsia="ru-RU"/>
        </w:rPr>
        <w:t>закон</w:t>
      </w:r>
      <w:r w:rsidRPr="00CB0134">
        <w:rPr>
          <w:rFonts w:ascii="Times New Roman" w:eastAsia="Times New Roman" w:hAnsi="Times New Roman"/>
          <w:sz w:val="28"/>
          <w:szCs w:val="28"/>
          <w:lang w:eastAsia="ru-RU"/>
        </w:rPr>
        <w:t xml:space="preserve"> </w:t>
      </w:r>
      <w:r w:rsidR="00BC7D70" w:rsidRPr="00CB0134">
        <w:rPr>
          <w:rFonts w:ascii="Times New Roman" w:eastAsia="Times New Roman" w:hAnsi="Times New Roman"/>
          <w:sz w:val="28"/>
          <w:szCs w:val="28"/>
          <w:lang w:eastAsia="ru-RU"/>
        </w:rPr>
        <w:t>целевыми статьями</w:t>
      </w:r>
      <w:r w:rsidRPr="00CB0134">
        <w:rPr>
          <w:rFonts w:ascii="Times New Roman" w:eastAsia="Times New Roman" w:hAnsi="Times New Roman"/>
          <w:sz w:val="28"/>
          <w:szCs w:val="28"/>
          <w:lang w:eastAsia="ru-RU"/>
        </w:rPr>
        <w:t xml:space="preserve"> расходов</w:t>
      </w:r>
      <w:r w:rsidR="00BC7D70" w:rsidRPr="00CB0134">
        <w:rPr>
          <w:rFonts w:ascii="Times New Roman" w:eastAsia="Times New Roman" w:hAnsi="Times New Roman"/>
          <w:sz w:val="28"/>
          <w:szCs w:val="28"/>
          <w:lang w:eastAsia="ru-RU"/>
        </w:rPr>
        <w:t>:</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153361</w:t>
      </w:r>
      <w:r w:rsidRPr="00CB0134">
        <w:rPr>
          <w:rFonts w:ascii="Times New Roman" w:eastAsia="Times New Roman" w:hAnsi="Times New Roman"/>
          <w:color w:val="000000"/>
          <w:sz w:val="28"/>
          <w:szCs w:val="28"/>
          <w:lang w:eastAsia="ru-RU"/>
        </w:rPr>
        <w:t xml:space="preserve"> </w:t>
      </w:r>
      <w:r w:rsidRPr="00CB0134">
        <w:rPr>
          <w:rFonts w:ascii="Times New Roman" w:eastAsia="Times New Roman" w:hAnsi="Times New Roman"/>
          <w:sz w:val="28"/>
          <w:szCs w:val="28"/>
          <w:lang w:eastAsia="ru-RU"/>
        </w:rPr>
        <w:t>«Г</w:t>
      </w:r>
      <w:r w:rsidRPr="00CB0134">
        <w:rPr>
          <w:rFonts w:ascii="Times New Roman" w:eastAsia="Times New Roman" w:hAnsi="Times New Roman"/>
          <w:color w:val="000000"/>
          <w:sz w:val="28"/>
          <w:szCs w:val="28"/>
          <w:lang w:eastAsia="ru-RU"/>
        </w:rPr>
        <w:t xml:space="preserve">осударственная поддержка инвестиционных проектов путем </w:t>
      </w:r>
      <w:proofErr w:type="spellStart"/>
      <w:r w:rsidRPr="00CB0134">
        <w:rPr>
          <w:rFonts w:ascii="Times New Roman" w:eastAsia="Times New Roman" w:hAnsi="Times New Roman"/>
          <w:color w:val="000000"/>
          <w:sz w:val="28"/>
          <w:szCs w:val="28"/>
          <w:lang w:eastAsia="ru-RU"/>
        </w:rPr>
        <w:t>софинансирования</w:t>
      </w:r>
      <w:proofErr w:type="spellEnd"/>
      <w:r w:rsidRPr="00CB0134">
        <w:rPr>
          <w:rFonts w:ascii="Times New Roman" w:eastAsia="Times New Roman" w:hAnsi="Times New Roman"/>
          <w:color w:val="000000"/>
          <w:sz w:val="28"/>
          <w:szCs w:val="28"/>
          <w:lang w:eastAsia="ru-RU"/>
        </w:rPr>
        <w:t xml:space="preserve"> строительства (реконструкции) объектов обеспечивающей инфраструктуры с длительным сроком окупаемости</w:t>
      </w:r>
      <w:r w:rsidRPr="00CB0134">
        <w:rPr>
          <w:rFonts w:ascii="Times New Roman" w:eastAsia="Times New Roman" w:hAnsi="Times New Roman"/>
          <w:color w:val="FF0000"/>
          <w:sz w:val="28"/>
          <w:szCs w:val="28"/>
          <w:lang w:eastAsia="ru-RU"/>
        </w:rPr>
        <w:t xml:space="preserve"> </w:t>
      </w:r>
      <w:r w:rsidRPr="00CB0134">
        <w:rPr>
          <w:rFonts w:ascii="Times New Roman" w:eastAsia="Times New Roman" w:hAnsi="Times New Roman"/>
          <w:sz w:val="28"/>
          <w:szCs w:val="28"/>
          <w:lang w:eastAsia="ru-RU"/>
        </w:rPr>
        <w:t>(субсидии муниципальным образованиям Тверской области)»;</w:t>
      </w:r>
    </w:p>
    <w:p w:rsidR="00BC7D70" w:rsidRPr="00CB0134" w:rsidRDefault="00BC7D70"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sz w:val="28"/>
          <w:szCs w:val="28"/>
          <w:lang w:eastAsia="ru-RU"/>
        </w:rPr>
        <w:lastRenderedPageBreak/>
        <w:t>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153362 «Г</w:t>
      </w:r>
      <w:r w:rsidRPr="00CB0134">
        <w:rPr>
          <w:rFonts w:ascii="Times New Roman" w:eastAsia="Times New Roman" w:hAnsi="Times New Roman"/>
          <w:color w:val="000000"/>
          <w:sz w:val="28"/>
          <w:szCs w:val="28"/>
          <w:lang w:eastAsia="ru-RU"/>
        </w:rPr>
        <w:t xml:space="preserve">осударственная поддержка инвестиционных проектов путем </w:t>
      </w:r>
      <w:proofErr w:type="spellStart"/>
      <w:r w:rsidRPr="00CB0134">
        <w:rPr>
          <w:rFonts w:ascii="Times New Roman" w:eastAsia="Times New Roman" w:hAnsi="Times New Roman"/>
          <w:color w:val="000000"/>
          <w:sz w:val="28"/>
          <w:szCs w:val="28"/>
          <w:lang w:eastAsia="ru-RU"/>
        </w:rPr>
        <w:t>софинансирования</w:t>
      </w:r>
      <w:proofErr w:type="spellEnd"/>
      <w:r w:rsidRPr="00CB0134">
        <w:rPr>
          <w:rFonts w:ascii="Times New Roman" w:eastAsia="Times New Roman" w:hAnsi="Times New Roman"/>
          <w:color w:val="000000"/>
          <w:sz w:val="28"/>
          <w:szCs w:val="28"/>
          <w:lang w:eastAsia="ru-RU"/>
        </w:rPr>
        <w:t xml:space="preserve"> строительства (реконструкции) объектов обеспечивающей инфраструктуры с длительным сроком </w:t>
      </w:r>
      <w:proofErr w:type="gramStart"/>
      <w:r w:rsidRPr="00CB0134">
        <w:rPr>
          <w:rFonts w:ascii="Times New Roman" w:eastAsia="Times New Roman" w:hAnsi="Times New Roman"/>
          <w:color w:val="000000"/>
          <w:sz w:val="28"/>
          <w:szCs w:val="28"/>
          <w:lang w:eastAsia="ru-RU"/>
        </w:rPr>
        <w:t>окупаемости</w:t>
      </w:r>
      <w:r w:rsidRPr="00CB0134">
        <w:rPr>
          <w:rFonts w:ascii="Times New Roman" w:eastAsia="Times New Roman" w:hAnsi="Times New Roman"/>
          <w:color w:val="FF0000"/>
          <w:sz w:val="28"/>
          <w:szCs w:val="28"/>
          <w:lang w:eastAsia="ru-RU"/>
        </w:rPr>
        <w:t xml:space="preserve"> </w:t>
      </w:r>
      <w:r w:rsidRPr="00CB0134">
        <w:rPr>
          <w:rFonts w:ascii="Times New Roman" w:eastAsia="Times New Roman" w:hAnsi="Times New Roman"/>
          <w:color w:val="000000"/>
          <w:sz w:val="28"/>
          <w:szCs w:val="28"/>
          <w:lang w:eastAsia="ru-RU"/>
        </w:rPr>
        <w:t xml:space="preserve"> (</w:t>
      </w:r>
      <w:proofErr w:type="gramEnd"/>
      <w:r w:rsidRPr="00CB0134">
        <w:rPr>
          <w:rFonts w:ascii="Times New Roman" w:eastAsia="Times New Roman" w:hAnsi="Times New Roman"/>
          <w:color w:val="000000"/>
          <w:sz w:val="28"/>
          <w:szCs w:val="28"/>
          <w:lang w:eastAsia="ru-RU"/>
        </w:rPr>
        <w:t xml:space="preserve">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CB0134">
        <w:rPr>
          <w:rFonts w:ascii="Times New Roman" w:eastAsia="Times New Roman" w:hAnsi="Times New Roman"/>
          <w:color w:val="000000"/>
          <w:sz w:val="28"/>
          <w:szCs w:val="28"/>
          <w:lang w:eastAsia="ru-RU"/>
        </w:rPr>
        <w:t>Шоша</w:t>
      </w:r>
      <w:proofErr w:type="spellEnd"/>
      <w:r w:rsidRPr="00CB0134">
        <w:rPr>
          <w:rFonts w:ascii="Times New Roman" w:eastAsia="Times New Roman" w:hAnsi="Times New Roman"/>
          <w:color w:val="000000"/>
          <w:sz w:val="28"/>
          <w:szCs w:val="28"/>
          <w:lang w:eastAsia="ru-RU"/>
        </w:rPr>
        <w:t xml:space="preserve"> (1-3 этапы))»;</w:t>
      </w:r>
    </w:p>
    <w:p w:rsidR="00BC7D70" w:rsidRPr="00CB0134" w:rsidRDefault="00BC7D70"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sz w:val="28"/>
          <w:szCs w:val="28"/>
          <w:lang w:eastAsia="ru-RU"/>
        </w:rPr>
        <w:t>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153363 «Г</w:t>
      </w:r>
      <w:r w:rsidRPr="00CB0134">
        <w:rPr>
          <w:rFonts w:ascii="Times New Roman" w:eastAsia="Times New Roman" w:hAnsi="Times New Roman"/>
          <w:color w:val="000000"/>
          <w:sz w:val="28"/>
          <w:szCs w:val="28"/>
          <w:lang w:eastAsia="ru-RU"/>
        </w:rPr>
        <w:t xml:space="preserve">осударственная поддержка инвестиционных проектов путем </w:t>
      </w:r>
      <w:proofErr w:type="spellStart"/>
      <w:r w:rsidRPr="00CB0134">
        <w:rPr>
          <w:rFonts w:ascii="Times New Roman" w:eastAsia="Times New Roman" w:hAnsi="Times New Roman"/>
          <w:color w:val="000000"/>
          <w:sz w:val="28"/>
          <w:szCs w:val="28"/>
          <w:lang w:eastAsia="ru-RU"/>
        </w:rPr>
        <w:t>софинансирования</w:t>
      </w:r>
      <w:proofErr w:type="spellEnd"/>
      <w:r w:rsidRPr="00CB0134">
        <w:rPr>
          <w:rFonts w:ascii="Times New Roman" w:eastAsia="Times New Roman" w:hAnsi="Times New Roman"/>
          <w:color w:val="000000"/>
          <w:sz w:val="28"/>
          <w:szCs w:val="28"/>
          <w:lang w:eastAsia="ru-RU"/>
        </w:rPr>
        <w:t xml:space="preserve"> строительства (реконструкции) объектов обеспечивающей инфраструктуры с длительным сроком окупаемости (комплекс обеспечивающей инфраструктуры туристско-рекреационного кластера «Волжское море» для обслуживания туристических судов в устьевом участке р. </w:t>
      </w:r>
      <w:proofErr w:type="spellStart"/>
      <w:r w:rsidRPr="00CB0134">
        <w:rPr>
          <w:rFonts w:ascii="Times New Roman" w:eastAsia="Times New Roman" w:hAnsi="Times New Roman"/>
          <w:color w:val="000000"/>
          <w:sz w:val="28"/>
          <w:szCs w:val="28"/>
          <w:lang w:eastAsia="ru-RU"/>
        </w:rPr>
        <w:t>Шоша</w:t>
      </w:r>
      <w:proofErr w:type="spellEnd"/>
      <w:r w:rsidRPr="00CB0134">
        <w:rPr>
          <w:rFonts w:ascii="Times New Roman" w:eastAsia="Times New Roman" w:hAnsi="Times New Roman"/>
          <w:color w:val="000000"/>
          <w:sz w:val="28"/>
          <w:szCs w:val="28"/>
          <w:lang w:eastAsia="ru-RU"/>
        </w:rPr>
        <w:t xml:space="preserve"> (4 этап)).</w:t>
      </w:r>
    </w:p>
    <w:p w:rsidR="00BC7D70" w:rsidRPr="00CB0134" w:rsidRDefault="00BC7D70" w:rsidP="00F20A4E">
      <w:pPr>
        <w:spacing w:after="0"/>
        <w:ind w:firstLine="709"/>
        <w:jc w:val="both"/>
        <w:rPr>
          <w:rFonts w:ascii="Times New Roman" w:eastAsia="Times New Roman" w:hAnsi="Times New Roman"/>
          <w:sz w:val="28"/>
          <w:szCs w:val="28"/>
          <w:lang w:eastAsia="ru-RU"/>
        </w:rPr>
      </w:pPr>
    </w:p>
    <w:p w:rsidR="00820A0F"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2021 год</w:t>
      </w:r>
      <w:r w:rsidR="00820A0F" w:rsidRPr="00CB0134">
        <w:rPr>
          <w:rFonts w:ascii="Times New Roman" w:eastAsia="Times New Roman" w:hAnsi="Times New Roman"/>
          <w:sz w:val="28"/>
          <w:szCs w:val="28"/>
          <w:lang w:eastAsia="ru-RU"/>
        </w:rPr>
        <w:t>:</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w:t>
      </w:r>
      <w:r w:rsidRPr="00CB0134">
        <w:rPr>
          <w:rFonts w:ascii="Times New Roman" w:eastAsia="Times New Roman" w:hAnsi="Times New Roman"/>
          <w:sz w:val="28"/>
          <w:szCs w:val="28"/>
          <w:lang w:val="en-US" w:eastAsia="ru-RU"/>
        </w:rPr>
        <w:t>J</w:t>
      </w:r>
      <w:r w:rsidR="00820A0F" w:rsidRPr="00CB0134">
        <w:rPr>
          <w:rFonts w:ascii="Times New Roman" w:eastAsia="Times New Roman" w:hAnsi="Times New Roman"/>
          <w:sz w:val="28"/>
          <w:szCs w:val="28"/>
          <w:lang w:eastAsia="ru-RU"/>
        </w:rPr>
        <w:t xml:space="preserve">153361 КВР 500 </w:t>
      </w:r>
      <w:r w:rsidRPr="00CB0134">
        <w:rPr>
          <w:rFonts w:ascii="Times New Roman" w:eastAsia="Times New Roman" w:hAnsi="Times New Roman"/>
          <w:sz w:val="28"/>
          <w:szCs w:val="28"/>
          <w:lang w:eastAsia="ru-RU"/>
        </w:rPr>
        <w:t>+ 7</w:t>
      </w:r>
      <w:r w:rsidRPr="00CB0134">
        <w:rPr>
          <w:rFonts w:ascii="Times New Roman" w:eastAsia="Times New Roman" w:hAnsi="Times New Roman"/>
          <w:sz w:val="28"/>
          <w:szCs w:val="28"/>
          <w:lang w:val="en-US" w:eastAsia="ru-RU"/>
        </w:rPr>
        <w:t> </w:t>
      </w:r>
      <w:r w:rsidRPr="00CB0134">
        <w:rPr>
          <w:rFonts w:ascii="Times New Roman" w:eastAsia="Times New Roman" w:hAnsi="Times New Roman"/>
          <w:sz w:val="28"/>
          <w:szCs w:val="28"/>
          <w:lang w:eastAsia="ru-RU"/>
        </w:rPr>
        <w:t>618,7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153362 КВР 400 + 595 272,4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153363 КВР 400 + 24 000,0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53304</w:t>
      </w:r>
      <w:r w:rsidRPr="00CB0134">
        <w:rPr>
          <w:rFonts w:ascii="Times New Roman" w:eastAsia="Times New Roman" w:hAnsi="Times New Roman"/>
          <w:sz w:val="28"/>
          <w:szCs w:val="28"/>
          <w:lang w:val="en-US" w:eastAsia="ru-RU"/>
        </w:rPr>
        <w:t>R</w:t>
      </w:r>
      <w:r w:rsidRPr="00CB0134">
        <w:rPr>
          <w:rFonts w:ascii="Times New Roman" w:eastAsia="Times New Roman" w:hAnsi="Times New Roman"/>
          <w:sz w:val="28"/>
          <w:szCs w:val="28"/>
          <w:lang w:eastAsia="ru-RU"/>
        </w:rPr>
        <w:t xml:space="preserve">3841 КВР 500 </w:t>
      </w:r>
      <w:r w:rsidR="00820A0F"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7</w:t>
      </w:r>
      <w:r w:rsidRPr="00CB0134">
        <w:rPr>
          <w:rFonts w:ascii="Times New Roman" w:eastAsia="Times New Roman" w:hAnsi="Times New Roman"/>
          <w:sz w:val="28"/>
          <w:szCs w:val="28"/>
          <w:lang w:val="en-US" w:eastAsia="ru-RU"/>
        </w:rPr>
        <w:t> </w:t>
      </w:r>
      <w:r w:rsidRPr="00CB0134">
        <w:rPr>
          <w:rFonts w:ascii="Times New Roman" w:eastAsia="Times New Roman" w:hAnsi="Times New Roman"/>
          <w:sz w:val="28"/>
          <w:szCs w:val="28"/>
          <w:lang w:eastAsia="ru-RU"/>
        </w:rPr>
        <w:t>618,7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53304</w:t>
      </w:r>
      <w:r w:rsidRPr="00CB0134">
        <w:rPr>
          <w:rFonts w:ascii="Times New Roman" w:eastAsia="Times New Roman" w:hAnsi="Times New Roman"/>
          <w:sz w:val="28"/>
          <w:szCs w:val="28"/>
          <w:lang w:val="en-US" w:eastAsia="ru-RU"/>
        </w:rPr>
        <w:t>R</w:t>
      </w:r>
      <w:r w:rsidRPr="00CB0134">
        <w:rPr>
          <w:rFonts w:ascii="Times New Roman" w:eastAsia="Times New Roman" w:hAnsi="Times New Roman"/>
          <w:sz w:val="28"/>
          <w:szCs w:val="28"/>
          <w:lang w:eastAsia="ru-RU"/>
        </w:rPr>
        <w:t>3842 КВР 400</w:t>
      </w:r>
      <w:r w:rsidR="00820A0F"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 xml:space="preserve"> 595 272,4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53304</w:t>
      </w:r>
      <w:r w:rsidRPr="00CB0134">
        <w:rPr>
          <w:rFonts w:ascii="Times New Roman" w:eastAsia="Times New Roman" w:hAnsi="Times New Roman"/>
          <w:sz w:val="28"/>
          <w:szCs w:val="28"/>
          <w:lang w:val="en-US" w:eastAsia="ru-RU"/>
        </w:rPr>
        <w:t>R</w:t>
      </w:r>
      <w:r w:rsidRPr="00CB0134">
        <w:rPr>
          <w:rFonts w:ascii="Times New Roman" w:eastAsia="Times New Roman" w:hAnsi="Times New Roman"/>
          <w:sz w:val="28"/>
          <w:szCs w:val="28"/>
          <w:lang w:eastAsia="ru-RU"/>
        </w:rPr>
        <w:t xml:space="preserve">3849 КВР 400 </w:t>
      </w:r>
      <w:r w:rsidR="00820A0F"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24 000,0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2022 год</w:t>
      </w:r>
      <w:r w:rsidR="00820A0F" w:rsidRPr="00CB0134">
        <w:rPr>
          <w:rFonts w:ascii="Times New Roman" w:eastAsia="Times New Roman" w:hAnsi="Times New Roman"/>
          <w:sz w:val="28"/>
          <w:szCs w:val="28"/>
          <w:lang w:eastAsia="ru-RU"/>
        </w:rPr>
        <w:t>:</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153362 КВР 400 + 474 705,3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w:t>
      </w:r>
      <w:r w:rsidRPr="00CB0134">
        <w:rPr>
          <w:rFonts w:ascii="Times New Roman" w:eastAsia="Times New Roman" w:hAnsi="Times New Roman"/>
          <w:sz w:val="28"/>
          <w:szCs w:val="28"/>
          <w:lang w:val="en-US" w:eastAsia="ru-RU"/>
        </w:rPr>
        <w:t>J</w:t>
      </w:r>
      <w:r w:rsidRPr="00CB0134">
        <w:rPr>
          <w:rFonts w:ascii="Times New Roman" w:eastAsia="Times New Roman" w:hAnsi="Times New Roman"/>
          <w:sz w:val="28"/>
          <w:szCs w:val="28"/>
          <w:lang w:eastAsia="ru-RU"/>
        </w:rPr>
        <w:t>153363 КВР 400 + 19 509,8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53304</w:t>
      </w:r>
      <w:r w:rsidRPr="00CB0134">
        <w:rPr>
          <w:rFonts w:ascii="Times New Roman" w:eastAsia="Times New Roman" w:hAnsi="Times New Roman"/>
          <w:sz w:val="28"/>
          <w:szCs w:val="28"/>
          <w:lang w:val="en-US" w:eastAsia="ru-RU"/>
        </w:rPr>
        <w:t>R</w:t>
      </w:r>
      <w:r w:rsidRPr="00CB0134">
        <w:rPr>
          <w:rFonts w:ascii="Times New Roman" w:eastAsia="Times New Roman" w:hAnsi="Times New Roman"/>
          <w:sz w:val="28"/>
          <w:szCs w:val="28"/>
          <w:lang w:eastAsia="ru-RU"/>
        </w:rPr>
        <w:t xml:space="preserve">3842 КВР 400 </w:t>
      </w:r>
      <w:r w:rsidR="00820A0F"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474 705,3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0412 КЦСР 53304</w:t>
      </w:r>
      <w:r w:rsidRPr="00CB0134">
        <w:rPr>
          <w:rFonts w:ascii="Times New Roman" w:eastAsia="Times New Roman" w:hAnsi="Times New Roman"/>
          <w:sz w:val="28"/>
          <w:szCs w:val="28"/>
          <w:lang w:val="en-US" w:eastAsia="ru-RU"/>
        </w:rPr>
        <w:t>R</w:t>
      </w:r>
      <w:r w:rsidR="00820A0F" w:rsidRPr="00CB0134">
        <w:rPr>
          <w:rFonts w:ascii="Times New Roman" w:eastAsia="Times New Roman" w:hAnsi="Times New Roman"/>
          <w:sz w:val="28"/>
          <w:szCs w:val="28"/>
          <w:lang w:eastAsia="ru-RU"/>
        </w:rPr>
        <w:t>3849 КВР 400 −</w:t>
      </w:r>
      <w:r w:rsidRPr="00CB0134">
        <w:rPr>
          <w:rFonts w:ascii="Times New Roman" w:eastAsia="Times New Roman" w:hAnsi="Times New Roman"/>
          <w:sz w:val="28"/>
          <w:szCs w:val="28"/>
          <w:lang w:eastAsia="ru-RU"/>
        </w:rPr>
        <w:t xml:space="preserve"> 19 509,8 тыс. руб.</w:t>
      </w:r>
    </w:p>
    <w:p w:rsidR="00BC7D70" w:rsidRPr="00CB0134" w:rsidRDefault="00BC7D70" w:rsidP="00F20A4E">
      <w:pPr>
        <w:spacing w:after="0"/>
        <w:ind w:firstLine="709"/>
        <w:jc w:val="both"/>
        <w:rPr>
          <w:rFonts w:ascii="Times New Roman" w:eastAsia="Times New Roman" w:hAnsi="Times New Roman"/>
          <w:sz w:val="28"/>
          <w:szCs w:val="28"/>
          <w:lang w:eastAsia="ru-RU"/>
        </w:rPr>
      </w:pPr>
    </w:p>
    <w:p w:rsidR="00BC7D70" w:rsidRPr="00CB0134" w:rsidRDefault="00BC7D7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Pr="00CB0134">
        <w:rPr>
          <w:rFonts w:ascii="Times New Roman" w:eastAsia="Times New Roman" w:hAnsi="Times New Roman"/>
          <w:bCs/>
          <w:iCs/>
          <w:sz w:val="28"/>
          <w:szCs w:val="28"/>
          <w:lang w:eastAsia="ru-RU"/>
        </w:rPr>
        <w:t>,</w:t>
      </w:r>
      <w:r w:rsidR="0075092E" w:rsidRPr="00CB0134">
        <w:rPr>
          <w:rFonts w:ascii="Times New Roman" w:eastAsia="Times New Roman" w:hAnsi="Times New Roman"/>
          <w:bCs/>
          <w:iCs/>
          <w:sz w:val="28"/>
          <w:szCs w:val="28"/>
          <w:lang w:eastAsia="ru-RU"/>
        </w:rPr>
        <w:t xml:space="preserve"> </w:t>
      </w:r>
      <w:r w:rsidRPr="00CB0134">
        <w:rPr>
          <w:rFonts w:ascii="Times New Roman" w:eastAsia="Times New Roman" w:hAnsi="Times New Roman"/>
          <w:bCs/>
          <w:iCs/>
          <w:sz w:val="28"/>
          <w:szCs w:val="28"/>
          <w:lang w:eastAsia="ru-RU"/>
        </w:rPr>
        <w:t xml:space="preserve">18 </w:t>
      </w:r>
      <w:r w:rsidRPr="00CB0134">
        <w:rPr>
          <w:rFonts w:ascii="Times New Roman" w:eastAsia="Times New Roman" w:hAnsi="Times New Roman"/>
          <w:sz w:val="28"/>
          <w:szCs w:val="28"/>
          <w:lang w:eastAsia="ru-RU"/>
        </w:rPr>
        <w:t>к закону.</w:t>
      </w:r>
    </w:p>
    <w:p w:rsidR="0075092E" w:rsidRPr="00CB0134" w:rsidRDefault="00FB5ED4"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6</w:t>
      </w:r>
      <w:r w:rsidR="0075092E" w:rsidRPr="00CB0134">
        <w:rPr>
          <w:rFonts w:ascii="Times New Roman" w:eastAsia="Times New Roman" w:hAnsi="Times New Roman"/>
          <w:sz w:val="28"/>
          <w:szCs w:val="28"/>
          <w:lang w:eastAsia="ru-RU"/>
        </w:rPr>
        <w:t xml:space="preserve"> </w:t>
      </w:r>
      <w:r w:rsidR="0075092E" w:rsidRPr="00CB0134">
        <w:rPr>
          <w:rFonts w:ascii="Times New Roman" w:hAnsi="Times New Roman"/>
          <w:sz w:val="28"/>
          <w:szCs w:val="28"/>
        </w:rPr>
        <w:t>Предлагается увеличить в 2021 году бюджетные ассигнования по Министерству промышленности и торговли Тверской области на 33 906,7 тыс. руб. на предоставление 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 в том числе: 9 348,1 тыс. рублей - за счет средств федерального бюджета, 24 558,6 тыс. рублей – за счет средств областного бюджета.</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 соответствии с распоряжением Правительства Российской Федерации от 23 августа 2021 года № 2311-р внесены изменения в распоряжение Правительства РФ от 22.01.2021 № 102-р, которым распределены иные </w:t>
      </w:r>
      <w:r w:rsidRPr="00CB0134">
        <w:rPr>
          <w:rFonts w:ascii="Times New Roman" w:hAnsi="Times New Roman"/>
          <w:sz w:val="28"/>
          <w:szCs w:val="28"/>
        </w:rPr>
        <w:lastRenderedPageBreak/>
        <w:t xml:space="preserve">межбюджетные трансферты, предоставляемые в 2021 году из федерального бюджета бюджетам субъектов РФ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в рамках постановления Правительства Российской Федерации от 17.12.2020 № 2140. </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С учетом изменений для Тверской области доведены лимиты иного межбюджетного трансферта в сумме 40 598,7тыс. рублей, что больше утвержденного ранее объема (31 250,6 тыс. рублей) на 9 348,1 тыс. руб. </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 целях оказания государственной поддержки предприятиям хлебопекарной отрасли в 3 квартале 2021 года для предоставления субсидии необходимы средства в объеме 33 906,7 тыс. рублей, из них 9 348,1 тыс. рублей средства федерального бюджета и 24 558,6 тыс. рублей – средства областного бюджета. </w:t>
      </w:r>
    </w:p>
    <w:p w:rsidR="00FA6752" w:rsidRPr="00CB0134" w:rsidRDefault="0075092E" w:rsidP="00F20A4E">
      <w:pPr>
        <w:autoSpaceDE w:val="0"/>
        <w:autoSpaceDN w:val="0"/>
        <w:adjustRightInd w:val="0"/>
        <w:spacing w:after="0"/>
        <w:ind w:firstLine="709"/>
        <w:contextualSpacing/>
        <w:jc w:val="both"/>
        <w:rPr>
          <w:rFonts w:ascii="Times New Roman" w:hAnsi="Times New Roman"/>
          <w:sz w:val="28"/>
          <w:szCs w:val="28"/>
        </w:rPr>
      </w:pPr>
      <w:r w:rsidRPr="00CB0134">
        <w:rPr>
          <w:rFonts w:ascii="Times New Roman" w:hAnsi="Times New Roman"/>
          <w:sz w:val="28"/>
          <w:szCs w:val="28"/>
        </w:rPr>
        <w:t xml:space="preserve">Объем </w:t>
      </w:r>
      <w:proofErr w:type="spellStart"/>
      <w:r w:rsidRPr="00CB0134">
        <w:rPr>
          <w:rFonts w:ascii="Times New Roman" w:hAnsi="Times New Roman"/>
          <w:sz w:val="28"/>
          <w:szCs w:val="28"/>
        </w:rPr>
        <w:t>софинансирования</w:t>
      </w:r>
      <w:proofErr w:type="spellEnd"/>
      <w:r w:rsidRPr="00CB0134">
        <w:rPr>
          <w:rFonts w:ascii="Times New Roman" w:hAnsi="Times New Roman"/>
          <w:sz w:val="28"/>
          <w:szCs w:val="28"/>
        </w:rPr>
        <w:t xml:space="preserve"> рассчитан исходя из объемов производства продукции предприятиями хлебопекарной отрасли во 2 квартале 2021 года и условий Порядка предоставления субсидий, утвержденного постановлением Правительства Тверской области от 19.02.2021 № 89-пп. Перечень предприятий с расчетом субсидии за 3 квартал 2021 года представлен в приложении (</w:t>
      </w:r>
      <w:r w:rsidR="00FA6752" w:rsidRPr="00CB0134">
        <w:rPr>
          <w:rFonts w:ascii="Times New Roman" w:hAnsi="Times New Roman"/>
          <w:sz w:val="28"/>
          <w:szCs w:val="28"/>
        </w:rPr>
        <w:t>приложение 28 к пояснительной записке).</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ab/>
        <w:t>Увеличение бюджетных ассигнований на предоставление 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 в 2021 году предлагается осуществить за счет уменьшения бюджетных ассигнований по мероприятиям государственной программы «Развитие промышленного производства и торговли Тверской области» на 2021-2026 годы.</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ППП 105 РП 0412 КЦСР 79101R6020 КВР 800 + 33 906,7 тыс. руб.</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001C03B6" w:rsidRPr="00CB0134">
        <w:rPr>
          <w:rFonts w:ascii="Times New Roman" w:hAnsi="Times New Roman"/>
          <w:sz w:val="28"/>
          <w:szCs w:val="28"/>
        </w:rPr>
        <w:t xml:space="preserve">11, </w:t>
      </w:r>
      <w:r w:rsidRPr="00CB0134">
        <w:rPr>
          <w:rFonts w:ascii="Times New Roman" w:hAnsi="Times New Roman"/>
          <w:sz w:val="28"/>
          <w:szCs w:val="28"/>
        </w:rPr>
        <w:t>12,</w:t>
      </w:r>
      <w:r w:rsidR="001C03B6" w:rsidRPr="00CB0134">
        <w:rPr>
          <w:rFonts w:ascii="Times New Roman" w:hAnsi="Times New Roman"/>
          <w:sz w:val="28"/>
          <w:szCs w:val="28"/>
        </w:rPr>
        <w:t xml:space="preserve"> </w:t>
      </w:r>
      <w:r w:rsidRPr="00CB0134">
        <w:rPr>
          <w:rFonts w:ascii="Times New Roman" w:hAnsi="Times New Roman"/>
          <w:sz w:val="28"/>
          <w:szCs w:val="28"/>
        </w:rPr>
        <w:t xml:space="preserve">13, </w:t>
      </w:r>
      <w:r w:rsidR="001C03B6" w:rsidRPr="00CB0134">
        <w:rPr>
          <w:rFonts w:ascii="Times New Roman" w:hAnsi="Times New Roman"/>
          <w:sz w:val="28"/>
          <w:szCs w:val="28"/>
        </w:rPr>
        <w:t xml:space="preserve">14, </w:t>
      </w:r>
      <w:r w:rsidRPr="00CB0134">
        <w:rPr>
          <w:rFonts w:ascii="Times New Roman" w:hAnsi="Times New Roman"/>
          <w:sz w:val="28"/>
          <w:szCs w:val="28"/>
        </w:rPr>
        <w:t>15 к закону.</w:t>
      </w:r>
    </w:p>
    <w:p w:rsidR="0075092E" w:rsidRPr="00CB0134" w:rsidRDefault="00FB5ED4" w:rsidP="00F20A4E">
      <w:pPr>
        <w:spacing w:after="0"/>
        <w:ind w:firstLine="709"/>
        <w:jc w:val="both"/>
        <w:rPr>
          <w:rFonts w:ascii="Times New Roman" w:hAnsi="Times New Roman"/>
          <w:sz w:val="28"/>
          <w:szCs w:val="28"/>
        </w:rPr>
      </w:pPr>
      <w:r w:rsidRPr="00CB0134">
        <w:rPr>
          <w:rFonts w:ascii="Times New Roman" w:hAnsi="Times New Roman"/>
          <w:sz w:val="28"/>
          <w:szCs w:val="28"/>
        </w:rPr>
        <w:t>7</w:t>
      </w:r>
      <w:r w:rsidR="001C03B6" w:rsidRPr="00CB0134">
        <w:rPr>
          <w:rFonts w:ascii="Times New Roman" w:hAnsi="Times New Roman"/>
          <w:sz w:val="28"/>
          <w:szCs w:val="28"/>
        </w:rPr>
        <w:t xml:space="preserve">. </w:t>
      </w:r>
      <w:r w:rsidR="0075092E" w:rsidRPr="00CB0134">
        <w:rPr>
          <w:rFonts w:ascii="Times New Roman" w:hAnsi="Times New Roman"/>
          <w:sz w:val="28"/>
          <w:szCs w:val="28"/>
        </w:rPr>
        <w:t>Предлагается уменьшение бюджетных ассигнований, предусмотренных на 2021 и 2022 годы по Министерству промышленности и торговли Тверской области в рамках государственной программы «Развитие промышленного производства и торговли Тверской области» на 2021-2026 годы, в том числе:</w:t>
      </w:r>
    </w:p>
    <w:p w:rsidR="0075092E" w:rsidRPr="00CB0134" w:rsidRDefault="00FB5ED4" w:rsidP="00F20A4E">
      <w:pPr>
        <w:spacing w:after="0"/>
        <w:ind w:firstLine="709"/>
        <w:jc w:val="both"/>
        <w:rPr>
          <w:rFonts w:ascii="Times New Roman" w:hAnsi="Times New Roman"/>
          <w:sz w:val="28"/>
          <w:szCs w:val="28"/>
        </w:rPr>
      </w:pPr>
      <w:r w:rsidRPr="00CB0134">
        <w:rPr>
          <w:rFonts w:ascii="Times New Roman" w:hAnsi="Times New Roman"/>
          <w:sz w:val="28"/>
          <w:szCs w:val="28"/>
        </w:rPr>
        <w:t>7</w:t>
      </w:r>
      <w:r w:rsidR="001C03B6" w:rsidRPr="00CB0134">
        <w:rPr>
          <w:rFonts w:ascii="Times New Roman" w:hAnsi="Times New Roman"/>
          <w:sz w:val="28"/>
          <w:szCs w:val="28"/>
        </w:rPr>
        <w:t xml:space="preserve">.1) </w:t>
      </w:r>
      <w:r w:rsidR="0075092E" w:rsidRPr="00CB0134">
        <w:rPr>
          <w:rFonts w:ascii="Times New Roman" w:hAnsi="Times New Roman"/>
          <w:sz w:val="28"/>
          <w:szCs w:val="28"/>
        </w:rPr>
        <w:t xml:space="preserve">по мероприятию «Предоставление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w:t>
      </w:r>
      <w:r w:rsidR="0075092E" w:rsidRPr="00CB0134">
        <w:rPr>
          <w:rFonts w:ascii="Times New Roman" w:hAnsi="Times New Roman"/>
          <w:sz w:val="28"/>
          <w:szCs w:val="28"/>
        </w:rPr>
        <w:lastRenderedPageBreak/>
        <w:t>на компенсацию части затрат на строительство таких объектов» уменьшение бюджетных ассигнований:</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на 2021 год на 102 000,0 тыс.</w:t>
      </w:r>
      <w:r w:rsidR="001C03B6" w:rsidRPr="00CB0134">
        <w:rPr>
          <w:rFonts w:ascii="Times New Roman" w:hAnsi="Times New Roman"/>
          <w:sz w:val="28"/>
          <w:szCs w:val="28"/>
        </w:rPr>
        <w:t> </w:t>
      </w:r>
      <w:r w:rsidRPr="00CB0134">
        <w:rPr>
          <w:rFonts w:ascii="Times New Roman" w:hAnsi="Times New Roman"/>
          <w:sz w:val="28"/>
          <w:szCs w:val="28"/>
        </w:rPr>
        <w:t>руб., в том числе за счет средств областного бюджета на 11 280,0 тыс. рублей, за счет средств федерального бюджета на 90 720,0 тыс.</w:t>
      </w:r>
      <w:r w:rsidR="001C03B6" w:rsidRPr="00CB0134">
        <w:rPr>
          <w:rFonts w:ascii="Times New Roman" w:hAnsi="Times New Roman"/>
          <w:sz w:val="28"/>
          <w:szCs w:val="28"/>
        </w:rPr>
        <w:t> </w:t>
      </w:r>
      <w:r w:rsidRPr="00CB0134">
        <w:rPr>
          <w:rFonts w:ascii="Times New Roman" w:hAnsi="Times New Roman"/>
          <w:sz w:val="28"/>
          <w:szCs w:val="28"/>
        </w:rPr>
        <w:t xml:space="preserve">руб.; </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на 2022 год на 144 000,0 тыс.</w:t>
      </w:r>
      <w:r w:rsidR="001C03B6" w:rsidRPr="00CB0134">
        <w:rPr>
          <w:rFonts w:ascii="Times New Roman" w:hAnsi="Times New Roman"/>
          <w:sz w:val="28"/>
          <w:szCs w:val="28"/>
        </w:rPr>
        <w:t xml:space="preserve"> </w:t>
      </w:r>
      <w:r w:rsidRPr="00CB0134">
        <w:rPr>
          <w:rFonts w:ascii="Times New Roman" w:hAnsi="Times New Roman"/>
          <w:sz w:val="28"/>
          <w:szCs w:val="28"/>
        </w:rPr>
        <w:t>руб., в том числе за счет средств областного бюджета на 21 600,0 тыс. рублей, за счет средств федерального бюджета на 122 400,0 тыс.</w:t>
      </w:r>
      <w:r w:rsidR="001C03B6" w:rsidRPr="00CB0134">
        <w:t> </w:t>
      </w:r>
      <w:r w:rsidRPr="00CB0134">
        <w:rPr>
          <w:rFonts w:ascii="Times New Roman" w:hAnsi="Times New Roman"/>
          <w:sz w:val="28"/>
          <w:szCs w:val="28"/>
        </w:rPr>
        <w:t>руб.;</w:t>
      </w:r>
    </w:p>
    <w:p w:rsidR="0075092E" w:rsidRPr="00CB0134" w:rsidRDefault="00FB5ED4" w:rsidP="00F20A4E">
      <w:pPr>
        <w:spacing w:after="0"/>
        <w:ind w:firstLine="709"/>
        <w:jc w:val="both"/>
        <w:rPr>
          <w:rFonts w:ascii="Times New Roman" w:hAnsi="Times New Roman"/>
          <w:sz w:val="28"/>
          <w:szCs w:val="28"/>
        </w:rPr>
      </w:pPr>
      <w:r w:rsidRPr="00CB0134">
        <w:rPr>
          <w:rFonts w:ascii="Times New Roman" w:hAnsi="Times New Roman"/>
          <w:sz w:val="28"/>
          <w:szCs w:val="28"/>
        </w:rPr>
        <w:t>7</w:t>
      </w:r>
      <w:r w:rsidR="001C03B6" w:rsidRPr="00CB0134">
        <w:rPr>
          <w:rFonts w:ascii="Times New Roman" w:hAnsi="Times New Roman"/>
          <w:sz w:val="28"/>
          <w:szCs w:val="28"/>
        </w:rPr>
        <w:t xml:space="preserve">.2) </w:t>
      </w:r>
      <w:r w:rsidR="0075092E" w:rsidRPr="00CB0134">
        <w:rPr>
          <w:rFonts w:ascii="Times New Roman" w:hAnsi="Times New Roman"/>
          <w:sz w:val="28"/>
          <w:szCs w:val="28"/>
        </w:rPr>
        <w:t>по мероприятию «Предоставление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 уменьшение бюджетных ассигнований:</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на 2021 год на 15 946,4 тыс.</w:t>
      </w:r>
      <w:r w:rsidR="001C03B6" w:rsidRPr="00CB0134">
        <w:rPr>
          <w:rFonts w:ascii="Times New Roman" w:hAnsi="Times New Roman"/>
          <w:sz w:val="28"/>
          <w:szCs w:val="28"/>
        </w:rPr>
        <w:t> </w:t>
      </w:r>
      <w:r w:rsidRPr="00CB0134">
        <w:rPr>
          <w:rFonts w:ascii="Times New Roman" w:hAnsi="Times New Roman"/>
          <w:sz w:val="28"/>
          <w:szCs w:val="28"/>
        </w:rPr>
        <w:t>руб., в том числе за счет средств областного бюджета на 2 551,4 тыс. рублей, за счет средств федерального бюджета на 13 395,0 тыс.</w:t>
      </w:r>
      <w:r w:rsidR="001C03B6" w:rsidRPr="00CB0134">
        <w:rPr>
          <w:rFonts w:ascii="Times New Roman" w:hAnsi="Times New Roman"/>
          <w:sz w:val="28"/>
          <w:szCs w:val="28"/>
        </w:rPr>
        <w:t> </w:t>
      </w:r>
      <w:r w:rsidRPr="00CB0134">
        <w:rPr>
          <w:rFonts w:ascii="Times New Roman" w:hAnsi="Times New Roman"/>
          <w:sz w:val="28"/>
          <w:szCs w:val="28"/>
        </w:rPr>
        <w:t xml:space="preserve">руб.; </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на 2022 год на 26 555,3 тыс.</w:t>
      </w:r>
      <w:r w:rsidR="001C03B6" w:rsidRPr="00CB0134">
        <w:rPr>
          <w:rFonts w:ascii="Times New Roman" w:hAnsi="Times New Roman"/>
          <w:sz w:val="28"/>
          <w:szCs w:val="28"/>
        </w:rPr>
        <w:t> </w:t>
      </w:r>
      <w:r w:rsidRPr="00CB0134">
        <w:rPr>
          <w:rFonts w:ascii="Times New Roman" w:hAnsi="Times New Roman"/>
          <w:sz w:val="28"/>
          <w:szCs w:val="28"/>
        </w:rPr>
        <w:t>руб., в том числе за счет средств областного бюджета на 3 983,3 тыс. рублей, за счет средств федерального бюджета на 22 572,0 тыс. руб.;</w:t>
      </w:r>
    </w:p>
    <w:p w:rsidR="00FA6752" w:rsidRPr="00CB0134" w:rsidRDefault="0075092E" w:rsidP="00F20A4E">
      <w:pPr>
        <w:autoSpaceDE w:val="0"/>
        <w:autoSpaceDN w:val="0"/>
        <w:adjustRightInd w:val="0"/>
        <w:spacing w:after="0"/>
        <w:ind w:firstLine="709"/>
        <w:contextualSpacing/>
        <w:jc w:val="both"/>
        <w:rPr>
          <w:rFonts w:ascii="Times New Roman" w:hAnsi="Times New Roman"/>
          <w:sz w:val="28"/>
          <w:szCs w:val="28"/>
        </w:rPr>
      </w:pPr>
      <w:r w:rsidRPr="00CB0134">
        <w:rPr>
          <w:rFonts w:ascii="Times New Roman" w:hAnsi="Times New Roman"/>
          <w:sz w:val="28"/>
          <w:szCs w:val="28"/>
        </w:rPr>
        <w:t>Данное уменьшение обусловлено тем, что реализация мероприятий не планируется, заключены дополнительные соглашения, по котор</w:t>
      </w:r>
      <w:r w:rsidR="001C03B6" w:rsidRPr="00CB0134">
        <w:rPr>
          <w:rFonts w:ascii="Times New Roman" w:hAnsi="Times New Roman"/>
          <w:sz w:val="28"/>
          <w:szCs w:val="28"/>
        </w:rPr>
        <w:t>ы</w:t>
      </w:r>
      <w:r w:rsidRPr="00CB0134">
        <w:rPr>
          <w:rFonts w:ascii="Times New Roman" w:hAnsi="Times New Roman"/>
          <w:sz w:val="28"/>
          <w:szCs w:val="28"/>
        </w:rPr>
        <w:t xml:space="preserve">м объем финансирования и показатели имеют нулевые значения </w:t>
      </w:r>
      <w:r w:rsidR="00FA6752" w:rsidRPr="00CB0134">
        <w:rPr>
          <w:rFonts w:ascii="Times New Roman" w:hAnsi="Times New Roman"/>
          <w:sz w:val="28"/>
          <w:szCs w:val="28"/>
        </w:rPr>
        <w:t>(приложение 29 к пояснительной записке).</w:t>
      </w:r>
    </w:p>
    <w:p w:rsidR="0075092E" w:rsidRPr="00CB0134" w:rsidRDefault="00FB5ED4" w:rsidP="00F20A4E">
      <w:pPr>
        <w:spacing w:after="0"/>
        <w:ind w:firstLine="709"/>
        <w:jc w:val="both"/>
        <w:rPr>
          <w:rFonts w:ascii="Times New Roman" w:hAnsi="Times New Roman"/>
          <w:sz w:val="28"/>
          <w:szCs w:val="28"/>
        </w:rPr>
      </w:pPr>
      <w:r w:rsidRPr="00CB0134">
        <w:rPr>
          <w:rFonts w:ascii="Times New Roman" w:hAnsi="Times New Roman"/>
          <w:sz w:val="28"/>
          <w:szCs w:val="28"/>
        </w:rPr>
        <w:t>7</w:t>
      </w:r>
      <w:r w:rsidR="001C03B6" w:rsidRPr="00CB0134">
        <w:rPr>
          <w:rFonts w:ascii="Times New Roman" w:hAnsi="Times New Roman"/>
          <w:sz w:val="28"/>
          <w:szCs w:val="28"/>
        </w:rPr>
        <w:t xml:space="preserve">.3) </w:t>
      </w:r>
      <w:r w:rsidR="0075092E" w:rsidRPr="00CB0134">
        <w:rPr>
          <w:rFonts w:ascii="Times New Roman" w:hAnsi="Times New Roman"/>
          <w:sz w:val="28"/>
          <w:szCs w:val="28"/>
        </w:rPr>
        <w:t>по мероприятию «Предоставление субсидии на обеспечение хозяйственной деятельности Фонда развития промышленности Тверской области» уменьшение бюджетных ассигнований на 2021 год на 10</w:t>
      </w:r>
      <w:r w:rsidR="001C03B6" w:rsidRPr="00CB0134">
        <w:rPr>
          <w:rFonts w:ascii="Times New Roman" w:hAnsi="Times New Roman"/>
          <w:sz w:val="28"/>
          <w:szCs w:val="28"/>
        </w:rPr>
        <w:t> </w:t>
      </w:r>
      <w:r w:rsidR="0075092E" w:rsidRPr="00CB0134">
        <w:rPr>
          <w:rFonts w:ascii="Times New Roman" w:hAnsi="Times New Roman"/>
          <w:sz w:val="28"/>
          <w:szCs w:val="28"/>
        </w:rPr>
        <w:t>727,2</w:t>
      </w:r>
      <w:r w:rsidR="001C03B6" w:rsidRPr="00CB0134">
        <w:rPr>
          <w:rFonts w:ascii="Times New Roman" w:hAnsi="Times New Roman"/>
          <w:sz w:val="28"/>
          <w:szCs w:val="28"/>
        </w:rPr>
        <w:t> </w:t>
      </w:r>
      <w:r w:rsidR="0075092E" w:rsidRPr="00CB0134">
        <w:rPr>
          <w:rFonts w:ascii="Times New Roman" w:hAnsi="Times New Roman"/>
          <w:sz w:val="28"/>
          <w:szCs w:val="28"/>
        </w:rPr>
        <w:t>тыс.</w:t>
      </w:r>
      <w:r w:rsidR="001C03B6" w:rsidRPr="00CB0134">
        <w:rPr>
          <w:rFonts w:ascii="Times New Roman" w:hAnsi="Times New Roman"/>
          <w:sz w:val="28"/>
          <w:szCs w:val="28"/>
        </w:rPr>
        <w:t> </w:t>
      </w:r>
      <w:r w:rsidR="0075092E" w:rsidRPr="00CB0134">
        <w:rPr>
          <w:rFonts w:ascii="Times New Roman" w:hAnsi="Times New Roman"/>
          <w:sz w:val="28"/>
          <w:szCs w:val="28"/>
        </w:rPr>
        <w:t xml:space="preserve">руб., в связи с наличием экономии бюджетных ассигнований по данному направлению затрат, связанной с отсутствием по состоянию на 01.09.2021 заключенного соглашения на предоставление субсидии с Фондом развития промышленности. </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2021 год </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ППП 105 РП 0412 КЦСР 79401R2611 КВР 800 – 102 000 тыс. руб.</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ППП 105 РП 0412 КЦСР 79402R2612 КВР 800 – 15 946,4 тыс. руб.</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ППП 105 РП 0412 КЦСР 7910110020 КВР 800 - 10 727,2 тыс. руб.</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ab/>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2022 год</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lastRenderedPageBreak/>
        <w:t>ППП 105 РП 0412 КЦСР 79401R2611 КВР 800 – 144 000 тыс. руб.</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ППП 105 РП 0412 КЦСР 79402R2612 КВР 800 – 26 555,3 тыс. руб.</w:t>
      </w:r>
    </w:p>
    <w:p w:rsidR="0075092E" w:rsidRPr="00CB0134" w:rsidRDefault="0075092E"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001C03B6" w:rsidRPr="00CB0134">
        <w:rPr>
          <w:rFonts w:ascii="Times New Roman" w:hAnsi="Times New Roman"/>
          <w:sz w:val="28"/>
          <w:szCs w:val="28"/>
        </w:rPr>
        <w:t xml:space="preserve">11, </w:t>
      </w:r>
      <w:r w:rsidRPr="00CB0134">
        <w:rPr>
          <w:rFonts w:ascii="Times New Roman" w:hAnsi="Times New Roman"/>
          <w:sz w:val="28"/>
          <w:szCs w:val="28"/>
        </w:rPr>
        <w:t>12,</w:t>
      </w:r>
      <w:r w:rsidR="001C03B6" w:rsidRPr="00CB0134">
        <w:rPr>
          <w:rFonts w:ascii="Times New Roman" w:hAnsi="Times New Roman"/>
          <w:sz w:val="28"/>
          <w:szCs w:val="28"/>
        </w:rPr>
        <w:t xml:space="preserve"> </w:t>
      </w:r>
      <w:r w:rsidRPr="00CB0134">
        <w:rPr>
          <w:rFonts w:ascii="Times New Roman" w:hAnsi="Times New Roman"/>
          <w:sz w:val="28"/>
          <w:szCs w:val="28"/>
        </w:rPr>
        <w:t>13,</w:t>
      </w:r>
      <w:r w:rsidR="001C03B6" w:rsidRPr="00CB0134">
        <w:rPr>
          <w:rFonts w:ascii="Times New Roman" w:hAnsi="Times New Roman"/>
          <w:sz w:val="28"/>
          <w:szCs w:val="28"/>
        </w:rPr>
        <w:t xml:space="preserve"> 14, </w:t>
      </w:r>
      <w:r w:rsidRPr="00CB0134">
        <w:rPr>
          <w:rFonts w:ascii="Times New Roman" w:hAnsi="Times New Roman"/>
          <w:sz w:val="28"/>
          <w:szCs w:val="28"/>
        </w:rPr>
        <w:t>15 к закону.</w:t>
      </w:r>
    </w:p>
    <w:p w:rsidR="00E93A00" w:rsidRPr="00CB0134" w:rsidRDefault="00FB5ED4" w:rsidP="00F20A4E">
      <w:pPr>
        <w:spacing w:after="0"/>
        <w:ind w:firstLine="709"/>
        <w:jc w:val="both"/>
        <w:rPr>
          <w:rFonts w:ascii="Times New Roman" w:hAnsi="Times New Roman"/>
          <w:sz w:val="28"/>
          <w:szCs w:val="28"/>
        </w:rPr>
      </w:pPr>
      <w:r w:rsidRPr="00CB0134">
        <w:rPr>
          <w:rFonts w:ascii="Times New Roman" w:hAnsi="Times New Roman"/>
          <w:sz w:val="28"/>
          <w:szCs w:val="28"/>
        </w:rPr>
        <w:t>8</w:t>
      </w:r>
      <w:r w:rsidR="001C03B6" w:rsidRPr="00CB0134">
        <w:rPr>
          <w:rFonts w:ascii="Times New Roman" w:hAnsi="Times New Roman"/>
          <w:sz w:val="28"/>
          <w:szCs w:val="28"/>
        </w:rPr>
        <w:t xml:space="preserve">. </w:t>
      </w:r>
      <w:r w:rsidR="00E93A00" w:rsidRPr="00CB0134">
        <w:rPr>
          <w:rFonts w:ascii="Times New Roman" w:hAnsi="Times New Roman"/>
          <w:sz w:val="28"/>
          <w:szCs w:val="28"/>
        </w:rPr>
        <w:t xml:space="preserve">Предлагается уменьшить бюджетные ассигнования Министерству строительства Тверской области, предусмотренные за счет средств областного бюджета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w:t>
      </w:r>
      <w:r w:rsidR="00E93A00" w:rsidRPr="00CB0134">
        <w:rPr>
          <w:rFonts w:ascii="Times New Roman" w:eastAsia="Times New Roman" w:hAnsi="Times New Roman"/>
          <w:sz w:val="28"/>
          <w:szCs w:val="28"/>
          <w:lang w:eastAsia="ru-RU"/>
        </w:rPr>
        <w:t>на его содержание, в сумме 2</w:t>
      </w:r>
      <w:r w:rsidR="001C03B6" w:rsidRPr="00CB0134">
        <w:rPr>
          <w:rFonts w:ascii="Times New Roman" w:hAnsi="Times New Roman"/>
        </w:rPr>
        <w:t> </w:t>
      </w:r>
      <w:r w:rsidR="00E93A00" w:rsidRPr="00CB0134">
        <w:rPr>
          <w:rFonts w:ascii="Times New Roman" w:eastAsia="Times New Roman" w:hAnsi="Times New Roman"/>
          <w:sz w:val="28"/>
          <w:szCs w:val="28"/>
          <w:lang w:eastAsia="ru-RU"/>
        </w:rPr>
        <w:t>807,7</w:t>
      </w:r>
      <w:r w:rsidR="001C03B6" w:rsidRPr="00CB0134">
        <w:rPr>
          <w:rFonts w:ascii="Times New Roman" w:eastAsia="Times New Roman" w:hAnsi="Times New Roman"/>
          <w:sz w:val="28"/>
          <w:szCs w:val="28"/>
          <w:lang w:eastAsia="ru-RU"/>
        </w:rPr>
        <w:t> </w:t>
      </w:r>
      <w:r w:rsidR="00E93A00" w:rsidRPr="00CB0134">
        <w:rPr>
          <w:rFonts w:ascii="Times New Roman" w:eastAsia="Times New Roman" w:hAnsi="Times New Roman"/>
          <w:sz w:val="28"/>
          <w:szCs w:val="28"/>
          <w:lang w:eastAsia="ru-RU"/>
        </w:rPr>
        <w:t xml:space="preserve">тыс. руб. </w:t>
      </w:r>
      <w:r w:rsidR="00E93A00" w:rsidRPr="00CB0134">
        <w:rPr>
          <w:rFonts w:ascii="Times New Roman" w:hAnsi="Times New Roman"/>
          <w:sz w:val="28"/>
          <w:szCs w:val="28"/>
        </w:rPr>
        <w:t xml:space="preserve">с целью направления на другие </w:t>
      </w:r>
      <w:r w:rsidR="00E93A00" w:rsidRPr="00CB0134">
        <w:rPr>
          <w:rFonts w:ascii="Times New Roman" w:eastAsia="Times New Roman" w:hAnsi="Times New Roman"/>
          <w:sz w:val="28"/>
          <w:szCs w:val="28"/>
          <w:lang w:eastAsia="ru-RU"/>
        </w:rPr>
        <w:t>мероприятия, предусмотренные в рамках данной Государственной программы.</w:t>
      </w:r>
    </w:p>
    <w:p w:rsidR="00E93A00" w:rsidRPr="00CB0134" w:rsidRDefault="00505C1E"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И</w:t>
      </w:r>
      <w:r w:rsidR="00E93A00" w:rsidRPr="00CB0134">
        <w:rPr>
          <w:rFonts w:ascii="Times New Roman" w:hAnsi="Times New Roman"/>
          <w:sz w:val="28"/>
          <w:szCs w:val="28"/>
        </w:rPr>
        <w:t>зменения отразить по КБК:</w:t>
      </w:r>
    </w:p>
    <w:p w:rsidR="00E93A00" w:rsidRPr="00CB0134" w:rsidRDefault="00E93A00"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 xml:space="preserve">ППП 122 РП 0412 КЦСР 5590110120 КВР 100 </w:t>
      </w:r>
      <w:r w:rsidRPr="00CB0134">
        <w:rPr>
          <w:rFonts w:ascii="Times New Roman" w:hAnsi="Times New Roman"/>
          <w:sz w:val="28"/>
          <w:szCs w:val="28"/>
        </w:rPr>
        <w:tab/>
      </w:r>
      <w:r w:rsidRPr="00CB0134">
        <w:rPr>
          <w:rFonts w:ascii="Times New Roman" w:hAnsi="Times New Roman"/>
          <w:sz w:val="28"/>
          <w:szCs w:val="28"/>
        </w:rPr>
        <w:tab/>
      </w:r>
      <w:r w:rsidR="00505C1E" w:rsidRPr="00CB0134">
        <w:rPr>
          <w:rFonts w:ascii="Times New Roman" w:hAnsi="Times New Roman"/>
          <w:sz w:val="28"/>
          <w:szCs w:val="28"/>
        </w:rPr>
        <w:t>−</w:t>
      </w:r>
      <w:r w:rsidRPr="00CB0134">
        <w:rPr>
          <w:rFonts w:ascii="Times New Roman" w:hAnsi="Times New Roman"/>
          <w:sz w:val="28"/>
          <w:szCs w:val="28"/>
        </w:rPr>
        <w:t xml:space="preserve"> 2 800,0 тыс. руб.</w:t>
      </w:r>
    </w:p>
    <w:p w:rsidR="00E93A00" w:rsidRPr="00CB0134" w:rsidRDefault="00E93A00"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 xml:space="preserve">ППП 122 РП 0412 КЦСР 5590110120 КВР 200 </w:t>
      </w:r>
      <w:r w:rsidR="00505C1E" w:rsidRPr="00CB0134">
        <w:rPr>
          <w:rFonts w:ascii="Times New Roman" w:hAnsi="Times New Roman"/>
          <w:sz w:val="28"/>
          <w:szCs w:val="28"/>
        </w:rPr>
        <w:t xml:space="preserve">− </w:t>
      </w:r>
      <w:r w:rsidRPr="00CB0134">
        <w:rPr>
          <w:rFonts w:ascii="Times New Roman" w:hAnsi="Times New Roman"/>
          <w:sz w:val="28"/>
          <w:szCs w:val="28"/>
        </w:rPr>
        <w:t>7,7 тыс. руб.</w:t>
      </w:r>
    </w:p>
    <w:p w:rsidR="00E93A00" w:rsidRPr="00CB0134" w:rsidRDefault="00E93A0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EC1238" w:rsidRPr="00E44464" w:rsidRDefault="00FB5ED4" w:rsidP="00EC1238">
      <w:pPr>
        <w:spacing w:after="0"/>
        <w:ind w:firstLine="709"/>
        <w:jc w:val="both"/>
        <w:rPr>
          <w:rFonts w:ascii="Times New Roman" w:eastAsia="Times New Roman" w:hAnsi="Times New Roman"/>
          <w:bCs/>
          <w:sz w:val="28"/>
          <w:szCs w:val="30"/>
          <w:lang w:eastAsia="ru-RU"/>
        </w:rPr>
      </w:pPr>
      <w:r w:rsidRPr="00CB0134">
        <w:rPr>
          <w:rFonts w:ascii="Times New Roman" w:eastAsia="Times New Roman" w:hAnsi="Times New Roman"/>
          <w:sz w:val="28"/>
          <w:szCs w:val="28"/>
          <w:lang w:eastAsia="ru-RU"/>
        </w:rPr>
        <w:t>9</w:t>
      </w:r>
      <w:r w:rsidR="00505C1E" w:rsidRPr="00CB0134">
        <w:rPr>
          <w:rFonts w:ascii="Times New Roman" w:eastAsia="Times New Roman" w:hAnsi="Times New Roman"/>
          <w:sz w:val="28"/>
          <w:szCs w:val="28"/>
          <w:lang w:eastAsia="ru-RU"/>
        </w:rPr>
        <w:t xml:space="preserve">. </w:t>
      </w:r>
      <w:r w:rsidR="00EC1238" w:rsidRPr="00EC1238">
        <w:rPr>
          <w:rFonts w:ascii="Times New Roman" w:eastAsia="Times New Roman" w:hAnsi="Times New Roman"/>
          <w:sz w:val="28"/>
          <w:szCs w:val="28"/>
          <w:lang w:eastAsia="ru-RU"/>
        </w:rPr>
        <w:t xml:space="preserve">Предлагается </w:t>
      </w:r>
      <w:r w:rsidR="00EC1238" w:rsidRPr="00EC1238">
        <w:rPr>
          <w:rFonts w:ascii="Times New Roman" w:eastAsia="Times New Roman" w:hAnsi="Times New Roman"/>
          <w:bCs/>
          <w:sz w:val="28"/>
          <w:szCs w:val="30"/>
          <w:lang w:eastAsia="ru-RU"/>
        </w:rPr>
        <w:t>увеличить бюджетные ассигнования в 2021 году</w:t>
      </w:r>
      <w:r w:rsidR="00EC1238">
        <w:rPr>
          <w:rFonts w:ascii="Times New Roman" w:eastAsia="Times New Roman" w:hAnsi="Times New Roman"/>
          <w:bCs/>
          <w:sz w:val="28"/>
          <w:szCs w:val="30"/>
          <w:lang w:eastAsia="ru-RU"/>
        </w:rPr>
        <w:t xml:space="preserve"> в рамках </w:t>
      </w:r>
      <w:r w:rsidR="00EC1238" w:rsidRPr="00EC1238">
        <w:rPr>
          <w:rFonts w:ascii="Times New Roman" w:eastAsia="Times New Roman" w:hAnsi="Times New Roman"/>
          <w:bCs/>
          <w:sz w:val="28"/>
          <w:szCs w:val="30"/>
          <w:lang w:eastAsia="ru-RU"/>
        </w:rPr>
        <w:t xml:space="preserve">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w:t>
      </w:r>
      <w:r w:rsidR="00EC1238" w:rsidRPr="00E44464">
        <w:rPr>
          <w:rFonts w:ascii="Times New Roman" w:eastAsia="Times New Roman" w:hAnsi="Times New Roman"/>
          <w:bCs/>
          <w:sz w:val="28"/>
          <w:szCs w:val="30"/>
          <w:lang w:eastAsia="ru-RU"/>
        </w:rPr>
        <w:t>Тверской области» на 2019 – 2024 годы на содержание государственного казенного учреждения Тверской области «</w:t>
      </w:r>
      <w:proofErr w:type="spellStart"/>
      <w:r w:rsidR="00EC1238" w:rsidRPr="00E44464">
        <w:rPr>
          <w:rFonts w:ascii="Times New Roman" w:eastAsia="Times New Roman" w:hAnsi="Times New Roman"/>
          <w:bCs/>
          <w:sz w:val="28"/>
          <w:szCs w:val="30"/>
          <w:lang w:eastAsia="ru-RU"/>
        </w:rPr>
        <w:t>Тверьоблстройзаказчик</w:t>
      </w:r>
      <w:proofErr w:type="spellEnd"/>
      <w:r w:rsidR="00EC1238" w:rsidRPr="00E44464">
        <w:rPr>
          <w:rFonts w:ascii="Times New Roman" w:eastAsia="Times New Roman" w:hAnsi="Times New Roman"/>
          <w:bCs/>
          <w:sz w:val="28"/>
          <w:szCs w:val="30"/>
          <w:lang w:eastAsia="ru-RU"/>
        </w:rPr>
        <w:t xml:space="preserve">» на 3 191,3 тыс. руб., в том числе 391,3 тыс. руб. на фонд оплаты труда с начислениями и 2 800,0 тыс. руб. на приобретение 2-х автомобилей </w:t>
      </w:r>
      <w:r w:rsidR="00EC1238" w:rsidRPr="00E44464">
        <w:rPr>
          <w:rFonts w:ascii="Times New Roman" w:hAnsi="Times New Roman"/>
          <w:sz w:val="28"/>
          <w:szCs w:val="28"/>
        </w:rPr>
        <w:t>(приложение 29.1 к пояснительной записке).</w:t>
      </w:r>
    </w:p>
    <w:p w:rsidR="00EC1238" w:rsidRPr="00E44464" w:rsidRDefault="0003102B" w:rsidP="00EC1238">
      <w:pPr>
        <w:spacing w:after="0"/>
        <w:ind w:firstLine="709"/>
        <w:jc w:val="both"/>
        <w:rPr>
          <w:rFonts w:ascii="Times New Roman" w:hAnsi="Times New Roman"/>
          <w:sz w:val="28"/>
          <w:szCs w:val="28"/>
        </w:rPr>
      </w:pPr>
      <w:r w:rsidRPr="00E44464">
        <w:rPr>
          <w:rFonts w:ascii="Times New Roman" w:hAnsi="Times New Roman"/>
          <w:sz w:val="28"/>
          <w:szCs w:val="28"/>
        </w:rPr>
        <w:t>Изменения от</w:t>
      </w:r>
      <w:r w:rsidR="00505C1E" w:rsidRPr="00E44464">
        <w:rPr>
          <w:rFonts w:ascii="Times New Roman" w:hAnsi="Times New Roman"/>
          <w:sz w:val="28"/>
          <w:szCs w:val="28"/>
        </w:rPr>
        <w:t>разить по КБК:</w:t>
      </w:r>
    </w:p>
    <w:p w:rsidR="00EC1238" w:rsidRPr="00E44464" w:rsidRDefault="00EC1238" w:rsidP="00EC1238">
      <w:pPr>
        <w:spacing w:after="0"/>
        <w:ind w:firstLine="709"/>
        <w:jc w:val="both"/>
        <w:rPr>
          <w:rFonts w:ascii="Times New Roman" w:hAnsi="Times New Roman"/>
          <w:sz w:val="28"/>
          <w:szCs w:val="28"/>
        </w:rPr>
      </w:pPr>
      <w:r w:rsidRPr="00E44464">
        <w:rPr>
          <w:rFonts w:ascii="Times New Roman" w:eastAsia="Times New Roman" w:hAnsi="Times New Roman"/>
          <w:sz w:val="28"/>
          <w:szCs w:val="28"/>
          <w:lang w:eastAsia="ru-RU"/>
        </w:rPr>
        <w:t>ППП 122 РП 0412 КЦСР 552 0110050 КВР 100 + 391,3 тыс. руб.;</w:t>
      </w:r>
    </w:p>
    <w:p w:rsidR="0003102B" w:rsidRPr="00CB0134" w:rsidRDefault="0003102B" w:rsidP="00F20A4E">
      <w:pPr>
        <w:spacing w:after="0"/>
        <w:ind w:firstLine="709"/>
        <w:jc w:val="both"/>
        <w:rPr>
          <w:rFonts w:ascii="Times New Roman" w:hAnsi="Times New Roman"/>
          <w:sz w:val="28"/>
          <w:szCs w:val="28"/>
        </w:rPr>
      </w:pPr>
      <w:r w:rsidRPr="00E44464">
        <w:rPr>
          <w:rFonts w:ascii="Times New Roman" w:hAnsi="Times New Roman"/>
          <w:sz w:val="28"/>
          <w:szCs w:val="28"/>
        </w:rPr>
        <w:t>ППП 122 РП 0412 КЦСР 552 0110050 КВР 200 + 2 800,0 тыс. руб.;</w:t>
      </w:r>
    </w:p>
    <w:p w:rsidR="00E93A00" w:rsidRPr="00CB0134" w:rsidRDefault="0003102B"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023EF6" w:rsidRPr="00CB0134" w:rsidRDefault="00FB5ED4" w:rsidP="00F20A4E">
      <w:pPr>
        <w:spacing w:after="0"/>
        <w:ind w:firstLine="709"/>
        <w:jc w:val="both"/>
        <w:rPr>
          <w:rFonts w:ascii="Times New Roman" w:eastAsia="Times New Roman" w:hAnsi="Times New Roman"/>
          <w:sz w:val="28"/>
          <w:szCs w:val="28"/>
          <w:lang w:eastAsia="ru-RU"/>
        </w:rPr>
      </w:pPr>
      <w:r w:rsidRPr="00CB0134">
        <w:rPr>
          <w:rFonts w:ascii="Times New Roman" w:hAnsi="Times New Roman"/>
          <w:sz w:val="28"/>
          <w:szCs w:val="28"/>
        </w:rPr>
        <w:t>10</w:t>
      </w:r>
      <w:r w:rsidR="00505C1E" w:rsidRPr="00CB0134">
        <w:rPr>
          <w:rFonts w:ascii="Times New Roman" w:hAnsi="Times New Roman"/>
          <w:sz w:val="28"/>
          <w:szCs w:val="28"/>
        </w:rPr>
        <w:t xml:space="preserve">. </w:t>
      </w:r>
      <w:r w:rsidR="00CA5F64" w:rsidRPr="00CB0134">
        <w:rPr>
          <w:rFonts w:ascii="Times New Roman" w:eastAsiaTheme="minorHAnsi" w:hAnsi="Times New Roman"/>
          <w:sz w:val="28"/>
          <w:szCs w:val="28"/>
        </w:rPr>
        <w:t>П</w:t>
      </w:r>
      <w:r w:rsidR="00023EF6" w:rsidRPr="00CB0134">
        <w:rPr>
          <w:rFonts w:ascii="Times New Roman" w:eastAsia="Times New Roman" w:hAnsi="Times New Roman"/>
          <w:sz w:val="28"/>
          <w:szCs w:val="28"/>
          <w:lang w:eastAsia="ru-RU"/>
        </w:rPr>
        <w:t xml:space="preserve">редлагается </w:t>
      </w:r>
      <w:r w:rsidR="00CA5F64" w:rsidRPr="00CB0134">
        <w:rPr>
          <w:rFonts w:ascii="Times New Roman" w:eastAsia="Times New Roman" w:hAnsi="Times New Roman"/>
          <w:sz w:val="28"/>
          <w:szCs w:val="28"/>
          <w:lang w:eastAsia="ru-RU"/>
        </w:rPr>
        <w:t>увеличить</w:t>
      </w:r>
      <w:r w:rsidR="00023EF6" w:rsidRPr="00CB0134">
        <w:rPr>
          <w:rFonts w:ascii="Times New Roman" w:eastAsia="Times New Roman" w:hAnsi="Times New Roman"/>
          <w:sz w:val="28"/>
          <w:szCs w:val="28"/>
          <w:lang w:eastAsia="ru-RU"/>
        </w:rPr>
        <w:t xml:space="preserve"> бюджетные ассигнования Министерству Тверской области по обеспечению контрольных функций в рамках реализации в 20</w:t>
      </w:r>
      <w:r w:rsidR="00CA5F64" w:rsidRPr="00CB0134">
        <w:rPr>
          <w:rFonts w:ascii="Times New Roman" w:eastAsia="Times New Roman" w:hAnsi="Times New Roman"/>
          <w:sz w:val="28"/>
          <w:szCs w:val="28"/>
          <w:lang w:eastAsia="ru-RU"/>
        </w:rPr>
        <w:t xml:space="preserve">21 году в сумме 56,3 тыс. руб. </w:t>
      </w:r>
      <w:r w:rsidR="00023EF6" w:rsidRPr="00CB0134">
        <w:rPr>
          <w:rFonts w:ascii="Times New Roman" w:eastAsia="Times New Roman" w:hAnsi="Times New Roman"/>
          <w:sz w:val="28"/>
          <w:szCs w:val="28"/>
          <w:lang w:eastAsia="ru-RU"/>
        </w:rPr>
        <w:t>по мероприятию «Софинансирование мероприятий по завершению строительства проблемных объектов в Тверской области» на сумму 56,3 тыс. руб.</w:t>
      </w:r>
    </w:p>
    <w:p w:rsidR="00023EF6" w:rsidRPr="00CB0134" w:rsidRDefault="00023EF6" w:rsidP="00F20A4E">
      <w:pPr>
        <w:spacing w:after="0"/>
        <w:ind w:firstLineChars="202" w:firstLine="566"/>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Источник: уменьшение по подразделу 0113 по обеспечивающей подпрограмме государственной программы Тверской области «Обеспечение </w:t>
      </w:r>
      <w:r w:rsidRPr="00CB0134">
        <w:rPr>
          <w:rFonts w:ascii="Times New Roman" w:eastAsia="Times New Roman" w:hAnsi="Times New Roman"/>
          <w:sz w:val="28"/>
          <w:szCs w:val="28"/>
          <w:lang w:eastAsia="ru-RU"/>
        </w:rPr>
        <w:lastRenderedPageBreak/>
        <w:t xml:space="preserve">государственного надзора и контроля в Тверской области» </w:t>
      </w:r>
      <w:r w:rsidR="00C36A44" w:rsidRPr="00CB0134">
        <w:rPr>
          <w:rFonts w:ascii="Times New Roman" w:eastAsia="Times New Roman" w:hAnsi="Times New Roman"/>
          <w:sz w:val="28"/>
          <w:szCs w:val="28"/>
          <w:lang w:eastAsia="ru-RU"/>
        </w:rPr>
        <w:br/>
      </w:r>
      <w:r w:rsidRPr="00CB0134">
        <w:rPr>
          <w:rFonts w:ascii="Times New Roman" w:eastAsia="Times New Roman" w:hAnsi="Times New Roman"/>
          <w:sz w:val="28"/>
          <w:szCs w:val="28"/>
          <w:lang w:eastAsia="ru-RU"/>
        </w:rPr>
        <w:t>на 2021 – 2026 годы.</w:t>
      </w:r>
    </w:p>
    <w:p w:rsidR="00023EF6" w:rsidRPr="00CB0134" w:rsidRDefault="00023EF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023EF6" w:rsidRPr="00CB0134" w:rsidRDefault="00023EF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332 РП 0412 КЦСР 7010810040 КВР 800 + 56,3 тыс. руб.;</w:t>
      </w:r>
    </w:p>
    <w:p w:rsidR="00023EF6" w:rsidRPr="00CB0134" w:rsidRDefault="00023EF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Pr="00CB0134">
        <w:rPr>
          <w:rFonts w:ascii="Times New Roman" w:eastAsia="Times New Roman" w:hAnsi="Times New Roman"/>
          <w:bCs/>
          <w:iCs/>
          <w:sz w:val="28"/>
          <w:szCs w:val="28"/>
          <w:lang w:eastAsia="ru-RU"/>
        </w:rPr>
        <w:t xml:space="preserve"> </w:t>
      </w:r>
      <w:r w:rsidRPr="00CB0134">
        <w:rPr>
          <w:rFonts w:ascii="Times New Roman" w:eastAsia="Times New Roman" w:hAnsi="Times New Roman"/>
          <w:sz w:val="28"/>
          <w:szCs w:val="28"/>
          <w:lang w:eastAsia="ru-RU"/>
        </w:rPr>
        <w:t>к закону.</w:t>
      </w:r>
    </w:p>
    <w:p w:rsidR="004663B7" w:rsidRPr="00CB0134" w:rsidRDefault="004663B7"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29" w:name="_Toc87527441"/>
      <w:r w:rsidRPr="00CB0134">
        <w:rPr>
          <w:rFonts w:ascii="Times New Roman" w:hAnsi="Times New Roman" w:cs="Times New Roman"/>
          <w:i w:val="0"/>
          <w:color w:val="000000" w:themeColor="text1"/>
        </w:rPr>
        <w:t>Раздел 0500 «Жилищно-коммунальное хозяйство»</w:t>
      </w:r>
      <w:bookmarkEnd w:id="29"/>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30" w:name="_Toc87527442"/>
      <w:r w:rsidRPr="00CB0134">
        <w:rPr>
          <w:rFonts w:ascii="Times New Roman" w:hAnsi="Times New Roman" w:cs="Times New Roman"/>
          <w:color w:val="000000" w:themeColor="text1"/>
        </w:rPr>
        <w:t>Подраздел 0502 «Коммунальное хозяйство»</w:t>
      </w:r>
      <w:bookmarkEnd w:id="30"/>
    </w:p>
    <w:p w:rsidR="00EF6D99" w:rsidRPr="00CB0134" w:rsidRDefault="00EF6D9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1. Предлагается увеличить бюджетные ассигнования в 2021 году Министерству сельского хозяйства Тверской области в рамках государственной программы Тверской области «Сельское хозяйство Тверской области» на 2021-2026 годы на новое мероприятие «Обеспечение комплексного развития сельских территорий за счет средств резервного фонда Правительства Российской Федерации» в рамках Адресной инвестиционной программы Тверской области в сумме 12 715,5 тыс. руб., в том числе за счет средств федерального бюджета в сумме 12 334,0 тыс. руб., за счет средств областного бюджета Тверской области в сумме 381,5 тыс. руб. на софинансирование объекта «Газоснабжение д. Костерево, д. </w:t>
      </w:r>
      <w:proofErr w:type="spellStart"/>
      <w:r w:rsidRPr="00CB0134">
        <w:rPr>
          <w:rFonts w:ascii="Times New Roman" w:eastAsia="Times New Roman" w:hAnsi="Times New Roman"/>
          <w:sz w:val="28"/>
          <w:szCs w:val="28"/>
          <w:lang w:eastAsia="ru-RU"/>
        </w:rPr>
        <w:t>Есемово</w:t>
      </w:r>
      <w:proofErr w:type="spellEnd"/>
      <w:r w:rsidRPr="00CB0134">
        <w:rPr>
          <w:rFonts w:ascii="Times New Roman" w:eastAsia="Times New Roman" w:hAnsi="Times New Roman"/>
          <w:sz w:val="28"/>
          <w:szCs w:val="28"/>
          <w:lang w:eastAsia="ru-RU"/>
        </w:rPr>
        <w:t xml:space="preserve"> сельского поселения «</w:t>
      </w:r>
      <w:proofErr w:type="spellStart"/>
      <w:r w:rsidRPr="00CB0134">
        <w:rPr>
          <w:rFonts w:ascii="Times New Roman" w:eastAsia="Times New Roman" w:hAnsi="Times New Roman"/>
          <w:sz w:val="28"/>
          <w:szCs w:val="28"/>
          <w:lang w:eastAsia="ru-RU"/>
        </w:rPr>
        <w:t>Хорошево</w:t>
      </w:r>
      <w:proofErr w:type="spellEnd"/>
      <w:r w:rsidRPr="00CB0134">
        <w:rPr>
          <w:rFonts w:ascii="Times New Roman" w:eastAsia="Times New Roman" w:hAnsi="Times New Roman"/>
          <w:sz w:val="28"/>
          <w:szCs w:val="28"/>
          <w:lang w:eastAsia="ru-RU"/>
        </w:rPr>
        <w:t>» Ржевского района Тверской области» в рамках реализации проекта «Комплексное развитие сельской территории сельского поселения «</w:t>
      </w:r>
      <w:proofErr w:type="spellStart"/>
      <w:r w:rsidRPr="00CB0134">
        <w:rPr>
          <w:rFonts w:ascii="Times New Roman" w:eastAsia="Times New Roman" w:hAnsi="Times New Roman"/>
          <w:sz w:val="28"/>
          <w:szCs w:val="28"/>
          <w:lang w:eastAsia="ru-RU"/>
        </w:rPr>
        <w:t>Хорошево</w:t>
      </w:r>
      <w:proofErr w:type="spellEnd"/>
      <w:r w:rsidRPr="00CB0134">
        <w:rPr>
          <w:rFonts w:ascii="Times New Roman" w:eastAsia="Times New Roman" w:hAnsi="Times New Roman"/>
          <w:sz w:val="28"/>
          <w:szCs w:val="28"/>
          <w:lang w:eastAsia="ru-RU"/>
        </w:rPr>
        <w:t>» Ржевского района Тверской области».</w:t>
      </w:r>
    </w:p>
    <w:p w:rsidR="00EF6D99" w:rsidRPr="00CB0134" w:rsidRDefault="00EF6D9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Дополнить закон целевой статьей расходов:</w:t>
      </w:r>
    </w:p>
    <w:p w:rsidR="00EF6D99" w:rsidRPr="00CB0134" w:rsidRDefault="00EF6D9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76502</w:t>
      </w:r>
      <w:r w:rsidRPr="00CB0134">
        <w:rPr>
          <w:rFonts w:ascii="Times New Roman" w:eastAsia="Times New Roman" w:hAnsi="Times New Roman"/>
          <w:sz w:val="28"/>
          <w:szCs w:val="28"/>
          <w:lang w:val="en-US" w:eastAsia="ru-RU"/>
        </w:rPr>
        <w:t>R</w:t>
      </w:r>
      <w:r w:rsidRPr="00CB0134">
        <w:rPr>
          <w:rFonts w:ascii="Times New Roman" w:eastAsia="Times New Roman" w:hAnsi="Times New Roman"/>
          <w:sz w:val="28"/>
          <w:szCs w:val="28"/>
          <w:lang w:eastAsia="ru-RU"/>
        </w:rPr>
        <w:t>6350 «Субсидии местным бюджетам на реализацию проектов комплексного развития сельских территорий (современный облик сельских территорий), в том числе за счет средств резервного фонда Правительства Российской Федерации»</w:t>
      </w:r>
    </w:p>
    <w:p w:rsidR="00EF6D99" w:rsidRPr="00CB0134" w:rsidRDefault="00EF6D9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EF6D99" w:rsidRPr="00CB0134" w:rsidRDefault="00EF6D9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083 РП 0502 КЦСР 76502</w:t>
      </w:r>
      <w:r w:rsidRPr="00CB0134">
        <w:rPr>
          <w:rFonts w:ascii="Times New Roman" w:eastAsia="Times New Roman" w:hAnsi="Times New Roman"/>
          <w:sz w:val="28"/>
          <w:szCs w:val="28"/>
          <w:lang w:val="en-US" w:eastAsia="ru-RU"/>
        </w:rPr>
        <w:t>R</w:t>
      </w:r>
      <w:r w:rsidRPr="00CB0134">
        <w:rPr>
          <w:rFonts w:ascii="Times New Roman" w:eastAsia="Times New Roman" w:hAnsi="Times New Roman"/>
          <w:sz w:val="28"/>
          <w:szCs w:val="28"/>
          <w:lang w:eastAsia="ru-RU"/>
        </w:rPr>
        <w:t>6350 КВР 500 + 12 715,5 тыс. руб.</w:t>
      </w:r>
    </w:p>
    <w:p w:rsidR="00EF6D99" w:rsidRPr="00CB0134" w:rsidRDefault="00EF6D9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18, 19</w:t>
      </w:r>
      <w:r w:rsidRPr="00CB0134">
        <w:rPr>
          <w:rFonts w:ascii="Times New Roman" w:eastAsia="Times New Roman" w:hAnsi="Times New Roman"/>
          <w:bCs/>
          <w:iCs/>
          <w:sz w:val="28"/>
          <w:szCs w:val="28"/>
          <w:lang w:eastAsia="ru-RU"/>
        </w:rPr>
        <w:t xml:space="preserve"> </w:t>
      </w:r>
      <w:r w:rsidRPr="00CB0134">
        <w:rPr>
          <w:rFonts w:ascii="Times New Roman" w:eastAsia="Times New Roman" w:hAnsi="Times New Roman"/>
          <w:sz w:val="28"/>
          <w:szCs w:val="28"/>
          <w:lang w:eastAsia="ru-RU"/>
        </w:rPr>
        <w:t>к закону.</w:t>
      </w:r>
    </w:p>
    <w:p w:rsidR="000058DA" w:rsidRPr="00CB0134" w:rsidRDefault="000058DA"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2. Предлагается перераспределить бюджетные ассигнования в рамках реализации государственной программы Тверской области «Жилищно-коммунальное хозяйство и энергетика Тверской области» на 2020-2025 годы в рамках Адресной инвестиционной программы Тверской области в 2021 году на сумму 32 979,4 тыс. руб. за счет средств областного бюджета </w:t>
      </w:r>
      <w:r w:rsidR="00FA6752" w:rsidRPr="00CB0134">
        <w:rPr>
          <w:rFonts w:ascii="Times New Roman" w:hAnsi="Times New Roman"/>
          <w:sz w:val="28"/>
          <w:szCs w:val="28"/>
        </w:rPr>
        <w:t>(приложение 30 к пояснительной записке)</w:t>
      </w:r>
      <w:r w:rsidRPr="00CB0134">
        <w:rPr>
          <w:rFonts w:ascii="Times New Roman" w:eastAsia="Times New Roman" w:hAnsi="Times New Roman"/>
          <w:sz w:val="28"/>
          <w:szCs w:val="28"/>
          <w:lang w:eastAsia="ru-RU"/>
        </w:rPr>
        <w:t>, в том числе:</w:t>
      </w:r>
    </w:p>
    <w:p w:rsidR="000058DA" w:rsidRPr="00CB0134" w:rsidRDefault="000058DA"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2.1) увеличить Министерству энергетики и жилищно-коммунального хозяйства Тверской области в сумме 32 979,4 тыс. руб. по мероприятию </w:t>
      </w:r>
      <w:r w:rsidRPr="00CB0134">
        <w:rPr>
          <w:rFonts w:ascii="Times New Roman" w:eastAsia="Times New Roman" w:hAnsi="Times New Roman"/>
          <w:sz w:val="28"/>
          <w:szCs w:val="28"/>
          <w:lang w:eastAsia="ru-RU"/>
        </w:rPr>
        <w:lastRenderedPageBreak/>
        <w:t xml:space="preserve">«Проектирование и строительство прочих объектов газификации» на строительство 4-х муниципальных газовых объектов, в том числе: </w:t>
      </w:r>
    </w:p>
    <w:p w:rsidR="000058DA" w:rsidRPr="00CB0134" w:rsidRDefault="000058DA"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«Строительство распределительных газовых сетей в д. </w:t>
      </w:r>
      <w:proofErr w:type="spellStart"/>
      <w:r w:rsidRPr="00CB0134">
        <w:rPr>
          <w:rFonts w:ascii="Times New Roman" w:hAnsi="Times New Roman"/>
          <w:color w:val="000000"/>
          <w:sz w:val="28"/>
          <w:szCs w:val="28"/>
        </w:rPr>
        <w:t>Благуново</w:t>
      </w:r>
      <w:proofErr w:type="spellEnd"/>
      <w:r w:rsidRPr="00CB0134">
        <w:rPr>
          <w:rFonts w:ascii="Times New Roman" w:hAnsi="Times New Roman"/>
          <w:color w:val="000000"/>
          <w:sz w:val="28"/>
          <w:szCs w:val="28"/>
        </w:rPr>
        <w:t>» (</w:t>
      </w:r>
      <w:proofErr w:type="spellStart"/>
      <w:r w:rsidRPr="00CB0134">
        <w:rPr>
          <w:rFonts w:ascii="Times New Roman" w:hAnsi="Times New Roman"/>
          <w:color w:val="000000"/>
          <w:sz w:val="28"/>
          <w:szCs w:val="28"/>
        </w:rPr>
        <w:t>Калязинский</w:t>
      </w:r>
      <w:proofErr w:type="spellEnd"/>
      <w:r w:rsidRPr="00CB0134">
        <w:rPr>
          <w:rFonts w:ascii="Times New Roman" w:hAnsi="Times New Roman"/>
          <w:color w:val="000000"/>
          <w:sz w:val="28"/>
          <w:szCs w:val="28"/>
        </w:rPr>
        <w:t xml:space="preserve"> район Тверской области) в сумме 7 574,3 тыс. руб.;</w:t>
      </w:r>
    </w:p>
    <w:p w:rsidR="000058DA" w:rsidRPr="00CB0134" w:rsidRDefault="000058DA"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«Газоснабжения существующего жилого фонда и перспективных участков в районе д. Алексеевское и д. Гришкино Большое </w:t>
      </w:r>
      <w:proofErr w:type="spellStart"/>
      <w:r w:rsidRPr="00CB0134">
        <w:rPr>
          <w:rFonts w:ascii="Times New Roman" w:hAnsi="Times New Roman"/>
          <w:color w:val="000000"/>
          <w:sz w:val="28"/>
          <w:szCs w:val="28"/>
        </w:rPr>
        <w:t>Бурашевского</w:t>
      </w:r>
      <w:proofErr w:type="spellEnd"/>
      <w:r w:rsidRPr="00CB0134">
        <w:rPr>
          <w:rFonts w:ascii="Times New Roman" w:hAnsi="Times New Roman"/>
          <w:color w:val="000000"/>
          <w:sz w:val="28"/>
          <w:szCs w:val="28"/>
        </w:rPr>
        <w:t xml:space="preserve"> сельского поселения Калининского района Тверской области» в сумме 15 713,1 тыс. руб.;</w:t>
      </w:r>
    </w:p>
    <w:p w:rsidR="000058DA" w:rsidRPr="00CB0134" w:rsidRDefault="000058DA"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w:t>
      </w:r>
      <w:proofErr w:type="spellStart"/>
      <w:r w:rsidRPr="00CB0134">
        <w:rPr>
          <w:rFonts w:ascii="Times New Roman" w:hAnsi="Times New Roman"/>
          <w:color w:val="000000"/>
          <w:sz w:val="28"/>
          <w:szCs w:val="28"/>
        </w:rPr>
        <w:t>Внутрипоселковые</w:t>
      </w:r>
      <w:proofErr w:type="spellEnd"/>
      <w:r w:rsidRPr="00CB0134">
        <w:rPr>
          <w:rFonts w:ascii="Times New Roman" w:hAnsi="Times New Roman"/>
          <w:color w:val="000000"/>
          <w:sz w:val="28"/>
          <w:szCs w:val="28"/>
        </w:rPr>
        <w:t xml:space="preserve"> газовые сети п. </w:t>
      </w:r>
      <w:proofErr w:type="spellStart"/>
      <w:r w:rsidRPr="00CB0134">
        <w:rPr>
          <w:rFonts w:ascii="Times New Roman" w:hAnsi="Times New Roman"/>
          <w:color w:val="000000"/>
          <w:sz w:val="28"/>
          <w:szCs w:val="28"/>
        </w:rPr>
        <w:t>Гузятино</w:t>
      </w:r>
      <w:proofErr w:type="spellEnd"/>
      <w:r w:rsidRPr="00CB0134">
        <w:rPr>
          <w:rFonts w:ascii="Times New Roman" w:hAnsi="Times New Roman"/>
          <w:color w:val="000000"/>
          <w:sz w:val="28"/>
          <w:szCs w:val="28"/>
        </w:rPr>
        <w:t xml:space="preserve"> </w:t>
      </w:r>
      <w:proofErr w:type="spellStart"/>
      <w:r w:rsidRPr="00CB0134">
        <w:rPr>
          <w:rFonts w:ascii="Times New Roman" w:hAnsi="Times New Roman"/>
          <w:color w:val="000000"/>
          <w:sz w:val="28"/>
          <w:szCs w:val="28"/>
        </w:rPr>
        <w:t>Бологовского</w:t>
      </w:r>
      <w:proofErr w:type="spellEnd"/>
      <w:r w:rsidRPr="00CB0134">
        <w:rPr>
          <w:rFonts w:ascii="Times New Roman" w:hAnsi="Times New Roman"/>
          <w:color w:val="000000"/>
          <w:sz w:val="28"/>
          <w:szCs w:val="28"/>
        </w:rPr>
        <w:t xml:space="preserve"> района» в сумме 7 590,0 тыс. руб.;</w:t>
      </w:r>
    </w:p>
    <w:p w:rsidR="000058DA" w:rsidRPr="00CB0134" w:rsidRDefault="000058DA"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«Газоснабжения д. </w:t>
      </w:r>
      <w:proofErr w:type="spellStart"/>
      <w:r w:rsidRPr="00CB0134">
        <w:rPr>
          <w:rFonts w:ascii="Times New Roman" w:hAnsi="Times New Roman"/>
          <w:color w:val="000000"/>
          <w:sz w:val="28"/>
          <w:szCs w:val="28"/>
        </w:rPr>
        <w:t>Скулино</w:t>
      </w:r>
      <w:proofErr w:type="spellEnd"/>
      <w:r w:rsidRPr="00CB0134">
        <w:rPr>
          <w:rFonts w:ascii="Times New Roman" w:hAnsi="Times New Roman"/>
          <w:color w:val="000000"/>
          <w:sz w:val="28"/>
          <w:szCs w:val="28"/>
        </w:rPr>
        <w:t xml:space="preserve"> Кимрского района Тверской области» в сумме 7 643,6 тыс. руб.</w:t>
      </w:r>
    </w:p>
    <w:p w:rsidR="000058DA" w:rsidRPr="00CB0134" w:rsidRDefault="000058DA"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На строительство вышеуказанных объектов необходимо предусмотреть бюджетные ассигнования в сумме 38 521,0 тыс. руб. Бюджетные ассигнования в сумме 5 541,6 тыс. руб. (38 521,0 – 32 979,4) перераспределяются в рамках одной целевой статьи;</w:t>
      </w:r>
    </w:p>
    <w:p w:rsidR="000058DA" w:rsidRPr="00CB0134" w:rsidRDefault="000058DA"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2) уменьшить бюджетные ассигнования Министерству строительства Тверской области на сумму 32 979,4 тыс. руб. по объекту государственной собственности «Межпоселковый газопровод высокого давления от д.</w:t>
      </w:r>
      <w:r w:rsidR="000B6930" w:rsidRPr="00CB0134">
        <w:rPr>
          <w:rFonts w:ascii="Times New Roman" w:hAnsi="Times New Roman"/>
          <w:color w:val="000000"/>
          <w:sz w:val="28"/>
          <w:szCs w:val="28"/>
        </w:rPr>
        <w:t> </w:t>
      </w:r>
      <w:proofErr w:type="spellStart"/>
      <w:r w:rsidRPr="00CB0134">
        <w:rPr>
          <w:rFonts w:ascii="Times New Roman" w:hAnsi="Times New Roman"/>
          <w:color w:val="000000"/>
          <w:sz w:val="28"/>
          <w:szCs w:val="28"/>
        </w:rPr>
        <w:t>Квакшино</w:t>
      </w:r>
      <w:proofErr w:type="spellEnd"/>
      <w:r w:rsidRPr="00CB0134">
        <w:rPr>
          <w:rFonts w:ascii="Times New Roman" w:hAnsi="Times New Roman"/>
          <w:color w:val="000000"/>
          <w:sz w:val="28"/>
          <w:szCs w:val="28"/>
        </w:rPr>
        <w:t xml:space="preserve"> до д.</w:t>
      </w:r>
      <w:r w:rsidR="000B6930" w:rsidRPr="00CB0134">
        <w:rPr>
          <w:rFonts w:ascii="Times New Roman" w:hAnsi="Times New Roman"/>
          <w:color w:val="000000"/>
          <w:sz w:val="28"/>
          <w:szCs w:val="28"/>
        </w:rPr>
        <w:t> </w:t>
      </w:r>
      <w:r w:rsidRPr="00CB0134">
        <w:rPr>
          <w:rFonts w:ascii="Times New Roman" w:hAnsi="Times New Roman"/>
          <w:color w:val="000000"/>
          <w:sz w:val="28"/>
          <w:szCs w:val="28"/>
        </w:rPr>
        <w:t>Игнатово Калининского района с установкой ПГБ (</w:t>
      </w:r>
      <w:r w:rsidRPr="00CB0134">
        <w:rPr>
          <w:rFonts w:ascii="Times New Roman" w:hAnsi="Times New Roman"/>
          <w:color w:val="000000"/>
          <w:sz w:val="28"/>
          <w:szCs w:val="28"/>
          <w:lang w:val="en-US"/>
        </w:rPr>
        <w:t>II</w:t>
      </w:r>
      <w:r w:rsidR="000B6930" w:rsidRPr="00CB0134">
        <w:rPr>
          <w:rFonts w:ascii="Times New Roman" w:hAnsi="Times New Roman"/>
          <w:color w:val="000000"/>
          <w:sz w:val="28"/>
          <w:szCs w:val="28"/>
        </w:rPr>
        <w:t> </w:t>
      </w:r>
      <w:r w:rsidRPr="00CB0134">
        <w:rPr>
          <w:rFonts w:ascii="Times New Roman" w:hAnsi="Times New Roman"/>
          <w:color w:val="000000"/>
          <w:sz w:val="28"/>
          <w:szCs w:val="28"/>
        </w:rPr>
        <w:t>очередь)».</w:t>
      </w:r>
    </w:p>
    <w:p w:rsidR="000058DA" w:rsidRPr="00CB0134" w:rsidRDefault="000058DA"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0058DA" w:rsidRPr="00CB0134" w:rsidRDefault="000058D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122 РП 0502 КЦСР 5910410000 КВР 400 – 32 979,4</w:t>
      </w:r>
      <w:r w:rsidRPr="00CB0134">
        <w:rPr>
          <w:rFonts w:ascii="Times New Roman" w:eastAsia="Times New Roman" w:hAnsi="Times New Roman"/>
          <w:sz w:val="28"/>
          <w:szCs w:val="28"/>
          <w:lang w:eastAsia="ru-RU"/>
        </w:rPr>
        <w:t xml:space="preserve"> </w:t>
      </w:r>
      <w:r w:rsidRPr="00CB0134">
        <w:rPr>
          <w:rFonts w:ascii="Times New Roman" w:eastAsia="Times New Roman" w:hAnsi="Times New Roman"/>
          <w:color w:val="000000"/>
          <w:sz w:val="28"/>
          <w:szCs w:val="28"/>
          <w:lang w:eastAsia="ru-RU"/>
        </w:rPr>
        <w:t>тыс. руб.</w:t>
      </w:r>
    </w:p>
    <w:p w:rsidR="000058DA" w:rsidRPr="00CB0134" w:rsidRDefault="000058DA"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125 РП 0502 КЦСР 5910410100 КВР 500 + 32 979,4</w:t>
      </w:r>
      <w:r w:rsidRPr="00CB0134">
        <w:rPr>
          <w:rFonts w:ascii="Times New Roman" w:eastAsia="Times New Roman" w:hAnsi="Times New Roman"/>
          <w:sz w:val="28"/>
          <w:szCs w:val="28"/>
          <w:lang w:eastAsia="ru-RU"/>
        </w:rPr>
        <w:t xml:space="preserve"> </w:t>
      </w:r>
      <w:r w:rsidRPr="00CB0134">
        <w:rPr>
          <w:rFonts w:ascii="Times New Roman" w:eastAsia="Times New Roman" w:hAnsi="Times New Roman"/>
          <w:color w:val="000000"/>
          <w:sz w:val="28"/>
          <w:szCs w:val="28"/>
          <w:lang w:eastAsia="ru-RU"/>
        </w:rPr>
        <w:t>тыс. руб.</w:t>
      </w:r>
    </w:p>
    <w:p w:rsidR="000058DA" w:rsidRPr="00CB0134" w:rsidRDefault="000058DA"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000B6930"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18, 19</w:t>
      </w:r>
      <w:r w:rsidRPr="00CB0134">
        <w:rPr>
          <w:rFonts w:ascii="Times New Roman" w:eastAsia="Times New Roman" w:hAnsi="Times New Roman"/>
          <w:bCs/>
          <w:iCs/>
          <w:sz w:val="28"/>
          <w:szCs w:val="28"/>
          <w:lang w:eastAsia="ru-RU"/>
        </w:rPr>
        <w:t xml:space="preserve"> </w:t>
      </w:r>
      <w:r w:rsidRPr="00CB0134">
        <w:rPr>
          <w:rFonts w:ascii="Times New Roman" w:eastAsia="Times New Roman" w:hAnsi="Times New Roman"/>
          <w:sz w:val="28"/>
          <w:szCs w:val="28"/>
          <w:lang w:eastAsia="ru-RU"/>
        </w:rPr>
        <w:t>к закону.</w:t>
      </w: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3. Предлагается перераспределить бюджетные ассигнования, предусмотренные в 2021 году Министерству энергетики и жилищно-коммунального хозяйства Тверской области, в том числе:</w:t>
      </w:r>
    </w:p>
    <w:p w:rsidR="00FA6752" w:rsidRPr="00CB0134" w:rsidRDefault="00D07503" w:rsidP="00F20A4E">
      <w:pPr>
        <w:autoSpaceDE w:val="0"/>
        <w:autoSpaceDN w:val="0"/>
        <w:adjustRightInd w:val="0"/>
        <w:spacing w:after="0"/>
        <w:ind w:firstLine="709"/>
        <w:contextualSpacing/>
        <w:jc w:val="both"/>
        <w:rPr>
          <w:rFonts w:ascii="Times New Roman" w:hAnsi="Times New Roman"/>
          <w:sz w:val="28"/>
          <w:szCs w:val="28"/>
        </w:rPr>
      </w:pPr>
      <w:r w:rsidRPr="00CB0134">
        <w:rPr>
          <w:rFonts w:ascii="Times New Roman" w:hAnsi="Times New Roman"/>
          <w:color w:val="000000"/>
          <w:sz w:val="28"/>
          <w:szCs w:val="28"/>
        </w:rPr>
        <w:t xml:space="preserve">- увеличить бюджетные ассигнования на предоставление субсидий на формирование резерва материально-технических ресурсов для устранения аварийных ситуаций на объектах ЖКХ и социальной сферы на 35 000,0 тыс. руб. </w:t>
      </w:r>
      <w:r w:rsidR="00FA6752" w:rsidRPr="00CB0134">
        <w:rPr>
          <w:rFonts w:ascii="Times New Roman" w:hAnsi="Times New Roman"/>
          <w:sz w:val="28"/>
          <w:szCs w:val="28"/>
        </w:rPr>
        <w:t>(приложение 31 к пояснительной записке).</w:t>
      </w:r>
    </w:p>
    <w:p w:rsidR="00D07503" w:rsidRPr="00CB0134" w:rsidRDefault="00D07503" w:rsidP="00F20A4E">
      <w:pPr>
        <w:tabs>
          <w:tab w:val="left" w:pos="709"/>
        </w:tabs>
        <w:spacing w:after="0"/>
        <w:ind w:firstLine="709"/>
        <w:jc w:val="both"/>
        <w:rPr>
          <w:rFonts w:ascii="Times New Roman" w:hAnsi="Times New Roman"/>
          <w:color w:val="000000"/>
          <w:sz w:val="28"/>
          <w:szCs w:val="28"/>
        </w:rPr>
      </w:pP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увеличить бюджетные ассигнования на предоставление субсидий на капитальный ремонт объектов теплоэнергетических комплексов муниципальных образований Тверской области на 8 658,8 тыс. руб.</w:t>
      </w: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 уменьшить бюджетные ассигнования по модернизации объектов теплоэнергетических комплексов муниципальных образований Тверской </w:t>
      </w:r>
      <w:r w:rsidRPr="00CB0134">
        <w:rPr>
          <w:rFonts w:ascii="Times New Roman" w:hAnsi="Times New Roman"/>
          <w:color w:val="000000"/>
          <w:sz w:val="28"/>
          <w:szCs w:val="28"/>
        </w:rPr>
        <w:lastRenderedPageBreak/>
        <w:t>области на сумму 43 658,8 тыс. руб. в связи с исключением объекта «Реконструкция магистрального трубопровода тепловой сети 2*</w:t>
      </w:r>
      <w:proofErr w:type="spellStart"/>
      <w:r w:rsidRPr="00CB0134">
        <w:rPr>
          <w:rFonts w:ascii="Times New Roman" w:hAnsi="Times New Roman"/>
          <w:color w:val="000000"/>
          <w:sz w:val="28"/>
          <w:szCs w:val="28"/>
        </w:rPr>
        <w:t>Ду</w:t>
      </w:r>
      <w:proofErr w:type="spellEnd"/>
      <w:r w:rsidRPr="00CB0134">
        <w:rPr>
          <w:rFonts w:ascii="Times New Roman" w:hAnsi="Times New Roman"/>
          <w:color w:val="000000"/>
          <w:sz w:val="28"/>
          <w:szCs w:val="28"/>
        </w:rPr>
        <w:t xml:space="preserve"> 400 мм с заменой опор в г. Конаково Тверской области».</w:t>
      </w:r>
    </w:p>
    <w:p w:rsidR="00DB7F79"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ab/>
      </w:r>
      <w:r w:rsidR="00DB7F79" w:rsidRPr="00CB0134">
        <w:rPr>
          <w:rFonts w:ascii="Times New Roman" w:hAnsi="Times New Roman"/>
          <w:color w:val="000000"/>
          <w:sz w:val="28"/>
          <w:szCs w:val="28"/>
        </w:rPr>
        <w:t xml:space="preserve">Данные изменения вносятся в целях приобретение автоматизированной </w:t>
      </w:r>
      <w:proofErr w:type="spellStart"/>
      <w:r w:rsidR="00DB7F79" w:rsidRPr="00CB0134">
        <w:rPr>
          <w:rFonts w:ascii="Times New Roman" w:hAnsi="Times New Roman"/>
          <w:color w:val="000000"/>
          <w:sz w:val="28"/>
          <w:szCs w:val="28"/>
        </w:rPr>
        <w:t>блочно</w:t>
      </w:r>
      <w:proofErr w:type="spellEnd"/>
      <w:r w:rsidR="00DB7F79" w:rsidRPr="00CB0134">
        <w:rPr>
          <w:rFonts w:ascii="Times New Roman" w:hAnsi="Times New Roman"/>
          <w:color w:val="000000"/>
          <w:sz w:val="28"/>
          <w:szCs w:val="28"/>
        </w:rPr>
        <w:t>-модульной котельной контейнерного типа мощностью 3 МВт и для осуществления работ по капитальному ремонту тепловых сетей муниципальных образований Тверской области.</w:t>
      </w:r>
    </w:p>
    <w:p w:rsidR="00D07503" w:rsidRPr="00CB0134" w:rsidRDefault="00DB7F79"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И</w:t>
      </w:r>
      <w:r w:rsidR="00D07503" w:rsidRPr="00CB0134">
        <w:rPr>
          <w:rFonts w:ascii="Times New Roman" w:hAnsi="Times New Roman"/>
          <w:color w:val="000000"/>
          <w:sz w:val="28"/>
          <w:szCs w:val="28"/>
        </w:rPr>
        <w:t>зменения отразить по КБК:</w:t>
      </w: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ППП 125 РП 0502 КЦСР 5910110010 КВР </w:t>
      </w:r>
      <w:r w:rsidR="00505C1E" w:rsidRPr="00CB0134">
        <w:rPr>
          <w:rFonts w:ascii="Times New Roman" w:hAnsi="Times New Roman"/>
          <w:color w:val="000000"/>
          <w:sz w:val="28"/>
          <w:szCs w:val="28"/>
        </w:rPr>
        <w:t>2</w:t>
      </w:r>
      <w:r w:rsidRPr="00CB0134">
        <w:rPr>
          <w:rFonts w:ascii="Times New Roman" w:hAnsi="Times New Roman"/>
          <w:color w:val="000000"/>
          <w:sz w:val="28"/>
          <w:szCs w:val="28"/>
        </w:rPr>
        <w:t>00 + 35 000,0 тыс. рублей.</w:t>
      </w: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ППП 125 РП 0502 КЦСР 5910110700 КВР 500 + 8 658,8 тыс. рублей.</w:t>
      </w: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ППП 125 РП 0502 КЦСР 5910110110 КВР 500 </w:t>
      </w:r>
      <w:r w:rsidR="00DB7F79" w:rsidRPr="00CB0134">
        <w:rPr>
          <w:rFonts w:ascii="Times New Roman" w:hAnsi="Times New Roman"/>
          <w:color w:val="000000"/>
          <w:sz w:val="28"/>
          <w:szCs w:val="28"/>
        </w:rPr>
        <w:sym w:font="Symbol" w:char="F02D"/>
      </w:r>
      <w:r w:rsidRPr="00CB0134">
        <w:rPr>
          <w:rFonts w:ascii="Times New Roman" w:hAnsi="Times New Roman"/>
          <w:color w:val="000000"/>
          <w:sz w:val="28"/>
          <w:szCs w:val="28"/>
        </w:rPr>
        <w:t xml:space="preserve"> 43 658,8 тыс. рублей.</w:t>
      </w:r>
    </w:p>
    <w:p w:rsidR="00D07503" w:rsidRPr="00CB0134" w:rsidRDefault="00D07503" w:rsidP="00F20A4E">
      <w:pPr>
        <w:tabs>
          <w:tab w:val="left" w:pos="709"/>
        </w:tabs>
        <w:spacing w:after="0"/>
        <w:ind w:firstLine="709"/>
        <w:jc w:val="both"/>
        <w:rPr>
          <w:rFonts w:ascii="Times New Roman" w:hAnsi="Times New Roman"/>
          <w:color w:val="000000"/>
          <w:sz w:val="28"/>
          <w:szCs w:val="28"/>
        </w:rPr>
      </w:pPr>
      <w:r w:rsidRPr="00CB0134">
        <w:rPr>
          <w:rFonts w:ascii="Times New Roman" w:hAnsi="Times New Roman"/>
          <w:color w:val="000000"/>
          <w:sz w:val="28"/>
          <w:szCs w:val="28"/>
        </w:rPr>
        <w:t xml:space="preserve">Внести соответствующие изменения в приложения 12, 13, 15, </w:t>
      </w:r>
      <w:r w:rsidR="00DB7F79" w:rsidRPr="00CB0134">
        <w:rPr>
          <w:rFonts w:ascii="Times New Roman" w:hAnsi="Times New Roman"/>
          <w:color w:val="000000"/>
          <w:sz w:val="28"/>
          <w:szCs w:val="28"/>
        </w:rPr>
        <w:t xml:space="preserve">18, </w:t>
      </w:r>
      <w:r w:rsidRPr="00CB0134">
        <w:rPr>
          <w:rFonts w:ascii="Times New Roman" w:hAnsi="Times New Roman"/>
          <w:color w:val="000000"/>
          <w:sz w:val="28"/>
          <w:szCs w:val="28"/>
        </w:rPr>
        <w:t>19 к закону.</w:t>
      </w:r>
    </w:p>
    <w:p w:rsidR="00DB7F79" w:rsidRPr="00CB0134" w:rsidRDefault="00DB7F79"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 xml:space="preserve">4. </w:t>
      </w:r>
      <w:r w:rsidRPr="00CB0134">
        <w:rPr>
          <w:rFonts w:ascii="Times New Roman" w:hAnsi="Times New Roman"/>
          <w:sz w:val="28"/>
          <w:szCs w:val="28"/>
        </w:rPr>
        <w:t>Предлагается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2020 – 2025 годы увеличить бюджетные ассигнования на 2021 год на формирование областного резерва топлива на сумму 323 451,5</w:t>
      </w:r>
      <w:r w:rsidR="0001417D" w:rsidRPr="00CB0134">
        <w:rPr>
          <w:rFonts w:ascii="Times New Roman" w:hAnsi="Times New Roman"/>
          <w:sz w:val="28"/>
          <w:szCs w:val="28"/>
        </w:rPr>
        <w:t> </w:t>
      </w:r>
      <w:r w:rsidRPr="00CB0134">
        <w:rPr>
          <w:rFonts w:ascii="Times New Roman" w:hAnsi="Times New Roman"/>
          <w:sz w:val="28"/>
          <w:szCs w:val="28"/>
        </w:rPr>
        <w:t>тыс.</w:t>
      </w:r>
      <w:r w:rsidR="0001417D" w:rsidRPr="00CB0134">
        <w:rPr>
          <w:rFonts w:ascii="Times New Roman" w:hAnsi="Times New Roman"/>
          <w:sz w:val="28"/>
          <w:szCs w:val="28"/>
        </w:rPr>
        <w:t> </w:t>
      </w:r>
      <w:r w:rsidRPr="00CB0134">
        <w:rPr>
          <w:rFonts w:ascii="Times New Roman" w:hAnsi="Times New Roman"/>
          <w:sz w:val="28"/>
          <w:szCs w:val="28"/>
        </w:rPr>
        <w:t xml:space="preserve">руб. (приложение </w:t>
      </w:r>
      <w:r w:rsidR="004D3DE3" w:rsidRPr="00CB0134">
        <w:rPr>
          <w:rFonts w:ascii="Times New Roman" w:hAnsi="Times New Roman"/>
          <w:sz w:val="28"/>
          <w:szCs w:val="28"/>
        </w:rPr>
        <w:t xml:space="preserve">32 </w:t>
      </w:r>
      <w:r w:rsidRPr="00CB0134">
        <w:rPr>
          <w:rFonts w:ascii="Times New Roman" w:hAnsi="Times New Roman"/>
          <w:sz w:val="28"/>
          <w:szCs w:val="28"/>
        </w:rPr>
        <w:t>к пояснительной записке).</w:t>
      </w:r>
    </w:p>
    <w:p w:rsidR="00DB7F79" w:rsidRPr="00CB0134" w:rsidRDefault="0001417D" w:rsidP="00F20A4E">
      <w:pPr>
        <w:spacing w:after="0"/>
        <w:ind w:firstLine="709"/>
        <w:jc w:val="both"/>
        <w:rPr>
          <w:rFonts w:ascii="Times New Roman" w:hAnsi="Times New Roman"/>
          <w:sz w:val="28"/>
          <w:szCs w:val="28"/>
        </w:rPr>
      </w:pPr>
      <w:r w:rsidRPr="00CB0134">
        <w:rPr>
          <w:rFonts w:ascii="Times New Roman" w:hAnsi="Times New Roman"/>
          <w:sz w:val="28"/>
          <w:szCs w:val="28"/>
        </w:rPr>
        <w:t>И</w:t>
      </w:r>
      <w:r w:rsidR="00DB7F79" w:rsidRPr="00CB0134">
        <w:rPr>
          <w:rFonts w:ascii="Times New Roman" w:hAnsi="Times New Roman"/>
          <w:sz w:val="28"/>
          <w:szCs w:val="28"/>
        </w:rPr>
        <w:t>зменения отразить по КБК:</w:t>
      </w:r>
    </w:p>
    <w:p w:rsidR="00DB7F79" w:rsidRPr="00CB0134" w:rsidRDefault="00DB7F79" w:rsidP="00F20A4E">
      <w:pPr>
        <w:spacing w:after="0"/>
        <w:ind w:firstLine="709"/>
        <w:jc w:val="both"/>
        <w:rPr>
          <w:rFonts w:ascii="Times New Roman" w:hAnsi="Times New Roman"/>
          <w:sz w:val="28"/>
          <w:szCs w:val="28"/>
        </w:rPr>
      </w:pPr>
      <w:r w:rsidRPr="00CB0134">
        <w:rPr>
          <w:rFonts w:ascii="Times New Roman" w:hAnsi="Times New Roman"/>
          <w:sz w:val="28"/>
          <w:szCs w:val="28"/>
        </w:rPr>
        <w:t>ППП 125 РП 0502 КЦСР 5910110020 КВР 200 + 323</w:t>
      </w:r>
      <w:r w:rsidR="0001417D" w:rsidRPr="00CB0134">
        <w:rPr>
          <w:rFonts w:ascii="Times New Roman" w:hAnsi="Times New Roman"/>
          <w:sz w:val="28"/>
          <w:szCs w:val="28"/>
        </w:rPr>
        <w:t> </w:t>
      </w:r>
      <w:r w:rsidRPr="00CB0134">
        <w:rPr>
          <w:rFonts w:ascii="Times New Roman" w:hAnsi="Times New Roman"/>
          <w:sz w:val="28"/>
          <w:szCs w:val="28"/>
        </w:rPr>
        <w:t>451,5 тыс. рублей.</w:t>
      </w:r>
    </w:p>
    <w:p w:rsidR="00DB7F79" w:rsidRPr="00CB0134" w:rsidRDefault="00DB7F79"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11, 12, 13, </w:t>
      </w:r>
      <w:r w:rsidR="0001417D" w:rsidRPr="00CB0134">
        <w:rPr>
          <w:rFonts w:ascii="Times New Roman" w:hAnsi="Times New Roman"/>
          <w:sz w:val="28"/>
          <w:szCs w:val="28"/>
        </w:rPr>
        <w:t xml:space="preserve">14, </w:t>
      </w:r>
      <w:r w:rsidRPr="00CB0134">
        <w:rPr>
          <w:rFonts w:ascii="Times New Roman" w:hAnsi="Times New Roman"/>
          <w:sz w:val="28"/>
          <w:szCs w:val="28"/>
        </w:rPr>
        <w:t>15 к закону.</w:t>
      </w:r>
    </w:p>
    <w:p w:rsidR="005F2E16" w:rsidRPr="00CB0134" w:rsidRDefault="00D71FD3" w:rsidP="00F20A4E">
      <w:pPr>
        <w:spacing w:after="6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7"/>
          <w:szCs w:val="27"/>
          <w:lang w:eastAsia="ru-RU"/>
        </w:rPr>
        <w:t xml:space="preserve">5. </w:t>
      </w:r>
      <w:r w:rsidR="005F2E16" w:rsidRPr="00CB0134">
        <w:rPr>
          <w:rFonts w:ascii="Times New Roman" w:eastAsia="Times New Roman" w:hAnsi="Times New Roman"/>
          <w:sz w:val="27"/>
          <w:szCs w:val="27"/>
          <w:lang w:eastAsia="ru-RU"/>
        </w:rPr>
        <w:t xml:space="preserve">Предлагается увеличить бюджетные ассигнования </w:t>
      </w:r>
      <w:r w:rsidR="005F2E16" w:rsidRPr="00CB0134">
        <w:rPr>
          <w:rFonts w:ascii="Times New Roman" w:eastAsia="Times New Roman" w:hAnsi="Times New Roman"/>
          <w:bCs/>
          <w:sz w:val="27"/>
          <w:szCs w:val="27"/>
          <w:lang w:eastAsia="ru-RU"/>
        </w:rPr>
        <w:t>Министерству энергетики и жилищно-коммунального хозяйства Тверской области</w:t>
      </w:r>
      <w:r w:rsidR="005F2E16" w:rsidRPr="00CB0134">
        <w:rPr>
          <w:rFonts w:ascii="Times New Roman" w:eastAsia="Times New Roman" w:hAnsi="Times New Roman"/>
          <w:sz w:val="27"/>
          <w:szCs w:val="27"/>
          <w:lang w:eastAsia="ru-RU"/>
        </w:rPr>
        <w:t xml:space="preserve"> </w:t>
      </w:r>
      <w:r w:rsidR="005F2E16" w:rsidRPr="00CB0134">
        <w:rPr>
          <w:rFonts w:ascii="Times New Roman" w:eastAsia="Times New Roman" w:hAnsi="Times New Roman"/>
          <w:sz w:val="28"/>
          <w:szCs w:val="28"/>
          <w:lang w:eastAsia="ru-RU"/>
        </w:rPr>
        <w:t>на 2021 год на сумму 2 595,5 тыс. руб. на проведение судебной экспертизы в рамках рассмотрения в Арбитражном суде Тверской области дел о взыскании убытков по искам теплоснабжающих организаций.</w:t>
      </w:r>
    </w:p>
    <w:p w:rsidR="005F2E16" w:rsidRPr="00CB0134" w:rsidRDefault="005F2E16" w:rsidP="00F20A4E">
      <w:pPr>
        <w:spacing w:after="12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 производстве Арбитражного суда Тверской области находятся исковые заявления теплоснабжающих организаций к Министерству энергетики и жилищно-коммунального хозяйства Тверской области и Министерству финансов Тверской области о взыскании убытков на общую сумму 105,2 млн руб. Третьими лицами по указанным спорам привлечены также Правительство Тверской области и ГУ РЭК Тверской области.</w:t>
      </w:r>
    </w:p>
    <w:p w:rsidR="005F2E16" w:rsidRPr="00CB0134" w:rsidRDefault="005F2E16" w:rsidP="00F20A4E">
      <w:pPr>
        <w:spacing w:after="12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С учетом выработанной правовой позиции исходя из обстоятельств дел и сложившейся судебной практики единственным действенным способом опровержения доводов истцов в настоящее время является проведение судебной экспертизы. </w:t>
      </w:r>
    </w:p>
    <w:p w:rsidR="005F2E16" w:rsidRPr="00CB0134" w:rsidRDefault="005F2E16" w:rsidP="00F20A4E">
      <w:pPr>
        <w:spacing w:after="12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Заявить ходатайство о проведении судебной экспертизы может любое лицо, участвующее в деле (стороны, третьи лица). Денежные суммы, подлежащие выплате экспертам, вносятся на депозитный счет арбитражного суда лицом, заявившим соответствующее ходатайство, в срок, установленный арбитражным судом.</w:t>
      </w:r>
    </w:p>
    <w:p w:rsidR="005F2E16" w:rsidRPr="00CB0134" w:rsidRDefault="005F2E16" w:rsidP="00F20A4E">
      <w:pPr>
        <w:spacing w:after="12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Потребность в расходах на проведение судебной экспертизы определена на основании ценового предложения с минимальной стоимостью, а также с учетом уже назначенной судом экспертизы по 2 делам (приложение </w:t>
      </w:r>
      <w:r w:rsidR="004D3DE3" w:rsidRPr="00CB0134">
        <w:rPr>
          <w:rFonts w:ascii="Times New Roman" w:eastAsia="Times New Roman" w:hAnsi="Times New Roman"/>
          <w:sz w:val="28"/>
          <w:szCs w:val="28"/>
          <w:lang w:eastAsia="ru-RU"/>
        </w:rPr>
        <w:t xml:space="preserve">33 </w:t>
      </w:r>
      <w:r w:rsidRPr="00CB0134">
        <w:rPr>
          <w:rFonts w:ascii="Times New Roman" w:eastAsia="Times New Roman" w:hAnsi="Times New Roman"/>
          <w:sz w:val="28"/>
          <w:szCs w:val="28"/>
          <w:lang w:eastAsia="ru-RU"/>
        </w:rPr>
        <w:t>к пояснительной записке).</w:t>
      </w:r>
    </w:p>
    <w:p w:rsidR="005F2E16" w:rsidRPr="00CB0134" w:rsidRDefault="005F2E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Увеличение расходов предлагается произвести за счет уменьшения </w:t>
      </w:r>
      <w:r w:rsidR="00D71FD3" w:rsidRPr="00CB0134">
        <w:rPr>
          <w:rFonts w:ascii="Times New Roman" w:eastAsia="Times New Roman" w:hAnsi="Times New Roman"/>
          <w:sz w:val="28"/>
          <w:szCs w:val="28"/>
          <w:lang w:eastAsia="ru-RU"/>
        </w:rPr>
        <w:t xml:space="preserve">бюджетных ассигнований в рамках государственной программы Тверской области «Жилищно-коммунальное хозяйство и энергетика Тверской области» на 2020 – 2025 годы на предоставление </w:t>
      </w:r>
      <w:r w:rsidRPr="00CB0134">
        <w:rPr>
          <w:rFonts w:ascii="Times New Roman" w:eastAsia="Times New Roman" w:hAnsi="Times New Roman"/>
          <w:sz w:val="28"/>
          <w:szCs w:val="28"/>
          <w:lang w:eastAsia="ru-RU"/>
        </w:rPr>
        <w:t>субсидий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w:t>
      </w:r>
    </w:p>
    <w:p w:rsidR="005F2E16" w:rsidRPr="00CB0134" w:rsidRDefault="005F2E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Дополнить закон целевой статьей</w:t>
      </w:r>
      <w:r w:rsidR="00D71FD3" w:rsidRPr="00CB0134">
        <w:rPr>
          <w:rFonts w:ascii="Times New Roman" w:eastAsia="Times New Roman" w:hAnsi="Times New Roman"/>
          <w:sz w:val="28"/>
          <w:szCs w:val="28"/>
          <w:lang w:eastAsia="ru-RU"/>
        </w:rPr>
        <w:t xml:space="preserve"> расходов</w:t>
      </w:r>
      <w:r w:rsidRPr="00CB0134">
        <w:rPr>
          <w:rFonts w:ascii="Times New Roman" w:eastAsia="Times New Roman" w:hAnsi="Times New Roman"/>
          <w:sz w:val="28"/>
          <w:szCs w:val="28"/>
          <w:lang w:eastAsia="ru-RU"/>
        </w:rPr>
        <w:t>:</w:t>
      </w:r>
    </w:p>
    <w:p w:rsidR="005F2E16" w:rsidRPr="00CB0134" w:rsidRDefault="005F2E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99 4 00 10040 «Расходы на оплату судебных издержек, осуществляемые на основании судебного акта».</w:t>
      </w:r>
    </w:p>
    <w:p w:rsidR="005F2E16" w:rsidRPr="00CB0134" w:rsidRDefault="00D71FD3"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5F2E16" w:rsidRPr="00CB0134">
        <w:rPr>
          <w:rFonts w:ascii="Times New Roman" w:eastAsia="Times New Roman" w:hAnsi="Times New Roman"/>
          <w:sz w:val="28"/>
          <w:szCs w:val="28"/>
          <w:lang w:eastAsia="ru-RU"/>
        </w:rPr>
        <w:t>зменения отразить по КБК:</w:t>
      </w:r>
    </w:p>
    <w:p w:rsidR="005F2E16" w:rsidRPr="00CB0134" w:rsidRDefault="005F2E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125 РП 0502 КЦСР 99 4 00 10040 КВР 800 + 2 595,5 тыс. руб.</w:t>
      </w:r>
    </w:p>
    <w:p w:rsidR="005F2E16" w:rsidRPr="00CB0134" w:rsidRDefault="005F2E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125 РП 0502 КЦСР 59 1 01 10040 КВР 800 – 2 595,5 тыс. руб.</w:t>
      </w:r>
    </w:p>
    <w:p w:rsidR="005F2E16" w:rsidRPr="00CB0134" w:rsidRDefault="005F2E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12, 13, 14, 15</w:t>
      </w:r>
      <w:r w:rsidR="00D71FD3" w:rsidRPr="00CB0134">
        <w:rPr>
          <w:rFonts w:ascii="Times New Roman" w:eastAsia="Times New Roman" w:hAnsi="Times New Roman"/>
          <w:sz w:val="28"/>
          <w:szCs w:val="28"/>
          <w:lang w:eastAsia="ru-RU"/>
        </w:rPr>
        <w:t xml:space="preserve"> к закону.</w:t>
      </w:r>
    </w:p>
    <w:p w:rsidR="0009406E" w:rsidRPr="00CB0134" w:rsidRDefault="00D71FD3"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 xml:space="preserve">6. </w:t>
      </w:r>
      <w:r w:rsidR="0009406E" w:rsidRPr="00CB0134">
        <w:rPr>
          <w:rFonts w:ascii="Times New Roman" w:hAnsi="Times New Roman"/>
          <w:sz w:val="28"/>
          <w:szCs w:val="28"/>
        </w:rPr>
        <w:t xml:space="preserve">Предлагается предусмотреть бюджетные ассигнования Министерству природных ресурсов и экологии Тверской области на реализацию мероприятий государственной программы Тверской области «Управление природными ресурсами и охрана окружающей среды Тверской области» на 2021 - 2026 годы на 2021 год в сумме 64 189,2 тыс. руб. на новое мероприятие государственной программы «Субсидии региональному оператору по обращению с твердыми коммунальными отходами на территории Тверской области на приобретение контейнеров и бункеров-накопителей для накопления твердых коммунальных отходов» в соответствии с порядком предоставления субсидии, утвержденным постановлением Правительства Тверской области </w:t>
      </w:r>
      <w:r w:rsidR="007838F3" w:rsidRPr="00CB0134">
        <w:rPr>
          <w:rFonts w:ascii="Times New Roman" w:hAnsi="Times New Roman"/>
          <w:sz w:val="28"/>
          <w:szCs w:val="28"/>
        </w:rPr>
        <w:t>от 03.09.2021 № 470-пп</w:t>
      </w:r>
      <w:r w:rsidR="0009406E" w:rsidRPr="00CB0134">
        <w:rPr>
          <w:rFonts w:ascii="Times New Roman" w:hAnsi="Times New Roman"/>
          <w:sz w:val="28"/>
          <w:szCs w:val="28"/>
        </w:rPr>
        <w:t>.</w:t>
      </w:r>
    </w:p>
    <w:p w:rsidR="0009406E" w:rsidRPr="00CB0134" w:rsidRDefault="0009406E" w:rsidP="00F20A4E">
      <w:pPr>
        <w:tabs>
          <w:tab w:val="left" w:pos="1134"/>
        </w:tabs>
        <w:spacing w:after="0"/>
        <w:ind w:firstLine="709"/>
        <w:jc w:val="both"/>
        <w:rPr>
          <w:rFonts w:ascii="Times New Roman" w:hAnsi="Times New Roman"/>
          <w:sz w:val="28"/>
          <w:szCs w:val="28"/>
        </w:rPr>
      </w:pPr>
      <w:r w:rsidRPr="00CB0134">
        <w:rPr>
          <w:rFonts w:ascii="Times New Roman" w:hAnsi="Times New Roman"/>
          <w:sz w:val="28"/>
          <w:szCs w:val="28"/>
        </w:rPr>
        <w:t xml:space="preserve">Всего в 2021 году предусматривается закупка 752 бункеров-накопителей и 2 475 евро контейнеров по стоимости одной единицы на основании полученных Министерством природных ресурсов и экологии Тверской </w:t>
      </w:r>
      <w:r w:rsidRPr="00CB0134">
        <w:rPr>
          <w:rFonts w:ascii="Times New Roman" w:hAnsi="Times New Roman"/>
          <w:sz w:val="28"/>
          <w:szCs w:val="28"/>
        </w:rPr>
        <w:lastRenderedPageBreak/>
        <w:t xml:space="preserve">области минимальных коммерческих предложений: стоимость одного бункера - 48,2 тыс. руб., евро контейнера – 11,29 тыс. руб. </w:t>
      </w:r>
    </w:p>
    <w:p w:rsidR="0009406E" w:rsidRPr="00CB0134" w:rsidRDefault="0009406E" w:rsidP="00F20A4E">
      <w:pPr>
        <w:tabs>
          <w:tab w:val="left" w:pos="1134"/>
        </w:tabs>
        <w:spacing w:after="0"/>
        <w:ind w:firstLine="709"/>
        <w:jc w:val="both"/>
        <w:rPr>
          <w:rFonts w:ascii="Times New Roman" w:hAnsi="Times New Roman"/>
          <w:sz w:val="28"/>
          <w:szCs w:val="28"/>
        </w:rPr>
      </w:pPr>
      <w:r w:rsidRPr="00CB0134">
        <w:rPr>
          <w:rFonts w:ascii="Times New Roman" w:hAnsi="Times New Roman"/>
          <w:sz w:val="28"/>
          <w:szCs w:val="28"/>
        </w:rPr>
        <w:t xml:space="preserve">Увеличение бюджетных ассигнований предусматривается за счет дотации бюджетам субъектов Российской Федерации на поддержку мер по обеспечению сбалансированности бюджетов в сумме 60 369,2 тыс. руб. в соответствии с распоряжением Правительства Тверской области от 31.08.2021 № 864-рп и за счет уменьшения расходов по мероприятию государственной программы «Разработка проектно-сметной документации ликвидации объектов накопленного вреда окружающей среде» </w:t>
      </w:r>
      <w:r w:rsidR="00AC53B3" w:rsidRPr="00CB0134">
        <w:rPr>
          <w:rFonts w:ascii="Times New Roman" w:hAnsi="Times New Roman"/>
          <w:sz w:val="28"/>
          <w:szCs w:val="28"/>
        </w:rPr>
        <w:t xml:space="preserve">(РП 0605) </w:t>
      </w:r>
      <w:r w:rsidRPr="00CB0134">
        <w:rPr>
          <w:rFonts w:ascii="Times New Roman" w:hAnsi="Times New Roman"/>
          <w:sz w:val="28"/>
          <w:szCs w:val="28"/>
        </w:rPr>
        <w:t>в сумме 3</w:t>
      </w:r>
      <w:r w:rsidR="00AC53B3" w:rsidRPr="00CB0134">
        <w:rPr>
          <w:rFonts w:ascii="Times New Roman" w:hAnsi="Times New Roman"/>
          <w:sz w:val="28"/>
          <w:szCs w:val="28"/>
        </w:rPr>
        <w:t> </w:t>
      </w:r>
      <w:r w:rsidRPr="00CB0134">
        <w:rPr>
          <w:rFonts w:ascii="Times New Roman" w:hAnsi="Times New Roman"/>
          <w:sz w:val="28"/>
          <w:szCs w:val="28"/>
        </w:rPr>
        <w:t>820,0</w:t>
      </w:r>
      <w:r w:rsidR="00AC53B3" w:rsidRPr="00CB0134">
        <w:rPr>
          <w:rFonts w:ascii="Times New Roman" w:hAnsi="Times New Roman"/>
          <w:sz w:val="28"/>
          <w:szCs w:val="28"/>
        </w:rPr>
        <w:t> </w:t>
      </w:r>
      <w:r w:rsidRPr="00CB0134">
        <w:rPr>
          <w:rFonts w:ascii="Times New Roman" w:hAnsi="Times New Roman"/>
          <w:sz w:val="28"/>
          <w:szCs w:val="28"/>
        </w:rPr>
        <w:t>тыс. руб. в связи со сложившейся экономией по итогам проведения конкурентных процедур на заключение государственного контракта на разработку проектно-сметной документации по ликвидации свалки в г.</w:t>
      </w:r>
      <w:r w:rsidR="00626D04" w:rsidRPr="00CB0134">
        <w:rPr>
          <w:rFonts w:ascii="Times New Roman" w:hAnsi="Times New Roman"/>
          <w:sz w:val="28"/>
          <w:szCs w:val="28"/>
        </w:rPr>
        <w:t> </w:t>
      </w:r>
      <w:r w:rsidRPr="00CB0134">
        <w:rPr>
          <w:rFonts w:ascii="Times New Roman" w:hAnsi="Times New Roman"/>
          <w:sz w:val="28"/>
          <w:szCs w:val="28"/>
        </w:rPr>
        <w:t xml:space="preserve">Красный Холм. </w:t>
      </w:r>
    </w:p>
    <w:p w:rsidR="0009406E" w:rsidRPr="00CB0134" w:rsidRDefault="007838F3" w:rsidP="00F20A4E">
      <w:pPr>
        <w:spacing w:after="0"/>
        <w:ind w:left="709" w:firstLine="709"/>
        <w:contextualSpacing/>
        <w:jc w:val="both"/>
        <w:rPr>
          <w:rFonts w:ascii="Times New Roman" w:hAnsi="Times New Roman"/>
          <w:sz w:val="28"/>
          <w:szCs w:val="28"/>
        </w:rPr>
      </w:pPr>
      <w:r w:rsidRPr="00CB0134">
        <w:rPr>
          <w:rFonts w:ascii="Times New Roman" w:hAnsi="Times New Roman"/>
          <w:sz w:val="28"/>
          <w:szCs w:val="28"/>
        </w:rPr>
        <w:t>Д</w:t>
      </w:r>
      <w:r w:rsidR="0009406E" w:rsidRPr="00CB0134">
        <w:rPr>
          <w:rFonts w:ascii="Times New Roman" w:hAnsi="Times New Roman"/>
          <w:sz w:val="28"/>
          <w:szCs w:val="28"/>
        </w:rPr>
        <w:t>ополнить закон целевыми статьями расходов:</w:t>
      </w:r>
    </w:p>
    <w:p w:rsidR="0009406E" w:rsidRPr="00CB0134" w:rsidRDefault="0009406E"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7340400000 «Задача «Контроль за деятельностью регионального оператора по обращению с твердыми коммунальными отходами»;</w:t>
      </w:r>
    </w:p>
    <w:p w:rsidR="0009406E" w:rsidRPr="00CB0134" w:rsidRDefault="0009406E"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hAnsi="Times New Roman"/>
          <w:sz w:val="28"/>
          <w:szCs w:val="28"/>
        </w:rPr>
        <w:t>7340410050 «Субсидии региональному оператору по обращению с твердыми коммунальными отходами на территории Тверской области на финансовое обеспечение затрат, связанных с приобретением контейнеров и бункеров-накопителей для накопления твердых коммунальных отходов».</w:t>
      </w:r>
    </w:p>
    <w:p w:rsidR="0009406E" w:rsidRPr="00CB0134" w:rsidRDefault="007838F3" w:rsidP="00F20A4E">
      <w:pPr>
        <w:tabs>
          <w:tab w:val="left" w:pos="336"/>
        </w:tabs>
        <w:spacing w:after="0"/>
        <w:ind w:firstLine="709"/>
        <w:jc w:val="both"/>
        <w:rPr>
          <w:rFonts w:ascii="Times New Roman" w:eastAsia="Times New Roman" w:hAnsi="Times New Roman"/>
          <w:bCs/>
          <w:sz w:val="28"/>
          <w:szCs w:val="28"/>
          <w:lang w:eastAsia="ru-RU"/>
        </w:rPr>
      </w:pPr>
      <w:r w:rsidRPr="00CB0134">
        <w:rPr>
          <w:rFonts w:ascii="Times New Roman" w:hAnsi="Times New Roman"/>
          <w:sz w:val="28"/>
          <w:szCs w:val="28"/>
        </w:rPr>
        <w:t>И</w:t>
      </w:r>
      <w:r w:rsidR="0009406E" w:rsidRPr="00CB0134">
        <w:rPr>
          <w:rFonts w:ascii="Times New Roman" w:eastAsia="Times New Roman" w:hAnsi="Times New Roman"/>
          <w:bCs/>
          <w:sz w:val="28"/>
          <w:szCs w:val="28"/>
          <w:lang w:eastAsia="ru-RU"/>
        </w:rPr>
        <w:t>зменения отразить по КБК:</w:t>
      </w:r>
    </w:p>
    <w:p w:rsidR="0009406E" w:rsidRPr="00CB0134" w:rsidRDefault="0009406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2021 год</w:t>
      </w:r>
    </w:p>
    <w:p w:rsidR="0009406E" w:rsidRPr="00CB0134" w:rsidRDefault="0009406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 327 РП 0502 КЦСР 7340410050 КВР 800</w:t>
      </w:r>
      <w:r w:rsidRPr="00CB0134">
        <w:rPr>
          <w:rFonts w:ascii="Times New Roman" w:hAnsi="Times New Roman"/>
          <w:sz w:val="28"/>
          <w:szCs w:val="28"/>
        </w:rPr>
        <w:tab/>
        <w:t xml:space="preserve"> + 64 189,2 тыс. руб.</w:t>
      </w:r>
    </w:p>
    <w:p w:rsidR="0009406E" w:rsidRPr="00CB0134" w:rsidRDefault="0009406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bCs/>
          <w:color w:val="000000"/>
          <w:sz w:val="28"/>
          <w:szCs w:val="28"/>
        </w:rPr>
        <w:t>11,</w:t>
      </w:r>
      <w:r w:rsidR="00AC53B3"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12,</w:t>
      </w:r>
      <w:r w:rsidR="00AC53B3"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13,</w:t>
      </w:r>
      <w:r w:rsidR="00AC53B3"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14,</w:t>
      </w:r>
      <w:r w:rsidR="00AC53B3"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 xml:space="preserve">15 </w:t>
      </w:r>
      <w:r w:rsidRPr="00CB0134">
        <w:rPr>
          <w:rFonts w:ascii="Times New Roman" w:hAnsi="Times New Roman"/>
          <w:sz w:val="28"/>
          <w:szCs w:val="28"/>
        </w:rPr>
        <w:t>к закону.</w:t>
      </w:r>
    </w:p>
    <w:p w:rsidR="0070355C" w:rsidRPr="00CB0134" w:rsidRDefault="001E6CA5"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7. </w:t>
      </w:r>
      <w:r w:rsidR="0070355C" w:rsidRPr="00CB0134">
        <w:rPr>
          <w:rFonts w:ascii="Times New Roman" w:hAnsi="Times New Roman"/>
          <w:sz w:val="28"/>
          <w:szCs w:val="28"/>
        </w:rPr>
        <w:tab/>
        <w:t>Предлагается предусмотреть бюджетные ассигнования Министерству природных ресурсов и экологии Тверской области на реализацию мероприятий государственной программы Тверской области «Управление природными ресурсами и охрана окружающей среды Тверской области» на 2021 - 2026 годы по региональному проекту «Комплексная система обращения с твердыми коммунальными отходами» национального проекта «Экология» на 2021 год на новое мероприятие государственной программы «Государственная поддержка закупки контейнеров для раздельного накопления твердых коммунальных отходов» всего в сумме 68</w:t>
      </w:r>
      <w:r w:rsidR="00F76C1F" w:rsidRPr="00CB0134">
        <w:rPr>
          <w:rFonts w:ascii="Times New Roman" w:hAnsi="Times New Roman"/>
          <w:sz w:val="28"/>
          <w:szCs w:val="28"/>
        </w:rPr>
        <w:t> </w:t>
      </w:r>
      <w:r w:rsidR="0070355C" w:rsidRPr="00CB0134">
        <w:rPr>
          <w:rFonts w:ascii="Times New Roman" w:hAnsi="Times New Roman"/>
          <w:sz w:val="28"/>
          <w:szCs w:val="28"/>
        </w:rPr>
        <w:t>36</w:t>
      </w:r>
      <w:r w:rsidR="00F76C1F" w:rsidRPr="00CB0134">
        <w:rPr>
          <w:rFonts w:ascii="Times New Roman" w:hAnsi="Times New Roman"/>
          <w:sz w:val="28"/>
          <w:szCs w:val="28"/>
        </w:rPr>
        <w:t>1</w:t>
      </w:r>
      <w:r w:rsidR="0070355C" w:rsidRPr="00CB0134">
        <w:rPr>
          <w:rFonts w:ascii="Times New Roman" w:hAnsi="Times New Roman"/>
          <w:sz w:val="28"/>
          <w:szCs w:val="28"/>
        </w:rPr>
        <w:t xml:space="preserve"> тыс. руб., в том числе за счет средств федерального бюджета в сумме 66 310,1 ты. руб., за счет средств областного бюджета Тверской области в сумме 2 050,</w:t>
      </w:r>
      <w:r w:rsidR="00F76C1F" w:rsidRPr="00CB0134">
        <w:rPr>
          <w:rFonts w:ascii="Times New Roman" w:hAnsi="Times New Roman"/>
          <w:sz w:val="28"/>
          <w:szCs w:val="28"/>
        </w:rPr>
        <w:t>9</w:t>
      </w:r>
      <w:r w:rsidR="0070355C" w:rsidRPr="00CB0134">
        <w:rPr>
          <w:rFonts w:ascii="Times New Roman" w:hAnsi="Times New Roman"/>
          <w:sz w:val="28"/>
          <w:szCs w:val="28"/>
        </w:rPr>
        <w:t xml:space="preserve"> тыс. руб. </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Постановлением Правительства Российской Федерации от 30.07.2021№</w:t>
      </w:r>
      <w:r w:rsidR="00FC3F3B" w:rsidRPr="00CB0134">
        <w:rPr>
          <w:rFonts w:ascii="Times New Roman" w:hAnsi="Times New Roman"/>
          <w:sz w:val="28"/>
          <w:szCs w:val="28"/>
        </w:rPr>
        <w:t> </w:t>
      </w:r>
      <w:r w:rsidRPr="00CB0134">
        <w:rPr>
          <w:rFonts w:ascii="Times New Roman" w:hAnsi="Times New Roman"/>
          <w:sz w:val="28"/>
          <w:szCs w:val="28"/>
        </w:rPr>
        <w:t xml:space="preserve">1289 «О внесении изменений в государственную программу </w:t>
      </w:r>
      <w:r w:rsidRPr="00CB0134">
        <w:rPr>
          <w:rFonts w:ascii="Times New Roman" w:hAnsi="Times New Roman"/>
          <w:sz w:val="28"/>
          <w:szCs w:val="28"/>
        </w:rPr>
        <w:lastRenderedPageBreak/>
        <w:t xml:space="preserve">Российской Федерации «Охрана окружающей среды» утверждены Правила предоставления и распределения субсидий из федерального бюджета бюджетам субъектов Российской Федерации в целях </w:t>
      </w:r>
      <w:proofErr w:type="spellStart"/>
      <w:r w:rsidRPr="00CB0134">
        <w:rPr>
          <w:rFonts w:ascii="Times New Roman" w:hAnsi="Times New Roman"/>
          <w:sz w:val="28"/>
          <w:szCs w:val="28"/>
        </w:rPr>
        <w:t>софинансирования</w:t>
      </w:r>
      <w:proofErr w:type="spellEnd"/>
      <w:r w:rsidRPr="00CB0134">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(далее соответственно – Правила, Субсидии).</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Согласно Правилам, Субсидии предоставляются в целях </w:t>
      </w:r>
      <w:proofErr w:type="spellStart"/>
      <w:r w:rsidRPr="00CB0134">
        <w:rPr>
          <w:rFonts w:ascii="Times New Roman" w:hAnsi="Times New Roman"/>
          <w:sz w:val="28"/>
          <w:szCs w:val="28"/>
        </w:rPr>
        <w:t>софинансирования</w:t>
      </w:r>
      <w:proofErr w:type="spellEnd"/>
      <w:r w:rsidRPr="00CB0134">
        <w:rPr>
          <w:rFonts w:ascii="Times New Roman" w:hAnsi="Times New Roman"/>
          <w:sz w:val="28"/>
          <w:szCs w:val="28"/>
        </w:rPr>
        <w:t xml:space="preserve"> расходных обязательств субъектов Российской Федерации по осуществлению закупки контейнеров для раздельного накопления твердых коммунальных отходов и (или) на возмещение ранее понесенных в этих целях расходов в году предоставления Субсидии и распределяется между субъектами Российской Федерации по результатам отбора.</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Распоряжением Правительства РФ от 01.10.2021 № 2759-р в 2021 году Тверской области распределены средства Субсидии в сумме 66 310,1 тыс. руб. Бюджетные ассигнования федерального бюджета в сумме 66 310,1 тыс. руб. доведены Уведомлением Министерства финансов РФ от 08.10.2021                                     № 280-2021-1-096.</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С учетом установленного Распоряжением Правительства РФ от 18.10.2019 № 2468-р предельного уровня </w:t>
      </w:r>
      <w:proofErr w:type="spellStart"/>
      <w:r w:rsidRPr="00CB0134">
        <w:rPr>
          <w:rFonts w:ascii="Times New Roman" w:hAnsi="Times New Roman"/>
          <w:sz w:val="28"/>
          <w:szCs w:val="28"/>
        </w:rPr>
        <w:t>софинансирования</w:t>
      </w:r>
      <w:proofErr w:type="spellEnd"/>
      <w:r w:rsidRPr="00CB0134">
        <w:rPr>
          <w:rFonts w:ascii="Times New Roman" w:hAnsi="Times New Roman"/>
          <w:sz w:val="28"/>
          <w:szCs w:val="28"/>
        </w:rPr>
        <w:t xml:space="preserve"> из федерального бюджета расходных обязательств субъектов РФ при реализации национальных проектов по Тверской области в размере 97% от общей суммы расходного обязательства, объем средств областного бюджета на реализацию данного мероприятия государствен</w:t>
      </w:r>
      <w:r w:rsidR="00F76C1F" w:rsidRPr="00CB0134">
        <w:rPr>
          <w:rFonts w:ascii="Times New Roman" w:hAnsi="Times New Roman"/>
          <w:sz w:val="28"/>
          <w:szCs w:val="28"/>
        </w:rPr>
        <w:t>ной программы составляет 2 050,9</w:t>
      </w:r>
      <w:r w:rsidRPr="00CB0134">
        <w:rPr>
          <w:rFonts w:ascii="Times New Roman" w:hAnsi="Times New Roman"/>
          <w:sz w:val="28"/>
          <w:szCs w:val="28"/>
        </w:rPr>
        <w:t xml:space="preserve"> тыс. руб. </w:t>
      </w:r>
    </w:p>
    <w:p w:rsidR="00F76C1F"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Министерством природных ресурсов и экологии Тверской области получены коммерческие предложения на поставку контейнеров от ООО «РЖЕВМАШ», ООО «ЭКОМЕТ Групп», ГК «</w:t>
      </w:r>
      <w:proofErr w:type="spellStart"/>
      <w:r w:rsidRPr="00CB0134">
        <w:rPr>
          <w:rFonts w:ascii="Times New Roman" w:hAnsi="Times New Roman"/>
          <w:sz w:val="28"/>
          <w:szCs w:val="28"/>
        </w:rPr>
        <w:t>EcoPartners</w:t>
      </w:r>
      <w:proofErr w:type="spellEnd"/>
      <w:r w:rsidRPr="00CB0134">
        <w:rPr>
          <w:rFonts w:ascii="Times New Roman" w:hAnsi="Times New Roman"/>
          <w:sz w:val="28"/>
          <w:szCs w:val="28"/>
        </w:rPr>
        <w:t>», минимальное из которых составляет 19,8 тыс. руб. за 1 контейнер («</w:t>
      </w:r>
      <w:proofErr w:type="spellStart"/>
      <w:r w:rsidRPr="00CB0134">
        <w:rPr>
          <w:rFonts w:ascii="Times New Roman" w:hAnsi="Times New Roman"/>
          <w:sz w:val="28"/>
          <w:szCs w:val="28"/>
        </w:rPr>
        <w:t>Ржевмаш</w:t>
      </w:r>
      <w:proofErr w:type="spellEnd"/>
      <w:r w:rsidRPr="00CB0134">
        <w:rPr>
          <w:rFonts w:ascii="Times New Roman" w:hAnsi="Times New Roman"/>
          <w:sz w:val="28"/>
          <w:szCs w:val="28"/>
        </w:rPr>
        <w:t>» и «</w:t>
      </w:r>
      <w:proofErr w:type="spellStart"/>
      <w:r w:rsidRPr="00CB0134">
        <w:rPr>
          <w:rFonts w:ascii="Times New Roman" w:hAnsi="Times New Roman"/>
          <w:sz w:val="28"/>
          <w:szCs w:val="28"/>
        </w:rPr>
        <w:t>Экомет</w:t>
      </w:r>
      <w:proofErr w:type="spellEnd"/>
      <w:r w:rsidRPr="00CB0134">
        <w:rPr>
          <w:rFonts w:ascii="Times New Roman" w:hAnsi="Times New Roman"/>
          <w:sz w:val="28"/>
          <w:szCs w:val="28"/>
        </w:rPr>
        <w:t xml:space="preserve"> групп»). </w:t>
      </w:r>
    </w:p>
    <w:p w:rsidR="00F76C1F" w:rsidRPr="00CB0134" w:rsidRDefault="00F76C1F" w:rsidP="00F20A4E">
      <w:pPr>
        <w:tabs>
          <w:tab w:val="left" w:pos="336"/>
        </w:tabs>
        <w:spacing w:after="0"/>
        <w:ind w:firstLine="709"/>
        <w:jc w:val="both"/>
        <w:rPr>
          <w:rFonts w:ascii="Times New Roman" w:hAnsi="Times New Roman"/>
          <w:sz w:val="28"/>
          <w:szCs w:val="28"/>
        </w:rPr>
      </w:pP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ab/>
      </w:r>
      <w:r w:rsidR="002D776C" w:rsidRPr="00CB0134">
        <w:rPr>
          <w:rFonts w:ascii="Times New Roman" w:hAnsi="Times New Roman"/>
          <w:sz w:val="28"/>
          <w:szCs w:val="28"/>
        </w:rPr>
        <w:t>Д</w:t>
      </w:r>
      <w:r w:rsidRPr="00CB0134">
        <w:rPr>
          <w:rFonts w:ascii="Times New Roman" w:hAnsi="Times New Roman"/>
          <w:sz w:val="28"/>
          <w:szCs w:val="28"/>
        </w:rPr>
        <w:t>ополнить закон целевой статьей расходов:</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КЦСР 734G252690 «Государственная поддержка закупки контейнеров для раздельного накопления твердых коммунальных отходов».</w:t>
      </w:r>
    </w:p>
    <w:p w:rsidR="0070355C" w:rsidRPr="00CB0134" w:rsidRDefault="00FC3F3B"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И</w:t>
      </w:r>
      <w:r w:rsidR="0070355C" w:rsidRPr="00CB0134">
        <w:rPr>
          <w:rFonts w:ascii="Times New Roman" w:hAnsi="Times New Roman"/>
          <w:sz w:val="28"/>
          <w:szCs w:val="28"/>
        </w:rPr>
        <w:t>зменения отразить по следующим КБК:</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2021 год</w:t>
      </w:r>
    </w:p>
    <w:p w:rsidR="0070355C"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 327 РП 0502 КЦСР 734G252690 КВР 200 + 68 36</w:t>
      </w:r>
      <w:r w:rsidR="00F76C1F" w:rsidRPr="00CB0134">
        <w:rPr>
          <w:rFonts w:ascii="Times New Roman" w:hAnsi="Times New Roman"/>
          <w:sz w:val="28"/>
          <w:szCs w:val="28"/>
        </w:rPr>
        <w:t>1</w:t>
      </w:r>
      <w:r w:rsidRPr="00CB0134">
        <w:rPr>
          <w:rFonts w:ascii="Times New Roman" w:hAnsi="Times New Roman"/>
          <w:sz w:val="28"/>
          <w:szCs w:val="28"/>
        </w:rPr>
        <w:t xml:space="preserve"> тыс. руб.</w:t>
      </w:r>
    </w:p>
    <w:p w:rsidR="0070355C" w:rsidRPr="00CB0134" w:rsidRDefault="0070355C" w:rsidP="00F20A4E">
      <w:pPr>
        <w:tabs>
          <w:tab w:val="left" w:pos="336"/>
        </w:tabs>
        <w:spacing w:after="0"/>
        <w:ind w:firstLine="709"/>
        <w:jc w:val="both"/>
        <w:rPr>
          <w:rFonts w:ascii="Times New Roman" w:hAnsi="Times New Roman"/>
          <w:sz w:val="28"/>
          <w:szCs w:val="28"/>
        </w:rPr>
      </w:pPr>
    </w:p>
    <w:p w:rsidR="001E6CA5" w:rsidRPr="00CB0134" w:rsidRDefault="0070355C"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lastRenderedPageBreak/>
        <w:t>Внести соответствующие изменения в приложения 11,12,13,14,15 к закону.</w:t>
      </w:r>
    </w:p>
    <w:p w:rsidR="001E6CA5" w:rsidRPr="00CB0134" w:rsidRDefault="001E6CA5" w:rsidP="00F20A4E">
      <w:pPr>
        <w:tabs>
          <w:tab w:val="left" w:pos="336"/>
        </w:tabs>
        <w:spacing w:after="0"/>
        <w:ind w:firstLine="709"/>
        <w:jc w:val="both"/>
        <w:rPr>
          <w:rFonts w:ascii="Times New Roman" w:hAnsi="Times New Roman"/>
          <w:sz w:val="28"/>
          <w:szCs w:val="28"/>
        </w:rPr>
      </w:pPr>
    </w:p>
    <w:p w:rsidR="00AC53B3" w:rsidRPr="00CB0134" w:rsidRDefault="00AC53B3"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31" w:name="_Toc87527443"/>
      <w:r w:rsidRPr="00CB0134">
        <w:rPr>
          <w:rFonts w:ascii="Times New Roman" w:hAnsi="Times New Roman" w:cs="Times New Roman"/>
          <w:i w:val="0"/>
          <w:color w:val="000000" w:themeColor="text1"/>
        </w:rPr>
        <w:t>Раздел 0600 «Охрана окружающей среды»</w:t>
      </w:r>
      <w:bookmarkEnd w:id="31"/>
    </w:p>
    <w:p w:rsidR="00A073B1" w:rsidRPr="00CB0134" w:rsidRDefault="00A073B1" w:rsidP="00F20A4E">
      <w:pPr>
        <w:spacing w:after="0"/>
        <w:ind w:firstLine="709"/>
        <w:jc w:val="center"/>
        <w:rPr>
          <w:rFonts w:ascii="Times New Roman" w:hAnsi="Times New Roman"/>
          <w:b/>
          <w:sz w:val="28"/>
          <w:szCs w:val="28"/>
        </w:rPr>
      </w:pPr>
      <w:r w:rsidRPr="00CB0134">
        <w:rPr>
          <w:rFonts w:ascii="Times New Roman" w:hAnsi="Times New Roman"/>
          <w:b/>
          <w:sz w:val="28"/>
          <w:szCs w:val="28"/>
        </w:rPr>
        <w:t>Подраздел 0601 «Экологический контроль»</w:t>
      </w:r>
    </w:p>
    <w:p w:rsidR="00F76C1F" w:rsidRPr="00CB0134" w:rsidRDefault="00F76C1F"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Предлагается уменьшить бюджетные ассигнования Министерству природных ресурсов и экологии Тверской области на реализацию мероприятия государственной программы Тверской области «Управление природными ресурсами и охрана окружающей среды Тверской области» на 2021 - 2026 годы «Осуществление мероприятий в области охраны окружающей среды» за счет средств областного бюджета Тверской области в 2021 году всего в сумме 210,9 тыс. руб. в связи с отсутствием потребности. </w:t>
      </w:r>
    </w:p>
    <w:p w:rsidR="00F76C1F" w:rsidRPr="00CB0134" w:rsidRDefault="00F76C1F" w:rsidP="008A1EF9">
      <w:pPr>
        <w:tabs>
          <w:tab w:val="left" w:pos="336"/>
        </w:tabs>
        <w:spacing w:after="0"/>
        <w:ind w:firstLine="709"/>
        <w:jc w:val="both"/>
        <w:rPr>
          <w:rFonts w:ascii="Times New Roman" w:eastAsia="Times New Roman" w:hAnsi="Times New Roman"/>
          <w:bCs/>
          <w:sz w:val="28"/>
          <w:szCs w:val="28"/>
          <w:lang w:eastAsia="ru-RU"/>
        </w:rPr>
      </w:pPr>
      <w:r w:rsidRPr="00CB0134">
        <w:rPr>
          <w:rFonts w:ascii="Times New Roman" w:hAnsi="Times New Roman"/>
          <w:sz w:val="28"/>
          <w:szCs w:val="28"/>
        </w:rPr>
        <w:tab/>
      </w:r>
      <w:r w:rsidR="008A1EF9" w:rsidRPr="00CB0134">
        <w:rPr>
          <w:rFonts w:ascii="Times New Roman" w:hAnsi="Times New Roman"/>
          <w:sz w:val="28"/>
          <w:szCs w:val="28"/>
        </w:rPr>
        <w:t>И</w:t>
      </w:r>
      <w:r w:rsidR="008A1EF9" w:rsidRPr="00CB0134">
        <w:rPr>
          <w:rFonts w:ascii="Times New Roman" w:eastAsia="Times New Roman" w:hAnsi="Times New Roman"/>
          <w:bCs/>
          <w:sz w:val="28"/>
          <w:szCs w:val="28"/>
          <w:lang w:eastAsia="ru-RU"/>
        </w:rPr>
        <w:t xml:space="preserve">зменения отразить по </w:t>
      </w:r>
      <w:r w:rsidRPr="00CB0134">
        <w:rPr>
          <w:rFonts w:ascii="Times New Roman" w:eastAsia="Times New Roman" w:hAnsi="Times New Roman"/>
          <w:bCs/>
          <w:sz w:val="28"/>
          <w:szCs w:val="28"/>
          <w:lang w:eastAsia="ru-RU"/>
        </w:rPr>
        <w:t>КБК:</w:t>
      </w:r>
    </w:p>
    <w:p w:rsidR="00F76C1F" w:rsidRPr="00CB0134" w:rsidRDefault="00F76C1F"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 327 РП 0601 КЦСР 7330110010 КВР 200 - 210,9 тыс. руб.</w:t>
      </w:r>
    </w:p>
    <w:p w:rsidR="00F76C1F" w:rsidRPr="00CB0134" w:rsidRDefault="00F76C1F" w:rsidP="00F20A4E">
      <w:pPr>
        <w:tabs>
          <w:tab w:val="left" w:pos="336"/>
        </w:tabs>
        <w:spacing w:after="0"/>
        <w:ind w:firstLine="709"/>
        <w:jc w:val="both"/>
        <w:rPr>
          <w:rFonts w:ascii="Times New Roman" w:hAnsi="Times New Roman"/>
          <w:sz w:val="28"/>
          <w:szCs w:val="28"/>
        </w:rPr>
      </w:pPr>
    </w:p>
    <w:p w:rsidR="00F76C1F" w:rsidRPr="00CB0134" w:rsidRDefault="00F76C1F"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bCs/>
          <w:color w:val="000000"/>
          <w:sz w:val="28"/>
          <w:szCs w:val="28"/>
        </w:rPr>
        <w:t xml:space="preserve">11,12,13,14,15 </w:t>
      </w:r>
      <w:r w:rsidRPr="00CB0134">
        <w:rPr>
          <w:rFonts w:ascii="Times New Roman" w:hAnsi="Times New Roman"/>
          <w:sz w:val="28"/>
          <w:szCs w:val="28"/>
        </w:rPr>
        <w:t>к закону.</w:t>
      </w:r>
    </w:p>
    <w:p w:rsidR="00A073B1" w:rsidRPr="00CB0134" w:rsidRDefault="00A073B1" w:rsidP="00F20A4E">
      <w:pPr>
        <w:spacing w:after="0"/>
        <w:ind w:firstLine="709"/>
        <w:jc w:val="center"/>
        <w:rPr>
          <w:rFonts w:ascii="Times New Roman" w:hAnsi="Times New Roman"/>
          <w:b/>
          <w:sz w:val="28"/>
          <w:szCs w:val="28"/>
        </w:rPr>
      </w:pPr>
      <w:r w:rsidRPr="00CB0134">
        <w:rPr>
          <w:rFonts w:ascii="Times New Roman" w:hAnsi="Times New Roman"/>
          <w:b/>
          <w:sz w:val="28"/>
          <w:szCs w:val="28"/>
        </w:rPr>
        <w:t>Подраздел 0603 «Охрана объектов растительного и животного мира и среды их обитания»</w:t>
      </w:r>
    </w:p>
    <w:p w:rsidR="00A073B1" w:rsidRPr="00CB0134" w:rsidRDefault="00A073B1" w:rsidP="00F20A4E">
      <w:pPr>
        <w:autoSpaceDE w:val="0"/>
        <w:autoSpaceDN w:val="0"/>
        <w:adjustRightInd w:val="0"/>
        <w:spacing w:after="0"/>
        <w:ind w:firstLine="709"/>
        <w:contextualSpacing/>
        <w:jc w:val="both"/>
        <w:rPr>
          <w:rFonts w:ascii="Times New Roman" w:hAnsi="Times New Roman"/>
          <w:sz w:val="28"/>
          <w:szCs w:val="28"/>
        </w:rPr>
      </w:pPr>
      <w:r w:rsidRPr="00CB0134">
        <w:rPr>
          <w:rFonts w:ascii="Times New Roman" w:hAnsi="Times New Roman"/>
          <w:sz w:val="28"/>
          <w:szCs w:val="28"/>
        </w:rPr>
        <w:t>Предлагается уменьшить бюджетные ассигнования Министерству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на 2021 - 2026 годы на финансовое обеспечение деятельности ГКУ «Государственная инспекция по охране объектов животного мира и окружающей среды Тверской области» за счет средств областного бюджета Тверской области в 2021 году всего в сумме 5,7 тыс. руб. в связи с экономией, сложившейся по итогам проведения конкурентных</w:t>
      </w:r>
      <w:r w:rsidR="002D776C" w:rsidRPr="00CB0134">
        <w:rPr>
          <w:rFonts w:ascii="Times New Roman" w:hAnsi="Times New Roman"/>
          <w:sz w:val="28"/>
          <w:szCs w:val="28"/>
        </w:rPr>
        <w:t xml:space="preserve"> процедур</w:t>
      </w:r>
      <w:r w:rsidRPr="00CB0134">
        <w:rPr>
          <w:rFonts w:ascii="Times New Roman" w:hAnsi="Times New Roman"/>
          <w:sz w:val="28"/>
          <w:szCs w:val="28"/>
        </w:rPr>
        <w:t xml:space="preserve">. </w:t>
      </w:r>
    </w:p>
    <w:p w:rsidR="00A073B1" w:rsidRPr="00CB0134" w:rsidRDefault="00A073B1" w:rsidP="008A1EF9">
      <w:pPr>
        <w:autoSpaceDE w:val="0"/>
        <w:autoSpaceDN w:val="0"/>
        <w:adjustRightInd w:val="0"/>
        <w:spacing w:after="0"/>
        <w:ind w:firstLine="709"/>
        <w:jc w:val="both"/>
        <w:rPr>
          <w:rFonts w:ascii="Times New Roman" w:eastAsia="Times New Roman" w:hAnsi="Times New Roman"/>
          <w:bCs/>
          <w:sz w:val="28"/>
          <w:szCs w:val="28"/>
          <w:lang w:eastAsia="ru-RU"/>
        </w:rPr>
      </w:pPr>
      <w:r w:rsidRPr="00CB0134">
        <w:rPr>
          <w:rFonts w:ascii="Times New Roman" w:hAnsi="Times New Roman"/>
          <w:sz w:val="28"/>
          <w:szCs w:val="28"/>
        </w:rPr>
        <w:tab/>
      </w:r>
      <w:r w:rsidR="008A1EF9" w:rsidRPr="00CB0134">
        <w:rPr>
          <w:rFonts w:ascii="Times New Roman" w:eastAsia="Times New Roman" w:hAnsi="Times New Roman"/>
          <w:bCs/>
          <w:sz w:val="28"/>
          <w:szCs w:val="28"/>
          <w:lang w:eastAsia="ru-RU"/>
        </w:rPr>
        <w:t>И</w:t>
      </w:r>
      <w:r w:rsidRPr="00CB0134">
        <w:rPr>
          <w:rFonts w:ascii="Times New Roman" w:eastAsia="Times New Roman" w:hAnsi="Times New Roman"/>
          <w:bCs/>
          <w:sz w:val="28"/>
          <w:szCs w:val="28"/>
          <w:lang w:eastAsia="ru-RU"/>
        </w:rPr>
        <w:t>зменения отразить по КБК:</w:t>
      </w:r>
    </w:p>
    <w:p w:rsidR="00A073B1" w:rsidRPr="00CB0134" w:rsidRDefault="00A073B1"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ППП 327 РП 0603 КЦСР 7330210010 </w:t>
      </w:r>
      <w:r w:rsidR="002F21F4" w:rsidRPr="00CB0134">
        <w:rPr>
          <w:rFonts w:ascii="Times New Roman" w:hAnsi="Times New Roman"/>
          <w:sz w:val="28"/>
          <w:szCs w:val="28"/>
        </w:rPr>
        <w:t xml:space="preserve">КВР 200 </w:t>
      </w:r>
      <w:r w:rsidR="002F21F4" w:rsidRPr="00CB0134">
        <w:rPr>
          <w:rFonts w:ascii="Times New Roman" w:hAnsi="Times New Roman"/>
          <w:sz w:val="28"/>
          <w:szCs w:val="28"/>
        </w:rPr>
        <w:sym w:font="Symbol" w:char="F02D"/>
      </w:r>
      <w:r w:rsidR="002F21F4" w:rsidRPr="00CB0134">
        <w:rPr>
          <w:rFonts w:ascii="Times New Roman" w:hAnsi="Times New Roman"/>
          <w:sz w:val="28"/>
          <w:szCs w:val="28"/>
        </w:rPr>
        <w:t xml:space="preserve"> </w:t>
      </w:r>
      <w:r w:rsidRPr="00CB0134">
        <w:rPr>
          <w:rFonts w:ascii="Times New Roman" w:hAnsi="Times New Roman"/>
          <w:sz w:val="28"/>
          <w:szCs w:val="28"/>
        </w:rPr>
        <w:t>5,7 тыс. руб.</w:t>
      </w:r>
    </w:p>
    <w:p w:rsidR="00A073B1" w:rsidRPr="00CB0134" w:rsidRDefault="00A073B1"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bCs/>
          <w:color w:val="000000"/>
          <w:sz w:val="28"/>
          <w:szCs w:val="28"/>
        </w:rPr>
        <w:t>11,</w:t>
      </w:r>
      <w:r w:rsidR="002F21F4"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12,</w:t>
      </w:r>
      <w:r w:rsidR="002F21F4"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13,</w:t>
      </w:r>
      <w:r w:rsidR="002F21F4"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14,</w:t>
      </w:r>
      <w:r w:rsidR="002F21F4"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 xml:space="preserve">15 </w:t>
      </w:r>
      <w:r w:rsidRPr="00CB0134">
        <w:rPr>
          <w:rFonts w:ascii="Times New Roman" w:hAnsi="Times New Roman"/>
          <w:sz w:val="28"/>
          <w:szCs w:val="28"/>
        </w:rPr>
        <w:t>к закону.</w:t>
      </w:r>
    </w:p>
    <w:p w:rsidR="00AC53B3" w:rsidRPr="00CB0134" w:rsidRDefault="00AC53B3" w:rsidP="00F20A4E">
      <w:pPr>
        <w:pStyle w:val="4"/>
        <w:tabs>
          <w:tab w:val="left" w:pos="0"/>
        </w:tabs>
        <w:spacing w:before="0" w:after="0"/>
        <w:ind w:right="-2" w:firstLine="709"/>
        <w:jc w:val="center"/>
        <w:rPr>
          <w:rFonts w:ascii="Times New Roman" w:hAnsi="Times New Roman" w:cs="Times New Roman"/>
          <w:color w:val="000000" w:themeColor="text1"/>
        </w:rPr>
      </w:pPr>
      <w:bookmarkStart w:id="32" w:name="_Toc87527444"/>
      <w:r w:rsidRPr="00CB0134">
        <w:rPr>
          <w:rFonts w:ascii="Times New Roman" w:hAnsi="Times New Roman" w:cs="Times New Roman"/>
          <w:color w:val="000000" w:themeColor="text1"/>
        </w:rPr>
        <w:t>Подраздел 0605 «Другие вопросы в области охраны окружающей среды»</w:t>
      </w:r>
      <w:bookmarkEnd w:id="32"/>
    </w:p>
    <w:p w:rsidR="00A073B1" w:rsidRPr="00CB0134" w:rsidRDefault="008A1EF9" w:rsidP="00F20A4E">
      <w:pPr>
        <w:autoSpaceDE w:val="0"/>
        <w:autoSpaceDN w:val="0"/>
        <w:adjustRightInd w:val="0"/>
        <w:spacing w:after="0"/>
        <w:ind w:firstLine="709"/>
        <w:contextualSpacing/>
        <w:jc w:val="both"/>
        <w:rPr>
          <w:rFonts w:ascii="Times New Roman" w:hAnsi="Times New Roman"/>
          <w:sz w:val="28"/>
          <w:szCs w:val="28"/>
        </w:rPr>
      </w:pPr>
      <w:r w:rsidRPr="00CB0134">
        <w:rPr>
          <w:rFonts w:ascii="Times New Roman" w:hAnsi="Times New Roman"/>
          <w:sz w:val="28"/>
          <w:szCs w:val="28"/>
        </w:rPr>
        <w:t xml:space="preserve">1. </w:t>
      </w:r>
      <w:r w:rsidR="00A073B1" w:rsidRPr="00CB0134">
        <w:rPr>
          <w:rFonts w:ascii="Times New Roman" w:hAnsi="Times New Roman"/>
          <w:sz w:val="28"/>
          <w:szCs w:val="28"/>
        </w:rPr>
        <w:t xml:space="preserve">Предлагается уменьшить бюджетные ассигнования Министерству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на 2021 - 2026 годы по обеспечивающей подпрограмме за счет средств областного бюджета </w:t>
      </w:r>
      <w:r w:rsidR="00A073B1" w:rsidRPr="00CB0134">
        <w:rPr>
          <w:rFonts w:ascii="Times New Roman" w:hAnsi="Times New Roman"/>
          <w:sz w:val="28"/>
          <w:szCs w:val="28"/>
        </w:rPr>
        <w:lastRenderedPageBreak/>
        <w:t xml:space="preserve">Тверской области в 2021 году всего в сумме 1 834,3 тыс. руб. в связи с экономией по итогам проведения конкурентных процедур по диспансеризации, по командировочным расходам, наличием вакантных должностей. </w:t>
      </w:r>
    </w:p>
    <w:p w:rsidR="00A073B1" w:rsidRPr="00CB0134" w:rsidRDefault="00A073B1" w:rsidP="008A1EF9">
      <w:pPr>
        <w:autoSpaceDE w:val="0"/>
        <w:autoSpaceDN w:val="0"/>
        <w:adjustRightInd w:val="0"/>
        <w:spacing w:after="0"/>
        <w:ind w:firstLine="709"/>
        <w:jc w:val="both"/>
        <w:rPr>
          <w:rFonts w:ascii="Times New Roman" w:eastAsia="Times New Roman" w:hAnsi="Times New Roman"/>
          <w:bCs/>
          <w:sz w:val="28"/>
          <w:szCs w:val="28"/>
          <w:lang w:eastAsia="ru-RU"/>
        </w:rPr>
      </w:pPr>
      <w:r w:rsidRPr="00CB0134">
        <w:rPr>
          <w:rFonts w:ascii="Times New Roman" w:hAnsi="Times New Roman"/>
          <w:sz w:val="28"/>
          <w:szCs w:val="28"/>
        </w:rPr>
        <w:tab/>
      </w:r>
      <w:r w:rsidR="008A1EF9" w:rsidRPr="00CB0134">
        <w:rPr>
          <w:rFonts w:ascii="Times New Roman" w:hAnsi="Times New Roman"/>
          <w:sz w:val="28"/>
          <w:szCs w:val="28"/>
        </w:rPr>
        <w:t>И</w:t>
      </w:r>
      <w:r w:rsidRPr="00CB0134">
        <w:rPr>
          <w:rFonts w:ascii="Times New Roman" w:eastAsia="Times New Roman" w:hAnsi="Times New Roman"/>
          <w:bCs/>
          <w:sz w:val="28"/>
          <w:szCs w:val="28"/>
          <w:lang w:eastAsia="ru-RU"/>
        </w:rPr>
        <w:t>зменения отразить по КБК:</w:t>
      </w:r>
    </w:p>
    <w:p w:rsidR="00A073B1" w:rsidRPr="00CB0134" w:rsidRDefault="00A073B1"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ППП 327 РП 0605 КЦСР 7390110120 КВР 100 </w:t>
      </w:r>
      <w:r w:rsidR="008A1EF9" w:rsidRPr="00CB0134">
        <w:rPr>
          <w:rFonts w:ascii="Times New Roman" w:hAnsi="Times New Roman"/>
          <w:sz w:val="28"/>
          <w:szCs w:val="28"/>
        </w:rPr>
        <w:sym w:font="Symbol" w:char="F02D"/>
      </w:r>
      <w:r w:rsidRPr="00CB0134">
        <w:rPr>
          <w:rFonts w:ascii="Times New Roman" w:hAnsi="Times New Roman"/>
          <w:sz w:val="28"/>
          <w:szCs w:val="28"/>
        </w:rPr>
        <w:t xml:space="preserve"> 1 550,0 тыс. руб.</w:t>
      </w:r>
    </w:p>
    <w:p w:rsidR="00A073B1" w:rsidRPr="00CB0134" w:rsidRDefault="00A073B1"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ППП 327 РП 0605 КЦСР 7390110120 </w:t>
      </w:r>
      <w:r w:rsidR="002F21F4" w:rsidRPr="00CB0134">
        <w:rPr>
          <w:rFonts w:ascii="Times New Roman" w:hAnsi="Times New Roman"/>
          <w:sz w:val="28"/>
          <w:szCs w:val="28"/>
        </w:rPr>
        <w:t xml:space="preserve"> </w:t>
      </w:r>
      <w:r w:rsidR="008A1EF9" w:rsidRPr="00CB0134">
        <w:rPr>
          <w:rFonts w:ascii="Times New Roman" w:hAnsi="Times New Roman"/>
          <w:sz w:val="28"/>
          <w:szCs w:val="28"/>
        </w:rPr>
        <w:t xml:space="preserve"> КВР 200 </w:t>
      </w:r>
      <w:r w:rsidR="008A1EF9" w:rsidRPr="00CB0134">
        <w:rPr>
          <w:rFonts w:ascii="Times New Roman" w:hAnsi="Times New Roman"/>
          <w:sz w:val="28"/>
          <w:szCs w:val="28"/>
        </w:rPr>
        <w:sym w:font="Symbol" w:char="F02D"/>
      </w:r>
      <w:r w:rsidRPr="00CB0134">
        <w:rPr>
          <w:rFonts w:ascii="Times New Roman" w:hAnsi="Times New Roman"/>
          <w:sz w:val="28"/>
          <w:szCs w:val="28"/>
        </w:rPr>
        <w:t xml:space="preserve"> 284,3 тыс. руб.</w:t>
      </w:r>
    </w:p>
    <w:p w:rsidR="00A073B1" w:rsidRPr="00CB0134" w:rsidRDefault="00A073B1" w:rsidP="00F20A4E">
      <w:pPr>
        <w:tabs>
          <w:tab w:val="left" w:pos="336"/>
        </w:tabs>
        <w:spacing w:after="0"/>
        <w:ind w:firstLine="709"/>
        <w:jc w:val="both"/>
        <w:rPr>
          <w:rFonts w:ascii="Times New Roman" w:hAnsi="Times New Roman"/>
          <w:sz w:val="28"/>
          <w:szCs w:val="28"/>
        </w:rPr>
      </w:pPr>
    </w:p>
    <w:p w:rsidR="00A073B1" w:rsidRPr="00CB0134" w:rsidRDefault="00A073B1" w:rsidP="008A1EF9">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bCs/>
          <w:color w:val="000000"/>
          <w:sz w:val="28"/>
          <w:szCs w:val="28"/>
        </w:rPr>
        <w:t>11,</w:t>
      </w:r>
      <w:r w:rsidR="008A1EF9"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12,</w:t>
      </w:r>
      <w:r w:rsidR="008A1EF9"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13,</w:t>
      </w:r>
      <w:r w:rsidR="008A1EF9"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14,</w:t>
      </w:r>
      <w:r w:rsidR="008A1EF9"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 xml:space="preserve">15 </w:t>
      </w:r>
      <w:r w:rsidRPr="00CB0134">
        <w:rPr>
          <w:rFonts w:ascii="Times New Roman" w:hAnsi="Times New Roman"/>
          <w:sz w:val="28"/>
          <w:szCs w:val="28"/>
        </w:rPr>
        <w:t>к закону.</w:t>
      </w:r>
    </w:p>
    <w:p w:rsidR="008A1EF9" w:rsidRPr="00CB0134" w:rsidRDefault="008A1EF9" w:rsidP="008A1EF9">
      <w:pPr>
        <w:ind w:firstLine="709"/>
        <w:jc w:val="both"/>
        <w:rPr>
          <w:rFonts w:ascii="Times New Roman" w:hAnsi="Times New Roman"/>
          <w:sz w:val="28"/>
          <w:szCs w:val="28"/>
        </w:rPr>
      </w:pPr>
      <w:r w:rsidRPr="00CB0134">
        <w:rPr>
          <w:sz w:val="28"/>
          <w:szCs w:val="28"/>
        </w:rPr>
        <w:t xml:space="preserve">2. </w:t>
      </w:r>
      <w:r w:rsidR="00626D04" w:rsidRPr="00CB0134">
        <w:rPr>
          <w:rFonts w:ascii="Times New Roman" w:hAnsi="Times New Roman"/>
          <w:sz w:val="28"/>
          <w:szCs w:val="28"/>
        </w:rPr>
        <w:t>Предлагается уменьшить (перераспределить на РП 0502) бюджетные ассигнования Министерства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на 2021 - 2026 годы на 2021 год в сумме 3 820,0 тыс. руб.</w:t>
      </w:r>
      <w:r w:rsidR="00626D04" w:rsidRPr="00CB0134">
        <w:rPr>
          <w:sz w:val="28"/>
          <w:szCs w:val="28"/>
        </w:rPr>
        <w:t xml:space="preserve"> </w:t>
      </w:r>
      <w:r w:rsidR="00626D04" w:rsidRPr="00CB0134">
        <w:rPr>
          <w:rFonts w:ascii="Times New Roman" w:hAnsi="Times New Roman"/>
          <w:sz w:val="28"/>
          <w:szCs w:val="28"/>
        </w:rPr>
        <w:t>по мероприятию «Разработка проектно-сметной документации ликвидации объектов накопленного вреда окружающей среде» в связи со сложившейся экономией по итогам проведения конкурентных процедур на заключение государственного контракта на разработку проектно-сметной документации по ликвидации свалки в г. Красный Холм.</w:t>
      </w:r>
    </w:p>
    <w:p w:rsidR="00626D04" w:rsidRPr="00CB0134" w:rsidRDefault="00626D04" w:rsidP="008A1EF9">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626D04" w:rsidRPr="00CB0134" w:rsidRDefault="00626D04"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ППП 327 РП 0605 КЦСР 734G110010 КВР 200</w:t>
      </w:r>
      <w:r w:rsidRPr="00CB0134">
        <w:rPr>
          <w:rFonts w:ascii="Times New Roman" w:hAnsi="Times New Roman"/>
          <w:sz w:val="28"/>
          <w:szCs w:val="28"/>
        </w:rPr>
        <w:tab/>
        <w:t xml:space="preserve"> </w:t>
      </w:r>
      <w:r w:rsidRPr="00CB0134">
        <w:rPr>
          <w:rFonts w:ascii="Times New Roman" w:hAnsi="Times New Roman"/>
          <w:sz w:val="28"/>
          <w:szCs w:val="28"/>
        </w:rPr>
        <w:sym w:font="Symbol" w:char="F02D"/>
      </w:r>
      <w:r w:rsidRPr="00CB0134">
        <w:rPr>
          <w:rFonts w:ascii="Times New Roman" w:hAnsi="Times New Roman"/>
          <w:sz w:val="28"/>
          <w:szCs w:val="28"/>
        </w:rPr>
        <w:t xml:space="preserve"> 3 820,0 тыс. руб.</w:t>
      </w:r>
    </w:p>
    <w:p w:rsidR="00626D04" w:rsidRPr="00CB0134" w:rsidRDefault="00626D04"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A85D84" w:rsidRPr="00CB0134" w:rsidRDefault="00A85D84"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33" w:name="_Toc87527445"/>
      <w:r w:rsidRPr="00CB0134">
        <w:rPr>
          <w:rFonts w:ascii="Times New Roman" w:hAnsi="Times New Roman" w:cs="Times New Roman"/>
          <w:i w:val="0"/>
          <w:color w:val="000000" w:themeColor="text1"/>
        </w:rPr>
        <w:t>Раздел 0700 «Образование»</w:t>
      </w:r>
      <w:bookmarkEnd w:id="33"/>
    </w:p>
    <w:p w:rsidR="00A85D84" w:rsidRPr="00CB0134" w:rsidRDefault="00A85D84" w:rsidP="00F20A4E">
      <w:pPr>
        <w:pStyle w:val="4"/>
        <w:tabs>
          <w:tab w:val="left" w:pos="0"/>
        </w:tabs>
        <w:spacing w:before="0" w:after="0"/>
        <w:ind w:right="-2" w:firstLine="709"/>
        <w:jc w:val="center"/>
        <w:rPr>
          <w:rFonts w:ascii="Times New Roman" w:hAnsi="Times New Roman" w:cs="Times New Roman"/>
          <w:color w:val="000000" w:themeColor="text1"/>
        </w:rPr>
      </w:pPr>
      <w:bookmarkStart w:id="34" w:name="_Toc87527446"/>
      <w:r w:rsidRPr="00CB0134">
        <w:rPr>
          <w:rFonts w:ascii="Times New Roman" w:hAnsi="Times New Roman" w:cs="Times New Roman"/>
          <w:color w:val="000000" w:themeColor="text1"/>
        </w:rPr>
        <w:t>Подраздел 0701 «Дошкольное образование»</w:t>
      </w:r>
      <w:bookmarkEnd w:id="34"/>
    </w:p>
    <w:p w:rsidR="00825C95" w:rsidRPr="00CB0134" w:rsidRDefault="00825C9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1. Предлагается уменьшить бюджетные ассигнования Министерства образования Тверской области в рамках государственной программы Тверской области «Развитие образования Тверской области» </w:t>
      </w:r>
      <w:r w:rsidRPr="00CB0134">
        <w:rPr>
          <w:rFonts w:ascii="Times New Roman" w:hAnsi="Times New Roman"/>
          <w:sz w:val="28"/>
          <w:szCs w:val="28"/>
        </w:rPr>
        <w:br/>
        <w:t>на 2019 - 2024 годы» на 2021 год предусмотренные на предоставление субсидий на образовательную деятельность юридическим лицам, являющимися частными дошкольными образовательными организациями (перераспределение средств на оснащение материально-технической базы образовательных учреждений).</w:t>
      </w:r>
      <w:r w:rsidR="00717A82" w:rsidRPr="00CB0134">
        <w:rPr>
          <w:rFonts w:ascii="Times New Roman" w:hAnsi="Times New Roman"/>
          <w:sz w:val="28"/>
          <w:szCs w:val="28"/>
        </w:rPr>
        <w:t xml:space="preserve"> (</w:t>
      </w:r>
      <w:r w:rsidR="00D1678A">
        <w:rPr>
          <w:rFonts w:ascii="Times New Roman" w:hAnsi="Times New Roman"/>
          <w:sz w:val="28"/>
          <w:szCs w:val="28"/>
        </w:rPr>
        <w:t>п</w:t>
      </w:r>
      <w:r w:rsidR="00717A82" w:rsidRPr="00CB0134">
        <w:rPr>
          <w:rFonts w:ascii="Times New Roman" w:hAnsi="Times New Roman"/>
          <w:color w:val="000000"/>
          <w:sz w:val="28"/>
          <w:szCs w:val="28"/>
        </w:rPr>
        <w:t>риложение 40 к пояснительной записке).</w:t>
      </w:r>
    </w:p>
    <w:p w:rsidR="00825C95" w:rsidRPr="00CB0134" w:rsidRDefault="00825C95"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825C95" w:rsidRPr="00CB0134" w:rsidRDefault="00825C95" w:rsidP="00F20A4E">
      <w:pPr>
        <w:pStyle w:val="af8"/>
        <w:spacing w:after="0"/>
        <w:ind w:left="0" w:firstLine="709"/>
        <w:jc w:val="both"/>
        <w:rPr>
          <w:rFonts w:ascii="Times New Roman" w:hAnsi="Times New Roman"/>
          <w:sz w:val="28"/>
          <w:szCs w:val="28"/>
        </w:rPr>
      </w:pPr>
      <w:r w:rsidRPr="00CB0134">
        <w:rPr>
          <w:rFonts w:ascii="Times New Roman" w:hAnsi="Times New Roman"/>
          <w:sz w:val="28"/>
          <w:szCs w:val="28"/>
        </w:rPr>
        <w:t>ППП 075 РП 0701 КЦСР 5410110010 КВР 600 – 69,5 тыс. руб.</w:t>
      </w:r>
    </w:p>
    <w:p w:rsidR="00825C95" w:rsidRPr="00CB0134" w:rsidRDefault="00825C95"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C36A44" w:rsidRPr="00CB0134" w:rsidRDefault="00825C95"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lastRenderedPageBreak/>
        <w:t xml:space="preserve">2.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00914DB5" w:rsidRPr="00CB0134">
        <w:rPr>
          <w:rFonts w:ascii="Times New Roman" w:hAnsi="Times New Roman"/>
          <w:sz w:val="28"/>
          <w:szCs w:val="28"/>
        </w:rPr>
        <w:br/>
      </w:r>
      <w:r w:rsidR="00C36A44" w:rsidRPr="00CB0134">
        <w:rPr>
          <w:rFonts w:ascii="Times New Roman" w:hAnsi="Times New Roman"/>
          <w:sz w:val="28"/>
          <w:szCs w:val="28"/>
        </w:rPr>
        <w:t xml:space="preserve">на 2019 - 2024 годы» на 2021 год предусмотренные на 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части расходов на </w:t>
      </w:r>
      <w:r w:rsidR="00C36A44" w:rsidRPr="00CB0134">
        <w:rPr>
          <w:rFonts w:ascii="Times New Roman" w:hAnsi="Times New Roman"/>
          <w:color w:val="000000"/>
          <w:sz w:val="28"/>
          <w:szCs w:val="28"/>
        </w:rPr>
        <w:t xml:space="preserve">оплату труда для обеспечения единовременной выплаты к началу нового 2021/2022 учебного года работникам муниципальных образовательных  организаций. </w:t>
      </w:r>
      <w:r w:rsidR="00C36A44" w:rsidRPr="00CB0134">
        <w:rPr>
          <w:rFonts w:ascii="Times New Roman" w:hAnsi="Times New Roman"/>
          <w:sz w:val="28"/>
          <w:szCs w:val="28"/>
        </w:rPr>
        <w:t xml:space="preserve"> (</w:t>
      </w:r>
      <w:r w:rsidR="00D1678A">
        <w:rPr>
          <w:rFonts w:ascii="Times New Roman" w:hAnsi="Times New Roman"/>
          <w:color w:val="000000"/>
          <w:sz w:val="28"/>
          <w:szCs w:val="28"/>
        </w:rPr>
        <w:t>п</w:t>
      </w:r>
      <w:r w:rsidR="00C36A44" w:rsidRPr="00CB0134">
        <w:rPr>
          <w:rFonts w:ascii="Times New Roman" w:hAnsi="Times New Roman"/>
          <w:color w:val="000000"/>
          <w:sz w:val="28"/>
          <w:szCs w:val="28"/>
        </w:rPr>
        <w:t xml:space="preserve">риложение </w:t>
      </w:r>
      <w:r w:rsidR="00BF7CDD" w:rsidRPr="00CB0134">
        <w:rPr>
          <w:rFonts w:ascii="Times New Roman" w:hAnsi="Times New Roman"/>
          <w:color w:val="000000"/>
          <w:sz w:val="28"/>
          <w:szCs w:val="28"/>
        </w:rPr>
        <w:t>34</w:t>
      </w:r>
      <w:r w:rsidRPr="00CB0134">
        <w:rPr>
          <w:rFonts w:ascii="Times New Roman" w:hAnsi="Times New Roman"/>
          <w:color w:val="000000"/>
          <w:sz w:val="28"/>
          <w:szCs w:val="28"/>
        </w:rPr>
        <w:t xml:space="preserve"> к пояснительной записке).</w:t>
      </w:r>
    </w:p>
    <w:p w:rsidR="00C36A44" w:rsidRPr="00CB0134" w:rsidRDefault="00914DB5"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hAnsi="Times New Roman"/>
          <w:sz w:val="28"/>
          <w:szCs w:val="28"/>
        </w:rPr>
        <w:t>ППП 075 РП 0701 КЦСР 5410110740 КВР 500 + 88 595,4 тыс. руб.</w:t>
      </w:r>
    </w:p>
    <w:p w:rsidR="00C36A44" w:rsidRPr="00CB0134" w:rsidRDefault="00C36A44"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914DB5" w:rsidRPr="00CB0134">
        <w:rPr>
          <w:rFonts w:ascii="Times New Roman" w:hAnsi="Times New Roman"/>
          <w:sz w:val="28"/>
          <w:szCs w:val="28"/>
        </w:rPr>
        <w:t xml:space="preserve"> </w:t>
      </w:r>
      <w:r w:rsidRPr="00CB0134">
        <w:rPr>
          <w:rFonts w:ascii="Times New Roman" w:hAnsi="Times New Roman"/>
          <w:sz w:val="28"/>
          <w:szCs w:val="28"/>
        </w:rPr>
        <w:t>12,</w:t>
      </w:r>
      <w:r w:rsidR="00914DB5" w:rsidRPr="00CB0134">
        <w:rPr>
          <w:rFonts w:ascii="Times New Roman" w:hAnsi="Times New Roman"/>
          <w:sz w:val="28"/>
          <w:szCs w:val="28"/>
        </w:rPr>
        <w:t xml:space="preserve"> </w:t>
      </w:r>
      <w:r w:rsidRPr="00CB0134">
        <w:rPr>
          <w:rFonts w:ascii="Times New Roman" w:hAnsi="Times New Roman"/>
          <w:sz w:val="28"/>
          <w:szCs w:val="28"/>
        </w:rPr>
        <w:t>13,</w:t>
      </w:r>
      <w:r w:rsidR="00914DB5" w:rsidRPr="00CB0134">
        <w:rPr>
          <w:rFonts w:ascii="Times New Roman" w:hAnsi="Times New Roman"/>
          <w:sz w:val="28"/>
          <w:szCs w:val="28"/>
        </w:rPr>
        <w:t xml:space="preserve"> </w:t>
      </w:r>
      <w:r w:rsidRPr="00CB0134">
        <w:rPr>
          <w:rFonts w:ascii="Times New Roman" w:hAnsi="Times New Roman"/>
          <w:sz w:val="28"/>
          <w:szCs w:val="28"/>
        </w:rPr>
        <w:t>14,</w:t>
      </w:r>
      <w:r w:rsidR="00914DB5" w:rsidRPr="00CB0134">
        <w:rPr>
          <w:rFonts w:ascii="Times New Roman" w:hAnsi="Times New Roman"/>
          <w:sz w:val="28"/>
          <w:szCs w:val="28"/>
        </w:rPr>
        <w:t xml:space="preserve"> </w:t>
      </w:r>
      <w:r w:rsidRPr="00CB0134">
        <w:rPr>
          <w:rFonts w:ascii="Times New Roman" w:hAnsi="Times New Roman"/>
          <w:sz w:val="28"/>
          <w:szCs w:val="28"/>
        </w:rPr>
        <w:t>15,</w:t>
      </w:r>
      <w:r w:rsidR="00914DB5" w:rsidRPr="00CB0134">
        <w:rPr>
          <w:rFonts w:ascii="Times New Roman" w:hAnsi="Times New Roman"/>
          <w:sz w:val="28"/>
          <w:szCs w:val="28"/>
        </w:rPr>
        <w:t xml:space="preserve"> </w:t>
      </w:r>
      <w:r w:rsidRPr="00CB0134">
        <w:rPr>
          <w:rFonts w:ascii="Times New Roman" w:hAnsi="Times New Roman"/>
          <w:sz w:val="28"/>
          <w:szCs w:val="28"/>
        </w:rPr>
        <w:t>18,</w:t>
      </w:r>
      <w:r w:rsidR="00914DB5" w:rsidRPr="00CB0134">
        <w:rPr>
          <w:rFonts w:ascii="Times New Roman" w:hAnsi="Times New Roman"/>
          <w:sz w:val="28"/>
          <w:szCs w:val="28"/>
        </w:rPr>
        <w:t xml:space="preserve"> </w:t>
      </w:r>
      <w:r w:rsidRPr="00CB0134">
        <w:rPr>
          <w:rFonts w:ascii="Times New Roman" w:hAnsi="Times New Roman"/>
          <w:sz w:val="28"/>
          <w:szCs w:val="28"/>
        </w:rPr>
        <w:t>20,</w:t>
      </w:r>
      <w:r w:rsidR="00914DB5" w:rsidRPr="00CB0134">
        <w:rPr>
          <w:rFonts w:ascii="Times New Roman" w:hAnsi="Times New Roman"/>
          <w:sz w:val="28"/>
          <w:szCs w:val="28"/>
        </w:rPr>
        <w:t xml:space="preserve"> </w:t>
      </w:r>
      <w:r w:rsidRPr="00CB0134">
        <w:rPr>
          <w:rFonts w:ascii="Times New Roman" w:hAnsi="Times New Roman"/>
          <w:sz w:val="28"/>
          <w:szCs w:val="28"/>
        </w:rPr>
        <w:t>32 к закону.</w:t>
      </w:r>
    </w:p>
    <w:p w:rsidR="007E6B8F" w:rsidRPr="00CB0134" w:rsidRDefault="00825C95" w:rsidP="00F20A4E">
      <w:pPr>
        <w:tabs>
          <w:tab w:val="left" w:pos="0"/>
        </w:tabs>
        <w:spacing w:after="0"/>
        <w:ind w:firstLine="709"/>
        <w:jc w:val="both"/>
        <w:rPr>
          <w:rFonts w:ascii="Times New Roman" w:eastAsiaTheme="minorHAnsi" w:hAnsi="Times New Roman" w:cstheme="minorBidi"/>
          <w:sz w:val="28"/>
          <w:szCs w:val="28"/>
        </w:rPr>
      </w:pPr>
      <w:r w:rsidRPr="00CB0134">
        <w:rPr>
          <w:rFonts w:ascii="Times New Roman" w:hAnsi="Times New Roman"/>
          <w:sz w:val="28"/>
          <w:szCs w:val="28"/>
        </w:rPr>
        <w:t xml:space="preserve">3. </w:t>
      </w:r>
      <w:r w:rsidR="007E6B8F" w:rsidRPr="00CB0134">
        <w:rPr>
          <w:rFonts w:ascii="Times New Roman" w:eastAsiaTheme="minorHAnsi" w:hAnsi="Times New Roman" w:cstheme="minorBidi"/>
          <w:sz w:val="28"/>
          <w:szCs w:val="28"/>
        </w:rPr>
        <w:t xml:space="preserve">Предлагается увеличить бюджетные ассигнования Министерства образования Тверской области в рамках государственной программы Тверской области «Развитие образования Тверской области» </w:t>
      </w:r>
      <w:r w:rsidR="007E6B8F" w:rsidRPr="00CB0134">
        <w:rPr>
          <w:rFonts w:ascii="Times New Roman" w:eastAsiaTheme="minorHAnsi" w:hAnsi="Times New Roman" w:cstheme="minorBidi"/>
          <w:sz w:val="28"/>
          <w:szCs w:val="28"/>
        </w:rPr>
        <w:br/>
        <w:t xml:space="preserve">на 2019 - 2024 годы» на 2021 год предусмотренные на предоставление субсидий местным бюджетам на укрепление материально-технической базы муниципальных дошкольных образовательных организаций, </w:t>
      </w:r>
      <w:r w:rsidRPr="00CB0134">
        <w:rPr>
          <w:rFonts w:ascii="Times New Roman" w:eastAsiaTheme="minorHAnsi" w:hAnsi="Times New Roman" w:cstheme="minorBidi"/>
          <w:sz w:val="28"/>
          <w:szCs w:val="28"/>
        </w:rPr>
        <w:t>в том числе</w:t>
      </w:r>
      <w:r w:rsidR="007E6B8F" w:rsidRPr="00CB0134">
        <w:rPr>
          <w:rFonts w:ascii="Times New Roman" w:eastAsiaTheme="minorHAnsi" w:hAnsi="Times New Roman" w:cstheme="minorBidi"/>
          <w:sz w:val="28"/>
          <w:szCs w:val="28"/>
        </w:rPr>
        <w:t>:</w:t>
      </w:r>
    </w:p>
    <w:p w:rsidR="00825C95" w:rsidRPr="00CB0134" w:rsidRDefault="00825C95" w:rsidP="008A1EF9">
      <w:pPr>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 xml:space="preserve">- увеличить на </w:t>
      </w:r>
      <w:r w:rsidRPr="00CB0134">
        <w:rPr>
          <w:rFonts w:ascii="Times New Roman" w:eastAsia="Times New Roman" w:hAnsi="Times New Roman"/>
          <w:bCs/>
          <w:sz w:val="28"/>
          <w:szCs w:val="28"/>
          <w:lang w:eastAsia="ru-RU"/>
        </w:rPr>
        <w:t xml:space="preserve">1 481,7 тыс. руб. </w:t>
      </w:r>
      <w:r w:rsidRPr="00CB0134">
        <w:rPr>
          <w:rFonts w:ascii="Times New Roman" w:eastAsiaTheme="minorHAnsi" w:hAnsi="Times New Roman" w:cstheme="minorBidi"/>
          <w:sz w:val="28"/>
          <w:szCs w:val="28"/>
        </w:rPr>
        <w:t>на</w:t>
      </w:r>
      <w:r w:rsidRPr="00CB0134">
        <w:rPr>
          <w:rFonts w:ascii="Times New Roman" w:eastAsia="Times New Roman" w:hAnsi="Times New Roman"/>
          <w:bCs/>
          <w:sz w:val="28"/>
          <w:szCs w:val="28"/>
          <w:lang w:eastAsia="ru-RU"/>
        </w:rPr>
        <w:t xml:space="preserve"> выполнение работ по капитальному ремонту (замена оконных блоков) в муниципальных дошкольных образовательных организациях Тверской области </w:t>
      </w:r>
      <w:r w:rsidRPr="00CB0134">
        <w:rPr>
          <w:rFonts w:ascii="Times New Roman" w:eastAsiaTheme="minorHAnsi" w:hAnsi="Times New Roman" w:cstheme="minorBidi"/>
          <w:sz w:val="28"/>
          <w:szCs w:val="28"/>
        </w:rPr>
        <w:t xml:space="preserve">(приложение </w:t>
      </w:r>
      <w:r w:rsidR="00BF7CDD" w:rsidRPr="00CB0134">
        <w:rPr>
          <w:rFonts w:ascii="Times New Roman" w:eastAsiaTheme="minorHAnsi" w:hAnsi="Times New Roman" w:cstheme="minorBidi"/>
          <w:sz w:val="28"/>
          <w:szCs w:val="28"/>
        </w:rPr>
        <w:t>35</w:t>
      </w:r>
      <w:r w:rsidRPr="00CB0134">
        <w:rPr>
          <w:rFonts w:ascii="Times New Roman" w:eastAsiaTheme="minorHAnsi" w:hAnsi="Times New Roman" w:cstheme="minorBidi"/>
          <w:sz w:val="28"/>
          <w:szCs w:val="28"/>
        </w:rPr>
        <w:t xml:space="preserve"> к пояснительной записке).</w:t>
      </w:r>
    </w:p>
    <w:p w:rsidR="007E6B8F" w:rsidRPr="00CB0134" w:rsidRDefault="00825C95" w:rsidP="008A1EF9">
      <w:pPr>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 xml:space="preserve">- уменьшить на </w:t>
      </w:r>
      <w:r w:rsidR="007E6B8F" w:rsidRPr="00CB0134">
        <w:rPr>
          <w:rFonts w:ascii="Times New Roman" w:eastAsiaTheme="minorHAnsi" w:hAnsi="Times New Roman" w:cstheme="minorBidi"/>
          <w:sz w:val="28"/>
          <w:szCs w:val="28"/>
        </w:rPr>
        <w:t xml:space="preserve">2,8 тыс. руб., в части перераспределения средств на оснащение материально-технической базы государственных образовательных учреждений) (приложение </w:t>
      </w:r>
      <w:r w:rsidR="00717A82" w:rsidRPr="00CB0134">
        <w:rPr>
          <w:rFonts w:ascii="Times New Roman" w:eastAsiaTheme="minorHAnsi" w:hAnsi="Times New Roman" w:cstheme="minorBidi"/>
          <w:sz w:val="28"/>
          <w:szCs w:val="28"/>
        </w:rPr>
        <w:t>40</w:t>
      </w:r>
      <w:r w:rsidR="007E6B8F" w:rsidRPr="00CB0134">
        <w:rPr>
          <w:rFonts w:ascii="Times New Roman" w:eastAsiaTheme="minorHAnsi" w:hAnsi="Times New Roman" w:cstheme="minorBidi"/>
          <w:sz w:val="28"/>
          <w:szCs w:val="28"/>
        </w:rPr>
        <w:t xml:space="preserve"> к пояснительной записке);</w:t>
      </w:r>
    </w:p>
    <w:p w:rsidR="007E6B8F" w:rsidRPr="00CB0134" w:rsidRDefault="00470FD5" w:rsidP="008A1EF9">
      <w:pPr>
        <w:tabs>
          <w:tab w:val="left" w:pos="0"/>
        </w:tabs>
        <w:spacing w:after="0"/>
        <w:ind w:firstLine="709"/>
        <w:jc w:val="both"/>
        <w:rPr>
          <w:rFonts w:ascii="Times New Roman" w:hAnsi="Times New Roman"/>
          <w:bCs/>
          <w:sz w:val="28"/>
          <w:szCs w:val="28"/>
        </w:rPr>
      </w:pPr>
      <w:r w:rsidRPr="00CB0134">
        <w:rPr>
          <w:rFonts w:ascii="Times New Roman" w:hAnsi="Times New Roman"/>
          <w:bCs/>
          <w:sz w:val="28"/>
          <w:szCs w:val="28"/>
        </w:rPr>
        <w:t>И</w:t>
      </w:r>
      <w:r w:rsidR="007E6B8F" w:rsidRPr="00CB0134">
        <w:rPr>
          <w:rFonts w:ascii="Times New Roman" w:hAnsi="Times New Roman"/>
          <w:bCs/>
          <w:sz w:val="28"/>
          <w:szCs w:val="28"/>
        </w:rPr>
        <w:t>зменения отразить по КБК:</w:t>
      </w:r>
    </w:p>
    <w:p w:rsidR="007E6B8F" w:rsidRPr="00CB0134" w:rsidRDefault="007E6B8F" w:rsidP="008A1EF9">
      <w:pPr>
        <w:tabs>
          <w:tab w:val="left" w:pos="0"/>
        </w:tabs>
        <w:spacing w:after="0"/>
        <w:ind w:firstLine="709"/>
        <w:jc w:val="both"/>
        <w:rPr>
          <w:rFonts w:ascii="Times New Roman" w:hAnsi="Times New Roman"/>
          <w:bCs/>
          <w:sz w:val="28"/>
          <w:szCs w:val="28"/>
        </w:rPr>
      </w:pPr>
      <w:r w:rsidRPr="00CB0134">
        <w:rPr>
          <w:rFonts w:ascii="Times New Roman" w:hAnsi="Times New Roman"/>
          <w:bCs/>
          <w:sz w:val="28"/>
          <w:szCs w:val="28"/>
        </w:rPr>
        <w:t>ППП 075 РП 0701 КЦСР 5450111040 КВР 500 + 1 478,9 тыс. руб.</w:t>
      </w:r>
    </w:p>
    <w:p w:rsidR="007E6B8F" w:rsidRPr="00CB0134" w:rsidRDefault="007E6B8F" w:rsidP="008A1EF9">
      <w:pPr>
        <w:tabs>
          <w:tab w:val="left" w:pos="0"/>
        </w:tabs>
        <w:spacing w:after="0"/>
        <w:ind w:firstLine="709"/>
        <w:jc w:val="both"/>
        <w:rPr>
          <w:rFonts w:ascii="Times New Roman" w:hAnsi="Times New Roman"/>
          <w:bCs/>
          <w:sz w:val="28"/>
          <w:szCs w:val="28"/>
        </w:rPr>
      </w:pPr>
      <w:r w:rsidRPr="00CB0134">
        <w:rPr>
          <w:rFonts w:ascii="Times New Roman" w:hAnsi="Times New Roman"/>
          <w:bCs/>
          <w:sz w:val="28"/>
          <w:szCs w:val="28"/>
        </w:rPr>
        <w:t>Внести соответствующие изменения в приложения 11, 12, 13, 14, 15, 18, 19, 20, 32 к закону.</w:t>
      </w: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35" w:name="_Toc87527447"/>
      <w:r w:rsidRPr="00CB0134">
        <w:rPr>
          <w:rFonts w:ascii="Times New Roman" w:hAnsi="Times New Roman" w:cs="Times New Roman"/>
          <w:color w:val="000000" w:themeColor="text1"/>
        </w:rPr>
        <w:t>Подраздел 0702 «Общее образование»</w:t>
      </w:r>
      <w:bookmarkEnd w:id="35"/>
    </w:p>
    <w:p w:rsidR="00250C18" w:rsidRPr="00CB0134" w:rsidRDefault="00250C18"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 xml:space="preserve">1.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Pr="00CB0134">
        <w:rPr>
          <w:rFonts w:ascii="Times New Roman" w:hAnsi="Times New Roman"/>
          <w:sz w:val="28"/>
          <w:szCs w:val="28"/>
        </w:rPr>
        <w:br/>
        <w:t xml:space="preserve">на 2019 - 2024 годы» на 2021 год предусмотренные на обеспечение деятельности государственных казенных вечерних школ </w:t>
      </w:r>
      <w:r w:rsidRPr="00CB0134">
        <w:rPr>
          <w:rFonts w:ascii="Times New Roman" w:hAnsi="Times New Roman"/>
          <w:color w:val="000000"/>
          <w:sz w:val="28"/>
          <w:szCs w:val="28"/>
        </w:rPr>
        <w:t xml:space="preserve">для осуществления </w:t>
      </w:r>
      <w:r w:rsidRPr="00CB0134">
        <w:rPr>
          <w:rFonts w:ascii="Times New Roman" w:hAnsi="Times New Roman"/>
          <w:color w:val="000000"/>
          <w:sz w:val="28"/>
          <w:szCs w:val="28"/>
        </w:rPr>
        <w:lastRenderedPageBreak/>
        <w:t xml:space="preserve">единовременной выплаты работникам к началу нового 2021/2022 учебного года. (Приложение </w:t>
      </w:r>
      <w:r w:rsidR="00BF7CDD" w:rsidRPr="00CB0134">
        <w:rPr>
          <w:rFonts w:ascii="Times New Roman" w:hAnsi="Times New Roman"/>
          <w:color w:val="000000"/>
          <w:sz w:val="28"/>
          <w:szCs w:val="28"/>
        </w:rPr>
        <w:t>3</w:t>
      </w:r>
      <w:r w:rsidR="00717A82" w:rsidRPr="00CB0134">
        <w:rPr>
          <w:rFonts w:ascii="Times New Roman" w:hAnsi="Times New Roman"/>
          <w:color w:val="000000"/>
          <w:sz w:val="28"/>
          <w:szCs w:val="28"/>
        </w:rPr>
        <w:t>4</w:t>
      </w:r>
      <w:r w:rsidRPr="00CB0134">
        <w:rPr>
          <w:rFonts w:ascii="Times New Roman" w:hAnsi="Times New Roman"/>
          <w:color w:val="000000"/>
          <w:sz w:val="28"/>
          <w:szCs w:val="28"/>
        </w:rPr>
        <w:t xml:space="preserve"> к пояснительной записке). </w:t>
      </w:r>
    </w:p>
    <w:p w:rsidR="00250C18" w:rsidRPr="00CB0134" w:rsidRDefault="00250C18"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250C18" w:rsidRPr="00CB0134" w:rsidRDefault="00250C18"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ППП 075 РП 0702 КЦСР 5410210010 КВР 100 + 752,7 тыс. руб.</w:t>
      </w:r>
    </w:p>
    <w:p w:rsidR="00250C18" w:rsidRPr="00CB0134" w:rsidRDefault="00250C18"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25661E" w:rsidRPr="00CB0134" w:rsidRDefault="00BC5EEF"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 xml:space="preserve">2.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0025661E" w:rsidRPr="00CB0134">
        <w:rPr>
          <w:rFonts w:ascii="Times New Roman" w:hAnsi="Times New Roman"/>
          <w:sz w:val="28"/>
          <w:szCs w:val="28"/>
        </w:rPr>
        <w:br/>
      </w:r>
      <w:r w:rsidRPr="00CB0134">
        <w:rPr>
          <w:rFonts w:ascii="Times New Roman" w:hAnsi="Times New Roman"/>
          <w:sz w:val="28"/>
          <w:szCs w:val="28"/>
        </w:rPr>
        <w:t xml:space="preserve">на 2019 - 2024 годы» на 2021 год предусмотренные на обеспечение деятельности государственных казенных общеобразовательных организаций для детей, нуждающихся в длительном лечении для осуществления единовременной выплаты работникам к началу нового 2021/2022 учебного года. </w:t>
      </w:r>
      <w:r w:rsidR="0025661E" w:rsidRPr="00CB0134">
        <w:rPr>
          <w:rFonts w:ascii="Times New Roman" w:hAnsi="Times New Roman"/>
          <w:color w:val="000000"/>
          <w:sz w:val="28"/>
          <w:szCs w:val="28"/>
        </w:rPr>
        <w:t>(</w:t>
      </w:r>
      <w:r w:rsidR="00D1678A">
        <w:rPr>
          <w:rFonts w:ascii="Times New Roman" w:hAnsi="Times New Roman"/>
          <w:color w:val="000000"/>
          <w:sz w:val="28"/>
          <w:szCs w:val="28"/>
        </w:rPr>
        <w:t>п</w:t>
      </w:r>
      <w:r w:rsidR="0025661E" w:rsidRPr="00CB0134">
        <w:rPr>
          <w:rFonts w:ascii="Times New Roman" w:hAnsi="Times New Roman"/>
          <w:color w:val="000000"/>
          <w:sz w:val="28"/>
          <w:szCs w:val="28"/>
        </w:rPr>
        <w:t xml:space="preserve">риложение </w:t>
      </w:r>
      <w:r w:rsidR="00BF7CDD" w:rsidRPr="00CB0134">
        <w:rPr>
          <w:rFonts w:ascii="Times New Roman" w:hAnsi="Times New Roman"/>
          <w:color w:val="000000"/>
          <w:sz w:val="28"/>
          <w:szCs w:val="28"/>
        </w:rPr>
        <w:t>3</w:t>
      </w:r>
      <w:r w:rsidR="00717A82" w:rsidRPr="00CB0134">
        <w:rPr>
          <w:rFonts w:ascii="Times New Roman" w:hAnsi="Times New Roman"/>
          <w:color w:val="000000"/>
          <w:sz w:val="28"/>
          <w:szCs w:val="28"/>
        </w:rPr>
        <w:t>4</w:t>
      </w:r>
      <w:r w:rsidR="0025661E" w:rsidRPr="00CB0134">
        <w:rPr>
          <w:rFonts w:ascii="Times New Roman" w:hAnsi="Times New Roman"/>
          <w:color w:val="000000"/>
          <w:sz w:val="28"/>
          <w:szCs w:val="28"/>
        </w:rPr>
        <w:t xml:space="preserve"> к пояснительной записке). </w:t>
      </w:r>
    </w:p>
    <w:p w:rsidR="00BC5EEF" w:rsidRPr="00CB0134" w:rsidRDefault="0025661E"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И</w:t>
      </w:r>
      <w:r w:rsidR="00BC5EEF" w:rsidRPr="00CB0134">
        <w:rPr>
          <w:rFonts w:ascii="Times New Roman" w:hAnsi="Times New Roman"/>
          <w:sz w:val="28"/>
          <w:szCs w:val="28"/>
        </w:rPr>
        <w:t>зменения отразить по КБК:</w:t>
      </w:r>
    </w:p>
    <w:p w:rsidR="00BC5EEF" w:rsidRPr="00CB0134" w:rsidRDefault="00BC5EEF"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ППП 075 РП 0702 КЦСР 5410210020 КВР 100 + 838,4 тыс. руб.</w:t>
      </w:r>
    </w:p>
    <w:p w:rsidR="00BC5EEF" w:rsidRPr="00CB0134" w:rsidRDefault="00BC5EEF"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25661E" w:rsidRPr="00CB0134">
        <w:rPr>
          <w:rFonts w:ascii="Times New Roman" w:hAnsi="Times New Roman"/>
          <w:sz w:val="28"/>
          <w:szCs w:val="28"/>
        </w:rPr>
        <w:t xml:space="preserve"> </w:t>
      </w:r>
      <w:r w:rsidRPr="00CB0134">
        <w:rPr>
          <w:rFonts w:ascii="Times New Roman" w:hAnsi="Times New Roman"/>
          <w:sz w:val="28"/>
          <w:szCs w:val="28"/>
        </w:rPr>
        <w:t>12,</w:t>
      </w:r>
      <w:r w:rsidR="0025661E" w:rsidRPr="00CB0134">
        <w:rPr>
          <w:rFonts w:ascii="Times New Roman" w:hAnsi="Times New Roman"/>
          <w:sz w:val="28"/>
          <w:szCs w:val="28"/>
        </w:rPr>
        <w:t xml:space="preserve"> </w:t>
      </w:r>
      <w:r w:rsidRPr="00CB0134">
        <w:rPr>
          <w:rFonts w:ascii="Times New Roman" w:hAnsi="Times New Roman"/>
          <w:sz w:val="28"/>
          <w:szCs w:val="28"/>
        </w:rPr>
        <w:t>13,</w:t>
      </w:r>
      <w:r w:rsidR="0025661E" w:rsidRPr="00CB0134">
        <w:rPr>
          <w:rFonts w:ascii="Times New Roman" w:hAnsi="Times New Roman"/>
          <w:sz w:val="28"/>
          <w:szCs w:val="28"/>
        </w:rPr>
        <w:t xml:space="preserve"> </w:t>
      </w:r>
      <w:r w:rsidRPr="00CB0134">
        <w:rPr>
          <w:rFonts w:ascii="Times New Roman" w:hAnsi="Times New Roman"/>
          <w:sz w:val="28"/>
          <w:szCs w:val="28"/>
        </w:rPr>
        <w:t>14,</w:t>
      </w:r>
      <w:r w:rsidR="0025661E" w:rsidRPr="00CB0134">
        <w:rPr>
          <w:rFonts w:ascii="Times New Roman" w:hAnsi="Times New Roman"/>
          <w:sz w:val="28"/>
          <w:szCs w:val="28"/>
        </w:rPr>
        <w:t xml:space="preserve"> 15, 3</w:t>
      </w:r>
      <w:r w:rsidRPr="00CB0134">
        <w:rPr>
          <w:rFonts w:ascii="Times New Roman" w:hAnsi="Times New Roman"/>
          <w:sz w:val="28"/>
          <w:szCs w:val="28"/>
        </w:rPr>
        <w:t>2 к закону.</w:t>
      </w:r>
    </w:p>
    <w:p w:rsidR="00420430" w:rsidRPr="00CB0134" w:rsidRDefault="00420430"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 xml:space="preserve">3.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Pr="00CB0134">
        <w:rPr>
          <w:rFonts w:ascii="Times New Roman" w:hAnsi="Times New Roman"/>
          <w:sz w:val="28"/>
          <w:szCs w:val="28"/>
        </w:rPr>
        <w:br/>
        <w:t>на 2019 - 2024 годы» на 2021 год предусмотренные на предоставление субсидий на общеобразовательную деятельность юридическим лицам, являющимися негосударственными некоммерческими организациями (перераспределение средств на укрепление материально-технической базы государственных и муниципальных образовательных учреждений).</w:t>
      </w:r>
      <w:r w:rsidR="003420C1" w:rsidRPr="00CB0134">
        <w:rPr>
          <w:rFonts w:ascii="Times New Roman" w:hAnsi="Times New Roman"/>
          <w:sz w:val="28"/>
          <w:szCs w:val="28"/>
        </w:rPr>
        <w:t xml:space="preserve"> (</w:t>
      </w:r>
      <w:r w:rsidR="003420C1" w:rsidRPr="00CB0134">
        <w:rPr>
          <w:rFonts w:ascii="Times New Roman" w:hAnsi="Times New Roman"/>
          <w:color w:val="000000"/>
          <w:sz w:val="28"/>
          <w:szCs w:val="28"/>
        </w:rPr>
        <w:t>Приложения 38, 40 к пояснительной записке).</w:t>
      </w:r>
    </w:p>
    <w:p w:rsidR="00420430" w:rsidRPr="00CB0134" w:rsidRDefault="00420430"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420430" w:rsidRPr="00CB0134" w:rsidRDefault="00420430"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ППП 075 РП 0702 КЦСР 5410210030 КВР 600 – 3 145,8 тыс. руб.</w:t>
      </w:r>
    </w:p>
    <w:p w:rsidR="00BC5EEF" w:rsidRPr="00CB0134" w:rsidRDefault="00420430" w:rsidP="00F20A4E">
      <w:pPr>
        <w:tabs>
          <w:tab w:val="left" w:pos="0"/>
        </w:tabs>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C36A44" w:rsidRPr="00CB0134" w:rsidRDefault="0043092A"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 xml:space="preserve">4.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 основного общего, среднего общего образования в муниципальных общеобразовательных организациях, обеспечения дополнительного </w:t>
      </w:r>
      <w:r w:rsidR="00C36A44" w:rsidRPr="00CB0134">
        <w:rPr>
          <w:rFonts w:ascii="Times New Roman" w:hAnsi="Times New Roman"/>
          <w:sz w:val="28"/>
          <w:szCs w:val="28"/>
        </w:rPr>
        <w:lastRenderedPageBreak/>
        <w:t xml:space="preserve">образования детей в муниципальных общеобразовательных организациях Тверской области в части расходов на оплату труда </w:t>
      </w:r>
      <w:r w:rsidR="00C36A44" w:rsidRPr="00CB0134">
        <w:rPr>
          <w:rFonts w:ascii="Times New Roman" w:hAnsi="Times New Roman"/>
          <w:color w:val="000000"/>
          <w:sz w:val="28"/>
          <w:szCs w:val="28"/>
        </w:rPr>
        <w:t xml:space="preserve">для осуществления единовременной выплаты к началу нового 2021/2022 учебного года работникам муниципальных общеобразовательных организаций. </w:t>
      </w:r>
      <w:r w:rsidR="00250C18" w:rsidRPr="00CB0134">
        <w:rPr>
          <w:rFonts w:ascii="Times New Roman" w:hAnsi="Times New Roman"/>
          <w:color w:val="000000"/>
          <w:sz w:val="28"/>
          <w:szCs w:val="28"/>
        </w:rPr>
        <w:t>(п</w:t>
      </w:r>
      <w:r w:rsidR="00C36A44" w:rsidRPr="00CB0134">
        <w:rPr>
          <w:rFonts w:ascii="Times New Roman" w:hAnsi="Times New Roman"/>
          <w:color w:val="000000"/>
          <w:sz w:val="28"/>
          <w:szCs w:val="28"/>
        </w:rPr>
        <w:t xml:space="preserve">риложение </w:t>
      </w:r>
      <w:r w:rsidR="00BF7CDD" w:rsidRPr="00CB0134">
        <w:rPr>
          <w:rFonts w:ascii="Times New Roman" w:hAnsi="Times New Roman"/>
          <w:color w:val="000000"/>
          <w:sz w:val="28"/>
          <w:szCs w:val="28"/>
        </w:rPr>
        <w:t>3</w:t>
      </w:r>
      <w:r w:rsidR="003420C1" w:rsidRPr="00CB0134">
        <w:rPr>
          <w:rFonts w:ascii="Times New Roman" w:hAnsi="Times New Roman"/>
          <w:color w:val="000000"/>
          <w:sz w:val="28"/>
          <w:szCs w:val="28"/>
        </w:rPr>
        <w:t>4</w:t>
      </w:r>
      <w:r w:rsidR="00250C18" w:rsidRPr="00CB0134">
        <w:rPr>
          <w:rFonts w:ascii="Times New Roman" w:hAnsi="Times New Roman"/>
          <w:color w:val="000000"/>
          <w:sz w:val="28"/>
          <w:szCs w:val="28"/>
        </w:rPr>
        <w:t xml:space="preserve"> к пояснительной записке</w:t>
      </w:r>
      <w:r w:rsidR="00C36A44" w:rsidRPr="00CB0134">
        <w:rPr>
          <w:rFonts w:ascii="Times New Roman" w:hAnsi="Times New Roman"/>
          <w:color w:val="000000"/>
          <w:sz w:val="28"/>
          <w:szCs w:val="28"/>
        </w:rPr>
        <w:t>)</w:t>
      </w:r>
      <w:r w:rsidR="00C22D9F" w:rsidRPr="00CB0134">
        <w:rPr>
          <w:rFonts w:ascii="Times New Roman" w:hAnsi="Times New Roman"/>
          <w:color w:val="000000"/>
          <w:sz w:val="28"/>
          <w:szCs w:val="28"/>
        </w:rPr>
        <w:t>.</w:t>
      </w:r>
    </w:p>
    <w:p w:rsidR="00C36A44" w:rsidRPr="00CB0134" w:rsidRDefault="0043092A" w:rsidP="00F20A4E">
      <w:pPr>
        <w:tabs>
          <w:tab w:val="left" w:pos="0"/>
        </w:tabs>
        <w:spacing w:after="0"/>
        <w:ind w:firstLine="709"/>
        <w:jc w:val="both"/>
        <w:rPr>
          <w:rFonts w:ascii="Times New Roman" w:hAnsi="Times New Roman"/>
          <w:sz w:val="28"/>
          <w:szCs w:val="28"/>
        </w:rPr>
      </w:pPr>
      <w:r w:rsidRPr="00CB0134">
        <w:rPr>
          <w:rFonts w:ascii="Times New Roman" w:hAnsi="Times New Roman"/>
          <w:color w:val="000000"/>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ППП 075 РП 0702 КЦСР 5410210750 КВР 500 + 190 741,1 тыс. руб.</w:t>
      </w:r>
    </w:p>
    <w:p w:rsidR="00C36A44" w:rsidRPr="00CB0134" w:rsidRDefault="00C36A44"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43092A" w:rsidRPr="00CB0134">
        <w:rPr>
          <w:rFonts w:ascii="Times New Roman" w:hAnsi="Times New Roman"/>
          <w:sz w:val="28"/>
          <w:szCs w:val="28"/>
        </w:rPr>
        <w:t xml:space="preserve"> </w:t>
      </w:r>
      <w:r w:rsidRPr="00CB0134">
        <w:rPr>
          <w:rFonts w:ascii="Times New Roman" w:hAnsi="Times New Roman"/>
          <w:sz w:val="28"/>
          <w:szCs w:val="28"/>
        </w:rPr>
        <w:t>12,</w:t>
      </w:r>
      <w:r w:rsidR="0043092A" w:rsidRPr="00CB0134">
        <w:rPr>
          <w:rFonts w:ascii="Times New Roman" w:hAnsi="Times New Roman"/>
          <w:sz w:val="28"/>
          <w:szCs w:val="28"/>
        </w:rPr>
        <w:t xml:space="preserve"> </w:t>
      </w:r>
      <w:r w:rsidRPr="00CB0134">
        <w:rPr>
          <w:rFonts w:ascii="Times New Roman" w:hAnsi="Times New Roman"/>
          <w:sz w:val="28"/>
          <w:szCs w:val="28"/>
        </w:rPr>
        <w:t>13,</w:t>
      </w:r>
      <w:r w:rsidR="0043092A" w:rsidRPr="00CB0134">
        <w:rPr>
          <w:rFonts w:ascii="Times New Roman" w:hAnsi="Times New Roman"/>
          <w:sz w:val="28"/>
          <w:szCs w:val="28"/>
        </w:rPr>
        <w:t xml:space="preserve"> </w:t>
      </w:r>
      <w:r w:rsidRPr="00CB0134">
        <w:rPr>
          <w:rFonts w:ascii="Times New Roman" w:hAnsi="Times New Roman"/>
          <w:sz w:val="28"/>
          <w:szCs w:val="28"/>
        </w:rPr>
        <w:t>14,</w:t>
      </w:r>
      <w:r w:rsidR="0043092A" w:rsidRPr="00CB0134">
        <w:rPr>
          <w:rFonts w:ascii="Times New Roman" w:hAnsi="Times New Roman"/>
          <w:sz w:val="28"/>
          <w:szCs w:val="28"/>
        </w:rPr>
        <w:t xml:space="preserve"> </w:t>
      </w:r>
      <w:r w:rsidRPr="00CB0134">
        <w:rPr>
          <w:rFonts w:ascii="Times New Roman" w:hAnsi="Times New Roman"/>
          <w:sz w:val="28"/>
          <w:szCs w:val="28"/>
        </w:rPr>
        <w:t>15,</w:t>
      </w:r>
      <w:r w:rsidR="0043092A" w:rsidRPr="00CB0134">
        <w:rPr>
          <w:rFonts w:ascii="Times New Roman" w:hAnsi="Times New Roman"/>
          <w:sz w:val="28"/>
          <w:szCs w:val="28"/>
        </w:rPr>
        <w:t xml:space="preserve"> </w:t>
      </w:r>
      <w:r w:rsidRPr="00CB0134">
        <w:rPr>
          <w:rFonts w:ascii="Times New Roman" w:hAnsi="Times New Roman"/>
          <w:sz w:val="28"/>
          <w:szCs w:val="28"/>
        </w:rPr>
        <w:t>18,</w:t>
      </w:r>
      <w:r w:rsidR="0043092A" w:rsidRPr="00CB0134">
        <w:rPr>
          <w:rFonts w:ascii="Times New Roman" w:hAnsi="Times New Roman"/>
          <w:sz w:val="28"/>
          <w:szCs w:val="28"/>
        </w:rPr>
        <w:t xml:space="preserve"> </w:t>
      </w:r>
      <w:r w:rsidRPr="00CB0134">
        <w:rPr>
          <w:rFonts w:ascii="Times New Roman" w:hAnsi="Times New Roman"/>
          <w:sz w:val="28"/>
          <w:szCs w:val="28"/>
        </w:rPr>
        <w:t>20,</w:t>
      </w:r>
      <w:r w:rsidR="0043092A" w:rsidRPr="00CB0134">
        <w:rPr>
          <w:rFonts w:ascii="Times New Roman" w:hAnsi="Times New Roman"/>
          <w:sz w:val="28"/>
          <w:szCs w:val="28"/>
        </w:rPr>
        <w:t xml:space="preserve"> </w:t>
      </w:r>
      <w:r w:rsidRPr="00CB0134">
        <w:rPr>
          <w:rFonts w:ascii="Times New Roman" w:hAnsi="Times New Roman"/>
          <w:sz w:val="28"/>
          <w:szCs w:val="28"/>
        </w:rPr>
        <w:t>32 к закону.</w:t>
      </w:r>
    </w:p>
    <w:p w:rsidR="00C22D9F" w:rsidRPr="00CB0134" w:rsidRDefault="00C22D9F"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 xml:space="preserve">5.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Pr="00CB0134">
        <w:rPr>
          <w:rFonts w:ascii="Times New Roman" w:hAnsi="Times New Roman"/>
          <w:sz w:val="28"/>
          <w:szCs w:val="28"/>
        </w:rPr>
        <w:br/>
      </w:r>
      <w:r w:rsidR="00C36A44" w:rsidRPr="00CB0134">
        <w:rPr>
          <w:rFonts w:ascii="Times New Roman" w:hAnsi="Times New Roman"/>
          <w:sz w:val="28"/>
          <w:szCs w:val="28"/>
        </w:rPr>
        <w:t xml:space="preserve">на 2019 - 2024 годы» на 2021 год предусмотренные на обеспечение деятельности государственных казенных общеобразовательных организаций для детей с ограниченными возможностями здоровья </w:t>
      </w:r>
      <w:r w:rsidR="00C36A44" w:rsidRPr="00CB0134">
        <w:rPr>
          <w:rFonts w:ascii="Times New Roman" w:hAnsi="Times New Roman"/>
          <w:color w:val="000000"/>
          <w:sz w:val="28"/>
          <w:szCs w:val="28"/>
        </w:rPr>
        <w:t xml:space="preserve">для осуществления единовременной выплаты работникам к началу нового 2021/2022 учебного года. </w:t>
      </w:r>
      <w:r w:rsidRPr="00CB0134">
        <w:rPr>
          <w:rFonts w:ascii="Times New Roman" w:hAnsi="Times New Roman"/>
          <w:color w:val="000000"/>
          <w:sz w:val="28"/>
          <w:szCs w:val="28"/>
        </w:rPr>
        <w:t xml:space="preserve">(приложение </w:t>
      </w:r>
      <w:r w:rsidR="003420C1" w:rsidRPr="00CB0134">
        <w:rPr>
          <w:rFonts w:ascii="Times New Roman" w:hAnsi="Times New Roman"/>
          <w:color w:val="000000"/>
          <w:sz w:val="28"/>
          <w:szCs w:val="28"/>
        </w:rPr>
        <w:t>34</w:t>
      </w:r>
      <w:r w:rsidRPr="00CB0134">
        <w:rPr>
          <w:rFonts w:ascii="Times New Roman" w:hAnsi="Times New Roman"/>
          <w:color w:val="000000"/>
          <w:sz w:val="28"/>
          <w:szCs w:val="28"/>
        </w:rPr>
        <w:t xml:space="preserve"> к пояснительной записке)</w:t>
      </w:r>
    </w:p>
    <w:p w:rsidR="00C36A44" w:rsidRPr="00CB0134" w:rsidRDefault="00C22D9F" w:rsidP="00F20A4E">
      <w:pPr>
        <w:tabs>
          <w:tab w:val="left" w:pos="0"/>
        </w:tabs>
        <w:spacing w:after="0"/>
        <w:ind w:left="-142" w:firstLine="709"/>
        <w:jc w:val="both"/>
        <w:rPr>
          <w:rFonts w:ascii="Times New Roman" w:hAnsi="Times New Roman"/>
          <w:sz w:val="28"/>
          <w:szCs w:val="28"/>
        </w:rPr>
      </w:pPr>
      <w:r w:rsidRPr="00CB0134">
        <w:rPr>
          <w:rFonts w:ascii="Times New Roman" w:hAnsi="Times New Roman"/>
          <w:color w:val="000000"/>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tabs>
          <w:tab w:val="left" w:pos="0"/>
        </w:tabs>
        <w:spacing w:after="0"/>
        <w:ind w:left="-142" w:firstLine="709"/>
        <w:jc w:val="both"/>
        <w:rPr>
          <w:rFonts w:ascii="Times New Roman" w:hAnsi="Times New Roman"/>
          <w:sz w:val="28"/>
          <w:szCs w:val="28"/>
        </w:rPr>
      </w:pPr>
      <w:r w:rsidRPr="00CB0134">
        <w:rPr>
          <w:rFonts w:ascii="Times New Roman" w:hAnsi="Times New Roman"/>
          <w:sz w:val="28"/>
          <w:szCs w:val="28"/>
        </w:rPr>
        <w:t>ППП 075 РП 0702 КЦСР 5410310010 КВР 100 + 13 933,0 тыс. руб.</w:t>
      </w:r>
    </w:p>
    <w:p w:rsidR="00C36A44" w:rsidRPr="00CB0134" w:rsidRDefault="00C36A44" w:rsidP="00F20A4E">
      <w:pPr>
        <w:tabs>
          <w:tab w:val="left" w:pos="0"/>
        </w:tabs>
        <w:spacing w:after="0"/>
        <w:ind w:left="-142"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9E7EE6" w:rsidRPr="00CB0134">
        <w:rPr>
          <w:rFonts w:ascii="Times New Roman" w:hAnsi="Times New Roman"/>
          <w:sz w:val="28"/>
          <w:szCs w:val="28"/>
        </w:rPr>
        <w:t xml:space="preserve"> </w:t>
      </w:r>
      <w:r w:rsidRPr="00CB0134">
        <w:rPr>
          <w:rFonts w:ascii="Times New Roman" w:hAnsi="Times New Roman"/>
          <w:sz w:val="28"/>
          <w:szCs w:val="28"/>
        </w:rPr>
        <w:t>12,</w:t>
      </w:r>
      <w:r w:rsidR="009E7EE6" w:rsidRPr="00CB0134">
        <w:rPr>
          <w:rFonts w:ascii="Times New Roman" w:hAnsi="Times New Roman"/>
          <w:sz w:val="28"/>
          <w:szCs w:val="28"/>
        </w:rPr>
        <w:t xml:space="preserve"> </w:t>
      </w:r>
      <w:r w:rsidRPr="00CB0134">
        <w:rPr>
          <w:rFonts w:ascii="Times New Roman" w:hAnsi="Times New Roman"/>
          <w:sz w:val="28"/>
          <w:szCs w:val="28"/>
        </w:rPr>
        <w:t>13,</w:t>
      </w:r>
      <w:r w:rsidR="009E7EE6" w:rsidRPr="00CB0134">
        <w:rPr>
          <w:rFonts w:ascii="Times New Roman" w:hAnsi="Times New Roman"/>
          <w:sz w:val="28"/>
          <w:szCs w:val="28"/>
        </w:rPr>
        <w:t xml:space="preserve"> </w:t>
      </w:r>
      <w:r w:rsidRPr="00CB0134">
        <w:rPr>
          <w:rFonts w:ascii="Times New Roman" w:hAnsi="Times New Roman"/>
          <w:sz w:val="28"/>
          <w:szCs w:val="28"/>
        </w:rPr>
        <w:t>14,</w:t>
      </w:r>
      <w:r w:rsidR="009E7EE6" w:rsidRPr="00CB0134">
        <w:rPr>
          <w:rFonts w:ascii="Times New Roman" w:hAnsi="Times New Roman"/>
          <w:sz w:val="28"/>
          <w:szCs w:val="28"/>
        </w:rPr>
        <w:t xml:space="preserve"> </w:t>
      </w:r>
      <w:r w:rsidRPr="00CB0134">
        <w:rPr>
          <w:rFonts w:ascii="Times New Roman" w:hAnsi="Times New Roman"/>
          <w:sz w:val="28"/>
          <w:szCs w:val="28"/>
        </w:rPr>
        <w:t>15,</w:t>
      </w:r>
      <w:r w:rsidR="009E7EE6" w:rsidRPr="00CB0134">
        <w:rPr>
          <w:rFonts w:ascii="Times New Roman" w:hAnsi="Times New Roman"/>
          <w:sz w:val="28"/>
          <w:szCs w:val="28"/>
        </w:rPr>
        <w:t xml:space="preserve"> </w:t>
      </w:r>
      <w:r w:rsidRPr="00CB0134">
        <w:rPr>
          <w:rFonts w:ascii="Times New Roman" w:hAnsi="Times New Roman"/>
          <w:sz w:val="28"/>
          <w:szCs w:val="28"/>
        </w:rPr>
        <w:t>32 к закону.</w:t>
      </w:r>
    </w:p>
    <w:p w:rsidR="00470FD5" w:rsidRPr="00CB0134" w:rsidRDefault="00470FD5" w:rsidP="00F20A4E">
      <w:pPr>
        <w:tabs>
          <w:tab w:val="left" w:pos="0"/>
        </w:tabs>
        <w:ind w:firstLine="709"/>
        <w:jc w:val="both"/>
        <w:rPr>
          <w:rFonts w:ascii="Times New Roman" w:hAnsi="Times New Roman"/>
          <w:i/>
          <w:sz w:val="28"/>
          <w:szCs w:val="28"/>
        </w:rPr>
      </w:pPr>
      <w:r w:rsidRPr="00CB0134">
        <w:rPr>
          <w:rFonts w:ascii="Times New Roman" w:hAnsi="Times New Roman"/>
          <w:sz w:val="28"/>
          <w:szCs w:val="28"/>
        </w:rPr>
        <w:t>6.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обеспечение деятельности государственных казенных общеобразовательных организаций для детей с ограниченными возможностями здоровья (перераспределение средств на укрепление материально-технической базы государственных учреждений).</w:t>
      </w:r>
      <w:r w:rsidR="003420C1" w:rsidRPr="00CB0134">
        <w:rPr>
          <w:rFonts w:ascii="Times New Roman" w:hAnsi="Times New Roman"/>
          <w:sz w:val="28"/>
          <w:szCs w:val="28"/>
        </w:rPr>
        <w:t xml:space="preserve"> (</w:t>
      </w:r>
      <w:r w:rsidR="00D1678A">
        <w:rPr>
          <w:rFonts w:ascii="Times New Roman" w:hAnsi="Times New Roman"/>
          <w:sz w:val="28"/>
          <w:szCs w:val="28"/>
        </w:rPr>
        <w:t>п</w:t>
      </w:r>
      <w:r w:rsidR="003420C1" w:rsidRPr="00CB0134">
        <w:rPr>
          <w:rFonts w:ascii="Times New Roman" w:hAnsi="Times New Roman"/>
          <w:color w:val="000000"/>
          <w:sz w:val="28"/>
          <w:szCs w:val="28"/>
        </w:rPr>
        <w:t>риложение 37 к пояснительной записке).</w:t>
      </w:r>
    </w:p>
    <w:p w:rsidR="00470FD5" w:rsidRPr="00CB0134" w:rsidRDefault="00470FD5" w:rsidP="00F20A4E">
      <w:pPr>
        <w:pStyle w:val="af8"/>
        <w:tabs>
          <w:tab w:val="left" w:pos="0"/>
        </w:tabs>
        <w:ind w:left="0"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470FD5" w:rsidRPr="00CB0134" w:rsidRDefault="00470FD5" w:rsidP="00F20A4E">
      <w:pPr>
        <w:pStyle w:val="af8"/>
        <w:tabs>
          <w:tab w:val="left" w:pos="0"/>
        </w:tabs>
        <w:ind w:left="0" w:firstLine="709"/>
        <w:jc w:val="both"/>
        <w:rPr>
          <w:rFonts w:ascii="Times New Roman" w:hAnsi="Times New Roman"/>
          <w:sz w:val="28"/>
          <w:szCs w:val="28"/>
        </w:rPr>
      </w:pPr>
      <w:r w:rsidRPr="00CB0134">
        <w:rPr>
          <w:rFonts w:ascii="Times New Roman" w:hAnsi="Times New Roman"/>
          <w:sz w:val="28"/>
          <w:szCs w:val="28"/>
        </w:rPr>
        <w:t>ППП 075 РП 0702 КЦСР 5410310010 КВР 200 – 620,8 тыс. руб.</w:t>
      </w:r>
    </w:p>
    <w:p w:rsidR="00470FD5" w:rsidRPr="00CB0134" w:rsidRDefault="00470FD5" w:rsidP="00F20A4E">
      <w:pPr>
        <w:pStyle w:val="af8"/>
        <w:tabs>
          <w:tab w:val="left" w:pos="0"/>
        </w:tabs>
        <w:ind w:left="0" w:firstLine="709"/>
        <w:jc w:val="both"/>
        <w:rPr>
          <w:rFonts w:ascii="Times New Roman" w:hAnsi="Times New Roman" w:cs="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cs="Times New Roman"/>
          <w:sz w:val="27"/>
          <w:szCs w:val="27"/>
        </w:rPr>
        <w:t xml:space="preserve">11, 12, 13, 14, 15, 32 </w:t>
      </w:r>
      <w:r w:rsidRPr="00CB0134">
        <w:rPr>
          <w:rFonts w:ascii="Times New Roman" w:hAnsi="Times New Roman" w:cs="Times New Roman"/>
          <w:sz w:val="28"/>
          <w:szCs w:val="28"/>
        </w:rPr>
        <w:t>к закону.</w:t>
      </w:r>
    </w:p>
    <w:p w:rsidR="00470FD5" w:rsidRPr="00CB0134" w:rsidRDefault="00470FD5" w:rsidP="00F20A4E">
      <w:pPr>
        <w:pStyle w:val="af8"/>
        <w:tabs>
          <w:tab w:val="left" w:pos="0"/>
        </w:tabs>
        <w:ind w:left="0" w:firstLine="709"/>
        <w:jc w:val="both"/>
        <w:rPr>
          <w:rFonts w:ascii="Times New Roman" w:hAnsi="Times New Roman"/>
          <w:sz w:val="28"/>
          <w:szCs w:val="28"/>
        </w:rPr>
      </w:pPr>
      <w:r w:rsidRPr="00CB0134">
        <w:rPr>
          <w:rFonts w:ascii="Times New Roman" w:hAnsi="Times New Roman" w:cs="Times New Roman"/>
          <w:sz w:val="28"/>
          <w:szCs w:val="28"/>
        </w:rPr>
        <w:t xml:space="preserve">7. </w:t>
      </w:r>
      <w:r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укрепление и развитие материально-технической базы государственных казенных общеобразовательных </w:t>
      </w:r>
      <w:r w:rsidRPr="00CB0134">
        <w:rPr>
          <w:rFonts w:ascii="Times New Roman" w:hAnsi="Times New Roman"/>
          <w:sz w:val="28"/>
          <w:szCs w:val="28"/>
        </w:rPr>
        <w:lastRenderedPageBreak/>
        <w:t>организаций для детей, нуждающихся в длительном лечении для ГКООУ «</w:t>
      </w:r>
      <w:proofErr w:type="spellStart"/>
      <w:r w:rsidRPr="00CB0134">
        <w:rPr>
          <w:rFonts w:ascii="Times New Roman" w:hAnsi="Times New Roman"/>
          <w:sz w:val="28"/>
          <w:szCs w:val="28"/>
        </w:rPr>
        <w:t>Медновская</w:t>
      </w:r>
      <w:proofErr w:type="spellEnd"/>
      <w:r w:rsidRPr="00CB0134">
        <w:rPr>
          <w:rFonts w:ascii="Times New Roman" w:hAnsi="Times New Roman"/>
          <w:sz w:val="28"/>
          <w:szCs w:val="28"/>
        </w:rPr>
        <w:t xml:space="preserve"> санаторная школа-интернат» на выполнение работ п</w:t>
      </w:r>
      <w:r w:rsidR="002D4BB6" w:rsidRPr="00CB0134">
        <w:rPr>
          <w:rFonts w:ascii="Times New Roman" w:hAnsi="Times New Roman"/>
          <w:sz w:val="28"/>
          <w:szCs w:val="28"/>
        </w:rPr>
        <w:t>о монтажу пожарной сигнализации, ремонту тренажерного зала и игровых комнат.</w:t>
      </w:r>
      <w:r w:rsidRPr="00CB0134">
        <w:rPr>
          <w:rFonts w:ascii="Times New Roman" w:hAnsi="Times New Roman"/>
          <w:sz w:val="28"/>
          <w:szCs w:val="28"/>
        </w:rPr>
        <w:t xml:space="preserve"> </w:t>
      </w:r>
      <w:r w:rsidR="003420C1" w:rsidRPr="00CB0134">
        <w:rPr>
          <w:rFonts w:ascii="Times New Roman" w:hAnsi="Times New Roman"/>
          <w:sz w:val="28"/>
          <w:szCs w:val="28"/>
        </w:rPr>
        <w:t>(</w:t>
      </w:r>
      <w:r w:rsidR="00D1678A">
        <w:rPr>
          <w:rFonts w:ascii="Times New Roman" w:hAnsi="Times New Roman"/>
          <w:color w:val="000000"/>
          <w:sz w:val="28"/>
          <w:szCs w:val="28"/>
        </w:rPr>
        <w:t>п</w:t>
      </w:r>
      <w:r w:rsidR="003420C1" w:rsidRPr="00CB0134">
        <w:rPr>
          <w:rFonts w:ascii="Times New Roman" w:hAnsi="Times New Roman"/>
          <w:color w:val="000000"/>
          <w:sz w:val="28"/>
          <w:szCs w:val="28"/>
        </w:rPr>
        <w:t>риложение 40 к пояснительной записке).</w:t>
      </w:r>
    </w:p>
    <w:p w:rsidR="00470FD5" w:rsidRPr="00CB0134" w:rsidRDefault="00470FD5"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470FD5" w:rsidRPr="00CB0134" w:rsidRDefault="00470FD5"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ППП 075 РП 0702 КЦСР 5450110010 КВР 200 + 1 828,9 тыс. руб.</w:t>
      </w:r>
    </w:p>
    <w:p w:rsidR="00470FD5" w:rsidRPr="00CB0134" w:rsidRDefault="00470FD5"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470FD5" w:rsidRPr="00CB0134" w:rsidRDefault="00470FD5"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5450110010 «Укрепление и развитие материально-технической базы государственных казенных общеобразовательных организаций для детей, нуждающихся в длительном лечении».</w:t>
      </w:r>
    </w:p>
    <w:p w:rsidR="00470FD5" w:rsidRPr="00CB0134" w:rsidRDefault="00470FD5"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DF2138" w:rsidRPr="00CB0134" w:rsidRDefault="002D4BB6" w:rsidP="00F20A4E">
      <w:pPr>
        <w:spacing w:after="0"/>
        <w:ind w:firstLine="709"/>
        <w:jc w:val="both"/>
        <w:rPr>
          <w:rFonts w:ascii="Times New Roman" w:hAnsi="Times New Roman"/>
          <w:sz w:val="28"/>
          <w:szCs w:val="28"/>
        </w:rPr>
      </w:pPr>
      <w:r w:rsidRPr="00CB0134">
        <w:rPr>
          <w:rFonts w:ascii="Times New Roman" w:hAnsi="Times New Roman"/>
          <w:sz w:val="28"/>
          <w:szCs w:val="28"/>
        </w:rPr>
        <w:t>8</w:t>
      </w:r>
      <w:r w:rsidR="0078262A" w:rsidRPr="00CB0134">
        <w:rPr>
          <w:rFonts w:ascii="Times New Roman" w:hAnsi="Times New Roman"/>
          <w:sz w:val="28"/>
          <w:szCs w:val="28"/>
        </w:rPr>
        <w:t xml:space="preserve">. </w:t>
      </w:r>
      <w:r w:rsidR="00DF2138" w:rsidRPr="00CB0134">
        <w:rPr>
          <w:rFonts w:ascii="Times New Roman" w:hAnsi="Times New Roman"/>
          <w:sz w:val="28"/>
          <w:szCs w:val="28"/>
        </w:rPr>
        <w:t xml:space="preserve">Предлагается уменьшить бюджетные ассигнования Министерства образования Тверской области в рамках государственной программы Тверской области «Развитие образования Тверской области» на 2019 - 2024 годы» </w:t>
      </w:r>
      <w:r w:rsidR="00DF2138" w:rsidRPr="00CB0134">
        <w:rPr>
          <w:rFonts w:ascii="Times New Roman" w:hAnsi="Times New Roman"/>
          <w:sz w:val="28"/>
          <w:szCs w:val="28"/>
        </w:rPr>
        <w:br/>
        <w:t xml:space="preserve">на 2021 год предусмотренные на создание условий государственным казенным общеобразовательным организациям для детей с ограниченными возможностями здоровья для материально-технического оснащения и проведения ремонта, из них: </w:t>
      </w:r>
    </w:p>
    <w:p w:rsidR="00DF2138" w:rsidRPr="00CB0134" w:rsidRDefault="00DF2138" w:rsidP="00F20A4E">
      <w:pPr>
        <w:spacing w:after="0"/>
        <w:ind w:firstLine="709"/>
        <w:jc w:val="both"/>
        <w:rPr>
          <w:rFonts w:ascii="Times New Roman" w:hAnsi="Times New Roman"/>
          <w:sz w:val="28"/>
          <w:szCs w:val="28"/>
        </w:rPr>
      </w:pPr>
      <w:r w:rsidRPr="00CB0134">
        <w:rPr>
          <w:rFonts w:ascii="Times New Roman" w:hAnsi="Times New Roman"/>
          <w:sz w:val="28"/>
          <w:szCs w:val="28"/>
        </w:rPr>
        <w:t>1) увеличение на сумму 961,0 тыс. руб. на приобретение ГКОУ «</w:t>
      </w:r>
      <w:proofErr w:type="spellStart"/>
      <w:r w:rsidRPr="00CB0134">
        <w:rPr>
          <w:rFonts w:ascii="Times New Roman" w:hAnsi="Times New Roman"/>
          <w:sz w:val="28"/>
          <w:szCs w:val="28"/>
        </w:rPr>
        <w:t>Максатихинская</w:t>
      </w:r>
      <w:proofErr w:type="spellEnd"/>
      <w:r w:rsidRPr="00CB0134">
        <w:rPr>
          <w:rFonts w:ascii="Times New Roman" w:hAnsi="Times New Roman"/>
          <w:sz w:val="28"/>
          <w:szCs w:val="28"/>
        </w:rPr>
        <w:t xml:space="preserve"> школа-интернат» резервного котла системы отопления; </w:t>
      </w:r>
      <w:r w:rsidR="00F0127A" w:rsidRPr="00CB0134">
        <w:rPr>
          <w:rFonts w:ascii="Times New Roman" w:eastAsiaTheme="minorHAnsi" w:hAnsi="Times New Roman"/>
          <w:sz w:val="28"/>
          <w:szCs w:val="28"/>
        </w:rPr>
        <w:t xml:space="preserve">(приложение </w:t>
      </w:r>
      <w:r w:rsidR="00BF7CDD" w:rsidRPr="00CB0134">
        <w:rPr>
          <w:rFonts w:ascii="Times New Roman" w:eastAsiaTheme="minorHAnsi" w:hAnsi="Times New Roman"/>
          <w:sz w:val="28"/>
          <w:szCs w:val="28"/>
        </w:rPr>
        <w:t>4</w:t>
      </w:r>
      <w:r w:rsidR="003420C1" w:rsidRPr="00CB0134">
        <w:rPr>
          <w:rFonts w:ascii="Times New Roman" w:eastAsiaTheme="minorHAnsi" w:hAnsi="Times New Roman"/>
          <w:sz w:val="28"/>
          <w:szCs w:val="28"/>
        </w:rPr>
        <w:t>0</w:t>
      </w:r>
      <w:r w:rsidR="00F0127A" w:rsidRPr="00CB0134">
        <w:rPr>
          <w:rFonts w:ascii="Times New Roman" w:eastAsiaTheme="minorHAnsi" w:hAnsi="Times New Roman"/>
          <w:sz w:val="28"/>
          <w:szCs w:val="28"/>
        </w:rPr>
        <w:t xml:space="preserve"> к пояснительной записке)</w:t>
      </w:r>
      <w:r w:rsidR="00F0127A" w:rsidRPr="00CB0134">
        <w:rPr>
          <w:rFonts w:ascii="Times New Roman" w:hAnsi="Times New Roman"/>
          <w:sz w:val="28"/>
          <w:szCs w:val="28"/>
        </w:rPr>
        <w:t>;</w:t>
      </w:r>
    </w:p>
    <w:p w:rsidR="002D4BB6" w:rsidRPr="00CB0134" w:rsidRDefault="002D4BB6" w:rsidP="00F20A4E">
      <w:pPr>
        <w:pStyle w:val="af8"/>
        <w:tabs>
          <w:tab w:val="left" w:pos="0"/>
        </w:tabs>
        <w:ind w:left="0" w:firstLine="709"/>
        <w:jc w:val="both"/>
        <w:rPr>
          <w:rFonts w:ascii="Times New Roman" w:hAnsi="Times New Roman"/>
          <w:sz w:val="28"/>
          <w:szCs w:val="28"/>
        </w:rPr>
      </w:pPr>
      <w:r w:rsidRPr="00CB0134">
        <w:rPr>
          <w:rFonts w:ascii="Times New Roman" w:hAnsi="Times New Roman" w:cs="Times New Roman"/>
          <w:sz w:val="28"/>
          <w:szCs w:val="28"/>
        </w:rPr>
        <w:t xml:space="preserve">2) </w:t>
      </w:r>
      <w:r w:rsidRPr="00CB0134">
        <w:rPr>
          <w:rFonts w:ascii="Times New Roman" w:hAnsi="Times New Roman"/>
          <w:sz w:val="28"/>
          <w:szCs w:val="28"/>
        </w:rPr>
        <w:t>увеличение на сумму 620,8 тыс. руб. на выполнение работ по капитальному ремонту входной группы в здании клуба-столовой ГКОУ «</w:t>
      </w:r>
      <w:proofErr w:type="spellStart"/>
      <w:r w:rsidRPr="00CB0134">
        <w:rPr>
          <w:rFonts w:ascii="Times New Roman" w:hAnsi="Times New Roman"/>
          <w:sz w:val="28"/>
          <w:szCs w:val="28"/>
        </w:rPr>
        <w:t>Эммаусская</w:t>
      </w:r>
      <w:proofErr w:type="spellEnd"/>
      <w:r w:rsidRPr="00CB0134">
        <w:rPr>
          <w:rFonts w:ascii="Times New Roman" w:hAnsi="Times New Roman"/>
          <w:sz w:val="28"/>
          <w:szCs w:val="28"/>
        </w:rPr>
        <w:t xml:space="preserve"> школа-интернат»</w:t>
      </w:r>
      <w:r w:rsidR="003420C1" w:rsidRPr="00CB0134">
        <w:rPr>
          <w:rFonts w:ascii="Times New Roman" w:hAnsi="Times New Roman"/>
          <w:sz w:val="28"/>
          <w:szCs w:val="28"/>
        </w:rPr>
        <w:t xml:space="preserve"> (</w:t>
      </w:r>
      <w:r w:rsidR="00D1678A">
        <w:rPr>
          <w:rFonts w:ascii="Times New Roman" w:hAnsi="Times New Roman"/>
          <w:sz w:val="28"/>
          <w:szCs w:val="28"/>
        </w:rPr>
        <w:t>п</w:t>
      </w:r>
      <w:r w:rsidR="003420C1" w:rsidRPr="00CB0134">
        <w:rPr>
          <w:rFonts w:ascii="Times New Roman" w:hAnsi="Times New Roman"/>
          <w:color w:val="000000"/>
          <w:sz w:val="28"/>
          <w:szCs w:val="28"/>
        </w:rPr>
        <w:t>риложение 37 к пояснительной записке).</w:t>
      </w:r>
      <w:r w:rsidR="00DF1F38" w:rsidRPr="00CB0134">
        <w:rPr>
          <w:rFonts w:ascii="Times New Roman" w:hAnsi="Times New Roman"/>
          <w:sz w:val="28"/>
          <w:szCs w:val="28"/>
        </w:rPr>
        <w:t>;</w:t>
      </w:r>
    </w:p>
    <w:p w:rsidR="00DF2138" w:rsidRPr="00CB0134" w:rsidRDefault="00DF1F38" w:rsidP="00F20A4E">
      <w:pPr>
        <w:spacing w:after="0"/>
        <w:ind w:firstLine="709"/>
        <w:jc w:val="both"/>
        <w:rPr>
          <w:rFonts w:ascii="Times New Roman" w:hAnsi="Times New Roman"/>
          <w:sz w:val="28"/>
          <w:szCs w:val="28"/>
        </w:rPr>
      </w:pPr>
      <w:r w:rsidRPr="00CB0134">
        <w:rPr>
          <w:rFonts w:ascii="Times New Roman" w:hAnsi="Times New Roman"/>
          <w:sz w:val="28"/>
          <w:szCs w:val="28"/>
        </w:rPr>
        <w:t>3</w:t>
      </w:r>
      <w:r w:rsidR="00DF2138" w:rsidRPr="00CB0134">
        <w:rPr>
          <w:rFonts w:ascii="Times New Roman" w:hAnsi="Times New Roman"/>
          <w:sz w:val="28"/>
          <w:szCs w:val="28"/>
        </w:rPr>
        <w:t xml:space="preserve">) уменьшение на сумму </w:t>
      </w:r>
      <w:r w:rsidR="002D4BB6" w:rsidRPr="00CB0134">
        <w:rPr>
          <w:rFonts w:ascii="Times New Roman" w:hAnsi="Times New Roman"/>
          <w:sz w:val="28"/>
          <w:szCs w:val="28"/>
        </w:rPr>
        <w:t>7 </w:t>
      </w:r>
      <w:r w:rsidR="00B02226" w:rsidRPr="00CB0134">
        <w:rPr>
          <w:rFonts w:ascii="Times New Roman" w:hAnsi="Times New Roman"/>
          <w:sz w:val="28"/>
          <w:szCs w:val="28"/>
        </w:rPr>
        <w:t>9</w:t>
      </w:r>
      <w:r w:rsidR="00F0127A" w:rsidRPr="00CB0134">
        <w:rPr>
          <w:rFonts w:ascii="Times New Roman" w:hAnsi="Times New Roman"/>
          <w:sz w:val="28"/>
          <w:szCs w:val="28"/>
        </w:rPr>
        <w:t xml:space="preserve">05,5 </w:t>
      </w:r>
      <w:proofErr w:type="spellStart"/>
      <w:r w:rsidR="00DF2138" w:rsidRPr="00CB0134">
        <w:rPr>
          <w:rFonts w:ascii="Times New Roman" w:hAnsi="Times New Roman"/>
          <w:sz w:val="28"/>
          <w:szCs w:val="28"/>
        </w:rPr>
        <w:t>тыс.руб</w:t>
      </w:r>
      <w:proofErr w:type="spellEnd"/>
      <w:r w:rsidR="00DF2138" w:rsidRPr="00CB0134">
        <w:rPr>
          <w:rFonts w:ascii="Times New Roman" w:hAnsi="Times New Roman"/>
          <w:sz w:val="28"/>
          <w:szCs w:val="28"/>
        </w:rPr>
        <w:t>. в целях перераспределения на подразд</w:t>
      </w:r>
      <w:r w:rsidR="008F3F67" w:rsidRPr="00CB0134">
        <w:rPr>
          <w:rFonts w:ascii="Times New Roman" w:hAnsi="Times New Roman"/>
          <w:sz w:val="28"/>
          <w:szCs w:val="28"/>
        </w:rPr>
        <w:t>ел 0709:</w:t>
      </w:r>
    </w:p>
    <w:p w:rsidR="00DF2138" w:rsidRPr="00CB0134" w:rsidRDefault="00DF213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на создание условий государственным организациям для организации деятельности по духовно-нравственному, патриотическому воспитанию обучающихся + 4 </w:t>
      </w:r>
      <w:r w:rsidR="00B02226" w:rsidRPr="00CB0134">
        <w:rPr>
          <w:rFonts w:ascii="Times New Roman" w:hAnsi="Times New Roman"/>
          <w:sz w:val="28"/>
          <w:szCs w:val="28"/>
        </w:rPr>
        <w:t>7</w:t>
      </w:r>
      <w:r w:rsidRPr="00CB0134">
        <w:rPr>
          <w:rFonts w:ascii="Times New Roman" w:hAnsi="Times New Roman"/>
          <w:sz w:val="28"/>
          <w:szCs w:val="28"/>
        </w:rPr>
        <w:t xml:space="preserve">76,8 тыс. руб. (субсидии на иные цели ТОИУУ) </w:t>
      </w:r>
      <w:r w:rsidR="00F0127A" w:rsidRPr="00CB0134">
        <w:rPr>
          <w:rFonts w:ascii="Times New Roman" w:eastAsiaTheme="minorHAnsi" w:hAnsi="Times New Roman"/>
          <w:sz w:val="28"/>
          <w:szCs w:val="28"/>
        </w:rPr>
        <w:t xml:space="preserve">(приложение </w:t>
      </w:r>
      <w:r w:rsidR="00BF7CDD" w:rsidRPr="00CB0134">
        <w:rPr>
          <w:rFonts w:ascii="Times New Roman" w:eastAsiaTheme="minorHAnsi" w:hAnsi="Times New Roman"/>
          <w:sz w:val="28"/>
          <w:szCs w:val="28"/>
        </w:rPr>
        <w:t>4</w:t>
      </w:r>
      <w:r w:rsidR="003420C1" w:rsidRPr="00CB0134">
        <w:rPr>
          <w:rFonts w:ascii="Times New Roman" w:eastAsiaTheme="minorHAnsi" w:hAnsi="Times New Roman"/>
          <w:sz w:val="28"/>
          <w:szCs w:val="28"/>
        </w:rPr>
        <w:t>1</w:t>
      </w:r>
      <w:r w:rsidR="00F0127A" w:rsidRPr="00CB0134">
        <w:rPr>
          <w:rFonts w:ascii="Times New Roman" w:eastAsiaTheme="minorHAnsi" w:hAnsi="Times New Roman"/>
          <w:sz w:val="28"/>
          <w:szCs w:val="28"/>
        </w:rPr>
        <w:t xml:space="preserve"> к пояснительной записке)</w:t>
      </w:r>
      <w:r w:rsidR="00F0127A" w:rsidRPr="00CB0134">
        <w:rPr>
          <w:rFonts w:ascii="Times New Roman" w:hAnsi="Times New Roman"/>
          <w:sz w:val="28"/>
          <w:szCs w:val="28"/>
        </w:rPr>
        <w:t>;</w:t>
      </w:r>
    </w:p>
    <w:p w:rsidR="00DF2138" w:rsidRPr="00CB0134" w:rsidRDefault="00DF2138" w:rsidP="00F20A4E">
      <w:pPr>
        <w:spacing w:after="0"/>
        <w:ind w:firstLine="709"/>
        <w:jc w:val="both"/>
        <w:rPr>
          <w:rFonts w:ascii="Times New Roman" w:hAnsi="Times New Roman"/>
          <w:sz w:val="28"/>
          <w:szCs w:val="28"/>
        </w:rPr>
      </w:pPr>
      <w:r w:rsidRPr="00CB0134">
        <w:rPr>
          <w:rFonts w:ascii="Times New Roman" w:hAnsi="Times New Roman"/>
          <w:sz w:val="28"/>
          <w:szCs w:val="28"/>
        </w:rPr>
        <w:t>на предоставление субсидий юридическим лицам, являющимся негосударственными некоммерческими (частными) организациями, при проведении мероприятий по духовно-нравственному воспитанию, приуроченных к новому 2021/22 учебному году) + 1</w:t>
      </w:r>
      <w:r w:rsidR="002F4779" w:rsidRPr="00CB0134">
        <w:rPr>
          <w:rFonts w:ascii="Times New Roman" w:hAnsi="Times New Roman"/>
          <w:sz w:val="28"/>
          <w:szCs w:val="28"/>
        </w:rPr>
        <w:t> 647,0</w:t>
      </w:r>
      <w:r w:rsidR="008F3F67" w:rsidRPr="00CB0134">
        <w:rPr>
          <w:rFonts w:ascii="Times New Roman" w:hAnsi="Times New Roman"/>
          <w:sz w:val="28"/>
          <w:szCs w:val="28"/>
        </w:rPr>
        <w:t> </w:t>
      </w:r>
      <w:r w:rsidRPr="00CB0134">
        <w:rPr>
          <w:rFonts w:ascii="Times New Roman" w:hAnsi="Times New Roman"/>
          <w:sz w:val="28"/>
          <w:szCs w:val="28"/>
        </w:rPr>
        <w:t>тыс.</w:t>
      </w:r>
      <w:r w:rsidR="008F3F67" w:rsidRPr="00CB0134">
        <w:rPr>
          <w:rFonts w:ascii="Times New Roman" w:hAnsi="Times New Roman"/>
          <w:sz w:val="28"/>
          <w:szCs w:val="28"/>
        </w:rPr>
        <w:t> </w:t>
      </w:r>
      <w:r w:rsidRPr="00CB0134">
        <w:rPr>
          <w:rFonts w:ascii="Times New Roman" w:hAnsi="Times New Roman"/>
          <w:sz w:val="28"/>
          <w:szCs w:val="28"/>
        </w:rPr>
        <w:t>руб.</w:t>
      </w:r>
      <w:r w:rsidR="00F0127A" w:rsidRPr="00CB0134">
        <w:rPr>
          <w:rFonts w:ascii="Times New Roman" w:eastAsiaTheme="minorHAnsi" w:hAnsi="Times New Roman"/>
          <w:sz w:val="28"/>
          <w:szCs w:val="28"/>
        </w:rPr>
        <w:t xml:space="preserve"> (приложение </w:t>
      </w:r>
      <w:r w:rsidR="00BF7CDD" w:rsidRPr="00CB0134">
        <w:rPr>
          <w:rFonts w:ascii="Times New Roman" w:eastAsiaTheme="minorHAnsi" w:hAnsi="Times New Roman"/>
          <w:sz w:val="28"/>
          <w:szCs w:val="28"/>
        </w:rPr>
        <w:t>4</w:t>
      </w:r>
      <w:r w:rsidR="003420C1" w:rsidRPr="00CB0134">
        <w:rPr>
          <w:rFonts w:ascii="Times New Roman" w:eastAsiaTheme="minorHAnsi" w:hAnsi="Times New Roman"/>
          <w:sz w:val="28"/>
          <w:szCs w:val="28"/>
        </w:rPr>
        <w:t>2</w:t>
      </w:r>
      <w:r w:rsidR="00F0127A" w:rsidRPr="00CB0134">
        <w:rPr>
          <w:rFonts w:ascii="Times New Roman" w:eastAsiaTheme="minorHAnsi" w:hAnsi="Times New Roman"/>
          <w:sz w:val="28"/>
          <w:szCs w:val="28"/>
        </w:rPr>
        <w:t xml:space="preserve"> к пояснительной записке)</w:t>
      </w:r>
      <w:r w:rsidR="00F0127A" w:rsidRPr="00CB0134">
        <w:rPr>
          <w:rFonts w:ascii="Times New Roman" w:hAnsi="Times New Roman"/>
          <w:sz w:val="28"/>
          <w:szCs w:val="28"/>
        </w:rPr>
        <w:t>;</w:t>
      </w:r>
    </w:p>
    <w:p w:rsidR="00F0127A" w:rsidRPr="00CB0134" w:rsidRDefault="00F0127A" w:rsidP="00F20A4E">
      <w:pPr>
        <w:spacing w:after="0"/>
        <w:ind w:firstLine="709"/>
        <w:jc w:val="both"/>
        <w:rPr>
          <w:rFonts w:ascii="Times New Roman" w:hAnsi="Times New Roman"/>
          <w:sz w:val="28"/>
          <w:szCs w:val="28"/>
        </w:rPr>
      </w:pPr>
      <w:r w:rsidRPr="00CB0134">
        <w:rPr>
          <w:rFonts w:ascii="Times New Roman" w:hAnsi="Times New Roman"/>
          <w:sz w:val="28"/>
          <w:szCs w:val="28"/>
        </w:rPr>
        <w:lastRenderedPageBreak/>
        <w:t>на предоставление субсидий местным бюджетам на укрепление материально-технической базы муниципальных дошкольных образовательных организаций + 1 481,7 тыс. руб.</w:t>
      </w:r>
      <w:r w:rsidRPr="00CB0134">
        <w:rPr>
          <w:rFonts w:ascii="Times New Roman" w:eastAsiaTheme="minorHAnsi" w:hAnsi="Times New Roman"/>
          <w:sz w:val="28"/>
          <w:szCs w:val="28"/>
        </w:rPr>
        <w:t xml:space="preserve"> (приложение </w:t>
      </w:r>
      <w:r w:rsidR="003420C1" w:rsidRPr="00CB0134">
        <w:rPr>
          <w:rFonts w:ascii="Times New Roman" w:eastAsiaTheme="minorHAnsi" w:hAnsi="Times New Roman"/>
          <w:sz w:val="28"/>
          <w:szCs w:val="28"/>
        </w:rPr>
        <w:t>35</w:t>
      </w:r>
      <w:r w:rsidRPr="00CB0134">
        <w:rPr>
          <w:rFonts w:ascii="Times New Roman" w:eastAsiaTheme="minorHAnsi" w:hAnsi="Times New Roman"/>
          <w:sz w:val="28"/>
          <w:szCs w:val="28"/>
        </w:rPr>
        <w:t xml:space="preserve"> к пояснительной записке).</w:t>
      </w:r>
    </w:p>
    <w:p w:rsidR="00DF2138" w:rsidRPr="00CB0134" w:rsidRDefault="00DF2138"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8262A" w:rsidRPr="00CB0134" w:rsidRDefault="00DF213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ППП 075 РП 0702 КЦСР 5450110020 КВР 200 – </w:t>
      </w:r>
      <w:r w:rsidR="00F0127A" w:rsidRPr="00CB0134">
        <w:rPr>
          <w:rFonts w:ascii="Times New Roman" w:hAnsi="Times New Roman"/>
          <w:sz w:val="28"/>
          <w:szCs w:val="28"/>
        </w:rPr>
        <w:t>6</w:t>
      </w:r>
      <w:r w:rsidR="00DF1F38" w:rsidRPr="00CB0134">
        <w:rPr>
          <w:rFonts w:ascii="Times New Roman" w:hAnsi="Times New Roman"/>
          <w:sz w:val="28"/>
          <w:szCs w:val="28"/>
        </w:rPr>
        <w:t> </w:t>
      </w:r>
      <w:r w:rsidR="007C3F57" w:rsidRPr="00CB0134">
        <w:rPr>
          <w:rFonts w:ascii="Times New Roman" w:hAnsi="Times New Roman"/>
          <w:sz w:val="28"/>
          <w:szCs w:val="28"/>
        </w:rPr>
        <w:t>3</w:t>
      </w:r>
      <w:r w:rsidR="00DF1F38" w:rsidRPr="00CB0134">
        <w:rPr>
          <w:rFonts w:ascii="Times New Roman" w:hAnsi="Times New Roman"/>
          <w:sz w:val="28"/>
          <w:szCs w:val="28"/>
        </w:rPr>
        <w:t>23,7</w:t>
      </w:r>
      <w:r w:rsidR="00F0127A" w:rsidRPr="00CB0134">
        <w:rPr>
          <w:rFonts w:ascii="Times New Roman" w:hAnsi="Times New Roman"/>
          <w:sz w:val="28"/>
          <w:szCs w:val="28"/>
        </w:rPr>
        <w:t xml:space="preserve"> </w:t>
      </w:r>
      <w:r w:rsidRPr="00CB0134">
        <w:rPr>
          <w:rFonts w:ascii="Times New Roman" w:hAnsi="Times New Roman"/>
          <w:sz w:val="28"/>
          <w:szCs w:val="28"/>
        </w:rPr>
        <w:t>тыс. руб.  Внести соответствующие изменения в приложения 11, 12, 13, 14, 15, 32 к закону.</w:t>
      </w:r>
    </w:p>
    <w:p w:rsidR="002D4BB6" w:rsidRPr="00CB0134" w:rsidRDefault="002D4BB6" w:rsidP="00F20A4E">
      <w:pPr>
        <w:spacing w:after="0"/>
        <w:ind w:firstLine="709"/>
        <w:jc w:val="both"/>
        <w:rPr>
          <w:rFonts w:ascii="Times New Roman" w:hAnsi="Times New Roman"/>
          <w:sz w:val="28"/>
          <w:szCs w:val="28"/>
        </w:rPr>
      </w:pPr>
    </w:p>
    <w:p w:rsidR="00AC4876" w:rsidRPr="00CB0134" w:rsidRDefault="00DF1F38" w:rsidP="00F20A4E">
      <w:pPr>
        <w:spacing w:after="0"/>
        <w:ind w:left="-142" w:firstLine="709"/>
        <w:jc w:val="both"/>
        <w:rPr>
          <w:rFonts w:ascii="Times New Roman" w:hAnsi="Times New Roman"/>
          <w:sz w:val="28"/>
          <w:szCs w:val="28"/>
        </w:rPr>
      </w:pPr>
      <w:r w:rsidRPr="00CB0134">
        <w:rPr>
          <w:rFonts w:ascii="Times New Roman" w:hAnsi="Times New Roman"/>
          <w:sz w:val="28"/>
          <w:szCs w:val="28"/>
        </w:rPr>
        <w:t>9</w:t>
      </w:r>
      <w:r w:rsidR="00AC4876" w:rsidRPr="00CB0134">
        <w:rPr>
          <w:rFonts w:ascii="Times New Roman" w:hAnsi="Times New Roman"/>
          <w:sz w:val="28"/>
          <w:szCs w:val="28"/>
        </w:rPr>
        <w:t xml:space="preserve">.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w:t>
      </w:r>
      <w:r w:rsidR="00AC4876" w:rsidRPr="00CB0134">
        <w:rPr>
          <w:rFonts w:ascii="Times New Roman" w:hAnsi="Times New Roman"/>
          <w:sz w:val="28"/>
          <w:szCs w:val="28"/>
        </w:rPr>
        <w:br/>
        <w:t>на 2021 год предусмотренные на укрепление и развитие материально-технической базы государственных казенных организаций для детей-сирот и детей, оставшихся без попечения родителей для ГКУ «</w:t>
      </w:r>
      <w:proofErr w:type="spellStart"/>
      <w:r w:rsidR="00AC4876" w:rsidRPr="00CB0134">
        <w:rPr>
          <w:rFonts w:ascii="Times New Roman" w:hAnsi="Times New Roman"/>
          <w:sz w:val="28"/>
          <w:szCs w:val="28"/>
        </w:rPr>
        <w:t>Чистореченский</w:t>
      </w:r>
      <w:proofErr w:type="spellEnd"/>
      <w:r w:rsidR="00AC4876" w:rsidRPr="00CB0134">
        <w:rPr>
          <w:rFonts w:ascii="Times New Roman" w:hAnsi="Times New Roman"/>
          <w:sz w:val="28"/>
          <w:szCs w:val="28"/>
        </w:rPr>
        <w:t xml:space="preserve"> детский дом» на </w:t>
      </w:r>
      <w:r w:rsidRPr="00CB0134">
        <w:rPr>
          <w:rFonts w:ascii="Times New Roman" w:hAnsi="Times New Roman"/>
          <w:sz w:val="28"/>
          <w:szCs w:val="28"/>
        </w:rPr>
        <w:t xml:space="preserve">разработку ПСД по </w:t>
      </w:r>
      <w:r w:rsidR="00AC4876" w:rsidRPr="00CB0134">
        <w:rPr>
          <w:rFonts w:ascii="Times New Roman" w:hAnsi="Times New Roman"/>
          <w:sz w:val="28"/>
          <w:szCs w:val="28"/>
        </w:rPr>
        <w:t>монтаж</w:t>
      </w:r>
      <w:r w:rsidRPr="00CB0134">
        <w:rPr>
          <w:rFonts w:ascii="Times New Roman" w:hAnsi="Times New Roman"/>
          <w:sz w:val="28"/>
          <w:szCs w:val="28"/>
        </w:rPr>
        <w:t>у</w:t>
      </w:r>
      <w:r w:rsidR="00AC4876" w:rsidRPr="00CB0134">
        <w:rPr>
          <w:rFonts w:ascii="Times New Roman" w:hAnsi="Times New Roman"/>
          <w:sz w:val="28"/>
          <w:szCs w:val="28"/>
        </w:rPr>
        <w:t xml:space="preserve"> автоматической пожарной сигнализации и видеонаблюдения</w:t>
      </w:r>
      <w:r w:rsidR="003420C1" w:rsidRPr="00CB0134">
        <w:rPr>
          <w:rFonts w:ascii="Times New Roman" w:hAnsi="Times New Roman"/>
          <w:sz w:val="28"/>
          <w:szCs w:val="28"/>
        </w:rPr>
        <w:t xml:space="preserve"> (</w:t>
      </w:r>
      <w:r w:rsidR="00D1678A">
        <w:rPr>
          <w:rFonts w:ascii="Times New Roman" w:hAnsi="Times New Roman"/>
          <w:sz w:val="28"/>
          <w:szCs w:val="28"/>
        </w:rPr>
        <w:t>п</w:t>
      </w:r>
      <w:r w:rsidR="003420C1" w:rsidRPr="00CB0134">
        <w:rPr>
          <w:rFonts w:ascii="Times New Roman" w:hAnsi="Times New Roman"/>
          <w:color w:val="000000"/>
          <w:sz w:val="28"/>
          <w:szCs w:val="28"/>
        </w:rPr>
        <w:t>риложение 40 к пояснительной записке).</w:t>
      </w:r>
    </w:p>
    <w:p w:rsidR="008F3F67" w:rsidRPr="00CB0134" w:rsidRDefault="008F3F67" w:rsidP="00F20A4E">
      <w:pPr>
        <w:spacing w:after="0"/>
        <w:ind w:left="-142"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8F3F67" w:rsidRPr="00CB0134" w:rsidRDefault="008F3F67" w:rsidP="00F20A4E">
      <w:pPr>
        <w:spacing w:after="0"/>
        <w:ind w:left="-142" w:firstLine="709"/>
        <w:jc w:val="both"/>
        <w:rPr>
          <w:rFonts w:ascii="Times New Roman" w:hAnsi="Times New Roman"/>
          <w:sz w:val="28"/>
          <w:szCs w:val="28"/>
        </w:rPr>
      </w:pPr>
      <w:r w:rsidRPr="00CB0134">
        <w:rPr>
          <w:rFonts w:ascii="Times New Roman" w:hAnsi="Times New Roman"/>
          <w:sz w:val="28"/>
          <w:szCs w:val="28"/>
        </w:rPr>
        <w:t>5450110050 «Укрепление и развитие материально-технической базы государственных казенных организаций для детей-сирот и детей, оставшихся без попечения родителей».</w:t>
      </w:r>
    </w:p>
    <w:p w:rsidR="00AC4876" w:rsidRPr="00CB0134" w:rsidRDefault="00AC4876" w:rsidP="00F20A4E">
      <w:pPr>
        <w:spacing w:after="0"/>
        <w:ind w:left="-142"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C4876" w:rsidRPr="00CB0134" w:rsidRDefault="00AC4876" w:rsidP="00F20A4E">
      <w:pPr>
        <w:spacing w:after="0"/>
        <w:ind w:left="-142" w:firstLine="709"/>
        <w:jc w:val="both"/>
        <w:rPr>
          <w:rFonts w:ascii="Times New Roman" w:hAnsi="Times New Roman"/>
          <w:sz w:val="28"/>
          <w:szCs w:val="28"/>
        </w:rPr>
      </w:pPr>
      <w:r w:rsidRPr="00CB0134">
        <w:rPr>
          <w:rFonts w:ascii="Times New Roman" w:hAnsi="Times New Roman"/>
          <w:sz w:val="28"/>
          <w:szCs w:val="28"/>
        </w:rPr>
        <w:t>ППП 075 РП 0702 КЦСР 5450110050 КВР 200 + 164,0 тыс. руб.</w:t>
      </w:r>
    </w:p>
    <w:p w:rsidR="0067496F" w:rsidRPr="00CB0134" w:rsidRDefault="00AC4876" w:rsidP="00F20A4E">
      <w:pPr>
        <w:spacing w:after="0"/>
        <w:ind w:left="-142"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C36A44" w:rsidRPr="00CB0134" w:rsidRDefault="00DF1F38" w:rsidP="00F20A4E">
      <w:pPr>
        <w:spacing w:after="0"/>
        <w:ind w:firstLine="709"/>
        <w:jc w:val="both"/>
        <w:rPr>
          <w:rFonts w:ascii="Times New Roman" w:hAnsi="Times New Roman"/>
          <w:i/>
          <w:sz w:val="28"/>
          <w:szCs w:val="28"/>
        </w:rPr>
      </w:pPr>
      <w:r w:rsidRPr="00CB0134">
        <w:rPr>
          <w:rFonts w:ascii="Times New Roman" w:hAnsi="Times New Roman"/>
          <w:sz w:val="28"/>
          <w:szCs w:val="28"/>
        </w:rPr>
        <w:t>10</w:t>
      </w:r>
      <w:r w:rsidR="00976B84" w:rsidRPr="00CB0134">
        <w:rPr>
          <w:rFonts w:ascii="Times New Roman" w:hAnsi="Times New Roman"/>
          <w:sz w:val="28"/>
          <w:szCs w:val="28"/>
        </w:rPr>
        <w:t xml:space="preserve">.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00F25670" w:rsidRPr="00CB0134">
        <w:rPr>
          <w:rFonts w:ascii="Times New Roman" w:hAnsi="Times New Roman"/>
          <w:sz w:val="28"/>
          <w:szCs w:val="28"/>
        </w:rPr>
        <w:br/>
      </w:r>
      <w:r w:rsidR="00C36A44" w:rsidRPr="00CB0134">
        <w:rPr>
          <w:rFonts w:ascii="Times New Roman" w:hAnsi="Times New Roman"/>
          <w:sz w:val="28"/>
          <w:szCs w:val="28"/>
        </w:rPr>
        <w:t>на 2019 - 2024 годы» на 2021 год предусмотренные на предоставление местным бюджетам субсидий на укреплении материально-технической базы муниципальных общеобразовательных организаций»</w:t>
      </w:r>
      <w:r w:rsidR="003420C1" w:rsidRPr="00CB0134">
        <w:rPr>
          <w:rFonts w:ascii="Times New Roman" w:hAnsi="Times New Roman"/>
          <w:sz w:val="28"/>
          <w:szCs w:val="28"/>
        </w:rPr>
        <w:t xml:space="preserve"> (</w:t>
      </w:r>
      <w:r w:rsidR="00D1678A">
        <w:rPr>
          <w:rFonts w:ascii="Times New Roman" w:hAnsi="Times New Roman"/>
          <w:color w:val="000000"/>
          <w:sz w:val="28"/>
          <w:szCs w:val="28"/>
        </w:rPr>
        <w:t>п</w:t>
      </w:r>
      <w:r w:rsidR="003420C1" w:rsidRPr="00CB0134">
        <w:rPr>
          <w:rFonts w:ascii="Times New Roman" w:hAnsi="Times New Roman"/>
          <w:color w:val="000000"/>
          <w:sz w:val="28"/>
          <w:szCs w:val="28"/>
        </w:rPr>
        <w:t>риложение 38 к пояснительной записке).</w:t>
      </w:r>
    </w:p>
    <w:p w:rsidR="00C36A44" w:rsidRPr="00CB0134" w:rsidRDefault="00F25670" w:rsidP="00F20A4E">
      <w:pPr>
        <w:pStyle w:val="af8"/>
        <w:ind w:left="0" w:firstLine="709"/>
        <w:jc w:val="both"/>
        <w:rPr>
          <w:rFonts w:ascii="Times New Roman" w:hAnsi="Times New Roman"/>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pStyle w:val="af8"/>
        <w:ind w:left="0" w:firstLine="709"/>
        <w:jc w:val="both"/>
        <w:rPr>
          <w:rFonts w:ascii="Times New Roman" w:hAnsi="Times New Roman"/>
          <w:sz w:val="28"/>
          <w:szCs w:val="28"/>
        </w:rPr>
      </w:pPr>
      <w:r w:rsidRPr="00CB0134">
        <w:rPr>
          <w:rFonts w:ascii="Times New Roman" w:hAnsi="Times New Roman"/>
          <w:sz w:val="28"/>
          <w:szCs w:val="28"/>
        </w:rPr>
        <w:t>ППП 075 РП 0702 КЦСР 5450110440 КВР 500 + 2 235,4 тыс. руб.</w:t>
      </w:r>
    </w:p>
    <w:p w:rsidR="00C36A44" w:rsidRPr="00CB0134" w:rsidRDefault="00C36A44" w:rsidP="00F20A4E">
      <w:pPr>
        <w:pStyle w:val="af8"/>
        <w:tabs>
          <w:tab w:val="left" w:pos="0"/>
        </w:tabs>
        <w:ind w:left="0" w:firstLine="709"/>
        <w:jc w:val="both"/>
        <w:rPr>
          <w:rFonts w:ascii="Times New Roman" w:hAnsi="Times New Roman" w:cs="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cs="Times New Roman"/>
          <w:sz w:val="27"/>
          <w:szCs w:val="27"/>
        </w:rPr>
        <w:t>11,</w:t>
      </w:r>
      <w:r w:rsidR="00F25670" w:rsidRPr="00CB0134">
        <w:rPr>
          <w:rFonts w:ascii="Times New Roman" w:hAnsi="Times New Roman" w:cs="Times New Roman"/>
          <w:sz w:val="27"/>
          <w:szCs w:val="27"/>
        </w:rPr>
        <w:t xml:space="preserve"> </w:t>
      </w:r>
      <w:r w:rsidRPr="00CB0134">
        <w:rPr>
          <w:rFonts w:ascii="Times New Roman" w:hAnsi="Times New Roman" w:cs="Times New Roman"/>
          <w:sz w:val="27"/>
          <w:szCs w:val="27"/>
        </w:rPr>
        <w:t>12,</w:t>
      </w:r>
      <w:r w:rsidR="00F25670" w:rsidRPr="00CB0134">
        <w:rPr>
          <w:rFonts w:ascii="Times New Roman" w:hAnsi="Times New Roman" w:cs="Times New Roman"/>
          <w:sz w:val="27"/>
          <w:szCs w:val="27"/>
        </w:rPr>
        <w:t xml:space="preserve"> </w:t>
      </w:r>
      <w:r w:rsidRPr="00CB0134">
        <w:rPr>
          <w:rFonts w:ascii="Times New Roman" w:hAnsi="Times New Roman" w:cs="Times New Roman"/>
          <w:sz w:val="27"/>
          <w:szCs w:val="27"/>
        </w:rPr>
        <w:t>13,</w:t>
      </w:r>
      <w:r w:rsidR="00F25670" w:rsidRPr="00CB0134">
        <w:rPr>
          <w:rFonts w:ascii="Times New Roman" w:hAnsi="Times New Roman" w:cs="Times New Roman"/>
          <w:sz w:val="27"/>
          <w:szCs w:val="27"/>
        </w:rPr>
        <w:t xml:space="preserve"> </w:t>
      </w:r>
      <w:r w:rsidRPr="00CB0134">
        <w:rPr>
          <w:rFonts w:ascii="Times New Roman" w:hAnsi="Times New Roman" w:cs="Times New Roman"/>
          <w:sz w:val="27"/>
          <w:szCs w:val="27"/>
        </w:rPr>
        <w:t>14,</w:t>
      </w:r>
      <w:r w:rsidR="00F25670" w:rsidRPr="00CB0134">
        <w:rPr>
          <w:rFonts w:ascii="Times New Roman" w:hAnsi="Times New Roman" w:cs="Times New Roman"/>
          <w:sz w:val="27"/>
          <w:szCs w:val="27"/>
        </w:rPr>
        <w:t xml:space="preserve"> </w:t>
      </w:r>
      <w:r w:rsidRPr="00CB0134">
        <w:rPr>
          <w:rFonts w:ascii="Times New Roman" w:hAnsi="Times New Roman" w:cs="Times New Roman"/>
          <w:sz w:val="27"/>
          <w:szCs w:val="27"/>
        </w:rPr>
        <w:t>15,</w:t>
      </w:r>
      <w:r w:rsidR="00F25670" w:rsidRPr="00CB0134">
        <w:rPr>
          <w:rFonts w:ascii="Times New Roman" w:hAnsi="Times New Roman" w:cs="Times New Roman"/>
          <w:sz w:val="27"/>
          <w:szCs w:val="27"/>
        </w:rPr>
        <w:t xml:space="preserve"> 18, 19, </w:t>
      </w:r>
      <w:r w:rsidRPr="00CB0134">
        <w:rPr>
          <w:rFonts w:ascii="Times New Roman" w:hAnsi="Times New Roman" w:cs="Times New Roman"/>
          <w:sz w:val="27"/>
          <w:szCs w:val="27"/>
        </w:rPr>
        <w:t>20,</w:t>
      </w:r>
      <w:r w:rsidR="00F25670" w:rsidRPr="00CB0134">
        <w:rPr>
          <w:rFonts w:ascii="Times New Roman" w:hAnsi="Times New Roman" w:cs="Times New Roman"/>
          <w:sz w:val="27"/>
          <w:szCs w:val="27"/>
        </w:rPr>
        <w:t xml:space="preserve"> </w:t>
      </w:r>
      <w:r w:rsidRPr="00CB0134">
        <w:rPr>
          <w:rFonts w:ascii="Times New Roman" w:hAnsi="Times New Roman" w:cs="Times New Roman"/>
          <w:sz w:val="27"/>
          <w:szCs w:val="27"/>
        </w:rPr>
        <w:t xml:space="preserve">32 </w:t>
      </w:r>
      <w:r w:rsidRPr="00CB0134">
        <w:rPr>
          <w:rFonts w:ascii="Times New Roman" w:hAnsi="Times New Roman" w:cs="Times New Roman"/>
          <w:sz w:val="28"/>
          <w:szCs w:val="28"/>
        </w:rPr>
        <w:t>к закону.</w:t>
      </w:r>
    </w:p>
    <w:p w:rsidR="00C36A44" w:rsidRPr="00CB0134" w:rsidRDefault="00F25670" w:rsidP="00F20A4E">
      <w:pPr>
        <w:pStyle w:val="af8"/>
        <w:tabs>
          <w:tab w:val="left" w:pos="0"/>
        </w:tabs>
        <w:ind w:left="0" w:firstLine="709"/>
        <w:jc w:val="both"/>
        <w:rPr>
          <w:rFonts w:ascii="Times New Roman" w:hAnsi="Times New Roman"/>
          <w:i/>
          <w:sz w:val="28"/>
          <w:szCs w:val="28"/>
        </w:rPr>
      </w:pPr>
      <w:r w:rsidRPr="00CB0134">
        <w:rPr>
          <w:rFonts w:ascii="Times New Roman" w:hAnsi="Times New Roman" w:cs="Times New Roman"/>
          <w:sz w:val="28"/>
          <w:szCs w:val="28"/>
        </w:rPr>
        <w:t>1</w:t>
      </w:r>
      <w:r w:rsidR="00DF1F38" w:rsidRPr="00CB0134">
        <w:rPr>
          <w:rFonts w:ascii="Times New Roman" w:hAnsi="Times New Roman" w:cs="Times New Roman"/>
          <w:sz w:val="28"/>
          <w:szCs w:val="28"/>
        </w:rPr>
        <w:t>1</w:t>
      </w:r>
      <w:r w:rsidRPr="00CB0134">
        <w:rPr>
          <w:rFonts w:ascii="Times New Roman" w:hAnsi="Times New Roman" w:cs="Times New Roman"/>
          <w:sz w:val="28"/>
          <w:szCs w:val="28"/>
        </w:rPr>
        <w:t xml:space="preserve">. </w:t>
      </w:r>
      <w:r w:rsidR="00C36A44" w:rsidRPr="00CB0134">
        <w:rPr>
          <w:rFonts w:ascii="Times New Roman" w:hAnsi="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предоставление субсидий местным </w:t>
      </w:r>
      <w:r w:rsidR="00C36A44" w:rsidRPr="00CB0134">
        <w:rPr>
          <w:rFonts w:ascii="Times New Roman" w:hAnsi="Times New Roman"/>
          <w:sz w:val="28"/>
          <w:szCs w:val="28"/>
        </w:rPr>
        <w:lastRenderedPageBreak/>
        <w:t>бюджетам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(перераспределение средств на оплату контракта 2020 года на</w:t>
      </w:r>
      <w:r w:rsidR="00C36A44" w:rsidRPr="00CB0134">
        <w:rPr>
          <w:rFonts w:ascii="Times New Roman" w:eastAsia="Times New Roman" w:hAnsi="Times New Roman"/>
          <w:sz w:val="28"/>
          <w:szCs w:val="28"/>
          <w:lang w:eastAsia="ru-RU"/>
        </w:rPr>
        <w:t xml:space="preserve"> обновление компьютерного и интерактивного оборудования для 69 образовательных организаций Тверской области (62 школы и 7 СПО)</w:t>
      </w:r>
      <w:r w:rsidR="003420C1" w:rsidRPr="00CB0134">
        <w:rPr>
          <w:rFonts w:ascii="Times New Roman" w:hAnsi="Times New Roman"/>
          <w:sz w:val="28"/>
          <w:szCs w:val="28"/>
        </w:rPr>
        <w:t xml:space="preserve"> (</w:t>
      </w:r>
      <w:r w:rsidR="00D1678A">
        <w:rPr>
          <w:rFonts w:ascii="Times New Roman" w:hAnsi="Times New Roman"/>
          <w:sz w:val="28"/>
          <w:szCs w:val="28"/>
        </w:rPr>
        <w:t>п</w:t>
      </w:r>
      <w:r w:rsidR="003420C1" w:rsidRPr="00CB0134">
        <w:rPr>
          <w:rFonts w:ascii="Times New Roman" w:hAnsi="Times New Roman"/>
          <w:color w:val="000000"/>
          <w:sz w:val="28"/>
          <w:szCs w:val="28"/>
        </w:rPr>
        <w:t>риложение 36 к пояснительной записке).</w:t>
      </w:r>
    </w:p>
    <w:p w:rsidR="00C36A44" w:rsidRPr="00CB0134" w:rsidRDefault="001F521F" w:rsidP="00F20A4E">
      <w:pPr>
        <w:pStyle w:val="af8"/>
        <w:ind w:left="0" w:firstLine="709"/>
        <w:jc w:val="both"/>
        <w:rPr>
          <w:rFonts w:ascii="Times New Roman" w:hAnsi="Times New Roman"/>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pStyle w:val="af8"/>
        <w:ind w:left="0" w:firstLine="709"/>
        <w:jc w:val="both"/>
        <w:rPr>
          <w:rFonts w:ascii="Times New Roman" w:hAnsi="Times New Roman"/>
          <w:sz w:val="28"/>
          <w:szCs w:val="28"/>
        </w:rPr>
      </w:pPr>
      <w:r w:rsidRPr="00CB0134">
        <w:rPr>
          <w:rFonts w:ascii="Times New Roman" w:hAnsi="Times New Roman"/>
          <w:sz w:val="28"/>
          <w:szCs w:val="28"/>
        </w:rPr>
        <w:t>ППП 075 РП 0702 КЦСР 546Е110390 КВР 500 – 2 400,0 тыс. руб.</w:t>
      </w:r>
    </w:p>
    <w:p w:rsidR="00C36A44" w:rsidRPr="00CB0134" w:rsidRDefault="00C36A44" w:rsidP="00F20A4E">
      <w:pPr>
        <w:pStyle w:val="af8"/>
        <w:tabs>
          <w:tab w:val="left" w:pos="0"/>
        </w:tabs>
        <w:ind w:left="0" w:firstLine="709"/>
        <w:jc w:val="both"/>
        <w:rPr>
          <w:rFonts w:ascii="Times New Roman" w:hAnsi="Times New Roman" w:cs="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cs="Times New Roman"/>
          <w:sz w:val="27"/>
          <w:szCs w:val="27"/>
        </w:rPr>
        <w:t>11,</w:t>
      </w:r>
      <w:r w:rsidR="001F521F" w:rsidRPr="00CB0134">
        <w:rPr>
          <w:rFonts w:ascii="Times New Roman" w:hAnsi="Times New Roman" w:cs="Times New Roman"/>
          <w:sz w:val="27"/>
          <w:szCs w:val="27"/>
        </w:rPr>
        <w:t xml:space="preserve"> </w:t>
      </w:r>
      <w:r w:rsidRPr="00CB0134">
        <w:rPr>
          <w:rFonts w:ascii="Times New Roman" w:hAnsi="Times New Roman" w:cs="Times New Roman"/>
          <w:sz w:val="27"/>
          <w:szCs w:val="27"/>
        </w:rPr>
        <w:t>12,</w:t>
      </w:r>
      <w:r w:rsidR="001F521F" w:rsidRPr="00CB0134">
        <w:rPr>
          <w:rFonts w:ascii="Times New Roman" w:hAnsi="Times New Roman" w:cs="Times New Roman"/>
          <w:sz w:val="27"/>
          <w:szCs w:val="27"/>
        </w:rPr>
        <w:t xml:space="preserve"> </w:t>
      </w:r>
      <w:r w:rsidRPr="00CB0134">
        <w:rPr>
          <w:rFonts w:ascii="Times New Roman" w:hAnsi="Times New Roman" w:cs="Times New Roman"/>
          <w:sz w:val="27"/>
          <w:szCs w:val="27"/>
        </w:rPr>
        <w:t>13,</w:t>
      </w:r>
      <w:r w:rsidR="001F521F" w:rsidRPr="00CB0134">
        <w:rPr>
          <w:rFonts w:ascii="Times New Roman" w:hAnsi="Times New Roman" w:cs="Times New Roman"/>
          <w:sz w:val="27"/>
          <w:szCs w:val="27"/>
        </w:rPr>
        <w:t xml:space="preserve"> </w:t>
      </w:r>
      <w:r w:rsidRPr="00CB0134">
        <w:rPr>
          <w:rFonts w:ascii="Times New Roman" w:hAnsi="Times New Roman" w:cs="Times New Roman"/>
          <w:sz w:val="27"/>
          <w:szCs w:val="27"/>
        </w:rPr>
        <w:t>14,</w:t>
      </w:r>
      <w:r w:rsidR="001F521F" w:rsidRPr="00CB0134">
        <w:rPr>
          <w:rFonts w:ascii="Times New Roman" w:hAnsi="Times New Roman" w:cs="Times New Roman"/>
          <w:sz w:val="27"/>
          <w:szCs w:val="27"/>
        </w:rPr>
        <w:t xml:space="preserve"> </w:t>
      </w:r>
      <w:r w:rsidRPr="00CB0134">
        <w:rPr>
          <w:rFonts w:ascii="Times New Roman" w:hAnsi="Times New Roman" w:cs="Times New Roman"/>
          <w:sz w:val="27"/>
          <w:szCs w:val="27"/>
        </w:rPr>
        <w:t>15,</w:t>
      </w:r>
      <w:r w:rsidR="001F521F" w:rsidRPr="00CB0134">
        <w:rPr>
          <w:rFonts w:ascii="Times New Roman" w:hAnsi="Times New Roman" w:cs="Times New Roman"/>
          <w:sz w:val="27"/>
          <w:szCs w:val="27"/>
        </w:rPr>
        <w:t xml:space="preserve"> 18, 19, </w:t>
      </w:r>
      <w:r w:rsidRPr="00CB0134">
        <w:rPr>
          <w:rFonts w:ascii="Times New Roman" w:hAnsi="Times New Roman" w:cs="Times New Roman"/>
          <w:sz w:val="27"/>
          <w:szCs w:val="27"/>
        </w:rPr>
        <w:t>20,</w:t>
      </w:r>
      <w:r w:rsidR="001F521F" w:rsidRPr="00CB0134">
        <w:rPr>
          <w:rFonts w:ascii="Times New Roman" w:hAnsi="Times New Roman" w:cs="Times New Roman"/>
          <w:sz w:val="27"/>
          <w:szCs w:val="27"/>
        </w:rPr>
        <w:t xml:space="preserve"> </w:t>
      </w:r>
      <w:r w:rsidRPr="00CB0134">
        <w:rPr>
          <w:rFonts w:ascii="Times New Roman" w:hAnsi="Times New Roman" w:cs="Times New Roman"/>
          <w:sz w:val="27"/>
          <w:szCs w:val="27"/>
        </w:rPr>
        <w:t xml:space="preserve">32 </w:t>
      </w:r>
      <w:r w:rsidRPr="00CB0134">
        <w:rPr>
          <w:rFonts w:ascii="Times New Roman" w:hAnsi="Times New Roman" w:cs="Times New Roman"/>
          <w:sz w:val="28"/>
          <w:szCs w:val="28"/>
        </w:rPr>
        <w:t>к закону.</w:t>
      </w:r>
    </w:p>
    <w:p w:rsidR="0009406E" w:rsidRPr="00CB0134" w:rsidRDefault="008F3F67" w:rsidP="00F20A4E">
      <w:pPr>
        <w:spacing w:after="0"/>
        <w:ind w:left="-142" w:firstLine="709"/>
        <w:jc w:val="both"/>
        <w:rPr>
          <w:rFonts w:ascii="Times New Roman" w:hAnsi="Times New Roman"/>
          <w:b/>
          <w:sz w:val="28"/>
          <w:szCs w:val="28"/>
        </w:rPr>
      </w:pPr>
      <w:r w:rsidRPr="00CB0134">
        <w:rPr>
          <w:rFonts w:ascii="Times New Roman" w:hAnsi="Times New Roman"/>
          <w:sz w:val="28"/>
          <w:szCs w:val="28"/>
        </w:rPr>
        <w:t>1</w:t>
      </w:r>
      <w:r w:rsidR="00DF1F38" w:rsidRPr="00CB0134">
        <w:rPr>
          <w:rFonts w:ascii="Times New Roman" w:hAnsi="Times New Roman"/>
          <w:sz w:val="28"/>
          <w:szCs w:val="28"/>
        </w:rPr>
        <w:t>2</w:t>
      </w:r>
      <w:r w:rsidRPr="00CB0134">
        <w:rPr>
          <w:rFonts w:ascii="Times New Roman" w:hAnsi="Times New Roman"/>
          <w:sz w:val="28"/>
          <w:szCs w:val="28"/>
        </w:rPr>
        <w:t xml:space="preserve">. </w:t>
      </w:r>
      <w:r w:rsidR="0009406E" w:rsidRPr="00CB0134">
        <w:rPr>
          <w:rFonts w:ascii="Times New Roman" w:hAnsi="Times New Roman"/>
          <w:sz w:val="28"/>
          <w:szCs w:val="28"/>
        </w:rPr>
        <w:t>Предлагается увеличить бюджетные ассигнования, предусмотренные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2021 - 2026 годы на 2021 год на новое мероприятие государственной программы «Субсидии местным бюджетам на реализацию проектов комплексного развития сельских территорий (современный облик сельских территорий), в том числе за счет средств резервного фонда Правительства Российской Федерации» в сумме 6 132,9 тыс. руб., в том числе за счет средств: федерального бюджета в сумме 5 948,9 тыс. руб., областного бюджета в сумме 184,0 тыс. руб. в соответствии с Соглашением о предоставлении субсидии из федерального бюджета бюджету субъекта Российской Федерации от 05.08.2021 № 082-09-2021-392, заключенным между Минсельхозом России и Правительством Тверской области на реализацию  проекта «Комплексное развитие сельской территории сельского поселения «</w:t>
      </w:r>
      <w:proofErr w:type="spellStart"/>
      <w:r w:rsidR="0009406E" w:rsidRPr="00CB0134">
        <w:rPr>
          <w:rFonts w:ascii="Times New Roman" w:hAnsi="Times New Roman"/>
          <w:sz w:val="28"/>
          <w:szCs w:val="28"/>
        </w:rPr>
        <w:t>Хорошево</w:t>
      </w:r>
      <w:proofErr w:type="spellEnd"/>
      <w:r w:rsidR="0009406E" w:rsidRPr="00CB0134">
        <w:rPr>
          <w:rFonts w:ascii="Times New Roman" w:hAnsi="Times New Roman"/>
          <w:sz w:val="28"/>
          <w:szCs w:val="28"/>
        </w:rPr>
        <w:t>» Ржевского района Тверской области» по направлению капитальный ремонт кровли здания дошкольной группы МОУ</w:t>
      </w:r>
      <w:r w:rsidR="001E76B3" w:rsidRPr="00CB0134">
        <w:rPr>
          <w:rFonts w:ascii="Times New Roman" w:hAnsi="Times New Roman"/>
          <w:sz w:val="28"/>
          <w:szCs w:val="28"/>
        </w:rPr>
        <w:t> </w:t>
      </w:r>
      <w:proofErr w:type="spellStart"/>
      <w:r w:rsidR="0009406E" w:rsidRPr="00CB0134">
        <w:rPr>
          <w:rFonts w:ascii="Times New Roman" w:hAnsi="Times New Roman"/>
          <w:sz w:val="28"/>
          <w:szCs w:val="28"/>
        </w:rPr>
        <w:t>Становкая</w:t>
      </w:r>
      <w:proofErr w:type="spellEnd"/>
      <w:r w:rsidR="0009406E" w:rsidRPr="00CB0134">
        <w:rPr>
          <w:rFonts w:ascii="Times New Roman" w:hAnsi="Times New Roman"/>
          <w:sz w:val="28"/>
          <w:szCs w:val="28"/>
        </w:rPr>
        <w:t xml:space="preserve"> </w:t>
      </w:r>
      <w:proofErr w:type="spellStart"/>
      <w:r w:rsidR="0009406E" w:rsidRPr="00CB0134">
        <w:rPr>
          <w:rFonts w:ascii="Times New Roman" w:hAnsi="Times New Roman"/>
          <w:sz w:val="28"/>
          <w:szCs w:val="28"/>
        </w:rPr>
        <w:t>сш</w:t>
      </w:r>
      <w:proofErr w:type="spellEnd"/>
      <w:r w:rsidR="0009406E" w:rsidRPr="00CB0134">
        <w:rPr>
          <w:rFonts w:ascii="Times New Roman" w:hAnsi="Times New Roman"/>
          <w:sz w:val="28"/>
          <w:szCs w:val="28"/>
        </w:rPr>
        <w:t xml:space="preserve">., расположенного по адресу: Тверская область, Ржевский район, д. </w:t>
      </w:r>
      <w:proofErr w:type="spellStart"/>
      <w:r w:rsidR="0009406E" w:rsidRPr="00CB0134">
        <w:rPr>
          <w:rFonts w:ascii="Times New Roman" w:hAnsi="Times New Roman"/>
          <w:sz w:val="28"/>
          <w:szCs w:val="28"/>
        </w:rPr>
        <w:t>Кокошкино</w:t>
      </w:r>
      <w:proofErr w:type="spellEnd"/>
      <w:r w:rsidR="0009406E" w:rsidRPr="00CB0134">
        <w:rPr>
          <w:rFonts w:ascii="Times New Roman" w:hAnsi="Times New Roman"/>
          <w:sz w:val="28"/>
          <w:szCs w:val="28"/>
        </w:rPr>
        <w:t>, ул. Административная, д.8 (при</w:t>
      </w:r>
      <w:r w:rsidR="001E76B3" w:rsidRPr="00CB0134">
        <w:rPr>
          <w:rFonts w:ascii="Times New Roman" w:hAnsi="Times New Roman"/>
          <w:sz w:val="28"/>
          <w:szCs w:val="28"/>
        </w:rPr>
        <w:t xml:space="preserve">ложение </w:t>
      </w:r>
      <w:r w:rsidR="00BF7CDD" w:rsidRPr="00CB0134">
        <w:rPr>
          <w:rFonts w:ascii="Times New Roman" w:hAnsi="Times New Roman"/>
          <w:sz w:val="28"/>
          <w:szCs w:val="28"/>
        </w:rPr>
        <w:t>4</w:t>
      </w:r>
      <w:r w:rsidR="00722F3D" w:rsidRPr="00CB0134">
        <w:rPr>
          <w:rFonts w:ascii="Times New Roman" w:hAnsi="Times New Roman"/>
          <w:sz w:val="28"/>
          <w:szCs w:val="28"/>
        </w:rPr>
        <w:t>4</w:t>
      </w:r>
      <w:r w:rsidR="00BF7CDD" w:rsidRPr="00CB0134">
        <w:rPr>
          <w:rFonts w:ascii="Times New Roman" w:hAnsi="Times New Roman"/>
          <w:sz w:val="28"/>
          <w:szCs w:val="28"/>
        </w:rPr>
        <w:t xml:space="preserve"> </w:t>
      </w:r>
      <w:r w:rsidR="001E76B3" w:rsidRPr="00CB0134">
        <w:rPr>
          <w:rFonts w:ascii="Times New Roman" w:hAnsi="Times New Roman"/>
          <w:sz w:val="28"/>
          <w:szCs w:val="28"/>
        </w:rPr>
        <w:t>к пояснительной записке</w:t>
      </w:r>
      <w:r w:rsidR="0009406E" w:rsidRPr="00CB0134">
        <w:rPr>
          <w:rFonts w:ascii="Times New Roman" w:hAnsi="Times New Roman"/>
          <w:sz w:val="28"/>
          <w:szCs w:val="28"/>
        </w:rPr>
        <w:t xml:space="preserve">). </w:t>
      </w:r>
    </w:p>
    <w:p w:rsidR="0009406E" w:rsidRPr="00CB0134" w:rsidRDefault="0009406E" w:rsidP="00F20A4E">
      <w:pPr>
        <w:autoSpaceDE w:val="0"/>
        <w:autoSpaceDN w:val="0"/>
        <w:adjustRightInd w:val="0"/>
        <w:spacing w:after="0"/>
        <w:ind w:firstLine="709"/>
        <w:jc w:val="both"/>
        <w:rPr>
          <w:rFonts w:ascii="Times New Roman" w:hAnsi="Times New Roman"/>
          <w:sz w:val="28"/>
          <w:szCs w:val="28"/>
        </w:rPr>
      </w:pPr>
      <w:r w:rsidRPr="00CB0134">
        <w:rPr>
          <w:rFonts w:ascii="Times New Roman" w:hAnsi="Times New Roman"/>
          <w:sz w:val="28"/>
          <w:szCs w:val="28"/>
        </w:rPr>
        <w:t xml:space="preserve">Проект был отобран Минсельхозом России для </w:t>
      </w:r>
      <w:proofErr w:type="spellStart"/>
      <w:r w:rsidRPr="00CB0134">
        <w:rPr>
          <w:rFonts w:ascii="Times New Roman" w:hAnsi="Times New Roman"/>
          <w:sz w:val="28"/>
          <w:szCs w:val="28"/>
        </w:rPr>
        <w:t>софинансирования</w:t>
      </w:r>
      <w:proofErr w:type="spellEnd"/>
      <w:r w:rsidRPr="00CB0134">
        <w:rPr>
          <w:rFonts w:ascii="Times New Roman" w:hAnsi="Times New Roman"/>
          <w:sz w:val="28"/>
          <w:szCs w:val="28"/>
        </w:rPr>
        <w:t xml:space="preserve"> из федерального бюджета на 2023 год. В соответствии с Распоряжением Правительства РФ от 09.07.2021 № 1870-р о выделении из резервного фонда Правительства РФ бюджетных ассигнований Минсельхозу России в 2021 году на софинансирование расходных обязательств субъектов РФ по обеспечению комплексного развития сельских территорий Тверской области по отобранному проекту распределены средства федерального бюджета в</w:t>
      </w:r>
      <w:r w:rsidR="001E76B3" w:rsidRPr="00CB0134">
        <w:rPr>
          <w:rFonts w:ascii="Times New Roman" w:hAnsi="Times New Roman"/>
          <w:sz w:val="28"/>
          <w:szCs w:val="28"/>
        </w:rPr>
        <w:t> </w:t>
      </w:r>
      <w:r w:rsidRPr="00CB0134">
        <w:rPr>
          <w:rFonts w:ascii="Times New Roman" w:hAnsi="Times New Roman"/>
          <w:sz w:val="28"/>
          <w:szCs w:val="28"/>
        </w:rPr>
        <w:t>2021</w:t>
      </w:r>
      <w:r w:rsidR="001E76B3" w:rsidRPr="00CB0134">
        <w:rPr>
          <w:rFonts w:ascii="Times New Roman" w:hAnsi="Times New Roman"/>
          <w:sz w:val="28"/>
          <w:szCs w:val="28"/>
        </w:rPr>
        <w:t> </w:t>
      </w:r>
      <w:r w:rsidRPr="00CB0134">
        <w:rPr>
          <w:rFonts w:ascii="Times New Roman" w:hAnsi="Times New Roman"/>
          <w:sz w:val="28"/>
          <w:szCs w:val="28"/>
        </w:rPr>
        <w:t>году.</w:t>
      </w:r>
    </w:p>
    <w:p w:rsidR="0009406E" w:rsidRPr="00CB0134" w:rsidRDefault="0009406E" w:rsidP="00F20A4E">
      <w:pPr>
        <w:shd w:val="clear" w:color="auto" w:fill="FFFFFF"/>
        <w:spacing w:after="0"/>
        <w:ind w:firstLine="709"/>
        <w:jc w:val="both"/>
        <w:rPr>
          <w:rFonts w:ascii="Times New Roman" w:hAnsi="Times New Roman"/>
          <w:sz w:val="28"/>
          <w:szCs w:val="28"/>
        </w:rPr>
      </w:pPr>
      <w:r w:rsidRPr="00CB0134">
        <w:rPr>
          <w:rFonts w:ascii="Times New Roman" w:hAnsi="Times New Roman"/>
          <w:sz w:val="28"/>
          <w:szCs w:val="28"/>
        </w:rPr>
        <w:lastRenderedPageBreak/>
        <w:t xml:space="preserve">Увеличение бюджетных ассигнований в целях обеспечения установленного Соглашением уровня </w:t>
      </w:r>
      <w:proofErr w:type="spellStart"/>
      <w:r w:rsidRPr="00CB0134">
        <w:rPr>
          <w:rFonts w:ascii="Times New Roman" w:hAnsi="Times New Roman"/>
          <w:sz w:val="28"/>
          <w:szCs w:val="28"/>
        </w:rPr>
        <w:t>софинансирования</w:t>
      </w:r>
      <w:proofErr w:type="spellEnd"/>
      <w:r w:rsidRPr="00CB0134">
        <w:rPr>
          <w:rFonts w:ascii="Times New Roman" w:hAnsi="Times New Roman"/>
          <w:sz w:val="28"/>
          <w:szCs w:val="28"/>
        </w:rPr>
        <w:t xml:space="preserve"> расходов предусматривается за счет уменьшения расходов по мероприятию государственной программы «Возмещение части прямых понесенных затрат на создание и (или) модернизацию объектов агропромышленного комплекса». </w:t>
      </w:r>
    </w:p>
    <w:p w:rsidR="0009406E" w:rsidRPr="00CB0134" w:rsidRDefault="001E76B3" w:rsidP="00F20A4E">
      <w:pPr>
        <w:shd w:val="clear" w:color="auto" w:fill="FFFFFF"/>
        <w:spacing w:after="0"/>
        <w:ind w:firstLine="709"/>
        <w:jc w:val="both"/>
        <w:rPr>
          <w:rFonts w:ascii="Times New Roman" w:hAnsi="Times New Roman"/>
          <w:sz w:val="28"/>
          <w:szCs w:val="28"/>
        </w:rPr>
      </w:pPr>
      <w:r w:rsidRPr="00CB0134">
        <w:rPr>
          <w:rFonts w:ascii="Times New Roman" w:hAnsi="Times New Roman"/>
          <w:sz w:val="28"/>
          <w:szCs w:val="28"/>
        </w:rPr>
        <w:t>Д</w:t>
      </w:r>
      <w:r w:rsidR="0009406E" w:rsidRPr="00CB0134">
        <w:rPr>
          <w:rFonts w:ascii="Times New Roman" w:hAnsi="Times New Roman"/>
          <w:sz w:val="28"/>
          <w:szCs w:val="28"/>
        </w:rPr>
        <w:t>ополнить закон целев</w:t>
      </w:r>
      <w:r w:rsidRPr="00CB0134">
        <w:rPr>
          <w:rFonts w:ascii="Times New Roman" w:hAnsi="Times New Roman"/>
          <w:sz w:val="28"/>
          <w:szCs w:val="28"/>
        </w:rPr>
        <w:t>ой статьей</w:t>
      </w:r>
      <w:r w:rsidR="0009406E" w:rsidRPr="00CB0134">
        <w:rPr>
          <w:rFonts w:ascii="Times New Roman" w:hAnsi="Times New Roman"/>
          <w:sz w:val="28"/>
          <w:szCs w:val="28"/>
        </w:rPr>
        <w:t xml:space="preserve"> расходов:</w:t>
      </w:r>
    </w:p>
    <w:p w:rsidR="0009406E" w:rsidRPr="00CB0134" w:rsidRDefault="0009406E" w:rsidP="00F20A4E">
      <w:pPr>
        <w:autoSpaceDE w:val="0"/>
        <w:autoSpaceDN w:val="0"/>
        <w:adjustRightInd w:val="0"/>
        <w:spacing w:after="0"/>
        <w:ind w:firstLine="709"/>
        <w:jc w:val="both"/>
        <w:rPr>
          <w:rFonts w:ascii="Times New Roman" w:eastAsiaTheme="minorHAnsi" w:hAnsi="Times New Roman"/>
          <w:sz w:val="28"/>
          <w:szCs w:val="28"/>
        </w:rPr>
      </w:pPr>
      <w:r w:rsidRPr="00CB0134">
        <w:rPr>
          <w:rFonts w:ascii="Times New Roman" w:hAnsi="Times New Roman"/>
          <w:sz w:val="28"/>
          <w:szCs w:val="28"/>
        </w:rPr>
        <w:t>76502</w:t>
      </w:r>
      <w:r w:rsidRPr="00CB0134">
        <w:rPr>
          <w:rFonts w:ascii="Times New Roman" w:hAnsi="Times New Roman"/>
          <w:sz w:val="28"/>
          <w:szCs w:val="28"/>
          <w:lang w:val="en-US"/>
        </w:rPr>
        <w:t>R</w:t>
      </w:r>
      <w:r w:rsidRPr="00CB0134">
        <w:rPr>
          <w:rFonts w:ascii="Times New Roman" w:hAnsi="Times New Roman"/>
          <w:sz w:val="28"/>
          <w:szCs w:val="28"/>
        </w:rPr>
        <w:t xml:space="preserve">6350 «Субсидии местным бюджетам на реализацию проектов комплексного развития сельских территорий (современный облик сельских территорий), в том числе за счет средств резервного фонда Правительства Российской Федерации». </w:t>
      </w:r>
    </w:p>
    <w:p w:rsidR="0009406E" w:rsidRPr="00CB0134" w:rsidRDefault="001E76B3" w:rsidP="00F20A4E">
      <w:pPr>
        <w:tabs>
          <w:tab w:val="left" w:pos="336"/>
        </w:tabs>
        <w:spacing w:after="0"/>
        <w:ind w:firstLine="709"/>
        <w:jc w:val="both"/>
        <w:rPr>
          <w:rFonts w:ascii="Times New Roman" w:eastAsia="Times New Roman" w:hAnsi="Times New Roman"/>
          <w:bCs/>
          <w:sz w:val="28"/>
          <w:szCs w:val="28"/>
          <w:lang w:eastAsia="ru-RU"/>
        </w:rPr>
      </w:pPr>
      <w:r w:rsidRPr="00CB0134">
        <w:rPr>
          <w:rFonts w:ascii="Times New Roman" w:hAnsi="Times New Roman"/>
          <w:sz w:val="28"/>
          <w:szCs w:val="28"/>
        </w:rPr>
        <w:t>И</w:t>
      </w:r>
      <w:r w:rsidR="0009406E" w:rsidRPr="00CB0134">
        <w:rPr>
          <w:rFonts w:ascii="Times New Roman" w:eastAsia="Times New Roman" w:hAnsi="Times New Roman"/>
          <w:bCs/>
          <w:sz w:val="28"/>
          <w:szCs w:val="28"/>
          <w:lang w:eastAsia="ru-RU"/>
        </w:rPr>
        <w:t>зменения отразить по КБК:</w:t>
      </w:r>
    </w:p>
    <w:p w:rsidR="0009406E" w:rsidRPr="00CB0134" w:rsidRDefault="0009406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ППП 083 РП 0702 КЦСР 76502</w:t>
      </w:r>
      <w:r w:rsidRPr="00CB0134">
        <w:rPr>
          <w:rFonts w:ascii="Times New Roman" w:hAnsi="Times New Roman"/>
          <w:sz w:val="28"/>
          <w:szCs w:val="28"/>
          <w:lang w:val="en-US"/>
        </w:rPr>
        <w:t>R</w:t>
      </w:r>
      <w:r w:rsidRPr="00CB0134">
        <w:rPr>
          <w:rFonts w:ascii="Times New Roman" w:hAnsi="Times New Roman"/>
          <w:sz w:val="28"/>
          <w:szCs w:val="28"/>
        </w:rPr>
        <w:t>6350 КВР 500</w:t>
      </w:r>
      <w:r w:rsidRPr="00CB0134">
        <w:rPr>
          <w:rFonts w:ascii="Times New Roman" w:hAnsi="Times New Roman"/>
          <w:sz w:val="28"/>
          <w:szCs w:val="28"/>
        </w:rPr>
        <w:tab/>
        <w:t xml:space="preserve"> + 6 132,9 тыс. руб.</w:t>
      </w:r>
    </w:p>
    <w:p w:rsidR="0009406E" w:rsidRPr="00CB0134" w:rsidRDefault="0009406E"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bCs/>
          <w:color w:val="000000"/>
          <w:sz w:val="28"/>
          <w:szCs w:val="28"/>
        </w:rPr>
        <w:t>11,</w:t>
      </w:r>
      <w:r w:rsidR="00647AC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12,</w:t>
      </w:r>
      <w:r w:rsidR="00647AC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13,</w:t>
      </w:r>
      <w:r w:rsidR="00647AC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14,</w:t>
      </w:r>
      <w:r w:rsidR="00647ACF" w:rsidRPr="00CB0134">
        <w:rPr>
          <w:rFonts w:ascii="Times New Roman" w:hAnsi="Times New Roman"/>
          <w:bCs/>
          <w:color w:val="000000"/>
          <w:sz w:val="28"/>
          <w:szCs w:val="28"/>
        </w:rPr>
        <w:t xml:space="preserve"> </w:t>
      </w:r>
      <w:r w:rsidRPr="00CB0134">
        <w:rPr>
          <w:rFonts w:ascii="Times New Roman" w:hAnsi="Times New Roman"/>
          <w:bCs/>
          <w:color w:val="000000"/>
          <w:sz w:val="28"/>
          <w:szCs w:val="28"/>
        </w:rPr>
        <w:t>15,</w:t>
      </w:r>
      <w:r w:rsidR="00647ACF" w:rsidRPr="00CB0134">
        <w:rPr>
          <w:rFonts w:ascii="Times New Roman" w:hAnsi="Times New Roman"/>
          <w:bCs/>
          <w:color w:val="000000"/>
          <w:sz w:val="28"/>
          <w:szCs w:val="28"/>
        </w:rPr>
        <w:t xml:space="preserve"> 18, </w:t>
      </w:r>
      <w:r w:rsidRPr="00CB0134">
        <w:rPr>
          <w:rFonts w:ascii="Times New Roman" w:hAnsi="Times New Roman"/>
          <w:bCs/>
          <w:color w:val="000000"/>
          <w:sz w:val="28"/>
          <w:szCs w:val="28"/>
        </w:rPr>
        <w:t xml:space="preserve">19 </w:t>
      </w:r>
      <w:r w:rsidRPr="00CB0134">
        <w:rPr>
          <w:rFonts w:ascii="Times New Roman" w:hAnsi="Times New Roman"/>
          <w:sz w:val="28"/>
          <w:szCs w:val="28"/>
        </w:rPr>
        <w:t>к закону.</w:t>
      </w:r>
    </w:p>
    <w:p w:rsidR="00BE1FF2" w:rsidRPr="00CB0134" w:rsidRDefault="00647ACF" w:rsidP="00F20A4E">
      <w:pPr>
        <w:ind w:firstLine="709"/>
        <w:jc w:val="both"/>
        <w:rPr>
          <w:rFonts w:ascii="Times New Roman" w:eastAsia="Times New Roman" w:hAnsi="Times New Roman"/>
          <w:sz w:val="28"/>
          <w:szCs w:val="28"/>
          <w:lang w:eastAsia="ru-RU"/>
        </w:rPr>
      </w:pPr>
      <w:r w:rsidRPr="00CB0134">
        <w:rPr>
          <w:rFonts w:ascii="Times New Roman" w:hAnsi="Times New Roman"/>
          <w:sz w:val="28"/>
          <w:szCs w:val="28"/>
        </w:rPr>
        <w:t>1</w:t>
      </w:r>
      <w:r w:rsidR="00DF1F38" w:rsidRPr="00CB0134">
        <w:rPr>
          <w:rFonts w:ascii="Times New Roman" w:hAnsi="Times New Roman"/>
          <w:sz w:val="28"/>
          <w:szCs w:val="28"/>
        </w:rPr>
        <w:t>3</w:t>
      </w:r>
      <w:r w:rsidRPr="00CB0134">
        <w:rPr>
          <w:rFonts w:ascii="Times New Roman" w:hAnsi="Times New Roman"/>
          <w:sz w:val="28"/>
          <w:szCs w:val="28"/>
        </w:rPr>
        <w:t xml:space="preserve">. </w:t>
      </w:r>
      <w:r w:rsidR="00BE1FF2" w:rsidRPr="00CB0134">
        <w:rPr>
          <w:rFonts w:ascii="Times New Roman" w:eastAsia="Times New Roman" w:hAnsi="Times New Roman"/>
          <w:sz w:val="28"/>
          <w:szCs w:val="28"/>
          <w:lang w:eastAsia="ru-RU"/>
        </w:rPr>
        <w:t>Предлагается уменьшить в 2021 году по Министерству строительства Тверской области в рамках государственной программы Тверской области «Развитие образования Тверской области» на 2019 - 2024 годы бюджетные ассигнования в сумме 33 887,</w:t>
      </w:r>
      <w:proofErr w:type="gramStart"/>
      <w:r w:rsidR="00BE1FF2" w:rsidRPr="00CB0134">
        <w:rPr>
          <w:rFonts w:ascii="Times New Roman" w:eastAsia="Times New Roman" w:hAnsi="Times New Roman"/>
          <w:sz w:val="28"/>
          <w:szCs w:val="28"/>
          <w:lang w:eastAsia="ru-RU"/>
        </w:rPr>
        <w:t>6  тыс.</w:t>
      </w:r>
      <w:proofErr w:type="gramEnd"/>
      <w:r w:rsidR="00BE1FF2" w:rsidRPr="00CB0134">
        <w:rPr>
          <w:rFonts w:ascii="Times New Roman" w:eastAsia="Times New Roman" w:hAnsi="Times New Roman"/>
          <w:sz w:val="28"/>
          <w:szCs w:val="28"/>
          <w:lang w:eastAsia="ru-RU"/>
        </w:rPr>
        <w:t xml:space="preserve"> руб., в том числе:</w:t>
      </w:r>
    </w:p>
    <w:p w:rsidR="00BE1FF2" w:rsidRPr="00CB0134" w:rsidRDefault="00BE1FF2" w:rsidP="00F20A4E">
      <w:pPr>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 увеличить бюджетные ассигнования на реализацию </w:t>
      </w:r>
      <w:r w:rsidRPr="00CB0134">
        <w:rPr>
          <w:rFonts w:ascii="Times New Roman" w:eastAsia="Times New Roman" w:hAnsi="Times New Roman"/>
          <w:bCs/>
          <w:sz w:val="28"/>
          <w:szCs w:val="32"/>
          <w:lang w:eastAsia="ru-RU"/>
        </w:rPr>
        <w:t>мероприятия «</w:t>
      </w:r>
      <w:r w:rsidRPr="00CB0134">
        <w:rPr>
          <w:rFonts w:ascii="Times New Roman" w:eastAsia="Times New Roman" w:hAnsi="Times New Roman"/>
          <w:sz w:val="28"/>
          <w:szCs w:val="32"/>
          <w:lang w:eastAsia="ru-RU"/>
        </w:rPr>
        <w:t xml:space="preserve">Строительство организаций общего образования с привлечением АНО «Развитие социальной инфраструктуры Тверской области» </w:t>
      </w:r>
      <w:r w:rsidR="008F3F67" w:rsidRPr="00CB0134">
        <w:rPr>
          <w:rFonts w:ascii="Times New Roman" w:eastAsia="Times New Roman" w:hAnsi="Times New Roman"/>
          <w:sz w:val="28"/>
          <w:szCs w:val="28"/>
          <w:lang w:eastAsia="ru-RU"/>
        </w:rPr>
        <w:t>в сумме 8 462,4 </w:t>
      </w:r>
      <w:r w:rsidRPr="00CB0134">
        <w:rPr>
          <w:rFonts w:ascii="Times New Roman" w:eastAsia="Times New Roman" w:hAnsi="Times New Roman"/>
          <w:sz w:val="28"/>
          <w:szCs w:val="28"/>
          <w:lang w:eastAsia="ru-RU"/>
        </w:rPr>
        <w:t xml:space="preserve">тыс. руб. </w:t>
      </w:r>
      <w:r w:rsidRPr="00CB0134">
        <w:rPr>
          <w:rFonts w:ascii="Times New Roman" w:eastAsia="Times New Roman" w:hAnsi="Times New Roman"/>
          <w:sz w:val="28"/>
          <w:szCs w:val="32"/>
          <w:lang w:eastAsia="ru-RU"/>
        </w:rPr>
        <w:t>на оплату работ по контракту 2020 года за разработку проектной документации по объекту «Строительство средней общеобразовательной школы на 1 224 места в микрорайоне «Южный» города Твери» (</w:t>
      </w:r>
      <w:r w:rsidR="00BF7CDD" w:rsidRPr="00CB0134">
        <w:rPr>
          <w:rFonts w:ascii="Times New Roman" w:eastAsia="Times New Roman" w:hAnsi="Times New Roman"/>
          <w:sz w:val="28"/>
          <w:szCs w:val="32"/>
          <w:lang w:eastAsia="ru-RU"/>
        </w:rPr>
        <w:t>приложение 46 к пояснительной записке</w:t>
      </w:r>
      <w:r w:rsidRPr="00CB0134">
        <w:rPr>
          <w:rFonts w:ascii="Times New Roman" w:eastAsia="Times New Roman" w:hAnsi="Times New Roman"/>
          <w:sz w:val="28"/>
          <w:szCs w:val="32"/>
          <w:lang w:eastAsia="ru-RU"/>
        </w:rPr>
        <w:t>);</w:t>
      </w:r>
      <w:r w:rsidR="00FF340B" w:rsidRPr="00CB0134">
        <w:rPr>
          <w:rFonts w:ascii="Times New Roman" w:eastAsia="Times New Roman" w:hAnsi="Times New Roman"/>
          <w:sz w:val="28"/>
          <w:szCs w:val="32"/>
          <w:lang w:eastAsia="ru-RU"/>
        </w:rPr>
        <w:t xml:space="preserve"> </w:t>
      </w:r>
    </w:p>
    <w:p w:rsidR="00BE1FF2" w:rsidRPr="00CB0134" w:rsidRDefault="00BE1FF2" w:rsidP="00F20A4E">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sz w:val="28"/>
          <w:szCs w:val="28"/>
          <w:lang w:eastAsia="ru-RU"/>
        </w:rPr>
        <w:t>- уменьшить бюджетные ассигнования по с</w:t>
      </w:r>
      <w:r w:rsidRPr="00CB0134">
        <w:rPr>
          <w:rFonts w:ascii="Times New Roman" w:eastAsia="Times New Roman" w:hAnsi="Times New Roman"/>
          <w:color w:val="000000"/>
          <w:sz w:val="28"/>
          <w:szCs w:val="28"/>
          <w:lang w:eastAsia="ru-RU"/>
        </w:rPr>
        <w:t>убсидии на строительство, реконструкцию муниципальных объектов общего образования в сумме           42 350 тыс. руб.</w:t>
      </w:r>
    </w:p>
    <w:p w:rsidR="00BE1FF2" w:rsidRPr="00CB0134" w:rsidRDefault="00BE1FF2"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Дополнить законопроект целевой статьей расходов 546E110020 «Субсидии автономной некоммерческой организации «Развитие социальной инфраструктуры Тверской области» в виде имущественного взноса на реализацию мероприятий адресной инвестиционной программы Тверской области в сфере образования».</w:t>
      </w:r>
    </w:p>
    <w:p w:rsidR="00BE1FF2" w:rsidRPr="00CB0134" w:rsidRDefault="00BE1FF2"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Изменения отразить по КБК: </w:t>
      </w:r>
    </w:p>
    <w:p w:rsidR="00BE1FF2" w:rsidRPr="00CB0134" w:rsidRDefault="00BE1FF2"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 xml:space="preserve">ППП 122 РП 0702 КЦСР </w:t>
      </w:r>
      <w:r w:rsidRPr="00CB0134">
        <w:rPr>
          <w:rFonts w:ascii="Times New Roman" w:eastAsia="Times New Roman" w:hAnsi="Times New Roman"/>
          <w:sz w:val="28"/>
          <w:szCs w:val="28"/>
          <w:lang w:eastAsia="ru-RU"/>
        </w:rPr>
        <w:t>546E110020</w:t>
      </w:r>
      <w:r w:rsidRPr="00CB0134">
        <w:rPr>
          <w:rFonts w:ascii="Times New Roman" w:eastAsia="Times New Roman" w:hAnsi="Times New Roman"/>
          <w:color w:val="000000"/>
          <w:sz w:val="28"/>
          <w:szCs w:val="28"/>
          <w:lang w:eastAsia="ru-RU"/>
        </w:rPr>
        <w:t xml:space="preserve"> КВР 600 + 8 462,4</w:t>
      </w:r>
      <w:r w:rsidRPr="00CB0134">
        <w:rPr>
          <w:rFonts w:ascii="Times New Roman" w:eastAsia="Times New Roman" w:hAnsi="Times New Roman"/>
          <w:sz w:val="28"/>
          <w:szCs w:val="28"/>
          <w:lang w:eastAsia="ru-RU"/>
        </w:rPr>
        <w:t xml:space="preserve"> </w:t>
      </w:r>
      <w:r w:rsidRPr="00CB0134">
        <w:rPr>
          <w:rFonts w:ascii="Times New Roman" w:eastAsia="Times New Roman" w:hAnsi="Times New Roman"/>
          <w:color w:val="000000"/>
          <w:sz w:val="28"/>
          <w:szCs w:val="28"/>
          <w:lang w:eastAsia="ru-RU"/>
        </w:rPr>
        <w:t>тыс. руб.</w:t>
      </w:r>
    </w:p>
    <w:p w:rsidR="00BE1FF2" w:rsidRPr="00CB0134" w:rsidRDefault="00BE1FF2" w:rsidP="00F20A4E">
      <w:pPr>
        <w:spacing w:after="0"/>
        <w:ind w:firstLine="709"/>
        <w:jc w:val="both"/>
        <w:rPr>
          <w:rFonts w:ascii="Times New Roman" w:eastAsia="Times New Roman" w:hAnsi="Times New Roman"/>
          <w:color w:val="000000"/>
          <w:sz w:val="28"/>
          <w:szCs w:val="28"/>
          <w:lang w:eastAsia="ru-RU"/>
        </w:rPr>
      </w:pPr>
      <w:r w:rsidRPr="00CB0134">
        <w:rPr>
          <w:rFonts w:ascii="Times New Roman" w:eastAsia="Times New Roman" w:hAnsi="Times New Roman"/>
          <w:color w:val="000000"/>
          <w:sz w:val="28"/>
          <w:szCs w:val="28"/>
          <w:lang w:eastAsia="ru-RU"/>
        </w:rPr>
        <w:t>ППП 122 РП 0702 КЦСР 546E110160 КВР 500 – 42 350 тыс. руб.</w:t>
      </w:r>
    </w:p>
    <w:p w:rsidR="00BE1FF2" w:rsidRPr="00CB0134" w:rsidRDefault="00BE1FF2"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12, 13, 15, 18, 19,</w:t>
      </w:r>
      <w:r w:rsidRPr="00CB0134">
        <w:rPr>
          <w:rFonts w:ascii="Times New Roman" w:eastAsia="Times New Roman" w:hAnsi="Times New Roman"/>
          <w:bCs/>
          <w:iCs/>
          <w:sz w:val="28"/>
          <w:szCs w:val="28"/>
          <w:lang w:eastAsia="ru-RU"/>
        </w:rPr>
        <w:t xml:space="preserve"> </w:t>
      </w:r>
      <w:r w:rsidRPr="00CB0134">
        <w:rPr>
          <w:rFonts w:ascii="Times New Roman" w:eastAsia="Times New Roman" w:hAnsi="Times New Roman"/>
          <w:sz w:val="28"/>
          <w:szCs w:val="28"/>
          <w:lang w:eastAsia="ru-RU"/>
        </w:rPr>
        <w:t>32</w:t>
      </w:r>
      <w:r w:rsidR="006D1528" w:rsidRPr="00CB0134">
        <w:rPr>
          <w:rFonts w:ascii="Times New Roman" w:eastAsia="Times New Roman" w:hAnsi="Times New Roman"/>
          <w:sz w:val="28"/>
          <w:szCs w:val="28"/>
          <w:lang w:eastAsia="ru-RU"/>
        </w:rPr>
        <w:t> (в части уменьшения ассигнований</w:t>
      </w:r>
      <w:r w:rsidR="008F3F67"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к закону.</w:t>
      </w:r>
    </w:p>
    <w:p w:rsidR="008F3F67" w:rsidRPr="00CB0134" w:rsidRDefault="008F3F67" w:rsidP="00F20A4E">
      <w:pPr>
        <w:spacing w:after="0"/>
        <w:ind w:firstLine="709"/>
        <w:jc w:val="both"/>
        <w:rPr>
          <w:rFonts w:ascii="Times New Roman" w:eastAsia="Times New Roman" w:hAnsi="Times New Roman"/>
          <w:sz w:val="28"/>
          <w:szCs w:val="28"/>
          <w:lang w:eastAsia="ru-RU"/>
        </w:rPr>
      </w:pP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36" w:name="_Toc87527448"/>
      <w:r w:rsidRPr="00CB0134">
        <w:rPr>
          <w:rFonts w:ascii="Times New Roman" w:hAnsi="Times New Roman" w:cs="Times New Roman"/>
          <w:color w:val="000000" w:themeColor="text1"/>
        </w:rPr>
        <w:t>Подраздел 0703 «Дополнительное образование детей»</w:t>
      </w:r>
      <w:bookmarkEnd w:id="36"/>
    </w:p>
    <w:p w:rsidR="005E2509" w:rsidRPr="00CB0134" w:rsidRDefault="005E2509" w:rsidP="00F20A4E">
      <w:pPr>
        <w:ind w:firstLine="709"/>
        <w:jc w:val="both"/>
        <w:rPr>
          <w:rFonts w:ascii="Times New Roman" w:eastAsia="Times New Roman" w:hAnsi="Times New Roman"/>
          <w:sz w:val="28"/>
          <w:szCs w:val="28"/>
          <w:lang w:eastAsia="ru-RU"/>
        </w:rPr>
      </w:pPr>
      <w:r w:rsidRPr="00CB0134">
        <w:rPr>
          <w:rFonts w:ascii="Times New Roman" w:hAnsi="Times New Roman"/>
          <w:sz w:val="28"/>
          <w:szCs w:val="28"/>
        </w:rPr>
        <w:t>1.</w:t>
      </w:r>
      <w:r w:rsidR="006D1528" w:rsidRPr="00CB0134">
        <w:rPr>
          <w:rFonts w:ascii="Times New Roman" w:hAnsi="Times New Roman"/>
          <w:sz w:val="28"/>
          <w:szCs w:val="28"/>
        </w:rPr>
        <w:t xml:space="preserve"> </w:t>
      </w:r>
      <w:r w:rsidRPr="00CB0134">
        <w:rPr>
          <w:rFonts w:ascii="Times New Roman" w:hAnsi="Times New Roman"/>
          <w:sz w:val="28"/>
          <w:szCs w:val="28"/>
        </w:rPr>
        <w:t xml:space="preserve">Предлагается </w:t>
      </w:r>
      <w:r w:rsidRPr="00CB0134">
        <w:rPr>
          <w:rFonts w:ascii="Times New Roman" w:eastAsiaTheme="minorHAnsi" w:hAnsi="Times New Roman" w:cstheme="minorBidi"/>
          <w:sz w:val="28"/>
          <w:szCs w:val="28"/>
        </w:rPr>
        <w:t xml:space="preserve">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w:t>
      </w:r>
      <w:r w:rsidRPr="00CB0134">
        <w:rPr>
          <w:rFonts w:ascii="Times New Roman" w:hAnsi="Times New Roman"/>
          <w:sz w:val="28"/>
          <w:szCs w:val="28"/>
        </w:rPr>
        <w:t xml:space="preserve">финансовое обеспечение выполнения государственного задания по предоставлению дополнительного образования во </w:t>
      </w:r>
      <w:proofErr w:type="spellStart"/>
      <w:r w:rsidRPr="00CB0134">
        <w:rPr>
          <w:rFonts w:ascii="Times New Roman" w:hAnsi="Times New Roman"/>
          <w:sz w:val="28"/>
          <w:szCs w:val="28"/>
        </w:rPr>
        <w:t>внеучебное</w:t>
      </w:r>
      <w:proofErr w:type="spellEnd"/>
      <w:r w:rsidRPr="00CB0134">
        <w:rPr>
          <w:rFonts w:ascii="Times New Roman" w:hAnsi="Times New Roman"/>
          <w:sz w:val="28"/>
          <w:szCs w:val="28"/>
        </w:rPr>
        <w:t xml:space="preserve"> время</w:t>
      </w:r>
      <w:r w:rsidRPr="00CB0134">
        <w:rPr>
          <w:rFonts w:ascii="Times New Roman" w:eastAsiaTheme="minorHAnsi" w:hAnsi="Times New Roman" w:cstheme="minorBidi"/>
          <w:sz w:val="28"/>
          <w:szCs w:val="28"/>
        </w:rPr>
        <w:t xml:space="preserve"> (за счет уменьшения нераспределенного государственным учреждениям остатка средств субсидии) </w:t>
      </w:r>
      <w:r w:rsidRPr="00CB0134">
        <w:rPr>
          <w:rFonts w:ascii="Times New Roman" w:eastAsia="Times New Roman" w:hAnsi="Times New Roman"/>
          <w:sz w:val="28"/>
          <w:szCs w:val="28"/>
          <w:lang w:eastAsia="ru-RU"/>
        </w:rPr>
        <w:t>годы бюджетные ассигнования в сумме 1 426,5  тыс. руб., в том числе:</w:t>
      </w:r>
    </w:p>
    <w:p w:rsidR="005E2509" w:rsidRPr="00CB0134" w:rsidRDefault="005E2509" w:rsidP="00F20A4E">
      <w:pPr>
        <w:tabs>
          <w:tab w:val="left" w:pos="36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CB0134">
        <w:rPr>
          <w:rFonts w:ascii="Times New Roman" w:eastAsia="Times New Roman" w:hAnsi="Times New Roman" w:cstheme="minorBidi"/>
          <w:sz w:val="28"/>
          <w:szCs w:val="28"/>
          <w:lang w:eastAsia="ru-RU"/>
        </w:rPr>
        <w:t xml:space="preserve">- увеличить бюджетные ассигнования в сумме 1 257,8 тыс. руб. </w:t>
      </w:r>
      <w:r w:rsidRPr="00CB0134">
        <w:rPr>
          <w:rFonts w:ascii="Times New Roman" w:eastAsiaTheme="minorHAnsi" w:hAnsi="Times New Roman" w:cstheme="minorBidi"/>
          <w:sz w:val="28"/>
          <w:szCs w:val="28"/>
        </w:rPr>
        <w:t xml:space="preserve">на </w:t>
      </w:r>
      <w:r w:rsidRPr="00CB0134">
        <w:rPr>
          <w:rFonts w:ascii="Times New Roman" w:hAnsi="Times New Roman"/>
          <w:sz w:val="28"/>
          <w:szCs w:val="28"/>
        </w:rPr>
        <w:t xml:space="preserve">финансовое обеспечение выполнения государственного задания по предоставлению дополнительного образования во </w:t>
      </w:r>
      <w:proofErr w:type="spellStart"/>
      <w:r w:rsidRPr="00CB0134">
        <w:rPr>
          <w:rFonts w:ascii="Times New Roman" w:hAnsi="Times New Roman"/>
          <w:sz w:val="28"/>
          <w:szCs w:val="28"/>
        </w:rPr>
        <w:t>внеучебное</w:t>
      </w:r>
      <w:proofErr w:type="spellEnd"/>
      <w:r w:rsidRPr="00CB0134">
        <w:rPr>
          <w:rFonts w:ascii="Times New Roman" w:hAnsi="Times New Roman"/>
          <w:sz w:val="28"/>
          <w:szCs w:val="28"/>
        </w:rPr>
        <w:t xml:space="preserve"> время</w:t>
      </w:r>
      <w:r w:rsidRPr="00CB0134">
        <w:rPr>
          <w:rFonts w:ascii="Times New Roman" w:eastAsia="Times New Roman" w:hAnsi="Times New Roman" w:cstheme="minorBidi"/>
          <w:sz w:val="28"/>
          <w:szCs w:val="28"/>
          <w:lang w:eastAsia="ru-RU"/>
        </w:rPr>
        <w:t xml:space="preserve"> в целях осуществления единовременной выплаты к началу нового 2021/22 учебного</w:t>
      </w:r>
      <w:r w:rsidR="006E0A62" w:rsidRPr="00CB0134">
        <w:rPr>
          <w:rFonts w:ascii="Times New Roman" w:eastAsia="Times New Roman" w:hAnsi="Times New Roman" w:cstheme="minorBidi"/>
          <w:sz w:val="28"/>
          <w:szCs w:val="28"/>
          <w:lang w:eastAsia="ru-RU"/>
        </w:rPr>
        <w:t xml:space="preserve"> </w:t>
      </w:r>
      <w:r w:rsidR="006E0A62" w:rsidRPr="00CB0134">
        <w:rPr>
          <w:rFonts w:ascii="Times New Roman" w:hAnsi="Times New Roman"/>
          <w:sz w:val="28"/>
          <w:szCs w:val="28"/>
        </w:rPr>
        <w:t>(</w:t>
      </w:r>
      <w:r w:rsidR="00D1678A">
        <w:rPr>
          <w:rFonts w:ascii="Times New Roman" w:hAnsi="Times New Roman"/>
          <w:sz w:val="28"/>
          <w:szCs w:val="28"/>
        </w:rPr>
        <w:t>п</w:t>
      </w:r>
      <w:r w:rsidR="006E0A62" w:rsidRPr="00CB0134">
        <w:rPr>
          <w:rFonts w:ascii="Times New Roman" w:hAnsi="Times New Roman"/>
          <w:color w:val="000000"/>
          <w:sz w:val="28"/>
          <w:szCs w:val="28"/>
        </w:rPr>
        <w:t>риложение 34 к пояснительной записке).</w:t>
      </w:r>
      <w:r w:rsidRPr="00CB0134">
        <w:rPr>
          <w:rFonts w:ascii="Times New Roman" w:eastAsia="Times New Roman" w:hAnsi="Times New Roman" w:cstheme="minorBidi"/>
          <w:sz w:val="28"/>
          <w:szCs w:val="28"/>
          <w:lang w:eastAsia="ru-RU"/>
        </w:rPr>
        <w:t>;</w:t>
      </w:r>
    </w:p>
    <w:p w:rsidR="005E2509" w:rsidRPr="00CB0134" w:rsidRDefault="005E2509" w:rsidP="00F20A4E">
      <w:pPr>
        <w:tabs>
          <w:tab w:val="left" w:pos="36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CB0134">
        <w:rPr>
          <w:rFonts w:ascii="Times New Roman" w:eastAsia="Times New Roman" w:hAnsi="Times New Roman" w:cstheme="minorBidi"/>
          <w:sz w:val="28"/>
          <w:szCs w:val="28"/>
          <w:lang w:eastAsia="ru-RU"/>
        </w:rPr>
        <w:t xml:space="preserve">- уменьшить бюджетные ассигнования в сумме 2 684,3 тыс. руб. на </w:t>
      </w:r>
      <w:r w:rsidRPr="00CB0134">
        <w:rPr>
          <w:rFonts w:ascii="Times New Roman" w:eastAsiaTheme="minorHAnsi" w:hAnsi="Times New Roman" w:cstheme="minorBidi"/>
          <w:sz w:val="28"/>
          <w:szCs w:val="28"/>
        </w:rPr>
        <w:t>обеспечение образовательных организаций материально-технической базой для внедрения цифровой образовательной среды (софинансирование за счет средств областного бюджета)</w:t>
      </w:r>
      <w:r w:rsidR="006E0A62" w:rsidRPr="00CB0134">
        <w:rPr>
          <w:rFonts w:ascii="Times New Roman" w:hAnsi="Times New Roman"/>
          <w:sz w:val="28"/>
          <w:szCs w:val="28"/>
        </w:rPr>
        <w:t xml:space="preserve"> (</w:t>
      </w:r>
      <w:r w:rsidR="006E0A62" w:rsidRPr="00CB0134">
        <w:rPr>
          <w:rFonts w:ascii="Times New Roman" w:hAnsi="Times New Roman"/>
          <w:color w:val="000000"/>
          <w:sz w:val="28"/>
          <w:szCs w:val="28"/>
        </w:rPr>
        <w:t>Приложения 36, 40 к пояснительной записке).</w:t>
      </w:r>
    </w:p>
    <w:p w:rsidR="005E2509" w:rsidRPr="00CB0134" w:rsidRDefault="005E2509" w:rsidP="00F20A4E">
      <w:pPr>
        <w:tabs>
          <w:tab w:val="left" w:pos="0"/>
          <w:tab w:val="left" w:pos="36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Изменения отразить по КБК:</w:t>
      </w:r>
    </w:p>
    <w:p w:rsidR="005E2509" w:rsidRPr="00CB0134" w:rsidRDefault="005E2509" w:rsidP="00F20A4E">
      <w:pPr>
        <w:tabs>
          <w:tab w:val="left" w:pos="0"/>
        </w:tabs>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ППП 075 РП 0703 КЦСР 5420110010 КВР 600 – 1 426,5 тыс. руб.</w:t>
      </w:r>
    </w:p>
    <w:p w:rsidR="005E2509" w:rsidRPr="00CB0134" w:rsidRDefault="005E2509"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cstheme="minorBidi"/>
          <w:sz w:val="28"/>
          <w:szCs w:val="28"/>
        </w:rPr>
        <w:t xml:space="preserve">Внести соответствующие изменения в приложения </w:t>
      </w:r>
      <w:r w:rsidRPr="00CB0134">
        <w:rPr>
          <w:rFonts w:ascii="Times New Roman" w:eastAsiaTheme="minorHAnsi" w:hAnsi="Times New Roman"/>
          <w:sz w:val="27"/>
          <w:szCs w:val="27"/>
        </w:rPr>
        <w:t xml:space="preserve">11, 12, 13, 14, 15, 32 </w:t>
      </w:r>
      <w:r w:rsidRPr="00CB0134">
        <w:rPr>
          <w:rFonts w:ascii="Times New Roman" w:eastAsiaTheme="minorHAnsi" w:hAnsi="Times New Roman"/>
          <w:sz w:val="28"/>
          <w:szCs w:val="28"/>
        </w:rPr>
        <w:t>к закону.</w:t>
      </w:r>
    </w:p>
    <w:p w:rsidR="00C36A44" w:rsidRPr="00CB0134" w:rsidRDefault="006D1528"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2</w:t>
      </w:r>
      <w:r w:rsidR="001400DC" w:rsidRPr="00CB0134">
        <w:rPr>
          <w:rFonts w:ascii="Times New Roman" w:hAnsi="Times New Roman"/>
          <w:sz w:val="28"/>
          <w:szCs w:val="28"/>
        </w:rPr>
        <w:t xml:space="preserve">.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w:t>
      </w:r>
      <w:r w:rsidR="001400DC" w:rsidRPr="00CB0134">
        <w:rPr>
          <w:rFonts w:ascii="Times New Roman" w:hAnsi="Times New Roman"/>
          <w:sz w:val="28"/>
          <w:szCs w:val="28"/>
        </w:rPr>
        <w:br/>
      </w:r>
      <w:r w:rsidR="00C36A44" w:rsidRPr="00CB0134">
        <w:rPr>
          <w:rFonts w:ascii="Times New Roman" w:hAnsi="Times New Roman"/>
          <w:sz w:val="28"/>
          <w:szCs w:val="28"/>
        </w:rPr>
        <w:t xml:space="preserve">на 2019 - 2024 годы» на 2021 год предусмотренные на предоставление субсидии местным бюджетам на повышение заработной платы педагогическим работникам муниципальных организаций дополнительного образования </w:t>
      </w:r>
      <w:r w:rsidR="00C36A44" w:rsidRPr="00CB0134">
        <w:rPr>
          <w:rFonts w:ascii="Times New Roman" w:hAnsi="Times New Roman"/>
          <w:color w:val="000000"/>
          <w:sz w:val="28"/>
          <w:szCs w:val="28"/>
        </w:rPr>
        <w:t>на осуществление единовременной выплаты к началу нового 2021/2022 учебного года работникам муниципальных образовательных  организаций. (</w:t>
      </w:r>
      <w:r w:rsidR="00BF7CDD" w:rsidRPr="00CB0134">
        <w:rPr>
          <w:rFonts w:ascii="Times New Roman" w:hAnsi="Times New Roman"/>
          <w:sz w:val="28"/>
          <w:szCs w:val="28"/>
        </w:rPr>
        <w:t>при</w:t>
      </w:r>
      <w:r w:rsidR="006E0A62" w:rsidRPr="00CB0134">
        <w:rPr>
          <w:rFonts w:ascii="Times New Roman" w:hAnsi="Times New Roman"/>
          <w:sz w:val="28"/>
          <w:szCs w:val="28"/>
        </w:rPr>
        <w:t>ложение 34</w:t>
      </w:r>
      <w:r w:rsidR="00BF7CDD" w:rsidRPr="00CB0134">
        <w:rPr>
          <w:rFonts w:ascii="Times New Roman" w:hAnsi="Times New Roman"/>
          <w:sz w:val="28"/>
          <w:szCs w:val="28"/>
        </w:rPr>
        <w:t xml:space="preserve"> к пояснительной записке)</w:t>
      </w:r>
      <w:r w:rsidR="00BF7CDD" w:rsidRPr="00CB0134">
        <w:rPr>
          <w:rFonts w:ascii="Times New Roman" w:hAnsi="Times New Roman"/>
          <w:color w:val="000000"/>
          <w:sz w:val="28"/>
          <w:szCs w:val="28"/>
        </w:rPr>
        <w:t xml:space="preserve"> </w:t>
      </w:r>
    </w:p>
    <w:p w:rsidR="00C36A44" w:rsidRPr="00CB0134" w:rsidRDefault="001400DC" w:rsidP="00F20A4E">
      <w:pPr>
        <w:pStyle w:val="af8"/>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CB0134">
        <w:rPr>
          <w:rFonts w:ascii="Times New Roman" w:hAnsi="Times New Roman" w:cs="Times New Roman"/>
          <w:sz w:val="28"/>
          <w:szCs w:val="28"/>
        </w:rPr>
        <w:t>И</w:t>
      </w:r>
      <w:r w:rsidR="00C36A44" w:rsidRPr="00CB0134">
        <w:rPr>
          <w:rFonts w:ascii="Times New Roman" w:hAnsi="Times New Roman" w:cs="Times New Roman"/>
          <w:sz w:val="28"/>
          <w:szCs w:val="28"/>
        </w:rPr>
        <w:t>зменения отразить по КБК:</w:t>
      </w:r>
    </w:p>
    <w:p w:rsidR="00C36A44" w:rsidRPr="00CB0134" w:rsidRDefault="00C36A44" w:rsidP="00F20A4E">
      <w:pPr>
        <w:pStyle w:val="af8"/>
        <w:tabs>
          <w:tab w:val="left" w:pos="0"/>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B0134">
        <w:rPr>
          <w:rFonts w:ascii="Times New Roman" w:eastAsia="Calibri" w:hAnsi="Times New Roman" w:cs="Times New Roman"/>
          <w:sz w:val="28"/>
          <w:szCs w:val="28"/>
        </w:rPr>
        <w:t>ППП 075 РП 0703 КЦСР 5420110690 КВР 500 + 20 123,7 тыс. руб.</w:t>
      </w:r>
    </w:p>
    <w:p w:rsidR="00C36A44" w:rsidRPr="00CB0134" w:rsidRDefault="00C36A44" w:rsidP="00F20A4E">
      <w:pPr>
        <w:pStyle w:val="af8"/>
        <w:tabs>
          <w:tab w:val="left" w:pos="0"/>
        </w:tabs>
        <w:spacing w:after="0"/>
        <w:ind w:left="0" w:firstLine="709"/>
        <w:jc w:val="both"/>
        <w:rPr>
          <w:rFonts w:ascii="Times New Roman" w:hAnsi="Times New Roman" w:cs="Times New Roman"/>
          <w:sz w:val="28"/>
          <w:szCs w:val="28"/>
        </w:rPr>
      </w:pPr>
      <w:r w:rsidRPr="00CB0134">
        <w:rPr>
          <w:rFonts w:ascii="Times New Roman" w:hAnsi="Times New Roman" w:cs="Times New Roman"/>
          <w:sz w:val="28"/>
          <w:szCs w:val="28"/>
        </w:rPr>
        <w:t xml:space="preserve">Внести соответствующие изменения в приложения </w:t>
      </w:r>
      <w:r w:rsidRPr="00CB0134">
        <w:rPr>
          <w:rFonts w:ascii="Times New Roman" w:hAnsi="Times New Roman" w:cs="Times New Roman"/>
          <w:sz w:val="27"/>
          <w:szCs w:val="27"/>
        </w:rPr>
        <w:t>11,</w:t>
      </w:r>
      <w:r w:rsidR="001400DC" w:rsidRPr="00CB0134">
        <w:rPr>
          <w:rFonts w:ascii="Times New Roman" w:hAnsi="Times New Roman" w:cs="Times New Roman"/>
          <w:sz w:val="27"/>
          <w:szCs w:val="27"/>
        </w:rPr>
        <w:t xml:space="preserve"> </w:t>
      </w:r>
      <w:r w:rsidRPr="00CB0134">
        <w:rPr>
          <w:rFonts w:ascii="Times New Roman" w:hAnsi="Times New Roman" w:cs="Times New Roman"/>
          <w:sz w:val="27"/>
          <w:szCs w:val="27"/>
        </w:rPr>
        <w:t>12,</w:t>
      </w:r>
      <w:r w:rsidR="001400DC" w:rsidRPr="00CB0134">
        <w:rPr>
          <w:rFonts w:ascii="Times New Roman" w:hAnsi="Times New Roman" w:cs="Times New Roman"/>
          <w:sz w:val="27"/>
          <w:szCs w:val="27"/>
        </w:rPr>
        <w:t xml:space="preserve"> </w:t>
      </w:r>
      <w:r w:rsidRPr="00CB0134">
        <w:rPr>
          <w:rFonts w:ascii="Times New Roman" w:hAnsi="Times New Roman" w:cs="Times New Roman"/>
          <w:sz w:val="27"/>
          <w:szCs w:val="27"/>
        </w:rPr>
        <w:t>13,</w:t>
      </w:r>
      <w:r w:rsidR="001400DC" w:rsidRPr="00CB0134">
        <w:rPr>
          <w:rFonts w:ascii="Times New Roman" w:hAnsi="Times New Roman" w:cs="Times New Roman"/>
          <w:sz w:val="27"/>
          <w:szCs w:val="27"/>
        </w:rPr>
        <w:t xml:space="preserve"> </w:t>
      </w:r>
      <w:r w:rsidRPr="00CB0134">
        <w:rPr>
          <w:rFonts w:ascii="Times New Roman" w:hAnsi="Times New Roman" w:cs="Times New Roman"/>
          <w:sz w:val="27"/>
          <w:szCs w:val="27"/>
        </w:rPr>
        <w:t>14,</w:t>
      </w:r>
      <w:r w:rsidR="001400DC" w:rsidRPr="00CB0134">
        <w:rPr>
          <w:rFonts w:ascii="Times New Roman" w:hAnsi="Times New Roman" w:cs="Times New Roman"/>
          <w:sz w:val="27"/>
          <w:szCs w:val="27"/>
        </w:rPr>
        <w:t xml:space="preserve"> </w:t>
      </w:r>
      <w:r w:rsidRPr="00CB0134">
        <w:rPr>
          <w:rFonts w:ascii="Times New Roman" w:hAnsi="Times New Roman" w:cs="Times New Roman"/>
          <w:sz w:val="27"/>
          <w:szCs w:val="27"/>
        </w:rPr>
        <w:t>15,</w:t>
      </w:r>
      <w:r w:rsidR="001400DC" w:rsidRPr="00CB0134">
        <w:rPr>
          <w:rFonts w:ascii="Times New Roman" w:hAnsi="Times New Roman" w:cs="Times New Roman"/>
          <w:sz w:val="27"/>
          <w:szCs w:val="27"/>
        </w:rPr>
        <w:t xml:space="preserve"> 18, 19, </w:t>
      </w:r>
      <w:r w:rsidRPr="00CB0134">
        <w:rPr>
          <w:rFonts w:ascii="Times New Roman" w:hAnsi="Times New Roman" w:cs="Times New Roman"/>
          <w:sz w:val="27"/>
          <w:szCs w:val="27"/>
        </w:rPr>
        <w:t>20,</w:t>
      </w:r>
      <w:r w:rsidR="001400DC" w:rsidRPr="00CB0134">
        <w:rPr>
          <w:rFonts w:ascii="Times New Roman" w:hAnsi="Times New Roman" w:cs="Times New Roman"/>
          <w:sz w:val="27"/>
          <w:szCs w:val="27"/>
        </w:rPr>
        <w:t xml:space="preserve"> </w:t>
      </w:r>
      <w:r w:rsidRPr="00CB0134">
        <w:rPr>
          <w:rFonts w:ascii="Times New Roman" w:hAnsi="Times New Roman" w:cs="Times New Roman"/>
          <w:sz w:val="28"/>
          <w:szCs w:val="28"/>
        </w:rPr>
        <w:t>к закону.</w:t>
      </w:r>
    </w:p>
    <w:p w:rsidR="00C36A44" w:rsidRPr="00CB0134" w:rsidRDefault="00C36A44" w:rsidP="00F20A4E">
      <w:pPr>
        <w:tabs>
          <w:tab w:val="left" w:pos="0"/>
        </w:tabs>
        <w:ind w:firstLine="709"/>
        <w:jc w:val="both"/>
        <w:rPr>
          <w:rFonts w:ascii="Times New Roman" w:hAnsi="Times New Roman"/>
          <w:sz w:val="28"/>
          <w:szCs w:val="28"/>
        </w:rPr>
      </w:pPr>
      <w:r w:rsidRPr="00CB0134">
        <w:rPr>
          <w:rFonts w:ascii="Times New Roman" w:hAnsi="Times New Roman"/>
          <w:sz w:val="28"/>
          <w:szCs w:val="28"/>
          <w:lang w:eastAsia="ru-RU"/>
        </w:rPr>
        <w:t>3.</w:t>
      </w:r>
      <w:r w:rsidRPr="00CB0134">
        <w:rPr>
          <w:rFonts w:ascii="Times New Roman" w:hAnsi="Times New Roman"/>
          <w:sz w:val="28"/>
          <w:szCs w:val="28"/>
        </w:rPr>
        <w:t xml:space="preserve"> Предлагается увеличить бюджетные ассигнования Министерству образования Тверской области в рамках государственной программы </w:t>
      </w:r>
      <w:r w:rsidRPr="00CB0134">
        <w:rPr>
          <w:rFonts w:ascii="Times New Roman" w:hAnsi="Times New Roman"/>
          <w:sz w:val="28"/>
          <w:szCs w:val="28"/>
        </w:rPr>
        <w:lastRenderedPageBreak/>
        <w:t>Тверской области «Развитие образования Тверской области» на 2019 - 2024 годы» на 2021 год на создание условия государственным организациям дополнительного образования детей для материально-технического оснащения и проведения ремонта для ГБУ ДО «Областная станция юных натуралистов» на выполнение работ по изготовлению проектной документации на устройство речевой системы оповещения и эвакуацией людей при пожаре, модернизацию наружного освещения, оборудование помещения для охраны</w:t>
      </w:r>
      <w:r w:rsidR="006E0A62" w:rsidRPr="00CB0134">
        <w:rPr>
          <w:rFonts w:ascii="Times New Roman" w:hAnsi="Times New Roman"/>
          <w:sz w:val="28"/>
          <w:szCs w:val="28"/>
        </w:rPr>
        <w:t xml:space="preserve"> (</w:t>
      </w:r>
      <w:r w:rsidR="00D1678A">
        <w:rPr>
          <w:rFonts w:ascii="Times New Roman" w:hAnsi="Times New Roman"/>
          <w:sz w:val="28"/>
          <w:szCs w:val="28"/>
        </w:rPr>
        <w:t>п</w:t>
      </w:r>
      <w:r w:rsidR="006E0A62" w:rsidRPr="00CB0134">
        <w:rPr>
          <w:rFonts w:ascii="Times New Roman" w:hAnsi="Times New Roman"/>
          <w:color w:val="000000"/>
          <w:sz w:val="28"/>
          <w:szCs w:val="28"/>
        </w:rPr>
        <w:t>риложение 40 к пояснительной записке).</w:t>
      </w:r>
    </w:p>
    <w:p w:rsidR="006D1528" w:rsidRPr="00CB0134" w:rsidRDefault="006D1528" w:rsidP="00F20A4E">
      <w:pPr>
        <w:pStyle w:val="af8"/>
        <w:tabs>
          <w:tab w:val="left" w:pos="0"/>
        </w:tabs>
        <w:ind w:left="0" w:firstLine="709"/>
        <w:jc w:val="both"/>
        <w:rPr>
          <w:rFonts w:ascii="Times New Roman" w:hAnsi="Times New Roman" w:cs="Times New Roman"/>
          <w:sz w:val="28"/>
          <w:szCs w:val="28"/>
        </w:rPr>
      </w:pPr>
      <w:r w:rsidRPr="00CB0134">
        <w:rPr>
          <w:rFonts w:ascii="Times New Roman" w:hAnsi="Times New Roman" w:cs="Times New Roman"/>
          <w:sz w:val="28"/>
          <w:szCs w:val="28"/>
        </w:rPr>
        <w:t>Дополнить закон целевой статьей расходов:</w:t>
      </w:r>
    </w:p>
    <w:p w:rsidR="006D1528" w:rsidRPr="00CB0134" w:rsidRDefault="006D1528" w:rsidP="00F20A4E">
      <w:pPr>
        <w:pStyle w:val="af8"/>
        <w:tabs>
          <w:tab w:val="left" w:pos="0"/>
        </w:tabs>
        <w:ind w:left="0" w:firstLine="709"/>
        <w:jc w:val="both"/>
        <w:rPr>
          <w:rFonts w:ascii="Times New Roman" w:hAnsi="Times New Roman" w:cs="Times New Roman"/>
          <w:sz w:val="28"/>
          <w:szCs w:val="28"/>
        </w:rPr>
      </w:pPr>
      <w:r w:rsidRPr="00CB0134">
        <w:rPr>
          <w:rFonts w:ascii="Times New Roman" w:hAnsi="Times New Roman" w:cs="Times New Roman"/>
          <w:sz w:val="28"/>
          <w:szCs w:val="28"/>
        </w:rPr>
        <w:t>5450110030 «Создание условий государственным бюджетным организациям дополнительного образования детей для материально-технического оснащения и проведения ремонта».</w:t>
      </w:r>
    </w:p>
    <w:p w:rsidR="00C36A44" w:rsidRPr="00CB0134" w:rsidRDefault="006D1528" w:rsidP="00F20A4E">
      <w:pPr>
        <w:pStyle w:val="af8"/>
        <w:tabs>
          <w:tab w:val="left" w:pos="0"/>
        </w:tabs>
        <w:spacing w:after="0"/>
        <w:ind w:left="0" w:firstLine="709"/>
        <w:jc w:val="both"/>
        <w:rPr>
          <w:rFonts w:ascii="Times New Roman" w:hAnsi="Times New Roman"/>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pStyle w:val="af8"/>
        <w:tabs>
          <w:tab w:val="left" w:pos="0"/>
        </w:tabs>
        <w:spacing w:after="0"/>
        <w:ind w:left="0" w:firstLine="709"/>
        <w:jc w:val="both"/>
        <w:rPr>
          <w:rFonts w:ascii="Times New Roman" w:hAnsi="Times New Roman"/>
          <w:sz w:val="28"/>
          <w:szCs w:val="28"/>
        </w:rPr>
      </w:pPr>
      <w:r w:rsidRPr="00CB0134">
        <w:rPr>
          <w:rFonts w:ascii="Times New Roman" w:hAnsi="Times New Roman"/>
          <w:sz w:val="28"/>
          <w:szCs w:val="28"/>
        </w:rPr>
        <w:t>ППП 075 РП 0703 КЦСР 5450110030 КВР 600 + 150,5 тыс. руб.</w:t>
      </w:r>
    </w:p>
    <w:p w:rsidR="00C36A44" w:rsidRPr="00CB0134" w:rsidRDefault="00C36A44"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sz w:val="27"/>
          <w:szCs w:val="27"/>
        </w:rPr>
        <w:t>11,</w:t>
      </w:r>
      <w:r w:rsidR="006D1528" w:rsidRPr="00CB0134">
        <w:rPr>
          <w:rFonts w:ascii="Times New Roman" w:hAnsi="Times New Roman"/>
          <w:sz w:val="27"/>
          <w:szCs w:val="27"/>
        </w:rPr>
        <w:t xml:space="preserve"> </w:t>
      </w:r>
      <w:r w:rsidRPr="00CB0134">
        <w:rPr>
          <w:rFonts w:ascii="Times New Roman" w:hAnsi="Times New Roman"/>
          <w:sz w:val="27"/>
          <w:szCs w:val="27"/>
        </w:rPr>
        <w:t>12,</w:t>
      </w:r>
      <w:r w:rsidR="006D1528" w:rsidRPr="00CB0134">
        <w:rPr>
          <w:rFonts w:ascii="Times New Roman" w:hAnsi="Times New Roman"/>
          <w:sz w:val="27"/>
          <w:szCs w:val="27"/>
        </w:rPr>
        <w:t xml:space="preserve"> </w:t>
      </w:r>
      <w:r w:rsidRPr="00CB0134">
        <w:rPr>
          <w:rFonts w:ascii="Times New Roman" w:hAnsi="Times New Roman"/>
          <w:sz w:val="27"/>
          <w:szCs w:val="27"/>
        </w:rPr>
        <w:t>13,</w:t>
      </w:r>
      <w:r w:rsidR="006D1528" w:rsidRPr="00CB0134">
        <w:rPr>
          <w:rFonts w:ascii="Times New Roman" w:hAnsi="Times New Roman"/>
          <w:sz w:val="27"/>
          <w:szCs w:val="27"/>
        </w:rPr>
        <w:t xml:space="preserve"> </w:t>
      </w:r>
      <w:r w:rsidRPr="00CB0134">
        <w:rPr>
          <w:rFonts w:ascii="Times New Roman" w:hAnsi="Times New Roman"/>
          <w:sz w:val="27"/>
          <w:szCs w:val="27"/>
        </w:rPr>
        <w:t>14,</w:t>
      </w:r>
      <w:r w:rsidR="006D1528" w:rsidRPr="00CB0134">
        <w:rPr>
          <w:rFonts w:ascii="Times New Roman" w:hAnsi="Times New Roman"/>
          <w:sz w:val="27"/>
          <w:szCs w:val="27"/>
        </w:rPr>
        <w:t xml:space="preserve"> </w:t>
      </w:r>
      <w:r w:rsidRPr="00CB0134">
        <w:rPr>
          <w:rFonts w:ascii="Times New Roman" w:hAnsi="Times New Roman"/>
          <w:sz w:val="27"/>
          <w:szCs w:val="27"/>
        </w:rPr>
        <w:t>15,</w:t>
      </w:r>
      <w:r w:rsidR="006D1528" w:rsidRPr="00CB0134">
        <w:rPr>
          <w:rFonts w:ascii="Times New Roman" w:hAnsi="Times New Roman"/>
          <w:sz w:val="27"/>
          <w:szCs w:val="27"/>
        </w:rPr>
        <w:t xml:space="preserve"> </w:t>
      </w:r>
      <w:r w:rsidRPr="00CB0134">
        <w:rPr>
          <w:rFonts w:ascii="Times New Roman" w:hAnsi="Times New Roman"/>
          <w:sz w:val="27"/>
          <w:szCs w:val="27"/>
        </w:rPr>
        <w:t xml:space="preserve">32 </w:t>
      </w:r>
      <w:r w:rsidRPr="00CB0134">
        <w:rPr>
          <w:rFonts w:ascii="Times New Roman" w:hAnsi="Times New Roman"/>
          <w:sz w:val="28"/>
          <w:szCs w:val="28"/>
        </w:rPr>
        <w:t>к закону.</w:t>
      </w: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37" w:name="_Toc87527449"/>
      <w:r w:rsidRPr="00CB0134">
        <w:rPr>
          <w:rFonts w:ascii="Times New Roman" w:hAnsi="Times New Roman" w:cs="Times New Roman"/>
          <w:color w:val="000000" w:themeColor="text1"/>
        </w:rPr>
        <w:t>Подраздел 0704 «Профессиональное образование»</w:t>
      </w:r>
      <w:bookmarkEnd w:id="37"/>
    </w:p>
    <w:p w:rsidR="006D1528" w:rsidRPr="00CB0134" w:rsidRDefault="00C36A44"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hAnsi="Times New Roman"/>
          <w:sz w:val="28"/>
          <w:szCs w:val="28"/>
        </w:rPr>
        <w:t xml:space="preserve">1. </w:t>
      </w:r>
      <w:r w:rsidR="006D1528" w:rsidRPr="00CB0134">
        <w:rPr>
          <w:rFonts w:ascii="Times New Roman" w:eastAsiaTheme="minorHAnsi" w:hAnsi="Times New Roman"/>
          <w:sz w:val="28"/>
          <w:szCs w:val="28"/>
        </w:rPr>
        <w:t xml:space="preserve">Предлагается увеличить бюджетные ассигнования в рамках государственной программы Тверской области «Развитие образования Тверской области» на 2019 - 2024 годы» на 2021 год </w:t>
      </w:r>
      <w:r w:rsidR="006D1528" w:rsidRPr="00CB0134">
        <w:rPr>
          <w:rFonts w:ascii="Times New Roman" w:eastAsia="Times New Roman" w:hAnsi="Times New Roman"/>
          <w:sz w:val="28"/>
          <w:szCs w:val="28"/>
          <w:lang w:eastAsia="ru-RU"/>
        </w:rPr>
        <w:t xml:space="preserve">на предоставление ежемесячного денежного вознаграждения за классное руководство (кураторство) педагогическим работникам государственных профессиональных образовательных организаций </w:t>
      </w:r>
      <w:r w:rsidR="006D1528" w:rsidRPr="00CB0134">
        <w:rPr>
          <w:rFonts w:ascii="Times New Roman" w:eastAsiaTheme="minorHAnsi" w:hAnsi="Times New Roman"/>
          <w:sz w:val="28"/>
          <w:szCs w:val="28"/>
        </w:rPr>
        <w:t xml:space="preserve">за счет средств из федерального бюджета в сумме 28 513,8 тыс. руб. </w:t>
      </w:r>
      <w:r w:rsidR="006D1528" w:rsidRPr="00CB0134">
        <w:rPr>
          <w:rFonts w:ascii="Times New Roman" w:eastAsia="Times New Roman" w:hAnsi="Times New Roman"/>
          <w:sz w:val="28"/>
          <w:szCs w:val="28"/>
          <w:lang w:eastAsia="ru-RU"/>
        </w:rPr>
        <w:t>(</w:t>
      </w:r>
      <w:r w:rsidR="00D1678A">
        <w:rPr>
          <w:rFonts w:ascii="Times New Roman" w:eastAsia="Times New Roman" w:hAnsi="Times New Roman"/>
          <w:sz w:val="28"/>
          <w:szCs w:val="28"/>
          <w:lang w:eastAsia="ru-RU"/>
        </w:rPr>
        <w:t>п</w:t>
      </w:r>
      <w:r w:rsidR="006D1528" w:rsidRPr="00CB0134">
        <w:rPr>
          <w:rFonts w:ascii="Times New Roman" w:eastAsia="Times New Roman" w:hAnsi="Times New Roman"/>
          <w:color w:val="000000"/>
          <w:sz w:val="28"/>
          <w:szCs w:val="28"/>
          <w:lang w:eastAsia="ru-RU"/>
        </w:rPr>
        <w:t>риложение </w:t>
      </w:r>
      <w:r w:rsidR="00BF7CDD" w:rsidRPr="00CB0134">
        <w:rPr>
          <w:rFonts w:ascii="Times New Roman" w:eastAsia="Times New Roman" w:hAnsi="Times New Roman"/>
          <w:color w:val="000000"/>
          <w:sz w:val="28"/>
          <w:szCs w:val="28"/>
          <w:lang w:eastAsia="ru-RU"/>
        </w:rPr>
        <w:t>4</w:t>
      </w:r>
      <w:r w:rsidR="006E0A62" w:rsidRPr="00CB0134">
        <w:rPr>
          <w:rFonts w:ascii="Times New Roman" w:eastAsia="Times New Roman" w:hAnsi="Times New Roman"/>
          <w:color w:val="000000"/>
          <w:sz w:val="28"/>
          <w:szCs w:val="28"/>
          <w:lang w:eastAsia="ru-RU"/>
        </w:rPr>
        <w:t>3</w:t>
      </w:r>
      <w:r w:rsidR="006D1528" w:rsidRPr="00CB0134">
        <w:rPr>
          <w:rFonts w:ascii="Times New Roman" w:eastAsia="Times New Roman" w:hAnsi="Times New Roman"/>
          <w:color w:val="000000"/>
          <w:sz w:val="28"/>
          <w:szCs w:val="28"/>
          <w:lang w:eastAsia="ru-RU"/>
        </w:rPr>
        <w:t xml:space="preserve"> к пояснительной записке).</w:t>
      </w:r>
    </w:p>
    <w:p w:rsidR="005A34AF" w:rsidRPr="00CB0134" w:rsidRDefault="005A34AF"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Дополнить закон целевой статьей расходов:</w:t>
      </w:r>
    </w:p>
    <w:p w:rsidR="005A34AF" w:rsidRPr="00CB0134" w:rsidRDefault="005A34AF" w:rsidP="00F20A4E">
      <w:pPr>
        <w:autoSpaceDE w:val="0"/>
        <w:autoSpaceDN w:val="0"/>
        <w:adjustRightInd w:val="0"/>
        <w:spacing w:after="0"/>
        <w:ind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543</w:t>
      </w:r>
      <w:r w:rsidR="004F02FA" w:rsidRPr="00CB0134">
        <w:rPr>
          <w:rFonts w:ascii="Times New Roman" w:eastAsia="Times New Roman" w:hAnsi="Times New Roman"/>
          <w:sz w:val="28"/>
          <w:szCs w:val="28"/>
          <w:lang w:eastAsia="ru-RU"/>
        </w:rPr>
        <w:t>01</w:t>
      </w:r>
      <w:r w:rsidRPr="00CB0134">
        <w:rPr>
          <w:rFonts w:ascii="Times New Roman" w:eastAsia="Times New Roman" w:hAnsi="Times New Roman"/>
          <w:sz w:val="28"/>
          <w:szCs w:val="28"/>
          <w:lang w:eastAsia="ru-RU"/>
        </w:rPr>
        <w:t>56340 «Ежемесячное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014 РП 0704 КЦСР 5430156340 КВР 600 + 703,1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034 РП 0704 КЦСР 5430156340 КВР 600 + 1 953,0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0704 КЦСР 5430156340 КВР 600 + 1 484,3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075 РП 0704 КЦСР 5430156340 КВР 600 + 6 067,0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083 РП 0704 КЦСР 5430156340 КВР 600 + 2 890,6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0704 КЦСР 5430156340 КВР 600 + 1 276,0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105 РП 0704 КЦСР 5430156340 КВР 600 + 12 603,4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122 РП 0704 КЦСР 5430156340 КВР 600 + 885,4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ППП 125 РП 0704 КЦСР 5430156340 КВР 600 + 651,0 тыс. руб.</w:t>
      </w:r>
    </w:p>
    <w:p w:rsidR="006D1528" w:rsidRPr="00CB0134" w:rsidRDefault="006D1528" w:rsidP="00F20A4E">
      <w:pPr>
        <w:autoSpaceDE w:val="0"/>
        <w:autoSpaceDN w:val="0"/>
        <w:adjustRightInd w:val="0"/>
        <w:spacing w:after="0"/>
        <w:ind w:left="644" w:firstLine="709"/>
        <w:contextualSpacing/>
        <w:jc w:val="both"/>
        <w:rPr>
          <w:rFonts w:ascii="Times New Roman" w:eastAsia="Times New Roman" w:hAnsi="Times New Roman"/>
          <w:sz w:val="28"/>
          <w:szCs w:val="28"/>
          <w:lang w:eastAsia="ru-RU"/>
        </w:rPr>
      </w:pPr>
    </w:p>
    <w:p w:rsidR="006D1528" w:rsidRPr="00CB0134" w:rsidRDefault="006D1528" w:rsidP="00F20A4E">
      <w:pPr>
        <w:tabs>
          <w:tab w:val="left" w:pos="0"/>
        </w:tabs>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w:t>
      </w:r>
      <w:r w:rsidRPr="00CB0134">
        <w:rPr>
          <w:rFonts w:ascii="Times New Roman" w:eastAsia="Times New Roman" w:hAnsi="Times New Roman"/>
          <w:sz w:val="27"/>
          <w:szCs w:val="27"/>
          <w:lang w:eastAsia="ru-RU"/>
        </w:rPr>
        <w:t>11,</w:t>
      </w:r>
      <w:r w:rsidR="005A34AF" w:rsidRPr="00CB0134">
        <w:rPr>
          <w:rFonts w:ascii="Times New Roman" w:eastAsia="Times New Roman" w:hAnsi="Times New Roman"/>
          <w:sz w:val="27"/>
          <w:szCs w:val="27"/>
          <w:lang w:eastAsia="ru-RU"/>
        </w:rPr>
        <w:t xml:space="preserve"> </w:t>
      </w:r>
      <w:r w:rsidRPr="00CB0134">
        <w:rPr>
          <w:rFonts w:ascii="Times New Roman" w:eastAsia="Times New Roman" w:hAnsi="Times New Roman"/>
          <w:sz w:val="27"/>
          <w:szCs w:val="27"/>
          <w:lang w:eastAsia="ru-RU"/>
        </w:rPr>
        <w:t>12,</w:t>
      </w:r>
      <w:r w:rsidR="005A34AF" w:rsidRPr="00CB0134">
        <w:rPr>
          <w:rFonts w:ascii="Times New Roman" w:eastAsia="Times New Roman" w:hAnsi="Times New Roman"/>
          <w:sz w:val="27"/>
          <w:szCs w:val="27"/>
          <w:lang w:eastAsia="ru-RU"/>
        </w:rPr>
        <w:t xml:space="preserve"> </w:t>
      </w:r>
      <w:r w:rsidRPr="00CB0134">
        <w:rPr>
          <w:rFonts w:ascii="Times New Roman" w:eastAsia="Times New Roman" w:hAnsi="Times New Roman"/>
          <w:sz w:val="27"/>
          <w:szCs w:val="27"/>
          <w:lang w:eastAsia="ru-RU"/>
        </w:rPr>
        <w:t>13,</w:t>
      </w:r>
      <w:r w:rsidR="005A34AF" w:rsidRPr="00CB0134">
        <w:rPr>
          <w:rFonts w:ascii="Times New Roman" w:eastAsia="Times New Roman" w:hAnsi="Times New Roman"/>
          <w:sz w:val="27"/>
          <w:szCs w:val="27"/>
          <w:lang w:eastAsia="ru-RU"/>
        </w:rPr>
        <w:t xml:space="preserve"> </w:t>
      </w:r>
      <w:r w:rsidRPr="00CB0134">
        <w:rPr>
          <w:rFonts w:ascii="Times New Roman" w:eastAsia="Times New Roman" w:hAnsi="Times New Roman"/>
          <w:sz w:val="27"/>
          <w:szCs w:val="27"/>
          <w:lang w:eastAsia="ru-RU"/>
        </w:rPr>
        <w:t>14,</w:t>
      </w:r>
      <w:r w:rsidR="005A34AF" w:rsidRPr="00CB0134">
        <w:rPr>
          <w:rFonts w:ascii="Times New Roman" w:eastAsia="Times New Roman" w:hAnsi="Times New Roman"/>
          <w:sz w:val="27"/>
          <w:szCs w:val="27"/>
          <w:lang w:eastAsia="ru-RU"/>
        </w:rPr>
        <w:t xml:space="preserve"> 15</w:t>
      </w:r>
      <w:r w:rsidRPr="00CB0134">
        <w:rPr>
          <w:rFonts w:ascii="Times New Roman" w:eastAsia="Times New Roman" w:hAnsi="Times New Roman"/>
          <w:sz w:val="27"/>
          <w:szCs w:val="27"/>
          <w:lang w:eastAsia="ru-RU"/>
        </w:rPr>
        <w:t xml:space="preserve"> </w:t>
      </w:r>
      <w:r w:rsidRPr="00CB0134">
        <w:rPr>
          <w:rFonts w:ascii="Times New Roman" w:eastAsia="Times New Roman" w:hAnsi="Times New Roman"/>
          <w:sz w:val="28"/>
          <w:szCs w:val="28"/>
          <w:lang w:eastAsia="ru-RU"/>
        </w:rPr>
        <w:t>к закону.</w:t>
      </w:r>
    </w:p>
    <w:p w:rsidR="006D1528"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2. </w:t>
      </w:r>
      <w:r w:rsidR="006D1528" w:rsidRPr="00CB0134">
        <w:rPr>
          <w:rFonts w:ascii="Times New Roman" w:eastAsia="Times New Roman" w:hAnsi="Times New Roman"/>
          <w:sz w:val="28"/>
          <w:szCs w:val="28"/>
          <w:lang w:eastAsia="ru-RU"/>
        </w:rPr>
        <w:t>Предлагается увеличить бюджетные ассигнования в 2021 году, предусмотренные Министерству туризма Тверской области по государственной программе Тверской области «Развитие туристической индустрии в Тверской области» на 2018 - 2023 годы» финансовое обеспечение выполнения государственного задания по предоставлению среднего профессионального образования в целях осуществления единовременной выплаты к началу нового 2021/22 учебного года в сумме 808,5 тыс. руб. (</w:t>
      </w:r>
      <w:r w:rsidR="00BF7CDD" w:rsidRPr="00CB0134">
        <w:rPr>
          <w:rFonts w:ascii="Times New Roman" w:hAnsi="Times New Roman"/>
          <w:sz w:val="28"/>
          <w:szCs w:val="28"/>
        </w:rPr>
        <w:t xml:space="preserve">приложение </w:t>
      </w:r>
      <w:r w:rsidR="006E0A62" w:rsidRPr="00CB0134">
        <w:rPr>
          <w:rFonts w:ascii="Times New Roman" w:hAnsi="Times New Roman"/>
          <w:sz w:val="28"/>
          <w:szCs w:val="28"/>
        </w:rPr>
        <w:t>34</w:t>
      </w:r>
      <w:r w:rsidR="00BF7CDD" w:rsidRPr="00CB0134">
        <w:rPr>
          <w:rFonts w:ascii="Times New Roman" w:hAnsi="Times New Roman"/>
          <w:sz w:val="28"/>
          <w:szCs w:val="28"/>
        </w:rPr>
        <w:t xml:space="preserve"> к пояснительной записке)</w:t>
      </w:r>
      <w:r w:rsidR="00722F3D" w:rsidRPr="00CB0134">
        <w:rPr>
          <w:rFonts w:ascii="Times New Roman" w:eastAsia="Times New Roman" w:hAnsi="Times New Roman"/>
          <w:sz w:val="28"/>
          <w:szCs w:val="28"/>
          <w:lang w:eastAsia="ru-RU"/>
        </w:rPr>
        <w:t>.</w:t>
      </w:r>
    </w:p>
    <w:p w:rsidR="006D1528" w:rsidRPr="00CB0134" w:rsidRDefault="006D1528"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6D1528" w:rsidRPr="00CB0134" w:rsidRDefault="006D1528"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014 РП 0704 КЦСР 5310210070 КВР 600 + 808,5 тыс. руб.</w:t>
      </w:r>
    </w:p>
    <w:p w:rsidR="006D1528" w:rsidRPr="00CB0134" w:rsidRDefault="006D1528"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32 к закону.</w:t>
      </w:r>
    </w:p>
    <w:p w:rsidR="005A34AF" w:rsidRPr="00CB0134" w:rsidRDefault="005A34AF"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3. Предлагается уменьшить ассигнования по Министерству здравоохранения Тверской области на 2021 год в сумме 1 577,9 тыс. руб. на реализацию мероприятия 5.001 «Предоставление среднего специального медицинского образования государственными учреждениями Тверской области в рамках государственного задания»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CB0134">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5A34AF" w:rsidRPr="00CB0134" w:rsidRDefault="005A34AF"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разделы/подразделы 0904 и 0909 и являются источником для увеличения расходов по </w:t>
      </w:r>
      <w:r w:rsidRPr="00CB0134">
        <w:rPr>
          <w:rFonts w:ascii="Times New Roman" w:eastAsia="Times New Roman" w:hAnsi="Times New Roman"/>
          <w:sz w:val="28"/>
          <w:szCs w:val="28"/>
          <w:lang w:eastAsia="ru-RU"/>
        </w:rPr>
        <w:t>мероприятиям «Субсидия медицинским организациям Тверской области на повышение заработной платы медицинским работникам выездных бригад скорой медицинской помощи» и «Отдельные мероприятия, не включенные в государственные программы Тверской области».</w:t>
      </w:r>
    </w:p>
    <w:p w:rsidR="005A34AF"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5A34AF"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034 РП 0704 КЦСР 565</w:t>
      </w:r>
      <w:r w:rsidRPr="00CB0134">
        <w:rPr>
          <w:rFonts w:ascii="Times New Roman" w:eastAsia="Times New Roman" w:hAnsi="Times New Roman"/>
          <w:sz w:val="28"/>
          <w:szCs w:val="28"/>
          <w:lang w:val="en-US" w:eastAsia="ru-RU"/>
        </w:rPr>
        <w:t>N</w:t>
      </w:r>
      <w:r w:rsidRPr="00CB0134">
        <w:rPr>
          <w:rFonts w:ascii="Times New Roman" w:eastAsia="Times New Roman" w:hAnsi="Times New Roman"/>
          <w:sz w:val="28"/>
          <w:szCs w:val="28"/>
          <w:lang w:eastAsia="ru-RU"/>
        </w:rPr>
        <w:t>510010 КВР 600 − 1 577,9 тыс. руб.</w:t>
      </w:r>
    </w:p>
    <w:p w:rsidR="005A34AF"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15 к закону.</w:t>
      </w:r>
    </w:p>
    <w:p w:rsidR="00CB633D"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4. Предлагается увеличить ассигнования по Министерству здравоохранения Тверской области на 2021 год в сумме 3 234,3 тыс. руб. на реализацию мероприятия 5.001 «Предоставление среднего специального медицинского образования государственными учреждениями Тверской </w:t>
      </w:r>
      <w:r w:rsidRPr="00CB0134">
        <w:rPr>
          <w:rFonts w:ascii="Times New Roman" w:eastAsia="Times New Roman" w:hAnsi="Times New Roman"/>
          <w:sz w:val="28"/>
          <w:szCs w:val="28"/>
          <w:lang w:eastAsia="ru-RU"/>
        </w:rPr>
        <w:lastRenderedPageBreak/>
        <w:t>области в рамках государственного задания»» государственной программы «Здравоохранение Тверской области» на 2019 – 2025 годы.</w:t>
      </w:r>
    </w:p>
    <w:p w:rsidR="00CB633D"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Ассигнования увеличиваются в соответствии с распоряжением Правительства Тверской области от 31.08.2021 № 864-рп на обеспечение единовременной выплаты к началу нового 2021-2022 учебного года работникам образовательных организаций.</w:t>
      </w:r>
    </w:p>
    <w:p w:rsidR="00CB633D"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Предлагаемое увеличение ассигнований производится за счет дотации бюджетам субъектов Российской Федерации на поддержку мер по обеспечению сбалансированности бюджетов.</w:t>
      </w:r>
    </w:p>
    <w:p w:rsidR="00CB633D"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CB633D"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034 РП 0704 КЦСР 565N510010 КВР 600 + 3 234,3 тыс. руб.</w:t>
      </w:r>
    </w:p>
    <w:p w:rsidR="00CB633D"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5A34AF"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5</w:t>
      </w:r>
      <w:r w:rsidR="005A34AF" w:rsidRPr="00CB0134">
        <w:rPr>
          <w:rFonts w:ascii="Times New Roman" w:eastAsia="Times New Roman" w:hAnsi="Times New Roman"/>
          <w:sz w:val="28"/>
          <w:szCs w:val="28"/>
          <w:lang w:eastAsia="ru-RU"/>
        </w:rPr>
        <w:t>. Предлагается увеличить бюджетные ассигнования в 2021 году, предусмотренные Министерству культуры Тверской области по государственной программе Тверской области «Культура Тверской области» на 2021-2026 годы» финансовое обеспечение выполнения государственного задания по предоставлению среднего профессионального образования в сфере культуры в целях осуществления единовременной выплаты к началу нового 2021/22 учебного года в сумме 3 069,4 тыс. руб. (</w:t>
      </w:r>
      <w:r w:rsidR="00BF7CDD" w:rsidRPr="00CB0134">
        <w:rPr>
          <w:rFonts w:ascii="Times New Roman" w:hAnsi="Times New Roman"/>
          <w:sz w:val="28"/>
          <w:szCs w:val="28"/>
        </w:rPr>
        <w:t>при</w:t>
      </w:r>
      <w:r w:rsidR="006E0A62" w:rsidRPr="00CB0134">
        <w:rPr>
          <w:rFonts w:ascii="Times New Roman" w:hAnsi="Times New Roman"/>
          <w:sz w:val="28"/>
          <w:szCs w:val="28"/>
        </w:rPr>
        <w:t>ложение 34</w:t>
      </w:r>
      <w:r w:rsidR="00BF7CDD" w:rsidRPr="00CB0134">
        <w:rPr>
          <w:rFonts w:ascii="Times New Roman" w:hAnsi="Times New Roman"/>
          <w:sz w:val="28"/>
          <w:szCs w:val="28"/>
        </w:rPr>
        <w:t xml:space="preserve"> к пояснительной записке)</w:t>
      </w:r>
      <w:r w:rsidR="00BF7CDD" w:rsidRPr="00CB0134">
        <w:rPr>
          <w:rFonts w:ascii="Times New Roman" w:eastAsia="Times New Roman" w:hAnsi="Times New Roman"/>
          <w:sz w:val="28"/>
          <w:szCs w:val="28"/>
          <w:lang w:eastAsia="ru-RU"/>
        </w:rPr>
        <w:t>.</w:t>
      </w:r>
    </w:p>
    <w:p w:rsidR="005A34AF"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5A34AF"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0704 КЦСР 6510310060 КВР 600 + 3 069,4 тыс. руб.</w:t>
      </w:r>
    </w:p>
    <w:p w:rsidR="005A34AF"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32 к закону.</w:t>
      </w:r>
    </w:p>
    <w:p w:rsidR="00C36A44"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6</w:t>
      </w:r>
      <w:r w:rsidR="005A34AF" w:rsidRPr="00CB0134">
        <w:rPr>
          <w:rFonts w:ascii="Times New Roman" w:eastAsia="Times New Roman" w:hAnsi="Times New Roman"/>
          <w:sz w:val="28"/>
          <w:szCs w:val="28"/>
          <w:lang w:eastAsia="ru-RU"/>
        </w:rPr>
        <w:t xml:space="preserve">.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финансовое обеспечение выполнения государственного задания по организации предоставления образовательных программ среднего профессионального образования и программ профессиональной подготовки по профессиям рабочих, должностям служащих </w:t>
      </w:r>
      <w:r w:rsidR="00C36A44" w:rsidRPr="00CB0134">
        <w:rPr>
          <w:rFonts w:ascii="Times New Roman" w:hAnsi="Times New Roman"/>
          <w:color w:val="000000"/>
          <w:sz w:val="28"/>
          <w:szCs w:val="28"/>
        </w:rPr>
        <w:t>на осуществление единовременной выплаты к началу нового 2021/2022 учебного года работникам государственных и муниципальных образовательных  организаций</w:t>
      </w:r>
      <w:r w:rsidR="006E0A62" w:rsidRPr="00CB0134">
        <w:rPr>
          <w:rFonts w:ascii="Times New Roman" w:hAnsi="Times New Roman"/>
          <w:color w:val="000000"/>
          <w:sz w:val="28"/>
          <w:szCs w:val="28"/>
        </w:rPr>
        <w:t xml:space="preserve"> </w:t>
      </w:r>
      <w:r w:rsidR="006E0A62" w:rsidRPr="00CB0134">
        <w:rPr>
          <w:rFonts w:ascii="Times New Roman" w:hAnsi="Times New Roman"/>
          <w:sz w:val="28"/>
          <w:szCs w:val="28"/>
        </w:rPr>
        <w:t>(</w:t>
      </w:r>
      <w:r w:rsidR="00D1678A">
        <w:rPr>
          <w:rFonts w:ascii="Times New Roman" w:hAnsi="Times New Roman"/>
          <w:sz w:val="28"/>
          <w:szCs w:val="28"/>
        </w:rPr>
        <w:t>п</w:t>
      </w:r>
      <w:r w:rsidR="006E0A62" w:rsidRPr="00CB0134">
        <w:rPr>
          <w:rFonts w:ascii="Times New Roman" w:hAnsi="Times New Roman"/>
          <w:color w:val="000000"/>
          <w:sz w:val="28"/>
          <w:szCs w:val="28"/>
        </w:rPr>
        <w:t>риложение 34 к пояснительной записке).</w:t>
      </w:r>
    </w:p>
    <w:p w:rsidR="00C36A44" w:rsidRPr="00CB0134" w:rsidRDefault="005A34AF" w:rsidP="00F20A4E">
      <w:pPr>
        <w:tabs>
          <w:tab w:val="left" w:pos="0"/>
        </w:tabs>
        <w:autoSpaceDE w:val="0"/>
        <w:autoSpaceDN w:val="0"/>
        <w:adjustRightInd w:val="0"/>
        <w:spacing w:after="0"/>
        <w:ind w:firstLine="709"/>
        <w:jc w:val="both"/>
        <w:rPr>
          <w:rFonts w:ascii="Times New Roman" w:hAnsi="Times New Roman"/>
          <w:color w:val="000000"/>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CB0134">
        <w:rPr>
          <w:rFonts w:ascii="Times New Roman" w:hAnsi="Times New Roman"/>
          <w:sz w:val="28"/>
          <w:szCs w:val="28"/>
        </w:rPr>
        <w:t>ППП 075 РП 0704 КЦСР 5430110010 КВР 600 + 3 773,2 тыс. руб.</w:t>
      </w:r>
    </w:p>
    <w:p w:rsidR="00C36A44" w:rsidRPr="00CB0134" w:rsidRDefault="00C36A44"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sz w:val="27"/>
          <w:szCs w:val="27"/>
        </w:rPr>
        <w:t>11,</w:t>
      </w:r>
      <w:r w:rsidR="005A34AF" w:rsidRPr="00CB0134">
        <w:rPr>
          <w:rFonts w:ascii="Times New Roman" w:hAnsi="Times New Roman"/>
          <w:sz w:val="27"/>
          <w:szCs w:val="27"/>
        </w:rPr>
        <w:t xml:space="preserve"> </w:t>
      </w:r>
      <w:r w:rsidRPr="00CB0134">
        <w:rPr>
          <w:rFonts w:ascii="Times New Roman" w:hAnsi="Times New Roman"/>
          <w:sz w:val="27"/>
          <w:szCs w:val="27"/>
        </w:rPr>
        <w:t>12,</w:t>
      </w:r>
      <w:r w:rsidR="005A34AF" w:rsidRPr="00CB0134">
        <w:rPr>
          <w:rFonts w:ascii="Times New Roman" w:hAnsi="Times New Roman"/>
          <w:sz w:val="27"/>
          <w:szCs w:val="27"/>
        </w:rPr>
        <w:t xml:space="preserve"> </w:t>
      </w:r>
      <w:r w:rsidRPr="00CB0134">
        <w:rPr>
          <w:rFonts w:ascii="Times New Roman" w:hAnsi="Times New Roman"/>
          <w:sz w:val="27"/>
          <w:szCs w:val="27"/>
        </w:rPr>
        <w:t>13,</w:t>
      </w:r>
      <w:r w:rsidR="005A34AF" w:rsidRPr="00CB0134">
        <w:rPr>
          <w:rFonts w:ascii="Times New Roman" w:hAnsi="Times New Roman"/>
          <w:sz w:val="27"/>
          <w:szCs w:val="27"/>
        </w:rPr>
        <w:t xml:space="preserve"> </w:t>
      </w:r>
      <w:r w:rsidRPr="00CB0134">
        <w:rPr>
          <w:rFonts w:ascii="Times New Roman" w:hAnsi="Times New Roman"/>
          <w:sz w:val="27"/>
          <w:szCs w:val="27"/>
        </w:rPr>
        <w:t>14,</w:t>
      </w:r>
      <w:r w:rsidR="005A34AF" w:rsidRPr="00CB0134">
        <w:rPr>
          <w:rFonts w:ascii="Times New Roman" w:hAnsi="Times New Roman"/>
          <w:sz w:val="27"/>
          <w:szCs w:val="27"/>
        </w:rPr>
        <w:t xml:space="preserve"> </w:t>
      </w:r>
      <w:r w:rsidRPr="00CB0134">
        <w:rPr>
          <w:rFonts w:ascii="Times New Roman" w:hAnsi="Times New Roman"/>
          <w:sz w:val="27"/>
          <w:szCs w:val="27"/>
        </w:rPr>
        <w:t>15,</w:t>
      </w:r>
      <w:r w:rsidR="005A34AF" w:rsidRPr="00CB0134">
        <w:rPr>
          <w:rFonts w:ascii="Times New Roman" w:hAnsi="Times New Roman"/>
          <w:sz w:val="27"/>
          <w:szCs w:val="27"/>
        </w:rPr>
        <w:t xml:space="preserve"> </w:t>
      </w:r>
      <w:r w:rsidRPr="00CB0134">
        <w:rPr>
          <w:rFonts w:ascii="Times New Roman" w:hAnsi="Times New Roman"/>
          <w:sz w:val="27"/>
          <w:szCs w:val="27"/>
        </w:rPr>
        <w:t xml:space="preserve">32 </w:t>
      </w:r>
      <w:r w:rsidRPr="00CB0134">
        <w:rPr>
          <w:rFonts w:ascii="Times New Roman" w:hAnsi="Times New Roman"/>
          <w:sz w:val="28"/>
          <w:szCs w:val="28"/>
        </w:rPr>
        <w:t>к закону.</w:t>
      </w:r>
    </w:p>
    <w:p w:rsidR="00C36A44" w:rsidRPr="00CB0134" w:rsidRDefault="00CB633D" w:rsidP="00F20A4E">
      <w:pPr>
        <w:tabs>
          <w:tab w:val="left" w:pos="0"/>
        </w:tabs>
        <w:spacing w:after="0"/>
        <w:ind w:firstLine="709"/>
        <w:jc w:val="both"/>
        <w:rPr>
          <w:rFonts w:ascii="Times New Roman" w:hAnsi="Times New Roman"/>
          <w:sz w:val="28"/>
          <w:szCs w:val="28"/>
        </w:rPr>
      </w:pPr>
      <w:r w:rsidRPr="00CB0134">
        <w:rPr>
          <w:rFonts w:ascii="Times New Roman" w:hAnsi="Times New Roman"/>
          <w:sz w:val="28"/>
          <w:szCs w:val="28"/>
        </w:rPr>
        <w:lastRenderedPageBreak/>
        <w:t>7</w:t>
      </w:r>
      <w:r w:rsidR="005A34AF" w:rsidRPr="00CB0134">
        <w:rPr>
          <w:rFonts w:ascii="Times New Roman" w:hAnsi="Times New Roman"/>
          <w:sz w:val="28"/>
          <w:szCs w:val="28"/>
        </w:rPr>
        <w:t xml:space="preserve">. </w:t>
      </w:r>
      <w:r w:rsidR="00C36A44" w:rsidRPr="00CB0134">
        <w:rPr>
          <w:rFonts w:ascii="Times New Roman" w:hAnsi="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создание условий профессиональным образовательным организациям, подведомственным Министерству образования Тверской области, для материально-технического оснащения и проведения ремонта, (перераспределение средств на оснащение МТБ государственных образовательных учреждений)</w:t>
      </w:r>
      <w:r w:rsidR="006E0A62" w:rsidRPr="00CB0134">
        <w:rPr>
          <w:rFonts w:ascii="Times New Roman" w:hAnsi="Times New Roman"/>
          <w:sz w:val="28"/>
          <w:szCs w:val="28"/>
        </w:rPr>
        <w:t xml:space="preserve"> (</w:t>
      </w:r>
      <w:r w:rsidR="00D1678A">
        <w:rPr>
          <w:rFonts w:ascii="Times New Roman" w:hAnsi="Times New Roman"/>
          <w:sz w:val="28"/>
          <w:szCs w:val="28"/>
        </w:rPr>
        <w:t>п</w:t>
      </w:r>
      <w:r w:rsidR="006E0A62" w:rsidRPr="00CB0134">
        <w:rPr>
          <w:rFonts w:ascii="Times New Roman" w:hAnsi="Times New Roman"/>
          <w:color w:val="000000"/>
          <w:sz w:val="28"/>
          <w:szCs w:val="28"/>
        </w:rPr>
        <w:t>риложение 40 к пояснительной записке).</w:t>
      </w:r>
    </w:p>
    <w:p w:rsidR="00C36A44" w:rsidRPr="00CB0134" w:rsidRDefault="005A34AF" w:rsidP="00F20A4E">
      <w:pPr>
        <w:pStyle w:val="af8"/>
        <w:spacing w:after="0"/>
        <w:ind w:firstLine="709"/>
        <w:jc w:val="both"/>
        <w:rPr>
          <w:rFonts w:ascii="Times New Roman" w:hAnsi="Times New Roman"/>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pStyle w:val="af8"/>
        <w:spacing w:after="0"/>
        <w:ind w:firstLine="709"/>
        <w:jc w:val="both"/>
        <w:rPr>
          <w:rFonts w:ascii="Times New Roman" w:hAnsi="Times New Roman"/>
          <w:sz w:val="28"/>
          <w:szCs w:val="28"/>
        </w:rPr>
      </w:pPr>
      <w:r w:rsidRPr="00CB0134">
        <w:rPr>
          <w:rFonts w:ascii="Times New Roman" w:hAnsi="Times New Roman"/>
          <w:sz w:val="28"/>
          <w:szCs w:val="28"/>
        </w:rPr>
        <w:t>ППП 075 РП 0704 КЦСР 5450210010 КВР 600 – 548,8 тыс. руб.</w:t>
      </w:r>
    </w:p>
    <w:p w:rsidR="00C36A44" w:rsidRPr="00CB0134" w:rsidRDefault="00C36A44" w:rsidP="00F20A4E">
      <w:pPr>
        <w:pStyle w:val="af8"/>
        <w:tabs>
          <w:tab w:val="left" w:pos="0"/>
        </w:tabs>
        <w:spacing w:after="0"/>
        <w:ind w:left="0" w:firstLine="709"/>
        <w:jc w:val="both"/>
        <w:rPr>
          <w:rFonts w:ascii="Times New Roman" w:hAnsi="Times New Roman" w:cs="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cs="Times New Roman"/>
          <w:sz w:val="27"/>
          <w:szCs w:val="27"/>
        </w:rPr>
        <w:t>11,</w:t>
      </w:r>
      <w:r w:rsidR="005A34AF" w:rsidRPr="00CB0134">
        <w:rPr>
          <w:rFonts w:ascii="Times New Roman" w:hAnsi="Times New Roman" w:cs="Times New Roman"/>
          <w:sz w:val="27"/>
          <w:szCs w:val="27"/>
        </w:rPr>
        <w:t xml:space="preserve"> </w:t>
      </w:r>
      <w:r w:rsidRPr="00CB0134">
        <w:rPr>
          <w:rFonts w:ascii="Times New Roman" w:hAnsi="Times New Roman" w:cs="Times New Roman"/>
          <w:sz w:val="27"/>
          <w:szCs w:val="27"/>
        </w:rPr>
        <w:t>12,</w:t>
      </w:r>
      <w:r w:rsidR="005A34AF" w:rsidRPr="00CB0134">
        <w:rPr>
          <w:rFonts w:ascii="Times New Roman" w:hAnsi="Times New Roman" w:cs="Times New Roman"/>
          <w:sz w:val="27"/>
          <w:szCs w:val="27"/>
        </w:rPr>
        <w:t xml:space="preserve"> </w:t>
      </w:r>
      <w:r w:rsidRPr="00CB0134">
        <w:rPr>
          <w:rFonts w:ascii="Times New Roman" w:hAnsi="Times New Roman" w:cs="Times New Roman"/>
          <w:sz w:val="27"/>
          <w:szCs w:val="27"/>
        </w:rPr>
        <w:t>13,</w:t>
      </w:r>
      <w:r w:rsidR="005A34AF" w:rsidRPr="00CB0134">
        <w:rPr>
          <w:rFonts w:ascii="Times New Roman" w:hAnsi="Times New Roman" w:cs="Times New Roman"/>
          <w:sz w:val="27"/>
          <w:szCs w:val="27"/>
        </w:rPr>
        <w:t xml:space="preserve"> </w:t>
      </w:r>
      <w:r w:rsidRPr="00CB0134">
        <w:rPr>
          <w:rFonts w:ascii="Times New Roman" w:hAnsi="Times New Roman" w:cs="Times New Roman"/>
          <w:sz w:val="27"/>
          <w:szCs w:val="27"/>
        </w:rPr>
        <w:t>14,</w:t>
      </w:r>
      <w:r w:rsidR="005A34AF" w:rsidRPr="00CB0134">
        <w:rPr>
          <w:rFonts w:ascii="Times New Roman" w:hAnsi="Times New Roman" w:cs="Times New Roman"/>
          <w:sz w:val="27"/>
          <w:szCs w:val="27"/>
        </w:rPr>
        <w:t xml:space="preserve"> </w:t>
      </w:r>
      <w:r w:rsidRPr="00CB0134">
        <w:rPr>
          <w:rFonts w:ascii="Times New Roman" w:hAnsi="Times New Roman" w:cs="Times New Roman"/>
          <w:sz w:val="27"/>
          <w:szCs w:val="27"/>
        </w:rPr>
        <w:t>15,</w:t>
      </w:r>
      <w:r w:rsidR="005A34AF" w:rsidRPr="00CB0134">
        <w:rPr>
          <w:rFonts w:ascii="Times New Roman" w:hAnsi="Times New Roman" w:cs="Times New Roman"/>
          <w:sz w:val="27"/>
          <w:szCs w:val="27"/>
        </w:rPr>
        <w:t xml:space="preserve"> </w:t>
      </w:r>
      <w:r w:rsidRPr="00CB0134">
        <w:rPr>
          <w:rFonts w:ascii="Times New Roman" w:hAnsi="Times New Roman" w:cs="Times New Roman"/>
          <w:sz w:val="27"/>
          <w:szCs w:val="27"/>
        </w:rPr>
        <w:t xml:space="preserve">32 </w:t>
      </w:r>
      <w:r w:rsidRPr="00CB0134">
        <w:rPr>
          <w:rFonts w:ascii="Times New Roman" w:hAnsi="Times New Roman" w:cs="Times New Roman"/>
          <w:sz w:val="28"/>
          <w:szCs w:val="28"/>
        </w:rPr>
        <w:t>к закону.</w:t>
      </w:r>
    </w:p>
    <w:p w:rsidR="00CF2421" w:rsidRPr="00CB0134" w:rsidRDefault="00CB633D" w:rsidP="00F20A4E">
      <w:pPr>
        <w:pStyle w:val="af8"/>
        <w:tabs>
          <w:tab w:val="left" w:pos="0"/>
        </w:tabs>
        <w:spacing w:after="0"/>
        <w:ind w:left="0" w:firstLine="709"/>
        <w:jc w:val="both"/>
        <w:rPr>
          <w:rFonts w:ascii="Times New Roman" w:eastAsia="Times New Roman" w:hAnsi="Times New Roman"/>
          <w:sz w:val="28"/>
          <w:szCs w:val="28"/>
          <w:lang w:eastAsia="ru-RU"/>
        </w:rPr>
      </w:pPr>
      <w:r w:rsidRPr="00CB0134">
        <w:rPr>
          <w:rFonts w:ascii="Times New Roman" w:hAnsi="Times New Roman" w:cs="Times New Roman"/>
          <w:sz w:val="28"/>
          <w:szCs w:val="28"/>
        </w:rPr>
        <w:t>8</w:t>
      </w:r>
      <w:r w:rsidR="005A34AF" w:rsidRPr="00CB0134">
        <w:rPr>
          <w:rFonts w:ascii="Times New Roman" w:hAnsi="Times New Roman" w:cs="Times New Roman"/>
          <w:sz w:val="28"/>
          <w:szCs w:val="28"/>
        </w:rPr>
        <w:t xml:space="preserve">. </w:t>
      </w:r>
      <w:r w:rsidR="00CF2421" w:rsidRPr="00CB0134">
        <w:rPr>
          <w:rFonts w:ascii="Times New Roman" w:eastAsia="Times New Roman" w:hAnsi="Times New Roman"/>
          <w:sz w:val="28"/>
          <w:szCs w:val="28"/>
          <w:lang w:eastAsia="ru-RU"/>
        </w:rPr>
        <w:t>Предлагается увеличить бюджетные ассигнования в 2021 году, предусмотренные Министерству сельского хозяйства Тверской области по государственной программе Тверской области «Сельское хозяйство Тверской области» на 2021 - 2026 годы» финансовое обеспечение выполнения государственного задания по предоставлению среднего профессионального образования в целях осуществления единовременной выплаты к началу нового 2021/22 учебного года в сумме 5 435,1 тыс. руб. (</w:t>
      </w:r>
      <w:r w:rsidR="00BF7CDD" w:rsidRPr="00CB0134">
        <w:rPr>
          <w:rFonts w:ascii="Times New Roman" w:hAnsi="Times New Roman"/>
          <w:sz w:val="28"/>
          <w:szCs w:val="28"/>
        </w:rPr>
        <w:t>при</w:t>
      </w:r>
      <w:r w:rsidR="006E0A62" w:rsidRPr="00CB0134">
        <w:rPr>
          <w:rFonts w:ascii="Times New Roman" w:hAnsi="Times New Roman"/>
          <w:sz w:val="28"/>
          <w:szCs w:val="28"/>
        </w:rPr>
        <w:t>ложение 34</w:t>
      </w:r>
      <w:r w:rsidR="00BF7CDD" w:rsidRPr="00CB0134">
        <w:rPr>
          <w:rFonts w:ascii="Times New Roman" w:hAnsi="Times New Roman"/>
          <w:sz w:val="28"/>
          <w:szCs w:val="28"/>
        </w:rPr>
        <w:t xml:space="preserve"> к пояснительной записке)</w:t>
      </w:r>
      <w:r w:rsidR="00CC0FB4" w:rsidRPr="00CB0134">
        <w:rPr>
          <w:rFonts w:ascii="Times New Roman" w:hAnsi="Times New Roman"/>
          <w:sz w:val="28"/>
          <w:szCs w:val="28"/>
        </w:rPr>
        <w:t>.</w:t>
      </w:r>
    </w:p>
    <w:p w:rsidR="00CF2421"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CF2421" w:rsidRPr="00CB0134">
        <w:rPr>
          <w:rFonts w:ascii="Times New Roman" w:eastAsia="Times New Roman" w:hAnsi="Times New Roman"/>
          <w:sz w:val="28"/>
          <w:szCs w:val="28"/>
          <w:lang w:eastAsia="ru-RU"/>
        </w:rPr>
        <w:t>зменения отразить по КБК:</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083 РП 0704 КЦСР 7620110010 КВР 600 + 5 435,1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005A34AF" w:rsidRPr="00CB0134">
        <w:rPr>
          <w:rFonts w:ascii="Times New Roman" w:eastAsia="Times New Roman" w:hAnsi="Times New Roman"/>
          <w:sz w:val="28"/>
          <w:szCs w:val="28"/>
          <w:lang w:eastAsia="ru-RU"/>
        </w:rPr>
        <w:t>, 32 к закону</w:t>
      </w:r>
      <w:r w:rsidRPr="00CB0134">
        <w:rPr>
          <w:rFonts w:ascii="Times New Roman" w:eastAsia="Times New Roman" w:hAnsi="Times New Roman"/>
          <w:sz w:val="28"/>
          <w:szCs w:val="28"/>
          <w:lang w:eastAsia="ru-RU"/>
        </w:rPr>
        <w:t>.</w:t>
      </w:r>
    </w:p>
    <w:p w:rsidR="00CF2421" w:rsidRPr="00CB0134" w:rsidRDefault="00CB633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9</w:t>
      </w:r>
      <w:r w:rsidR="005A34AF" w:rsidRPr="00CB0134">
        <w:rPr>
          <w:rFonts w:ascii="Times New Roman" w:eastAsia="Times New Roman" w:hAnsi="Times New Roman"/>
          <w:sz w:val="28"/>
          <w:szCs w:val="28"/>
          <w:lang w:eastAsia="ru-RU"/>
        </w:rPr>
        <w:t xml:space="preserve">. </w:t>
      </w:r>
      <w:r w:rsidR="00CF2421" w:rsidRPr="00CB0134">
        <w:rPr>
          <w:rFonts w:ascii="Times New Roman" w:eastAsia="Times New Roman" w:hAnsi="Times New Roman"/>
          <w:sz w:val="28"/>
          <w:szCs w:val="28"/>
          <w:lang w:eastAsia="ru-RU"/>
        </w:rPr>
        <w:t>Предлагается увеличить бюджетные ассигнования в 2021 году, предусмотренные Министерству транспорта Тверской области по государственной программе Тверской области «Развитие транспортного комплекса и дорожного хозяйства Тверской области» на 2020 - 2028 годы» финансовое обеспечение выполнения государственного задания по предоставлению среднего профессионального образования в целях осуществления единовременной выплаты к началу нового 2021/22 учебного года в сумме 1 430,0 тыс. руб. (</w:t>
      </w:r>
      <w:r w:rsidR="00BF7CDD" w:rsidRPr="00CB0134">
        <w:rPr>
          <w:rFonts w:ascii="Times New Roman" w:hAnsi="Times New Roman"/>
          <w:sz w:val="28"/>
          <w:szCs w:val="28"/>
        </w:rPr>
        <w:t>при</w:t>
      </w:r>
      <w:r w:rsidR="006E0A62" w:rsidRPr="00CB0134">
        <w:rPr>
          <w:rFonts w:ascii="Times New Roman" w:hAnsi="Times New Roman"/>
          <w:sz w:val="28"/>
          <w:szCs w:val="28"/>
        </w:rPr>
        <w:t>ложение 34</w:t>
      </w:r>
      <w:r w:rsidR="00BF7CDD" w:rsidRPr="00CB0134">
        <w:rPr>
          <w:rFonts w:ascii="Times New Roman" w:hAnsi="Times New Roman"/>
          <w:sz w:val="28"/>
          <w:szCs w:val="28"/>
        </w:rPr>
        <w:t xml:space="preserve"> к пояснительной записке)</w:t>
      </w:r>
      <w:r w:rsidR="00CC0FB4" w:rsidRPr="00CB0134">
        <w:rPr>
          <w:rFonts w:ascii="Times New Roman" w:hAnsi="Times New Roman"/>
          <w:sz w:val="28"/>
          <w:szCs w:val="28"/>
        </w:rPr>
        <w:t>.</w:t>
      </w:r>
    </w:p>
    <w:p w:rsidR="00CF2421" w:rsidRPr="00CB0134" w:rsidRDefault="005A34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CF2421" w:rsidRPr="00CB0134">
        <w:rPr>
          <w:rFonts w:ascii="Times New Roman" w:eastAsia="Times New Roman" w:hAnsi="Times New Roman"/>
          <w:sz w:val="28"/>
          <w:szCs w:val="28"/>
          <w:lang w:eastAsia="ru-RU"/>
        </w:rPr>
        <w:t>зменения отразить по КБК:</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104 РП 0704 КЦСР 5850110010 КВР 600 + 1 430,0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0001488F" w:rsidRPr="00CB0134">
        <w:rPr>
          <w:rFonts w:ascii="Times New Roman" w:eastAsia="Times New Roman" w:hAnsi="Times New Roman"/>
          <w:sz w:val="28"/>
          <w:szCs w:val="28"/>
          <w:lang w:eastAsia="ru-RU"/>
        </w:rPr>
        <w:t>, 32</w:t>
      </w:r>
      <w:r w:rsidRPr="00CB0134">
        <w:rPr>
          <w:rFonts w:ascii="Times New Roman" w:eastAsia="Times New Roman" w:hAnsi="Times New Roman"/>
          <w:sz w:val="28"/>
          <w:szCs w:val="28"/>
          <w:lang w:eastAsia="ru-RU"/>
        </w:rPr>
        <w:t xml:space="preserve"> к закону.</w:t>
      </w:r>
    </w:p>
    <w:p w:rsidR="00BF7CDD" w:rsidRPr="00CB0134" w:rsidRDefault="00CB633D"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10</w:t>
      </w:r>
      <w:r w:rsidR="0001488F" w:rsidRPr="00CB0134">
        <w:rPr>
          <w:rFonts w:ascii="Times New Roman" w:eastAsia="Times New Roman" w:hAnsi="Times New Roman"/>
          <w:sz w:val="28"/>
          <w:szCs w:val="28"/>
          <w:lang w:eastAsia="ru-RU"/>
        </w:rPr>
        <w:t xml:space="preserve">. Предлагается увеличить бюджетные ассигнования в 2021 году, предусмотренные Министерству промышленности и торговли Тверской </w:t>
      </w:r>
      <w:r w:rsidR="0001488F" w:rsidRPr="00CB0134">
        <w:rPr>
          <w:rFonts w:ascii="Times New Roman" w:eastAsia="Times New Roman" w:hAnsi="Times New Roman"/>
          <w:sz w:val="28"/>
          <w:szCs w:val="28"/>
          <w:lang w:eastAsia="ru-RU"/>
        </w:rPr>
        <w:lastRenderedPageBreak/>
        <w:t>области по государственной программе Тверской области «Развитие промышленного производства и торговли в Тверской области» на 2021 - 2026 годы» на финансовое обеспечение выполнения государственного задания по предоставлению среднего профессионального образования в целях осуществления единовременной выплаты к началу нового 2021/22 учебного года в сумме 17 930,00 тыс. руб. (</w:t>
      </w:r>
      <w:r w:rsidR="00BF7CDD" w:rsidRPr="00CB0134">
        <w:rPr>
          <w:rFonts w:ascii="Times New Roman" w:hAnsi="Times New Roman"/>
          <w:sz w:val="28"/>
          <w:szCs w:val="28"/>
        </w:rPr>
        <w:t>при</w:t>
      </w:r>
      <w:r w:rsidR="006E0A62" w:rsidRPr="00CB0134">
        <w:rPr>
          <w:rFonts w:ascii="Times New Roman" w:hAnsi="Times New Roman"/>
          <w:sz w:val="28"/>
          <w:szCs w:val="28"/>
        </w:rPr>
        <w:t xml:space="preserve">ложение </w:t>
      </w:r>
      <w:r w:rsidR="00BF7CDD" w:rsidRPr="00CB0134">
        <w:rPr>
          <w:rFonts w:ascii="Times New Roman" w:hAnsi="Times New Roman"/>
          <w:sz w:val="28"/>
          <w:szCs w:val="28"/>
        </w:rPr>
        <w:t>3</w:t>
      </w:r>
      <w:r w:rsidR="006E0A62" w:rsidRPr="00CB0134">
        <w:rPr>
          <w:rFonts w:ascii="Times New Roman" w:hAnsi="Times New Roman"/>
          <w:sz w:val="28"/>
          <w:szCs w:val="28"/>
        </w:rPr>
        <w:t>4</w:t>
      </w:r>
      <w:r w:rsidR="00BF7CDD" w:rsidRPr="00CB0134">
        <w:rPr>
          <w:rFonts w:ascii="Times New Roman" w:hAnsi="Times New Roman"/>
          <w:sz w:val="28"/>
          <w:szCs w:val="28"/>
        </w:rPr>
        <w:t xml:space="preserve"> к пояснительной записке)</w:t>
      </w:r>
      <w:r w:rsidR="00CC0FB4" w:rsidRPr="00CB0134">
        <w:rPr>
          <w:rFonts w:ascii="Times New Roman" w:hAnsi="Times New Roman"/>
          <w:sz w:val="28"/>
          <w:szCs w:val="28"/>
        </w:rPr>
        <w:t>.</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105 РП 0704 КЦСР 7950110010 КВР 600 + 17 930,0 тыс. руб.</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32 к закону.</w:t>
      </w:r>
    </w:p>
    <w:p w:rsidR="00BF7CDD" w:rsidRPr="00CB0134" w:rsidRDefault="0001488F"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1</w:t>
      </w:r>
      <w:r w:rsidR="00CB633D" w:rsidRPr="00CB0134">
        <w:rPr>
          <w:rFonts w:ascii="Times New Roman" w:eastAsia="Times New Roman" w:hAnsi="Times New Roman"/>
          <w:sz w:val="28"/>
          <w:szCs w:val="28"/>
          <w:lang w:eastAsia="ru-RU"/>
        </w:rPr>
        <w:t>1</w:t>
      </w:r>
      <w:r w:rsidRPr="00CB0134">
        <w:rPr>
          <w:rFonts w:ascii="Times New Roman" w:eastAsia="Times New Roman" w:hAnsi="Times New Roman"/>
          <w:sz w:val="28"/>
          <w:szCs w:val="28"/>
          <w:lang w:eastAsia="ru-RU"/>
        </w:rPr>
        <w:t xml:space="preserve">. Предлагается увеличить бюджетные ассигнования в 2021 году, предусмотренные Министерству промышленности и торговли Тверской области по государственной программе Тверской области «Развитие промышленного производства и торговли в Тверской области» на 2021 - 2026 годы» на обеспечение функционирования инфраструктуры профессиональных образовательных организаций в целях обеспечения обслуживания и эксплуатации котельной, а также капитального ремонта сети холодного водоснабжения возмещения в пос. Козлово Конаковского района в сумме 642,8 тыс. руб. Увеличение на вышеуказанные цели произвести за счет уменьшения бюджетных ассигнований по мероприятию «Социальная поддержка студентов государственных профессиональных образовательных организаций (материальные выплаты)» </w:t>
      </w:r>
      <w:r w:rsidR="00BF7CDD" w:rsidRPr="00CB0134">
        <w:rPr>
          <w:rFonts w:ascii="Times New Roman" w:eastAsia="Times New Roman" w:hAnsi="Times New Roman"/>
          <w:sz w:val="28"/>
          <w:szCs w:val="28"/>
          <w:lang w:eastAsia="ru-RU"/>
        </w:rPr>
        <w:t>(</w:t>
      </w:r>
      <w:r w:rsidR="00BF7CDD" w:rsidRPr="00CB0134">
        <w:rPr>
          <w:rFonts w:ascii="Times New Roman" w:hAnsi="Times New Roman"/>
          <w:sz w:val="28"/>
          <w:szCs w:val="28"/>
        </w:rPr>
        <w:t>при</w:t>
      </w:r>
      <w:r w:rsidR="006E0A62" w:rsidRPr="00CB0134">
        <w:rPr>
          <w:rFonts w:ascii="Times New Roman" w:hAnsi="Times New Roman"/>
          <w:sz w:val="28"/>
          <w:szCs w:val="28"/>
        </w:rPr>
        <w:t>ложение 47</w:t>
      </w:r>
      <w:r w:rsidR="00BF7CDD" w:rsidRPr="00CB0134">
        <w:rPr>
          <w:rFonts w:ascii="Times New Roman" w:hAnsi="Times New Roman"/>
          <w:sz w:val="28"/>
          <w:szCs w:val="28"/>
        </w:rPr>
        <w:t xml:space="preserve"> к пояснительной записке)</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105 РП 0704 КЦСР 7950110080 КВР 600 + 642,8 тыс. руб.</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105 РП 0704 КЦСР 7950110030 КВР 600 – 642,8 тыс. руб.</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12, 13, 15, 32 к закону.</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1</w:t>
      </w:r>
      <w:r w:rsidR="00CB633D" w:rsidRPr="00CB0134">
        <w:rPr>
          <w:rFonts w:ascii="Times New Roman" w:eastAsia="Times New Roman" w:hAnsi="Times New Roman"/>
          <w:sz w:val="28"/>
          <w:szCs w:val="28"/>
          <w:lang w:eastAsia="ru-RU"/>
        </w:rPr>
        <w:t>2</w:t>
      </w:r>
      <w:r w:rsidRPr="00CB0134">
        <w:rPr>
          <w:rFonts w:ascii="Times New Roman" w:eastAsia="Times New Roman" w:hAnsi="Times New Roman"/>
          <w:sz w:val="28"/>
          <w:szCs w:val="28"/>
          <w:lang w:eastAsia="ru-RU"/>
        </w:rPr>
        <w:t xml:space="preserve">. Предлагается </w:t>
      </w:r>
      <w:r w:rsidRPr="00CB0134">
        <w:rPr>
          <w:rFonts w:ascii="Times New Roman" w:eastAsia="Times New Roman" w:hAnsi="Times New Roman"/>
          <w:sz w:val="28"/>
          <w:szCs w:val="28"/>
          <w:u w:val="single"/>
          <w:lang w:eastAsia="ru-RU"/>
        </w:rPr>
        <w:t>увеличить</w:t>
      </w:r>
      <w:r w:rsidRPr="00CB0134">
        <w:rPr>
          <w:rFonts w:ascii="Times New Roman" w:eastAsia="Times New Roman" w:hAnsi="Times New Roman"/>
          <w:sz w:val="28"/>
          <w:szCs w:val="28"/>
          <w:lang w:eastAsia="ru-RU"/>
        </w:rPr>
        <w:t xml:space="preserve"> бюджетные ассигнования в 2021 году, предусмотренные Министерству промышленности и торговли Тверской области по государственной программе Тверской области «Развитие промышленного производства и торговли в Тверской области» на 2021 - 2026 годы» на укрепление и развитие материально-технической базы государственных учреждений, реализующих образовательные программы среднего профессионального образования в целях возмещения затрат на выполнение работ по текущему ремонту части кровли здания ГБПОУ «</w:t>
      </w:r>
      <w:proofErr w:type="spellStart"/>
      <w:r w:rsidRPr="00CB0134">
        <w:rPr>
          <w:rFonts w:ascii="Times New Roman" w:eastAsia="Times New Roman" w:hAnsi="Times New Roman"/>
          <w:sz w:val="28"/>
          <w:szCs w:val="28"/>
          <w:lang w:eastAsia="ru-RU"/>
        </w:rPr>
        <w:t>Осташковский</w:t>
      </w:r>
      <w:proofErr w:type="spellEnd"/>
      <w:r w:rsidRPr="00CB0134">
        <w:rPr>
          <w:rFonts w:ascii="Times New Roman" w:eastAsia="Times New Roman" w:hAnsi="Times New Roman"/>
          <w:sz w:val="28"/>
          <w:szCs w:val="28"/>
          <w:lang w:eastAsia="ru-RU"/>
        </w:rPr>
        <w:t xml:space="preserve"> колледж» в сумме 638,5 тыс. руб. Увеличение на вышеуказанные цели произвести за счет уменьшения бюджетных ассигнований по мероприятию «Реализация дополнительных гарантий по </w:t>
      </w:r>
      <w:r w:rsidRPr="00CB0134">
        <w:rPr>
          <w:rFonts w:ascii="Times New Roman" w:eastAsia="Times New Roman" w:hAnsi="Times New Roman"/>
          <w:sz w:val="28"/>
          <w:szCs w:val="28"/>
          <w:lang w:eastAsia="ru-RU"/>
        </w:rPr>
        <w:lastRenderedPageBreak/>
        <w:t>социальной поддержке обучающихся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(РП 1004) (</w:t>
      </w:r>
      <w:r w:rsidR="00BF7CDD" w:rsidRPr="00CB0134">
        <w:rPr>
          <w:rFonts w:ascii="Times New Roman" w:hAnsi="Times New Roman"/>
          <w:sz w:val="28"/>
          <w:szCs w:val="28"/>
        </w:rPr>
        <w:t>при</w:t>
      </w:r>
      <w:r w:rsidR="006E0A62" w:rsidRPr="00CB0134">
        <w:rPr>
          <w:rFonts w:ascii="Times New Roman" w:hAnsi="Times New Roman"/>
          <w:sz w:val="28"/>
          <w:szCs w:val="28"/>
        </w:rPr>
        <w:t>ложение 48</w:t>
      </w:r>
      <w:r w:rsidR="00BF7CDD" w:rsidRPr="00CB0134">
        <w:rPr>
          <w:rFonts w:ascii="Times New Roman" w:hAnsi="Times New Roman"/>
          <w:sz w:val="28"/>
          <w:szCs w:val="28"/>
        </w:rPr>
        <w:t xml:space="preserve"> к пояснительной записке)</w:t>
      </w:r>
      <w:r w:rsidRPr="00CB0134">
        <w:rPr>
          <w:rFonts w:ascii="Times New Roman" w:eastAsia="Times New Roman" w:hAnsi="Times New Roman"/>
          <w:sz w:val="28"/>
          <w:szCs w:val="28"/>
          <w:lang w:eastAsia="ru-RU"/>
        </w:rPr>
        <w:t>.</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105 РП 0704 КЦСР 7950110070 КВР 600 + 638,5 тыс. руб.</w:t>
      </w:r>
    </w:p>
    <w:p w:rsidR="0001488F"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15, 32 к закону.</w:t>
      </w:r>
    </w:p>
    <w:p w:rsidR="00CF2421"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1</w:t>
      </w:r>
      <w:r w:rsidR="00CB633D" w:rsidRPr="00CB0134">
        <w:rPr>
          <w:rFonts w:ascii="Times New Roman" w:eastAsia="Times New Roman" w:hAnsi="Times New Roman"/>
          <w:sz w:val="28"/>
          <w:szCs w:val="28"/>
          <w:lang w:eastAsia="ru-RU"/>
        </w:rPr>
        <w:t>3</w:t>
      </w:r>
      <w:r w:rsidRPr="00CB0134">
        <w:rPr>
          <w:rFonts w:ascii="Times New Roman" w:eastAsia="Times New Roman" w:hAnsi="Times New Roman"/>
          <w:sz w:val="28"/>
          <w:szCs w:val="28"/>
          <w:lang w:eastAsia="ru-RU"/>
        </w:rPr>
        <w:t xml:space="preserve">. </w:t>
      </w:r>
      <w:r w:rsidR="00CF2421" w:rsidRPr="00CB0134">
        <w:rPr>
          <w:rFonts w:ascii="Times New Roman" w:eastAsia="Times New Roman" w:hAnsi="Times New Roman"/>
          <w:sz w:val="28"/>
          <w:szCs w:val="28"/>
          <w:lang w:eastAsia="ru-RU"/>
        </w:rPr>
        <w:t>Предлагается увеличить бюджетные ассигнования в 2021 году, предусмотренные Министерству строительства Тверской области по государственной программе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финансовое обеспечение выполнения государственного задания по предоставлению среднего профессионального образования в целях осуществления единовременной выплаты к началу нового 2021/22 учебного года в сумме 1 212,8 тыс. руб. (</w:t>
      </w:r>
      <w:r w:rsidR="00BF7CDD" w:rsidRPr="00CB0134">
        <w:rPr>
          <w:rFonts w:ascii="Times New Roman" w:hAnsi="Times New Roman"/>
          <w:sz w:val="28"/>
          <w:szCs w:val="28"/>
        </w:rPr>
        <w:t xml:space="preserve">приложение </w:t>
      </w:r>
      <w:r w:rsidR="00234DF2" w:rsidRPr="00CB0134">
        <w:rPr>
          <w:rFonts w:ascii="Times New Roman" w:hAnsi="Times New Roman"/>
          <w:sz w:val="28"/>
          <w:szCs w:val="28"/>
        </w:rPr>
        <w:t>34</w:t>
      </w:r>
      <w:r w:rsidR="00BF7CDD" w:rsidRPr="00CB0134">
        <w:rPr>
          <w:rFonts w:ascii="Times New Roman" w:hAnsi="Times New Roman"/>
          <w:sz w:val="28"/>
          <w:szCs w:val="28"/>
        </w:rPr>
        <w:t xml:space="preserve"> к пояснительной записке)</w:t>
      </w:r>
      <w:r w:rsidR="00CC0FB4" w:rsidRPr="00CB0134">
        <w:rPr>
          <w:rFonts w:ascii="Times New Roman" w:hAnsi="Times New Roman"/>
          <w:sz w:val="28"/>
          <w:szCs w:val="28"/>
        </w:rPr>
        <w:t>.</w:t>
      </w:r>
    </w:p>
    <w:p w:rsidR="00CF2421"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CF2421" w:rsidRPr="00CB0134">
        <w:rPr>
          <w:rFonts w:ascii="Times New Roman" w:eastAsia="Times New Roman" w:hAnsi="Times New Roman"/>
          <w:sz w:val="28"/>
          <w:szCs w:val="28"/>
          <w:lang w:eastAsia="ru-RU"/>
        </w:rPr>
        <w:t>зменения отразить по КБК:</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122 РП 0704 КЦСР 5540110010 КВР 600 + 1 212,8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0001488F" w:rsidRPr="00CB0134">
        <w:rPr>
          <w:rFonts w:ascii="Times New Roman" w:eastAsia="Times New Roman" w:hAnsi="Times New Roman"/>
          <w:sz w:val="28"/>
          <w:szCs w:val="28"/>
          <w:lang w:eastAsia="ru-RU"/>
        </w:rPr>
        <w:t>, 32</w:t>
      </w:r>
      <w:r w:rsidRPr="00CB0134">
        <w:rPr>
          <w:rFonts w:ascii="Times New Roman" w:eastAsia="Times New Roman" w:hAnsi="Times New Roman"/>
          <w:sz w:val="28"/>
          <w:szCs w:val="28"/>
          <w:lang w:eastAsia="ru-RU"/>
        </w:rPr>
        <w:t xml:space="preserve"> к закону.</w:t>
      </w:r>
    </w:p>
    <w:p w:rsidR="00BF7CDD" w:rsidRPr="00CB0134" w:rsidRDefault="0001488F"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1</w:t>
      </w:r>
      <w:r w:rsidR="00CB633D" w:rsidRPr="00CB0134">
        <w:rPr>
          <w:rFonts w:ascii="Times New Roman" w:eastAsia="Times New Roman" w:hAnsi="Times New Roman"/>
          <w:sz w:val="28"/>
          <w:szCs w:val="28"/>
          <w:lang w:eastAsia="ru-RU"/>
        </w:rPr>
        <w:t>4</w:t>
      </w:r>
      <w:r w:rsidRPr="00CB0134">
        <w:rPr>
          <w:rFonts w:ascii="Times New Roman" w:eastAsia="Times New Roman" w:hAnsi="Times New Roman"/>
          <w:sz w:val="28"/>
          <w:szCs w:val="28"/>
          <w:lang w:eastAsia="ru-RU"/>
        </w:rPr>
        <w:t xml:space="preserve">. </w:t>
      </w:r>
      <w:r w:rsidR="00CF2421" w:rsidRPr="00CB0134">
        <w:rPr>
          <w:rFonts w:ascii="Times New Roman" w:eastAsia="Times New Roman" w:hAnsi="Times New Roman"/>
          <w:sz w:val="28"/>
          <w:szCs w:val="28"/>
          <w:lang w:eastAsia="ru-RU"/>
        </w:rPr>
        <w:t>Предлагается увеличить бюджетные ассигнования в 2021 году, предусмотренные Министерству энергетики и жилищно-коммунального хозяйства Тверской области по государственной программе Тверской области «Жилищно-коммунальное хозяйство и энергетика Тверской области» на 2020 - 2025 годы» на финансовое обеспечение выполнения государственного задания по предоставлению среднего профессионального образования в целях осуществления единовременной выплаты к началу нового 2021/22 учебного года в сумме 965,7 тыс. руб. (</w:t>
      </w:r>
      <w:r w:rsidR="00BF7CDD" w:rsidRPr="00CB0134">
        <w:rPr>
          <w:rFonts w:ascii="Times New Roman" w:hAnsi="Times New Roman"/>
          <w:sz w:val="28"/>
          <w:szCs w:val="28"/>
        </w:rPr>
        <w:t>при</w:t>
      </w:r>
      <w:r w:rsidR="00234DF2" w:rsidRPr="00CB0134">
        <w:rPr>
          <w:rFonts w:ascii="Times New Roman" w:hAnsi="Times New Roman"/>
          <w:sz w:val="28"/>
          <w:szCs w:val="28"/>
        </w:rPr>
        <w:t>ложение 34</w:t>
      </w:r>
      <w:r w:rsidR="00BF7CDD" w:rsidRPr="00CB0134">
        <w:rPr>
          <w:rFonts w:ascii="Times New Roman" w:hAnsi="Times New Roman"/>
          <w:sz w:val="28"/>
          <w:szCs w:val="28"/>
        </w:rPr>
        <w:t xml:space="preserve"> к пояснительной записке)</w:t>
      </w:r>
      <w:r w:rsidR="00CC0FB4" w:rsidRPr="00CB0134">
        <w:rPr>
          <w:rFonts w:ascii="Times New Roman" w:hAnsi="Times New Roman"/>
          <w:sz w:val="28"/>
          <w:szCs w:val="28"/>
        </w:rPr>
        <w:t>.</w:t>
      </w:r>
    </w:p>
    <w:p w:rsidR="00CF2421" w:rsidRPr="00CB0134" w:rsidRDefault="0001488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CF2421" w:rsidRPr="00CB0134">
        <w:rPr>
          <w:rFonts w:ascii="Times New Roman" w:eastAsia="Times New Roman" w:hAnsi="Times New Roman"/>
          <w:sz w:val="28"/>
          <w:szCs w:val="28"/>
          <w:lang w:eastAsia="ru-RU"/>
        </w:rPr>
        <w:t>зменения отразить по КБК:</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125 РП 0704 КЦСР 5940110010 КВР 600 + 965,7 тыс. руб.</w:t>
      </w:r>
    </w:p>
    <w:p w:rsidR="00CF2421" w:rsidRPr="00CB0134" w:rsidRDefault="00CF242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0001488F" w:rsidRPr="00CB0134">
        <w:rPr>
          <w:rFonts w:ascii="Times New Roman" w:eastAsia="Times New Roman" w:hAnsi="Times New Roman"/>
          <w:sz w:val="28"/>
          <w:szCs w:val="28"/>
          <w:lang w:eastAsia="ru-RU"/>
        </w:rPr>
        <w:t>, 32</w:t>
      </w:r>
      <w:r w:rsidRPr="00CB0134">
        <w:rPr>
          <w:rFonts w:ascii="Times New Roman" w:eastAsia="Times New Roman" w:hAnsi="Times New Roman"/>
          <w:sz w:val="28"/>
          <w:szCs w:val="28"/>
          <w:lang w:eastAsia="ru-RU"/>
        </w:rPr>
        <w:t xml:space="preserve"> к закону.</w:t>
      </w: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38" w:name="_Toc87527450"/>
      <w:r w:rsidRPr="00CB0134">
        <w:rPr>
          <w:rFonts w:ascii="Times New Roman" w:hAnsi="Times New Roman" w:cs="Times New Roman"/>
          <w:color w:val="000000" w:themeColor="text1"/>
        </w:rPr>
        <w:lastRenderedPageBreak/>
        <w:t>Подраздел 0705 «Профессиональная подготовка, переподготовка и повышение квалификации»</w:t>
      </w:r>
      <w:bookmarkEnd w:id="38"/>
    </w:p>
    <w:p w:rsidR="00666B70" w:rsidRPr="00CB0134" w:rsidRDefault="00666B70" w:rsidP="00F20A4E">
      <w:pPr>
        <w:spacing w:after="0"/>
        <w:ind w:firstLine="709"/>
        <w:jc w:val="both"/>
        <w:rPr>
          <w:rFonts w:ascii="Times New Roman" w:hAnsi="Times New Roman"/>
          <w:b/>
          <w:sz w:val="28"/>
          <w:szCs w:val="28"/>
        </w:rPr>
      </w:pPr>
      <w:r w:rsidRPr="00CB0134">
        <w:rPr>
          <w:rFonts w:ascii="Times New Roman" w:hAnsi="Times New Roman"/>
          <w:sz w:val="28"/>
          <w:szCs w:val="28"/>
        </w:rPr>
        <w:t xml:space="preserve">Предлагается </w:t>
      </w:r>
      <w:r w:rsidR="0001488F" w:rsidRPr="00CB0134">
        <w:rPr>
          <w:rFonts w:ascii="Times New Roman" w:hAnsi="Times New Roman"/>
          <w:sz w:val="28"/>
          <w:szCs w:val="28"/>
        </w:rPr>
        <w:t>уменьшить</w:t>
      </w:r>
      <w:r w:rsidRPr="00CB0134">
        <w:rPr>
          <w:rFonts w:ascii="Times New Roman" w:hAnsi="Times New Roman"/>
          <w:sz w:val="28"/>
          <w:szCs w:val="28"/>
        </w:rPr>
        <w:t xml:space="preserve"> </w:t>
      </w:r>
      <w:r w:rsidR="00C91416" w:rsidRPr="00CB0134">
        <w:rPr>
          <w:rFonts w:ascii="Times New Roman" w:hAnsi="Times New Roman"/>
          <w:sz w:val="28"/>
          <w:szCs w:val="28"/>
        </w:rPr>
        <w:t xml:space="preserve">(перераспределить на РП 0104) </w:t>
      </w:r>
      <w:r w:rsidRPr="00CB0134">
        <w:rPr>
          <w:rFonts w:ascii="Times New Roman" w:hAnsi="Times New Roman"/>
          <w:sz w:val="28"/>
          <w:szCs w:val="28"/>
        </w:rPr>
        <w:t>бюджетные ассигнования Правительств</w:t>
      </w:r>
      <w:r w:rsidR="00C91416" w:rsidRPr="00CB0134">
        <w:rPr>
          <w:rFonts w:ascii="Times New Roman" w:hAnsi="Times New Roman"/>
          <w:sz w:val="28"/>
          <w:szCs w:val="28"/>
        </w:rPr>
        <w:t>а</w:t>
      </w:r>
      <w:r w:rsidRPr="00CB0134">
        <w:rPr>
          <w:rFonts w:ascii="Times New Roman" w:hAnsi="Times New Roman"/>
          <w:sz w:val="28"/>
          <w:szCs w:val="28"/>
        </w:rPr>
        <w:t xml:space="preserve"> Тверской области на 2021 год в рамках государственной программы Тверской области «Государственное управление и гражданское общество Тверской области» на 2018 – 2023 годы» в сумме 2</w:t>
      </w:r>
      <w:r w:rsidR="00C91416" w:rsidRPr="00CB0134">
        <w:rPr>
          <w:rFonts w:ascii="Times New Roman" w:hAnsi="Times New Roman"/>
          <w:sz w:val="28"/>
          <w:szCs w:val="28"/>
        </w:rPr>
        <w:t> </w:t>
      </w:r>
      <w:r w:rsidRPr="00CB0134">
        <w:rPr>
          <w:rFonts w:ascii="Times New Roman" w:hAnsi="Times New Roman"/>
          <w:sz w:val="28"/>
          <w:szCs w:val="28"/>
        </w:rPr>
        <w:t>758,0</w:t>
      </w:r>
      <w:r w:rsidR="00C91416" w:rsidRPr="00CB0134">
        <w:rPr>
          <w:rFonts w:ascii="Times New Roman" w:hAnsi="Times New Roman"/>
          <w:sz w:val="28"/>
          <w:szCs w:val="28"/>
        </w:rPr>
        <w:t> </w:t>
      </w:r>
      <w:r w:rsidRPr="00CB0134">
        <w:rPr>
          <w:rFonts w:ascii="Times New Roman" w:hAnsi="Times New Roman"/>
          <w:sz w:val="28"/>
          <w:szCs w:val="28"/>
        </w:rPr>
        <w:t>тыс.</w:t>
      </w:r>
      <w:r w:rsidR="00C91416" w:rsidRPr="00CB0134">
        <w:rPr>
          <w:rFonts w:ascii="Times New Roman" w:hAnsi="Times New Roman"/>
          <w:sz w:val="28"/>
          <w:szCs w:val="28"/>
        </w:rPr>
        <w:t> </w:t>
      </w:r>
      <w:r w:rsidRPr="00CB0134">
        <w:rPr>
          <w:rFonts w:ascii="Times New Roman" w:hAnsi="Times New Roman"/>
          <w:sz w:val="28"/>
          <w:szCs w:val="28"/>
        </w:rPr>
        <w:t>руб.</w:t>
      </w:r>
      <w:r w:rsidR="00C91416" w:rsidRPr="00CB0134">
        <w:rPr>
          <w:rFonts w:ascii="Times New Roman" w:hAnsi="Times New Roman"/>
          <w:sz w:val="28"/>
          <w:szCs w:val="28"/>
        </w:rPr>
        <w:t xml:space="preserve"> по</w:t>
      </w:r>
      <w:r w:rsidRPr="00CB0134">
        <w:rPr>
          <w:rFonts w:ascii="Times New Roman" w:hAnsi="Times New Roman"/>
          <w:sz w:val="28"/>
          <w:szCs w:val="28"/>
        </w:rPr>
        <w:t xml:space="preserve"> мероприяти</w:t>
      </w:r>
      <w:r w:rsidR="00C91416" w:rsidRPr="00CB0134">
        <w:rPr>
          <w:rFonts w:ascii="Times New Roman" w:hAnsi="Times New Roman"/>
          <w:sz w:val="28"/>
          <w:szCs w:val="28"/>
        </w:rPr>
        <w:t>ям</w:t>
      </w:r>
      <w:r w:rsidRPr="00CB0134">
        <w:rPr>
          <w:rFonts w:ascii="Times New Roman" w:hAnsi="Times New Roman"/>
          <w:sz w:val="28"/>
          <w:szCs w:val="28"/>
        </w:rPr>
        <w:t xml:space="preserve"> «Повышение квалификации сотрудников исполнительных органов государственной власти Тверской области и подведомственных им учреждений по дополнительным профессиональным программам» и «Профессиональное развитие сотрудников исполнительных органов государственной власти Тверской области, органов местного самоуправления и подведомственных им учреждений» за счет экономии от проведения конкурентных процедур </w:t>
      </w:r>
    </w:p>
    <w:p w:rsidR="00666B70" w:rsidRPr="00CB0134" w:rsidRDefault="00666B70" w:rsidP="00F20A4E">
      <w:pPr>
        <w:spacing w:after="0"/>
        <w:ind w:firstLine="709"/>
        <w:jc w:val="both"/>
        <w:rPr>
          <w:rFonts w:ascii="Times New Roman" w:hAnsi="Times New Roman"/>
          <w:b/>
          <w:sz w:val="28"/>
          <w:szCs w:val="28"/>
        </w:rPr>
      </w:pPr>
      <w:r w:rsidRPr="00CB0134">
        <w:rPr>
          <w:rFonts w:ascii="Times New Roman" w:hAnsi="Times New Roman"/>
          <w:sz w:val="28"/>
          <w:szCs w:val="28"/>
        </w:rPr>
        <w:t>Изменения отразить по КБК:</w:t>
      </w:r>
    </w:p>
    <w:p w:rsidR="00666B70" w:rsidRPr="00CB0134" w:rsidRDefault="00666B70" w:rsidP="00F20A4E">
      <w:pPr>
        <w:spacing w:after="0"/>
        <w:ind w:firstLine="709"/>
        <w:jc w:val="both"/>
        <w:rPr>
          <w:rFonts w:ascii="Times New Roman" w:hAnsi="Times New Roman"/>
          <w:b/>
          <w:sz w:val="28"/>
          <w:szCs w:val="28"/>
        </w:rPr>
      </w:pPr>
      <w:r w:rsidRPr="00CB0134">
        <w:rPr>
          <w:rFonts w:ascii="Times New Roman" w:hAnsi="Times New Roman"/>
          <w:sz w:val="28"/>
          <w:szCs w:val="28"/>
        </w:rPr>
        <w:t>2021 год:</w:t>
      </w:r>
    </w:p>
    <w:p w:rsidR="00666B70" w:rsidRPr="00CB0134" w:rsidRDefault="00666B70" w:rsidP="00F20A4E">
      <w:pPr>
        <w:spacing w:after="0"/>
        <w:ind w:firstLine="709"/>
        <w:jc w:val="both"/>
        <w:rPr>
          <w:rFonts w:ascii="Times New Roman" w:hAnsi="Times New Roman"/>
          <w:b/>
          <w:sz w:val="28"/>
          <w:szCs w:val="28"/>
        </w:rPr>
      </w:pPr>
      <w:r w:rsidRPr="00CB0134">
        <w:rPr>
          <w:rFonts w:ascii="Times New Roman" w:hAnsi="Times New Roman"/>
          <w:sz w:val="28"/>
          <w:szCs w:val="28"/>
        </w:rPr>
        <w:t>ППП 001 РП 0705 ЦСР 5020110040 КВР 200 – 2 758,0 тыс. руб.;</w:t>
      </w:r>
    </w:p>
    <w:p w:rsidR="00C91416" w:rsidRPr="00CB0134" w:rsidRDefault="00C9141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39" w:name="_Toc87527451"/>
      <w:r w:rsidRPr="00CB0134">
        <w:rPr>
          <w:rFonts w:ascii="Times New Roman" w:hAnsi="Times New Roman" w:cs="Times New Roman"/>
          <w:color w:val="000000" w:themeColor="text1"/>
        </w:rPr>
        <w:t>Подраздел 0707 «Молодежная политика»</w:t>
      </w:r>
      <w:bookmarkEnd w:id="39"/>
    </w:p>
    <w:p w:rsidR="000B7161" w:rsidRPr="00CB0134" w:rsidRDefault="00234DF2"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1. </w:t>
      </w:r>
      <w:r w:rsidR="00C91416" w:rsidRPr="00CB0134">
        <w:rPr>
          <w:rFonts w:ascii="Times New Roman" w:hAnsi="Times New Roman"/>
          <w:sz w:val="28"/>
          <w:szCs w:val="28"/>
        </w:rPr>
        <w:t xml:space="preserve"> </w:t>
      </w:r>
      <w:r w:rsidR="000B7161" w:rsidRPr="00CB0134">
        <w:rPr>
          <w:rFonts w:ascii="Times New Roman" w:hAnsi="Times New Roman"/>
          <w:sz w:val="28"/>
          <w:szCs w:val="28"/>
        </w:rPr>
        <w:t xml:space="preserve">Предлагается увеличить бюджетные ассигнования Комитету по делам молодежи Тверской области по государственной программе Тверской области «Молодежь </w:t>
      </w:r>
      <w:proofErr w:type="spellStart"/>
      <w:r w:rsidR="000B7161" w:rsidRPr="00CB0134">
        <w:rPr>
          <w:rFonts w:ascii="Times New Roman" w:hAnsi="Times New Roman"/>
          <w:sz w:val="28"/>
          <w:szCs w:val="28"/>
        </w:rPr>
        <w:t>Верхневолжья</w:t>
      </w:r>
      <w:proofErr w:type="spellEnd"/>
      <w:r w:rsidR="000B7161" w:rsidRPr="00CB0134">
        <w:rPr>
          <w:rFonts w:ascii="Times New Roman" w:hAnsi="Times New Roman"/>
          <w:sz w:val="28"/>
          <w:szCs w:val="28"/>
        </w:rPr>
        <w:t xml:space="preserve">» на 2021-2026 годы для предоставления гранта в форме субсидии федеральному государственному автономному учреждению «Управление имуществом специальных проектов» Министерства обороны Российской Федерации на реализацию мероприятий по созданию в Тверской области инфраструктуры в целях патриотического воспитания детей и молодежи в объеме 311 069,4 тыс. руб. на 2021 год для завершения проекта в связи с уточнением объема работ по отдельным направлениям проекта (ремонт административного и спортивного зданий) и дополнительными работами по обустройству инфраструктуры и благоустройству территории (создание малых архитектурных форм, дополнительных тротуаров и площадок) за счет дотации бюджетам субъектов Российской Федерации на поддержку мер по обеспечению сбалансированности бюджетов (приложение </w:t>
      </w:r>
      <w:r w:rsidR="00CC0FB4" w:rsidRPr="00CB0134">
        <w:rPr>
          <w:rFonts w:ascii="Times New Roman" w:hAnsi="Times New Roman"/>
          <w:sz w:val="28"/>
          <w:szCs w:val="28"/>
        </w:rPr>
        <w:t>49</w:t>
      </w:r>
      <w:r w:rsidR="000B7161" w:rsidRPr="00CB0134">
        <w:rPr>
          <w:rFonts w:ascii="Times New Roman" w:hAnsi="Times New Roman"/>
          <w:sz w:val="28"/>
          <w:szCs w:val="28"/>
        </w:rPr>
        <w:t xml:space="preserve"> к пояснительной записке).</w:t>
      </w:r>
      <w:r w:rsidRPr="00CB0134">
        <w:rPr>
          <w:rFonts w:ascii="Times New Roman" w:hAnsi="Times New Roman"/>
          <w:sz w:val="28"/>
          <w:szCs w:val="28"/>
        </w:rPr>
        <w:t xml:space="preserve"> </w:t>
      </w:r>
    </w:p>
    <w:p w:rsidR="000B7161"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И</w:t>
      </w:r>
      <w:r w:rsidR="000B7161" w:rsidRPr="00CB0134">
        <w:rPr>
          <w:rFonts w:ascii="Times New Roman" w:hAnsi="Times New Roman"/>
          <w:sz w:val="28"/>
          <w:szCs w:val="28"/>
        </w:rPr>
        <w:t>зменения отразить по КБК:</w:t>
      </w:r>
    </w:p>
    <w:p w:rsidR="000B7161" w:rsidRPr="00CB0134" w:rsidRDefault="000B7161" w:rsidP="00F20A4E">
      <w:pPr>
        <w:spacing w:after="0"/>
        <w:ind w:firstLine="709"/>
        <w:jc w:val="both"/>
        <w:rPr>
          <w:rFonts w:ascii="Times New Roman" w:hAnsi="Times New Roman"/>
          <w:sz w:val="28"/>
          <w:szCs w:val="28"/>
        </w:rPr>
      </w:pPr>
      <w:r w:rsidRPr="00CB0134">
        <w:rPr>
          <w:rFonts w:ascii="Times New Roman" w:hAnsi="Times New Roman"/>
          <w:sz w:val="28"/>
          <w:szCs w:val="28"/>
        </w:rPr>
        <w:t>ППП 145 РП 0707 КЦСР 6310110030 КВР 600 + 311 069,4 тыс. руб.</w:t>
      </w:r>
    </w:p>
    <w:p w:rsidR="000B7161" w:rsidRPr="00CB0134" w:rsidRDefault="000B7161"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C91416" w:rsidRPr="00CB0134">
        <w:rPr>
          <w:rFonts w:ascii="Times New Roman" w:hAnsi="Times New Roman"/>
          <w:sz w:val="28"/>
          <w:szCs w:val="28"/>
        </w:rPr>
        <w:t xml:space="preserve"> </w:t>
      </w:r>
      <w:r w:rsidRPr="00CB0134">
        <w:rPr>
          <w:rFonts w:ascii="Times New Roman" w:hAnsi="Times New Roman"/>
          <w:sz w:val="28"/>
          <w:szCs w:val="28"/>
        </w:rPr>
        <w:t>12,</w:t>
      </w:r>
      <w:r w:rsidR="00C91416" w:rsidRPr="00CB0134">
        <w:rPr>
          <w:rFonts w:ascii="Times New Roman" w:hAnsi="Times New Roman"/>
          <w:sz w:val="28"/>
          <w:szCs w:val="28"/>
        </w:rPr>
        <w:t xml:space="preserve"> </w:t>
      </w:r>
      <w:r w:rsidRPr="00CB0134">
        <w:rPr>
          <w:rFonts w:ascii="Times New Roman" w:hAnsi="Times New Roman"/>
          <w:sz w:val="28"/>
          <w:szCs w:val="28"/>
        </w:rPr>
        <w:t>13,</w:t>
      </w:r>
      <w:r w:rsidR="00C91416" w:rsidRPr="00CB0134">
        <w:rPr>
          <w:rFonts w:ascii="Times New Roman" w:hAnsi="Times New Roman"/>
          <w:sz w:val="28"/>
          <w:szCs w:val="28"/>
        </w:rPr>
        <w:t xml:space="preserve"> </w:t>
      </w:r>
      <w:r w:rsidRPr="00CB0134">
        <w:rPr>
          <w:rFonts w:ascii="Times New Roman" w:hAnsi="Times New Roman"/>
          <w:sz w:val="28"/>
          <w:szCs w:val="28"/>
        </w:rPr>
        <w:t>14,</w:t>
      </w:r>
      <w:r w:rsidR="00C91416" w:rsidRPr="00CB0134">
        <w:rPr>
          <w:rFonts w:ascii="Times New Roman" w:hAnsi="Times New Roman"/>
          <w:sz w:val="28"/>
          <w:szCs w:val="28"/>
        </w:rPr>
        <w:t xml:space="preserve"> </w:t>
      </w:r>
      <w:r w:rsidRPr="00CB0134">
        <w:rPr>
          <w:rFonts w:ascii="Times New Roman" w:hAnsi="Times New Roman"/>
          <w:sz w:val="28"/>
          <w:szCs w:val="28"/>
        </w:rPr>
        <w:t xml:space="preserve">15 к </w:t>
      </w:r>
      <w:r w:rsidR="00C91416" w:rsidRPr="00CB0134">
        <w:rPr>
          <w:rFonts w:ascii="Times New Roman" w:hAnsi="Times New Roman"/>
          <w:sz w:val="28"/>
          <w:szCs w:val="28"/>
        </w:rPr>
        <w:t>з</w:t>
      </w:r>
      <w:r w:rsidRPr="00CB0134">
        <w:rPr>
          <w:rFonts w:ascii="Times New Roman" w:hAnsi="Times New Roman"/>
          <w:sz w:val="28"/>
          <w:szCs w:val="28"/>
        </w:rPr>
        <w:t>акону.</w:t>
      </w:r>
    </w:p>
    <w:p w:rsidR="00BE1FF2" w:rsidRPr="00CB0134" w:rsidRDefault="00234DF2" w:rsidP="00F20A4E">
      <w:pPr>
        <w:spacing w:after="0"/>
        <w:ind w:firstLine="709"/>
        <w:jc w:val="both"/>
        <w:rPr>
          <w:rFonts w:ascii="Times New Roman" w:hAnsi="Times New Roman"/>
          <w:sz w:val="28"/>
          <w:szCs w:val="28"/>
        </w:rPr>
      </w:pPr>
      <w:r w:rsidRPr="00CB0134">
        <w:rPr>
          <w:rFonts w:ascii="Times New Roman" w:hAnsi="Times New Roman"/>
          <w:sz w:val="28"/>
          <w:szCs w:val="28"/>
        </w:rPr>
        <w:lastRenderedPageBreak/>
        <w:t xml:space="preserve">2. </w:t>
      </w:r>
      <w:r w:rsidR="00C91416" w:rsidRPr="00CB0134">
        <w:rPr>
          <w:rFonts w:ascii="Times New Roman" w:hAnsi="Times New Roman"/>
          <w:sz w:val="28"/>
          <w:szCs w:val="28"/>
        </w:rPr>
        <w:t xml:space="preserve"> </w:t>
      </w:r>
      <w:r w:rsidR="00BE1FF2" w:rsidRPr="00CB0134">
        <w:rPr>
          <w:rFonts w:ascii="Times New Roman" w:hAnsi="Times New Roman"/>
          <w:sz w:val="28"/>
          <w:szCs w:val="28"/>
        </w:rPr>
        <w:t xml:space="preserve">Предлагается увеличить бюджетные ассигнования Комитету по делам молодежи Тверской области по государственной программе Тверской области «Молодежь </w:t>
      </w:r>
      <w:proofErr w:type="spellStart"/>
      <w:r w:rsidR="00BE1FF2" w:rsidRPr="00CB0134">
        <w:rPr>
          <w:rFonts w:ascii="Times New Roman" w:hAnsi="Times New Roman"/>
          <w:sz w:val="28"/>
          <w:szCs w:val="28"/>
        </w:rPr>
        <w:t>Верхневолжья</w:t>
      </w:r>
      <w:proofErr w:type="spellEnd"/>
      <w:r w:rsidR="00BE1FF2" w:rsidRPr="00CB0134">
        <w:rPr>
          <w:rFonts w:ascii="Times New Roman" w:hAnsi="Times New Roman"/>
          <w:sz w:val="28"/>
          <w:szCs w:val="28"/>
        </w:rPr>
        <w:t>» на 2021-2026 годы для предоставления субсидии автономной некоммерческой организации по культурно-нравственному воспитанию детей и молодежи «Тверской вектор» на финансовое обеспечение реализации мероприятий в целях патриотического воспитания детей и молодежи в объеме 351 728,2 тыс. руб. на 2021 год, в том числе:</w:t>
      </w:r>
    </w:p>
    <w:p w:rsidR="00BE1FF2"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w:t>
      </w:r>
      <w:r w:rsidR="00BE1FF2" w:rsidRPr="00CB0134">
        <w:rPr>
          <w:rFonts w:ascii="Times New Roman" w:hAnsi="Times New Roman"/>
          <w:sz w:val="28"/>
          <w:szCs w:val="28"/>
        </w:rPr>
        <w:t xml:space="preserve">317 840,6 тыс. руб. на приобретение оборудования (устройство художественной экспозиции) для проведения мероприятий среди молодежи на базе созданного мультимедийного исторического парка «Россия – Моя история» за счет дотации бюджетам субъектов Российской Федерации на поддержку мер по обеспечению сбалансированности бюджетов (приложение </w:t>
      </w:r>
      <w:r w:rsidR="00EB040A" w:rsidRPr="00CB0134">
        <w:rPr>
          <w:rFonts w:ascii="Times New Roman" w:hAnsi="Times New Roman"/>
          <w:sz w:val="28"/>
          <w:szCs w:val="28"/>
        </w:rPr>
        <w:t>5</w:t>
      </w:r>
      <w:r w:rsidR="00CC0FB4" w:rsidRPr="00CB0134">
        <w:rPr>
          <w:rFonts w:ascii="Times New Roman" w:hAnsi="Times New Roman"/>
          <w:sz w:val="28"/>
          <w:szCs w:val="28"/>
        </w:rPr>
        <w:t>0</w:t>
      </w:r>
      <w:r w:rsidR="00BE1FF2" w:rsidRPr="00CB0134">
        <w:rPr>
          <w:rFonts w:ascii="Times New Roman" w:hAnsi="Times New Roman"/>
          <w:sz w:val="28"/>
          <w:szCs w:val="28"/>
        </w:rPr>
        <w:t xml:space="preserve"> к пояснительной записке</w:t>
      </w:r>
      <w:r w:rsidR="00BE1FF2" w:rsidRPr="00CB0134">
        <w:rPr>
          <w:rFonts w:ascii="Times New Roman" w:hAnsi="Times New Roman"/>
          <w:color w:val="000000" w:themeColor="text1"/>
          <w:sz w:val="28"/>
          <w:szCs w:val="28"/>
        </w:rPr>
        <w:t>);</w:t>
      </w:r>
      <w:r w:rsidR="00A76DBC" w:rsidRPr="00CB0134">
        <w:rPr>
          <w:rFonts w:ascii="Times New Roman" w:hAnsi="Times New Roman"/>
          <w:color w:val="000000" w:themeColor="text1"/>
          <w:sz w:val="28"/>
          <w:szCs w:val="28"/>
        </w:rPr>
        <w:t xml:space="preserve"> </w:t>
      </w:r>
    </w:p>
    <w:p w:rsidR="00BE1FF2"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w:t>
      </w:r>
      <w:r w:rsidR="00BE1FF2" w:rsidRPr="00CB0134">
        <w:rPr>
          <w:rFonts w:ascii="Times New Roman" w:hAnsi="Times New Roman"/>
          <w:sz w:val="28"/>
          <w:szCs w:val="28"/>
        </w:rPr>
        <w:t xml:space="preserve">33 887,6 тыс. руб. на приобретение и размещение флагштоков с флагами в образовательных организациях на территории Тверской области (из расчета на 1 398 комплектов стоимостью 24 240,0 руб. за единицу) за счет уменьшения бюджетных ассигнований по мероприятию «Строительство зданий для размещения муниципальных общеобразовательных организаций» в рамках государственной программы «Развитие образования Тверской области» на 2019 ‒ 2024 годы (приложение </w:t>
      </w:r>
      <w:r w:rsidR="00CC0FB4" w:rsidRPr="00CB0134">
        <w:rPr>
          <w:rFonts w:ascii="Times New Roman" w:hAnsi="Times New Roman"/>
          <w:sz w:val="28"/>
          <w:szCs w:val="28"/>
        </w:rPr>
        <w:t>51</w:t>
      </w:r>
      <w:r w:rsidR="00BE1FF2" w:rsidRPr="00CB0134">
        <w:rPr>
          <w:rFonts w:ascii="Times New Roman" w:hAnsi="Times New Roman"/>
          <w:sz w:val="28"/>
          <w:szCs w:val="28"/>
        </w:rPr>
        <w:t xml:space="preserve"> к пояснительной записке).</w:t>
      </w:r>
      <w:r w:rsidR="00EB289E" w:rsidRPr="00CB0134">
        <w:rPr>
          <w:rFonts w:ascii="Times New Roman" w:hAnsi="Times New Roman"/>
          <w:color w:val="000000" w:themeColor="text1"/>
          <w:sz w:val="28"/>
          <w:szCs w:val="28"/>
        </w:rPr>
        <w:t xml:space="preserve"> </w:t>
      </w:r>
    </w:p>
    <w:p w:rsidR="00C91416"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C91416"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6330210070 «Предоставление субсидии автономной некоммерческой организации по культурно-нравственному воспитанию детей и молодежи «Тверской вектор» на финансовое обеспечение реализации мероприятий в целях патриотического воспитания детей и молодежи».</w:t>
      </w:r>
    </w:p>
    <w:p w:rsidR="00BE1FF2"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И</w:t>
      </w:r>
      <w:r w:rsidR="00BE1FF2" w:rsidRPr="00CB0134">
        <w:rPr>
          <w:rFonts w:ascii="Times New Roman" w:hAnsi="Times New Roman"/>
          <w:sz w:val="28"/>
          <w:szCs w:val="28"/>
        </w:rPr>
        <w:t>зменения отразить по КБК:</w:t>
      </w:r>
    </w:p>
    <w:p w:rsidR="00BE1FF2" w:rsidRPr="00CB0134" w:rsidRDefault="00BE1FF2" w:rsidP="00F20A4E">
      <w:pPr>
        <w:spacing w:after="0"/>
        <w:ind w:firstLine="709"/>
        <w:jc w:val="both"/>
        <w:rPr>
          <w:rFonts w:ascii="Times New Roman" w:hAnsi="Times New Roman"/>
          <w:sz w:val="28"/>
          <w:szCs w:val="28"/>
        </w:rPr>
      </w:pPr>
      <w:r w:rsidRPr="00CB0134">
        <w:rPr>
          <w:rFonts w:ascii="Times New Roman" w:hAnsi="Times New Roman"/>
          <w:sz w:val="28"/>
          <w:szCs w:val="28"/>
        </w:rPr>
        <w:t>ППП 145 РП 0707 КЦСР 6330210070 КВР 600 + 351 728,2 тыс. руб.</w:t>
      </w:r>
    </w:p>
    <w:p w:rsidR="00BE1FF2" w:rsidRPr="00CB0134" w:rsidRDefault="00BE1FF2"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w:t>
      </w:r>
      <w:r w:rsidR="00C91416" w:rsidRPr="00CB0134">
        <w:rPr>
          <w:rFonts w:ascii="Times New Roman" w:hAnsi="Times New Roman"/>
          <w:sz w:val="28"/>
          <w:szCs w:val="28"/>
        </w:rPr>
        <w:t xml:space="preserve"> </w:t>
      </w:r>
      <w:r w:rsidRPr="00CB0134">
        <w:rPr>
          <w:rFonts w:ascii="Times New Roman" w:hAnsi="Times New Roman"/>
          <w:sz w:val="28"/>
          <w:szCs w:val="28"/>
        </w:rPr>
        <w:t>12,</w:t>
      </w:r>
      <w:r w:rsidR="00C91416" w:rsidRPr="00CB0134">
        <w:rPr>
          <w:rFonts w:ascii="Times New Roman" w:hAnsi="Times New Roman"/>
          <w:sz w:val="28"/>
          <w:szCs w:val="28"/>
        </w:rPr>
        <w:t xml:space="preserve"> </w:t>
      </w:r>
      <w:r w:rsidRPr="00CB0134">
        <w:rPr>
          <w:rFonts w:ascii="Times New Roman" w:hAnsi="Times New Roman"/>
          <w:sz w:val="28"/>
          <w:szCs w:val="28"/>
        </w:rPr>
        <w:t>13,</w:t>
      </w:r>
      <w:r w:rsidR="00C91416" w:rsidRPr="00CB0134">
        <w:rPr>
          <w:rFonts w:ascii="Times New Roman" w:hAnsi="Times New Roman"/>
          <w:sz w:val="28"/>
          <w:szCs w:val="28"/>
        </w:rPr>
        <w:t xml:space="preserve"> </w:t>
      </w:r>
      <w:r w:rsidRPr="00CB0134">
        <w:rPr>
          <w:rFonts w:ascii="Times New Roman" w:hAnsi="Times New Roman"/>
          <w:sz w:val="28"/>
          <w:szCs w:val="28"/>
        </w:rPr>
        <w:t>14,</w:t>
      </w:r>
      <w:r w:rsidR="00C91416" w:rsidRPr="00CB0134">
        <w:rPr>
          <w:rFonts w:ascii="Times New Roman" w:hAnsi="Times New Roman"/>
          <w:sz w:val="28"/>
          <w:szCs w:val="28"/>
        </w:rPr>
        <w:t xml:space="preserve"> 15 к з</w:t>
      </w:r>
      <w:r w:rsidRPr="00CB0134">
        <w:rPr>
          <w:rFonts w:ascii="Times New Roman" w:hAnsi="Times New Roman"/>
          <w:sz w:val="28"/>
          <w:szCs w:val="28"/>
        </w:rPr>
        <w:t>акону.</w:t>
      </w: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40" w:name="_Toc87527452"/>
      <w:r w:rsidRPr="00CB0134">
        <w:rPr>
          <w:rFonts w:ascii="Times New Roman" w:hAnsi="Times New Roman" w:cs="Times New Roman"/>
          <w:color w:val="000000" w:themeColor="text1"/>
        </w:rPr>
        <w:t>Подраздел 0709 «Другие вопросы в области образования»</w:t>
      </w:r>
      <w:bookmarkEnd w:id="40"/>
    </w:p>
    <w:p w:rsidR="00C36A44" w:rsidRPr="00CB0134" w:rsidRDefault="00C36A44" w:rsidP="00F20A4E">
      <w:pPr>
        <w:ind w:firstLine="709"/>
        <w:jc w:val="both"/>
        <w:rPr>
          <w:rFonts w:ascii="Times New Roman" w:hAnsi="Times New Roman"/>
          <w:i/>
          <w:sz w:val="28"/>
          <w:szCs w:val="28"/>
        </w:rPr>
      </w:pPr>
      <w:r w:rsidRPr="00CB0134">
        <w:rPr>
          <w:rFonts w:ascii="Times New Roman" w:hAnsi="Times New Roman"/>
          <w:sz w:val="28"/>
          <w:szCs w:val="28"/>
        </w:rPr>
        <w:t xml:space="preserve">1.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предоставление субсидий местным бюджетам на укрепление материально-технической базы муниципальных организаций отдыха и оздоровления детей </w:t>
      </w:r>
      <w:r w:rsidRPr="00CB0134">
        <w:rPr>
          <w:rFonts w:ascii="Times New Roman" w:hAnsi="Times New Roman"/>
          <w:i/>
          <w:sz w:val="28"/>
          <w:szCs w:val="28"/>
        </w:rPr>
        <w:t>(перераспределение средств на оснащение МТБ государственных образовательных учреждений)</w:t>
      </w:r>
      <w:r w:rsidR="00234DF2" w:rsidRPr="00CB0134">
        <w:rPr>
          <w:rFonts w:ascii="Times New Roman" w:hAnsi="Times New Roman"/>
          <w:sz w:val="28"/>
          <w:szCs w:val="28"/>
        </w:rPr>
        <w:t xml:space="preserve"> (</w:t>
      </w:r>
      <w:r w:rsidR="00D1678A">
        <w:rPr>
          <w:rFonts w:ascii="Times New Roman" w:hAnsi="Times New Roman"/>
          <w:sz w:val="28"/>
          <w:szCs w:val="28"/>
        </w:rPr>
        <w:t>п</w:t>
      </w:r>
      <w:r w:rsidR="00234DF2" w:rsidRPr="00CB0134">
        <w:rPr>
          <w:rFonts w:ascii="Times New Roman" w:hAnsi="Times New Roman"/>
          <w:color w:val="000000"/>
          <w:sz w:val="28"/>
          <w:szCs w:val="28"/>
        </w:rPr>
        <w:t>риложение 40 к пояснительной записке).</w:t>
      </w:r>
    </w:p>
    <w:p w:rsidR="00C36A44" w:rsidRPr="00CB0134" w:rsidRDefault="00C91416" w:rsidP="00F20A4E">
      <w:pPr>
        <w:pStyle w:val="af8"/>
        <w:spacing w:after="0"/>
        <w:ind w:left="0" w:firstLine="709"/>
        <w:jc w:val="both"/>
        <w:rPr>
          <w:rFonts w:ascii="Times New Roman" w:hAnsi="Times New Roman"/>
          <w:sz w:val="28"/>
          <w:szCs w:val="28"/>
        </w:rPr>
      </w:pPr>
      <w:r w:rsidRPr="00CB0134">
        <w:rPr>
          <w:rFonts w:ascii="Times New Roman" w:hAnsi="Times New Roman"/>
          <w:sz w:val="28"/>
          <w:szCs w:val="28"/>
        </w:rPr>
        <w:lastRenderedPageBreak/>
        <w:t>И</w:t>
      </w:r>
      <w:r w:rsidR="00C36A44" w:rsidRPr="00CB0134">
        <w:rPr>
          <w:rFonts w:ascii="Times New Roman" w:hAnsi="Times New Roman"/>
          <w:sz w:val="28"/>
          <w:szCs w:val="28"/>
        </w:rPr>
        <w:t>зменения отразить по КБК:</w:t>
      </w:r>
    </w:p>
    <w:p w:rsidR="00C36A44" w:rsidRPr="00CB0134" w:rsidRDefault="00C36A44" w:rsidP="00F20A4E">
      <w:pPr>
        <w:pStyle w:val="af8"/>
        <w:spacing w:after="0"/>
        <w:ind w:left="0" w:firstLine="709"/>
        <w:jc w:val="both"/>
        <w:rPr>
          <w:rFonts w:ascii="Times New Roman" w:hAnsi="Times New Roman"/>
          <w:sz w:val="28"/>
          <w:szCs w:val="28"/>
        </w:rPr>
      </w:pPr>
      <w:r w:rsidRPr="00CB0134">
        <w:rPr>
          <w:rFonts w:ascii="Times New Roman" w:hAnsi="Times New Roman"/>
          <w:sz w:val="28"/>
          <w:szCs w:val="28"/>
        </w:rPr>
        <w:t>на 2021 год:</w:t>
      </w:r>
    </w:p>
    <w:p w:rsidR="00C36A44" w:rsidRPr="00CB0134" w:rsidRDefault="00C36A44" w:rsidP="00F20A4E">
      <w:pPr>
        <w:pStyle w:val="af8"/>
        <w:spacing w:after="0"/>
        <w:ind w:left="0" w:firstLine="709"/>
        <w:jc w:val="both"/>
        <w:rPr>
          <w:rFonts w:ascii="Times New Roman" w:hAnsi="Times New Roman"/>
          <w:sz w:val="28"/>
          <w:szCs w:val="28"/>
        </w:rPr>
      </w:pPr>
      <w:r w:rsidRPr="00CB0134">
        <w:rPr>
          <w:rFonts w:ascii="Times New Roman" w:hAnsi="Times New Roman"/>
          <w:sz w:val="28"/>
          <w:szCs w:val="28"/>
        </w:rPr>
        <w:t>ППП 075 РП 0709 КЦСР 5410510450 КВР 500 – 1 588,1 тыс. руб.</w:t>
      </w:r>
    </w:p>
    <w:p w:rsidR="00C36A44" w:rsidRPr="00CB0134" w:rsidRDefault="00C36A44" w:rsidP="00F20A4E">
      <w:pPr>
        <w:pStyle w:val="af8"/>
        <w:tabs>
          <w:tab w:val="left" w:pos="0"/>
        </w:tabs>
        <w:spacing w:after="0"/>
        <w:ind w:left="0" w:firstLine="709"/>
        <w:jc w:val="both"/>
        <w:rPr>
          <w:rFonts w:ascii="Times New Roman" w:hAnsi="Times New Roman" w:cs="Times New Roman"/>
          <w:sz w:val="28"/>
          <w:szCs w:val="28"/>
        </w:rPr>
      </w:pPr>
      <w:r w:rsidRPr="00CB0134">
        <w:rPr>
          <w:rFonts w:ascii="Times New Roman" w:hAnsi="Times New Roman"/>
          <w:sz w:val="28"/>
          <w:szCs w:val="28"/>
        </w:rPr>
        <w:t xml:space="preserve">Внести соответствующие изменения в приложения </w:t>
      </w:r>
      <w:r w:rsidRPr="00CB0134">
        <w:rPr>
          <w:rFonts w:ascii="Times New Roman" w:hAnsi="Times New Roman" w:cs="Times New Roman"/>
          <w:sz w:val="27"/>
          <w:szCs w:val="27"/>
        </w:rPr>
        <w:t>11,</w:t>
      </w:r>
      <w:r w:rsidR="00C91416" w:rsidRPr="00CB0134">
        <w:rPr>
          <w:rFonts w:ascii="Times New Roman" w:hAnsi="Times New Roman" w:cs="Times New Roman"/>
          <w:sz w:val="27"/>
          <w:szCs w:val="27"/>
        </w:rPr>
        <w:t xml:space="preserve"> </w:t>
      </w:r>
      <w:r w:rsidRPr="00CB0134">
        <w:rPr>
          <w:rFonts w:ascii="Times New Roman" w:hAnsi="Times New Roman" w:cs="Times New Roman"/>
          <w:sz w:val="27"/>
          <w:szCs w:val="27"/>
        </w:rPr>
        <w:t>12,</w:t>
      </w:r>
      <w:r w:rsidR="00C91416" w:rsidRPr="00CB0134">
        <w:rPr>
          <w:rFonts w:ascii="Times New Roman" w:hAnsi="Times New Roman" w:cs="Times New Roman"/>
          <w:sz w:val="27"/>
          <w:szCs w:val="27"/>
        </w:rPr>
        <w:t xml:space="preserve"> </w:t>
      </w:r>
      <w:r w:rsidRPr="00CB0134">
        <w:rPr>
          <w:rFonts w:ascii="Times New Roman" w:hAnsi="Times New Roman" w:cs="Times New Roman"/>
          <w:sz w:val="27"/>
          <w:szCs w:val="27"/>
        </w:rPr>
        <w:t>13,</w:t>
      </w:r>
      <w:r w:rsidR="00C91416" w:rsidRPr="00CB0134">
        <w:rPr>
          <w:rFonts w:ascii="Times New Roman" w:hAnsi="Times New Roman" w:cs="Times New Roman"/>
          <w:sz w:val="27"/>
          <w:szCs w:val="27"/>
        </w:rPr>
        <w:t xml:space="preserve"> </w:t>
      </w:r>
      <w:r w:rsidRPr="00CB0134">
        <w:rPr>
          <w:rFonts w:ascii="Times New Roman" w:hAnsi="Times New Roman" w:cs="Times New Roman"/>
          <w:sz w:val="27"/>
          <w:szCs w:val="27"/>
        </w:rPr>
        <w:t>14,</w:t>
      </w:r>
      <w:r w:rsidR="00C91416" w:rsidRPr="00CB0134">
        <w:rPr>
          <w:rFonts w:ascii="Times New Roman" w:hAnsi="Times New Roman" w:cs="Times New Roman"/>
          <w:sz w:val="27"/>
          <w:szCs w:val="27"/>
        </w:rPr>
        <w:t xml:space="preserve"> </w:t>
      </w:r>
      <w:r w:rsidRPr="00CB0134">
        <w:rPr>
          <w:rFonts w:ascii="Times New Roman" w:hAnsi="Times New Roman" w:cs="Times New Roman"/>
          <w:sz w:val="27"/>
          <w:szCs w:val="27"/>
        </w:rPr>
        <w:t>15,</w:t>
      </w:r>
      <w:r w:rsidR="00C91416" w:rsidRPr="00CB0134">
        <w:rPr>
          <w:rFonts w:ascii="Times New Roman" w:hAnsi="Times New Roman" w:cs="Times New Roman"/>
          <w:sz w:val="27"/>
          <w:szCs w:val="27"/>
        </w:rPr>
        <w:t xml:space="preserve"> 18, 19, </w:t>
      </w:r>
      <w:r w:rsidRPr="00CB0134">
        <w:rPr>
          <w:rFonts w:ascii="Times New Roman" w:hAnsi="Times New Roman" w:cs="Times New Roman"/>
          <w:sz w:val="27"/>
          <w:szCs w:val="27"/>
        </w:rPr>
        <w:t>20,</w:t>
      </w:r>
      <w:r w:rsidR="00C91416" w:rsidRPr="00CB0134">
        <w:rPr>
          <w:rFonts w:ascii="Times New Roman" w:hAnsi="Times New Roman" w:cs="Times New Roman"/>
          <w:sz w:val="27"/>
          <w:szCs w:val="27"/>
        </w:rPr>
        <w:t xml:space="preserve"> </w:t>
      </w:r>
      <w:r w:rsidRPr="00CB0134">
        <w:rPr>
          <w:rFonts w:ascii="Times New Roman" w:hAnsi="Times New Roman" w:cs="Times New Roman"/>
          <w:sz w:val="27"/>
          <w:szCs w:val="27"/>
        </w:rPr>
        <w:t xml:space="preserve">32 </w:t>
      </w:r>
      <w:r w:rsidRPr="00CB0134">
        <w:rPr>
          <w:rFonts w:ascii="Times New Roman" w:hAnsi="Times New Roman" w:cs="Times New Roman"/>
          <w:sz w:val="28"/>
          <w:szCs w:val="28"/>
        </w:rPr>
        <w:t>к закону.</w:t>
      </w:r>
    </w:p>
    <w:p w:rsidR="00124B18" w:rsidRPr="00CB0134" w:rsidRDefault="00C36A44" w:rsidP="00F20A4E">
      <w:pPr>
        <w:spacing w:after="0"/>
        <w:ind w:firstLine="709"/>
        <w:jc w:val="both"/>
        <w:rPr>
          <w:rFonts w:ascii="Times New Roman" w:hAnsi="Times New Roman"/>
          <w:sz w:val="28"/>
          <w:szCs w:val="28"/>
        </w:rPr>
      </w:pPr>
      <w:r w:rsidRPr="00CB0134">
        <w:rPr>
          <w:rFonts w:ascii="Times New Roman" w:hAnsi="Times New Roman"/>
          <w:sz w:val="28"/>
          <w:szCs w:val="28"/>
        </w:rPr>
        <w:t>2.</w:t>
      </w:r>
      <w:r w:rsidR="00124B18" w:rsidRPr="00CB0134">
        <w:rPr>
          <w:rFonts w:ascii="Times New Roman" w:hAnsi="Times New Roman"/>
          <w:sz w:val="28"/>
          <w:szCs w:val="28"/>
        </w:rPr>
        <w:t xml:space="preserve">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создание условий государственным казенным учреждениям психолого-педагогической, медицинской и социальной помощи для материально-технического оснащения и проведения ремонта, из них:</w:t>
      </w:r>
    </w:p>
    <w:p w:rsidR="00124B18"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w:t>
      </w:r>
      <w:r w:rsidR="00124B18" w:rsidRPr="00CB0134">
        <w:rPr>
          <w:rFonts w:ascii="Times New Roman" w:hAnsi="Times New Roman"/>
          <w:sz w:val="28"/>
          <w:szCs w:val="28"/>
        </w:rPr>
        <w:t xml:space="preserve"> увеличение в сумме 62,0 тыс. руб. ГКУ ППМС «</w:t>
      </w:r>
      <w:proofErr w:type="spellStart"/>
      <w:r w:rsidR="00124B18" w:rsidRPr="00CB0134">
        <w:rPr>
          <w:rFonts w:ascii="Times New Roman" w:hAnsi="Times New Roman"/>
          <w:sz w:val="28"/>
          <w:szCs w:val="28"/>
        </w:rPr>
        <w:t>Осташковский</w:t>
      </w:r>
      <w:proofErr w:type="spellEnd"/>
      <w:r w:rsidR="00124B18" w:rsidRPr="00CB0134">
        <w:rPr>
          <w:rFonts w:ascii="Times New Roman" w:hAnsi="Times New Roman"/>
          <w:sz w:val="28"/>
          <w:szCs w:val="28"/>
        </w:rPr>
        <w:t xml:space="preserve"> детский центр» на изготовление проектной документации на строительство (монтаж) объекта «Пожарный резервуар»</w:t>
      </w:r>
      <w:r w:rsidR="00124B18" w:rsidRPr="00CB0134">
        <w:rPr>
          <w:rFonts w:ascii="Times New Roman" w:eastAsiaTheme="minorHAnsi" w:hAnsi="Times New Roman" w:cstheme="minorBidi"/>
          <w:sz w:val="28"/>
          <w:szCs w:val="28"/>
        </w:rPr>
        <w:t xml:space="preserve"> (приложение </w:t>
      </w:r>
      <w:r w:rsidR="00234DF2" w:rsidRPr="00CB0134">
        <w:rPr>
          <w:rFonts w:ascii="Times New Roman" w:eastAsiaTheme="minorHAnsi" w:hAnsi="Times New Roman" w:cstheme="minorBidi"/>
          <w:sz w:val="28"/>
          <w:szCs w:val="28"/>
        </w:rPr>
        <w:t>40</w:t>
      </w:r>
      <w:r w:rsidR="00124B18" w:rsidRPr="00CB0134">
        <w:rPr>
          <w:rFonts w:ascii="Times New Roman" w:eastAsiaTheme="minorHAnsi" w:hAnsi="Times New Roman" w:cstheme="minorBidi"/>
          <w:sz w:val="28"/>
          <w:szCs w:val="28"/>
        </w:rPr>
        <w:t xml:space="preserve"> к пояснительной записке).</w:t>
      </w:r>
    </w:p>
    <w:p w:rsidR="00124B18" w:rsidRPr="00CB0134" w:rsidRDefault="00C91416" w:rsidP="00F20A4E">
      <w:pPr>
        <w:spacing w:after="0"/>
        <w:ind w:firstLine="709"/>
        <w:jc w:val="both"/>
        <w:rPr>
          <w:rFonts w:ascii="Times New Roman" w:hAnsi="Times New Roman"/>
          <w:sz w:val="28"/>
          <w:szCs w:val="28"/>
        </w:rPr>
      </w:pPr>
      <w:r w:rsidRPr="00CB0134">
        <w:rPr>
          <w:rFonts w:ascii="Times New Roman" w:hAnsi="Times New Roman"/>
          <w:sz w:val="28"/>
          <w:szCs w:val="28"/>
        </w:rPr>
        <w:t>−</w:t>
      </w:r>
      <w:r w:rsidR="00124B18" w:rsidRPr="00CB0134">
        <w:rPr>
          <w:rFonts w:ascii="Times New Roman" w:hAnsi="Times New Roman"/>
          <w:sz w:val="28"/>
          <w:szCs w:val="28"/>
        </w:rPr>
        <w:t xml:space="preserve"> уменьшение в сумме 78,7 тыс. руб. на уплату земельного налога ГКУ «ТОЦ ППМС – помощь»</w:t>
      </w:r>
      <w:r w:rsidR="00124B18" w:rsidRPr="00CB0134">
        <w:rPr>
          <w:rFonts w:ascii="Times New Roman" w:eastAsiaTheme="minorHAnsi" w:hAnsi="Times New Roman" w:cstheme="minorBidi"/>
          <w:sz w:val="28"/>
          <w:szCs w:val="28"/>
        </w:rPr>
        <w:t xml:space="preserve"> (приложение </w:t>
      </w:r>
      <w:r w:rsidR="00234DF2" w:rsidRPr="00CB0134">
        <w:rPr>
          <w:rFonts w:ascii="Times New Roman" w:eastAsiaTheme="minorHAnsi" w:hAnsi="Times New Roman" w:cstheme="minorBidi"/>
          <w:sz w:val="28"/>
          <w:szCs w:val="28"/>
        </w:rPr>
        <w:t>39</w:t>
      </w:r>
      <w:r w:rsidR="00124B18" w:rsidRPr="00CB0134">
        <w:rPr>
          <w:rFonts w:ascii="Times New Roman" w:eastAsiaTheme="minorHAnsi" w:hAnsi="Times New Roman" w:cstheme="minorBidi"/>
          <w:sz w:val="28"/>
          <w:szCs w:val="28"/>
        </w:rPr>
        <w:t xml:space="preserve"> к пояснительной записке)</w:t>
      </w:r>
      <w:r w:rsidR="00124B18" w:rsidRPr="00CB0134">
        <w:rPr>
          <w:rFonts w:ascii="Times New Roman" w:hAnsi="Times New Roman"/>
          <w:sz w:val="28"/>
          <w:szCs w:val="28"/>
        </w:rPr>
        <w:t>.</w:t>
      </w:r>
    </w:p>
    <w:p w:rsidR="00124B18" w:rsidRPr="00CB0134" w:rsidRDefault="00FE1BDF" w:rsidP="00F20A4E">
      <w:pPr>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И</w:t>
      </w:r>
      <w:r w:rsidR="00124B18" w:rsidRPr="00CB0134">
        <w:rPr>
          <w:rFonts w:ascii="Times New Roman" w:eastAsiaTheme="minorHAnsi" w:hAnsi="Times New Roman" w:cstheme="minorBidi"/>
          <w:sz w:val="28"/>
          <w:szCs w:val="28"/>
        </w:rPr>
        <w:t>зменения отразить по КБК:</w:t>
      </w:r>
    </w:p>
    <w:p w:rsidR="00124B18" w:rsidRPr="00CB0134" w:rsidRDefault="00124B18" w:rsidP="00F20A4E">
      <w:pPr>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ППП 075 РП 0709 КЦСР 5450110060 КВР 200 – 16,7 тыс. руб.</w:t>
      </w:r>
    </w:p>
    <w:p w:rsidR="00124B18" w:rsidRPr="00CB0134" w:rsidRDefault="00124B18"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cstheme="minorBidi"/>
          <w:sz w:val="28"/>
          <w:szCs w:val="28"/>
        </w:rPr>
        <w:t xml:space="preserve">Внести соответствующие изменения в приложения </w:t>
      </w:r>
      <w:r w:rsidRPr="00CB0134">
        <w:rPr>
          <w:rFonts w:ascii="Times New Roman" w:eastAsiaTheme="minorHAnsi" w:hAnsi="Times New Roman"/>
          <w:sz w:val="27"/>
          <w:szCs w:val="27"/>
        </w:rPr>
        <w:t>11,</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12,</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13,</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14,</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15,</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 xml:space="preserve">32 </w:t>
      </w:r>
      <w:r w:rsidRPr="00CB0134">
        <w:rPr>
          <w:rFonts w:ascii="Times New Roman" w:eastAsiaTheme="minorHAnsi" w:hAnsi="Times New Roman"/>
          <w:sz w:val="28"/>
          <w:szCs w:val="28"/>
        </w:rPr>
        <w:t>к закону.</w:t>
      </w:r>
    </w:p>
    <w:p w:rsidR="00365B56" w:rsidRPr="00CB0134" w:rsidRDefault="00FE1BD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3. </w:t>
      </w:r>
      <w:r w:rsidR="00365B56"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обеспечение деятельности государственных казенных организаций по оказанию психолого-педагогической и социальной помощи на уплату земельного налога ГКУ «ТОЦ ППМС – </w:t>
      </w:r>
      <w:r w:rsidR="00B543EE" w:rsidRPr="00CB0134">
        <w:rPr>
          <w:rFonts w:ascii="Times New Roman" w:hAnsi="Times New Roman"/>
          <w:sz w:val="28"/>
          <w:szCs w:val="28"/>
        </w:rPr>
        <w:t xml:space="preserve">помощь» в сумме 78,7 тыс. руб. </w:t>
      </w:r>
      <w:r w:rsidR="00365B56" w:rsidRPr="00CB0134">
        <w:rPr>
          <w:rFonts w:ascii="Times New Roman" w:eastAsiaTheme="minorHAnsi" w:hAnsi="Times New Roman" w:cstheme="minorBidi"/>
          <w:sz w:val="28"/>
          <w:szCs w:val="28"/>
        </w:rPr>
        <w:t xml:space="preserve"> (приложение </w:t>
      </w:r>
      <w:r w:rsidR="00234DF2" w:rsidRPr="00CB0134">
        <w:rPr>
          <w:rFonts w:ascii="Times New Roman" w:eastAsiaTheme="minorHAnsi" w:hAnsi="Times New Roman" w:cstheme="minorBidi"/>
          <w:sz w:val="28"/>
          <w:szCs w:val="28"/>
        </w:rPr>
        <w:t>39</w:t>
      </w:r>
      <w:r w:rsidR="00365B56" w:rsidRPr="00CB0134">
        <w:rPr>
          <w:rFonts w:ascii="Times New Roman" w:eastAsiaTheme="minorHAnsi" w:hAnsi="Times New Roman" w:cstheme="minorBidi"/>
          <w:sz w:val="28"/>
          <w:szCs w:val="28"/>
        </w:rPr>
        <w:t xml:space="preserve"> к пояснительной записке)</w:t>
      </w:r>
      <w:r w:rsidR="00365B56" w:rsidRPr="00CB0134">
        <w:rPr>
          <w:rFonts w:ascii="Times New Roman" w:hAnsi="Times New Roman"/>
          <w:sz w:val="28"/>
          <w:szCs w:val="28"/>
        </w:rPr>
        <w:t>.</w:t>
      </w:r>
    </w:p>
    <w:p w:rsidR="00365B56" w:rsidRPr="00CB0134" w:rsidRDefault="00FE1BDF" w:rsidP="00F20A4E">
      <w:pPr>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И</w:t>
      </w:r>
      <w:r w:rsidR="00365B56" w:rsidRPr="00CB0134">
        <w:rPr>
          <w:rFonts w:ascii="Times New Roman" w:eastAsiaTheme="minorHAnsi" w:hAnsi="Times New Roman" w:cstheme="minorBidi"/>
          <w:sz w:val="28"/>
          <w:szCs w:val="28"/>
        </w:rPr>
        <w:t>зменения отразить по КБК:</w:t>
      </w:r>
    </w:p>
    <w:p w:rsidR="00365B56" w:rsidRPr="00CB0134" w:rsidRDefault="00365B56" w:rsidP="00F20A4E">
      <w:pPr>
        <w:spacing w:after="0"/>
        <w:ind w:firstLine="709"/>
        <w:contextualSpacing/>
        <w:jc w:val="both"/>
        <w:rPr>
          <w:rFonts w:ascii="Times New Roman" w:eastAsiaTheme="minorHAnsi" w:hAnsi="Times New Roman" w:cstheme="minorBidi"/>
          <w:sz w:val="28"/>
          <w:szCs w:val="28"/>
        </w:rPr>
      </w:pPr>
      <w:r w:rsidRPr="00CB0134">
        <w:rPr>
          <w:rFonts w:ascii="Times New Roman" w:eastAsiaTheme="minorHAnsi" w:hAnsi="Times New Roman" w:cstheme="minorBidi"/>
          <w:sz w:val="28"/>
          <w:szCs w:val="28"/>
        </w:rPr>
        <w:t>ППП 075 РП 0709 КЦСР 5410310020 КВР 800 + 78,7 тыс. руб.</w:t>
      </w:r>
    </w:p>
    <w:p w:rsidR="00365B56" w:rsidRPr="00CB0134" w:rsidRDefault="00365B56"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cstheme="minorBidi"/>
          <w:sz w:val="28"/>
          <w:szCs w:val="28"/>
        </w:rPr>
        <w:t xml:space="preserve">Внести соответствующие изменения в приложения </w:t>
      </w:r>
      <w:r w:rsidRPr="00CB0134">
        <w:rPr>
          <w:rFonts w:ascii="Times New Roman" w:eastAsiaTheme="minorHAnsi" w:hAnsi="Times New Roman"/>
          <w:sz w:val="27"/>
          <w:szCs w:val="27"/>
        </w:rPr>
        <w:t>11,</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12,</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13,</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14,</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15,</w:t>
      </w:r>
      <w:r w:rsidR="00FE1BDF" w:rsidRPr="00CB0134">
        <w:rPr>
          <w:rFonts w:ascii="Times New Roman" w:eastAsiaTheme="minorHAnsi" w:hAnsi="Times New Roman"/>
          <w:sz w:val="27"/>
          <w:szCs w:val="27"/>
        </w:rPr>
        <w:t xml:space="preserve"> </w:t>
      </w:r>
      <w:r w:rsidRPr="00CB0134">
        <w:rPr>
          <w:rFonts w:ascii="Times New Roman" w:eastAsiaTheme="minorHAnsi" w:hAnsi="Times New Roman"/>
          <w:sz w:val="27"/>
          <w:szCs w:val="27"/>
        </w:rPr>
        <w:t xml:space="preserve">32 </w:t>
      </w:r>
      <w:r w:rsidRPr="00CB0134">
        <w:rPr>
          <w:rFonts w:ascii="Times New Roman" w:eastAsiaTheme="minorHAnsi" w:hAnsi="Times New Roman"/>
          <w:sz w:val="28"/>
          <w:szCs w:val="28"/>
        </w:rPr>
        <w:t>к закону.</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4.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предоставление субсидии на проведение мероприятий по духовно-нравственному воспитанию детей в </w:t>
      </w:r>
      <w:r w:rsidRPr="00CB0134">
        <w:rPr>
          <w:rFonts w:ascii="Times New Roman" w:eastAsiaTheme="minorHAnsi" w:hAnsi="Times New Roman"/>
          <w:sz w:val="28"/>
          <w:szCs w:val="28"/>
        </w:rPr>
        <w:lastRenderedPageBreak/>
        <w:t xml:space="preserve">целях поставки печатной продукции — учебного пособия «История Тверского края в сумме 4 </w:t>
      </w:r>
      <w:r w:rsidR="00D25665" w:rsidRPr="00CB0134">
        <w:rPr>
          <w:rFonts w:ascii="Times New Roman" w:eastAsiaTheme="minorHAnsi" w:hAnsi="Times New Roman"/>
          <w:sz w:val="28"/>
          <w:szCs w:val="28"/>
        </w:rPr>
        <w:t>7</w:t>
      </w:r>
      <w:r w:rsidRPr="00CB0134">
        <w:rPr>
          <w:rFonts w:ascii="Times New Roman" w:eastAsiaTheme="minorHAnsi" w:hAnsi="Times New Roman"/>
          <w:sz w:val="28"/>
          <w:szCs w:val="28"/>
        </w:rPr>
        <w:t>76,8 тыс. руб. (за счет уменьшения бюджетных ассигнований на создание условий государственным казенным общеобразовательным организациям для детей с ограниченными возможностями здоровья для материально-технического оснащения и проведения ремонта)</w:t>
      </w:r>
      <w:r w:rsidR="00234DF2" w:rsidRPr="00CB0134">
        <w:rPr>
          <w:rFonts w:ascii="Times New Roman" w:hAnsi="Times New Roman"/>
          <w:sz w:val="28"/>
          <w:szCs w:val="28"/>
        </w:rPr>
        <w:t xml:space="preserve"> (</w:t>
      </w:r>
      <w:r w:rsidR="00D1678A">
        <w:rPr>
          <w:rFonts w:ascii="Times New Roman" w:hAnsi="Times New Roman"/>
          <w:sz w:val="28"/>
          <w:szCs w:val="28"/>
        </w:rPr>
        <w:t>п</w:t>
      </w:r>
      <w:r w:rsidR="00234DF2" w:rsidRPr="00CB0134">
        <w:rPr>
          <w:rFonts w:ascii="Times New Roman" w:hAnsi="Times New Roman"/>
          <w:color w:val="000000"/>
          <w:sz w:val="28"/>
          <w:szCs w:val="28"/>
        </w:rPr>
        <w:t>риложение 41 к пояснительной записке).</w:t>
      </w:r>
      <w:r w:rsidRPr="00CB0134">
        <w:rPr>
          <w:rFonts w:ascii="Times New Roman" w:eastAsiaTheme="minorHAnsi" w:hAnsi="Times New Roman"/>
          <w:sz w:val="28"/>
          <w:szCs w:val="28"/>
        </w:rPr>
        <w:t>.</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Изменения отразить по КБК:</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ППП 075 РП 07</w:t>
      </w:r>
      <w:r w:rsidR="008069E9" w:rsidRPr="00CB0134">
        <w:rPr>
          <w:rFonts w:ascii="Times New Roman" w:eastAsiaTheme="minorHAnsi" w:hAnsi="Times New Roman"/>
          <w:sz w:val="28"/>
          <w:szCs w:val="28"/>
        </w:rPr>
        <w:t xml:space="preserve">09 КЦСР 5420310020 КВР 600 + 4 </w:t>
      </w:r>
      <w:r w:rsidR="00D25665" w:rsidRPr="00CB0134">
        <w:rPr>
          <w:rFonts w:ascii="Times New Roman" w:eastAsiaTheme="minorHAnsi" w:hAnsi="Times New Roman"/>
          <w:sz w:val="28"/>
          <w:szCs w:val="28"/>
        </w:rPr>
        <w:t>7</w:t>
      </w:r>
      <w:r w:rsidRPr="00CB0134">
        <w:rPr>
          <w:rFonts w:ascii="Times New Roman" w:eastAsiaTheme="minorHAnsi" w:hAnsi="Times New Roman"/>
          <w:sz w:val="28"/>
          <w:szCs w:val="28"/>
        </w:rPr>
        <w:t>76,8 тыс. руб.</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Внести соответствующие изменения в приложения 11, 12, 13, 14, 15, 32 к закону.</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 xml:space="preserve">5. </w:t>
      </w:r>
      <w:r w:rsidRPr="00CB0134">
        <w:rPr>
          <w:rFonts w:ascii="Times New Roman" w:eastAsiaTheme="minorHAnsi" w:hAnsi="Times New Roman"/>
          <w:sz w:val="28"/>
          <w:szCs w:val="28"/>
        </w:rPr>
        <w:tab/>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на предоставление субсидий юридическим лицам, являющимся частными образовательными организациями, для осуществления деятельности по патриотическому, духовно-нравственному воспитанию детей в сумме 1</w:t>
      </w:r>
      <w:r w:rsidR="00234DF2" w:rsidRPr="00CB0134">
        <w:rPr>
          <w:rFonts w:ascii="Times New Roman" w:eastAsiaTheme="minorHAnsi" w:hAnsi="Times New Roman"/>
          <w:sz w:val="28"/>
          <w:szCs w:val="28"/>
        </w:rPr>
        <w:t> 647,0</w:t>
      </w:r>
      <w:r w:rsidRPr="00CB0134">
        <w:rPr>
          <w:rFonts w:ascii="Times New Roman" w:eastAsiaTheme="minorHAnsi" w:hAnsi="Times New Roman"/>
          <w:sz w:val="28"/>
          <w:szCs w:val="28"/>
        </w:rPr>
        <w:t xml:space="preserve"> тыс. руб. </w:t>
      </w:r>
      <w:r w:rsidR="00234DF2" w:rsidRPr="00CB0134">
        <w:rPr>
          <w:rFonts w:ascii="Times New Roman" w:hAnsi="Times New Roman"/>
          <w:sz w:val="28"/>
          <w:szCs w:val="28"/>
        </w:rPr>
        <w:t>(</w:t>
      </w:r>
      <w:r w:rsidR="00D1678A">
        <w:rPr>
          <w:rFonts w:ascii="Times New Roman" w:hAnsi="Times New Roman"/>
          <w:sz w:val="28"/>
          <w:szCs w:val="28"/>
        </w:rPr>
        <w:t>п</w:t>
      </w:r>
      <w:r w:rsidR="00234DF2" w:rsidRPr="00CB0134">
        <w:rPr>
          <w:rFonts w:ascii="Times New Roman" w:hAnsi="Times New Roman"/>
          <w:color w:val="000000"/>
          <w:sz w:val="28"/>
          <w:szCs w:val="28"/>
        </w:rPr>
        <w:t>риложение 42 к пояснительной записке).</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Дополнить закон целевой статьей расходов:</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5420310070 «Субсидии юридическим лицам, являющимся частными образовательными организациями, для осуществления деятельности по патриотическому, духовно-нравственному воспитанию детей».</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Изменения отразить по КБК:</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ППП 075 РП 0709 КЦСР 5420310070 КВР 600 + 1 647,0 тыс. руб.</w:t>
      </w:r>
    </w:p>
    <w:p w:rsidR="00FE1BDF" w:rsidRPr="00CB0134" w:rsidRDefault="00FE1BDF" w:rsidP="00F20A4E">
      <w:pPr>
        <w:tabs>
          <w:tab w:val="left" w:pos="0"/>
        </w:tabs>
        <w:spacing w:after="0"/>
        <w:ind w:firstLine="709"/>
        <w:contextualSpacing/>
        <w:jc w:val="both"/>
        <w:rPr>
          <w:rFonts w:ascii="Times New Roman" w:eastAsiaTheme="minorHAnsi" w:hAnsi="Times New Roman"/>
          <w:sz w:val="28"/>
          <w:szCs w:val="28"/>
        </w:rPr>
      </w:pPr>
      <w:r w:rsidRPr="00CB0134">
        <w:rPr>
          <w:rFonts w:ascii="Times New Roman" w:eastAsiaTheme="minorHAnsi" w:hAnsi="Times New Roman"/>
          <w:sz w:val="28"/>
          <w:szCs w:val="28"/>
        </w:rPr>
        <w:t>Внести соответствующие изменения в приложения 11, 12, 13, 14, 15, 32 к закону.</w:t>
      </w:r>
    </w:p>
    <w:p w:rsidR="00C36A44" w:rsidRPr="00CB0134" w:rsidRDefault="00FE1BDF" w:rsidP="00F20A4E">
      <w:pPr>
        <w:tabs>
          <w:tab w:val="left" w:pos="0"/>
        </w:tabs>
        <w:spacing w:after="0"/>
        <w:ind w:firstLine="709"/>
        <w:contextualSpacing/>
        <w:jc w:val="both"/>
        <w:rPr>
          <w:rFonts w:ascii="Times New Roman" w:hAnsi="Times New Roman"/>
          <w:sz w:val="28"/>
          <w:szCs w:val="28"/>
        </w:rPr>
      </w:pPr>
      <w:r w:rsidRPr="00CB0134">
        <w:rPr>
          <w:rFonts w:ascii="Times New Roman" w:eastAsiaTheme="minorHAnsi" w:hAnsi="Times New Roman"/>
          <w:sz w:val="28"/>
          <w:szCs w:val="28"/>
        </w:rPr>
        <w:t xml:space="preserve">6. </w:t>
      </w:r>
      <w:r w:rsidR="00C36A44" w:rsidRPr="00CB0134">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2021 год предусмотренные на обеспечение образовательных организаций материально-технической базой для внедрения цифровой образовательной среды </w:t>
      </w:r>
      <w:r w:rsidR="00C36A44" w:rsidRPr="00CB0134">
        <w:rPr>
          <w:rFonts w:ascii="Times New Roman" w:hAnsi="Times New Roman"/>
          <w:i/>
          <w:sz w:val="28"/>
          <w:szCs w:val="28"/>
        </w:rPr>
        <w:t xml:space="preserve">(на оплату контракта </w:t>
      </w:r>
      <w:r w:rsidR="00C36A44" w:rsidRPr="00CB0134">
        <w:rPr>
          <w:rFonts w:ascii="Times New Roman" w:eastAsia="Times New Roman" w:hAnsi="Times New Roman"/>
          <w:i/>
          <w:sz w:val="28"/>
          <w:szCs w:val="28"/>
          <w:lang w:eastAsia="ru-RU"/>
        </w:rPr>
        <w:t xml:space="preserve">на обновление компьютерного и интерактивного оборудования для 69 образовательных организаций Тверской области), </w:t>
      </w:r>
      <w:r w:rsidR="00C36A44" w:rsidRPr="00CB0134">
        <w:rPr>
          <w:rFonts w:ascii="Times New Roman" w:eastAsia="Times New Roman" w:hAnsi="Times New Roman"/>
          <w:sz w:val="28"/>
          <w:szCs w:val="28"/>
          <w:lang w:eastAsia="ru-RU"/>
        </w:rPr>
        <w:t xml:space="preserve">в том числе: за счет субсидий из федерального бюджета 162 875,3 </w:t>
      </w:r>
      <w:proofErr w:type="spellStart"/>
      <w:r w:rsidR="00C36A44" w:rsidRPr="00CB0134">
        <w:rPr>
          <w:rFonts w:ascii="Times New Roman" w:eastAsia="Times New Roman" w:hAnsi="Times New Roman"/>
          <w:sz w:val="28"/>
          <w:szCs w:val="28"/>
          <w:lang w:eastAsia="ru-RU"/>
        </w:rPr>
        <w:t>тыс.руб</w:t>
      </w:r>
      <w:proofErr w:type="spellEnd"/>
      <w:r w:rsidR="00C36A44" w:rsidRPr="00CB0134">
        <w:rPr>
          <w:rFonts w:ascii="Times New Roman" w:eastAsia="Times New Roman" w:hAnsi="Times New Roman"/>
          <w:sz w:val="28"/>
          <w:szCs w:val="28"/>
          <w:lang w:eastAsia="ru-RU"/>
        </w:rPr>
        <w:t>., за счет средств областного бюджет – 5 037,5 тыс. руб.</w:t>
      </w:r>
      <w:r w:rsidR="00234DF2" w:rsidRPr="00CB0134">
        <w:rPr>
          <w:rFonts w:ascii="Times New Roman" w:hAnsi="Times New Roman"/>
          <w:sz w:val="28"/>
          <w:szCs w:val="28"/>
        </w:rPr>
        <w:t xml:space="preserve"> (</w:t>
      </w:r>
      <w:r w:rsidR="00D1678A">
        <w:rPr>
          <w:rFonts w:ascii="Times New Roman" w:hAnsi="Times New Roman"/>
          <w:color w:val="000000"/>
          <w:sz w:val="28"/>
          <w:szCs w:val="28"/>
        </w:rPr>
        <w:t>п</w:t>
      </w:r>
      <w:r w:rsidR="00234DF2" w:rsidRPr="00CB0134">
        <w:rPr>
          <w:rFonts w:ascii="Times New Roman" w:hAnsi="Times New Roman"/>
          <w:color w:val="000000"/>
          <w:sz w:val="28"/>
          <w:szCs w:val="28"/>
        </w:rPr>
        <w:t>риложение 36 к пояснительной записке).</w:t>
      </w:r>
    </w:p>
    <w:p w:rsidR="00C36A44" w:rsidRPr="00CB0134" w:rsidRDefault="00FE1BDF" w:rsidP="00F20A4E">
      <w:pPr>
        <w:pStyle w:val="af8"/>
        <w:ind w:left="0" w:firstLine="709"/>
        <w:jc w:val="both"/>
        <w:rPr>
          <w:rFonts w:ascii="Times New Roman" w:hAnsi="Times New Roman"/>
          <w:sz w:val="28"/>
          <w:szCs w:val="28"/>
        </w:rPr>
      </w:pPr>
      <w:r w:rsidRPr="00CB0134">
        <w:rPr>
          <w:rFonts w:ascii="Times New Roman" w:hAnsi="Times New Roman"/>
          <w:sz w:val="28"/>
          <w:szCs w:val="28"/>
        </w:rPr>
        <w:t>И</w:t>
      </w:r>
      <w:r w:rsidR="00C36A44" w:rsidRPr="00CB0134">
        <w:rPr>
          <w:rFonts w:ascii="Times New Roman" w:hAnsi="Times New Roman"/>
          <w:sz w:val="28"/>
          <w:szCs w:val="28"/>
        </w:rPr>
        <w:t>зменения отразить по КБК:</w:t>
      </w:r>
    </w:p>
    <w:p w:rsidR="00C36A44" w:rsidRPr="00CB0134" w:rsidRDefault="00C36A44" w:rsidP="00F20A4E">
      <w:pPr>
        <w:pStyle w:val="af8"/>
        <w:ind w:left="0" w:firstLine="709"/>
        <w:jc w:val="both"/>
        <w:rPr>
          <w:rFonts w:ascii="Times New Roman" w:hAnsi="Times New Roman"/>
          <w:sz w:val="28"/>
          <w:szCs w:val="28"/>
        </w:rPr>
      </w:pPr>
      <w:r w:rsidRPr="00CB0134">
        <w:rPr>
          <w:rFonts w:ascii="Times New Roman" w:hAnsi="Times New Roman"/>
          <w:sz w:val="28"/>
          <w:szCs w:val="28"/>
        </w:rPr>
        <w:t>ППП 075 РП 0709 КЦСР 546Е452100 КВР 200 + 167 912,8 тыс. руб.</w:t>
      </w:r>
    </w:p>
    <w:p w:rsidR="00C36A44" w:rsidRPr="00CB0134" w:rsidRDefault="00C36A44" w:rsidP="00F20A4E">
      <w:pPr>
        <w:pStyle w:val="af8"/>
        <w:ind w:left="0" w:firstLine="709"/>
        <w:jc w:val="both"/>
        <w:rPr>
          <w:rFonts w:ascii="Times New Roman" w:hAnsi="Times New Roman"/>
          <w:sz w:val="28"/>
          <w:szCs w:val="28"/>
        </w:rPr>
      </w:pPr>
    </w:p>
    <w:p w:rsidR="00C36A44" w:rsidRPr="00CB0134" w:rsidRDefault="00C36A44" w:rsidP="00F20A4E">
      <w:pPr>
        <w:pStyle w:val="af8"/>
        <w:tabs>
          <w:tab w:val="left" w:pos="0"/>
        </w:tabs>
        <w:ind w:left="0" w:firstLine="709"/>
        <w:jc w:val="both"/>
        <w:rPr>
          <w:rFonts w:ascii="Times New Roman" w:hAnsi="Times New Roman" w:cs="Times New Roman"/>
          <w:sz w:val="28"/>
          <w:szCs w:val="28"/>
        </w:rPr>
      </w:pPr>
      <w:r w:rsidRPr="00CB0134">
        <w:rPr>
          <w:rFonts w:ascii="Times New Roman" w:hAnsi="Times New Roman"/>
          <w:sz w:val="28"/>
          <w:szCs w:val="28"/>
        </w:rPr>
        <w:lastRenderedPageBreak/>
        <w:t xml:space="preserve">Внести соответствующие изменения в приложения </w:t>
      </w:r>
      <w:r w:rsidRPr="00CB0134">
        <w:rPr>
          <w:rFonts w:ascii="Times New Roman" w:hAnsi="Times New Roman" w:cs="Times New Roman"/>
          <w:sz w:val="27"/>
          <w:szCs w:val="27"/>
        </w:rPr>
        <w:t>11,</w:t>
      </w:r>
      <w:r w:rsidR="00FE1BDF" w:rsidRPr="00CB0134">
        <w:rPr>
          <w:rFonts w:ascii="Times New Roman" w:hAnsi="Times New Roman" w:cs="Times New Roman"/>
          <w:sz w:val="27"/>
          <w:szCs w:val="27"/>
        </w:rPr>
        <w:t xml:space="preserve"> </w:t>
      </w:r>
      <w:r w:rsidRPr="00CB0134">
        <w:rPr>
          <w:rFonts w:ascii="Times New Roman" w:hAnsi="Times New Roman" w:cs="Times New Roman"/>
          <w:sz w:val="27"/>
          <w:szCs w:val="27"/>
        </w:rPr>
        <w:t>12,</w:t>
      </w:r>
      <w:r w:rsidR="00FE1BDF" w:rsidRPr="00CB0134">
        <w:rPr>
          <w:rFonts w:ascii="Times New Roman" w:hAnsi="Times New Roman" w:cs="Times New Roman"/>
          <w:sz w:val="27"/>
          <w:szCs w:val="27"/>
        </w:rPr>
        <w:t xml:space="preserve"> </w:t>
      </w:r>
      <w:r w:rsidRPr="00CB0134">
        <w:rPr>
          <w:rFonts w:ascii="Times New Roman" w:hAnsi="Times New Roman" w:cs="Times New Roman"/>
          <w:sz w:val="27"/>
          <w:szCs w:val="27"/>
        </w:rPr>
        <w:t>13,</w:t>
      </w:r>
      <w:r w:rsidR="00FE1BDF" w:rsidRPr="00CB0134">
        <w:rPr>
          <w:rFonts w:ascii="Times New Roman" w:hAnsi="Times New Roman" w:cs="Times New Roman"/>
          <w:sz w:val="27"/>
          <w:szCs w:val="27"/>
        </w:rPr>
        <w:t xml:space="preserve"> </w:t>
      </w:r>
      <w:r w:rsidRPr="00CB0134">
        <w:rPr>
          <w:rFonts w:ascii="Times New Roman" w:hAnsi="Times New Roman" w:cs="Times New Roman"/>
          <w:sz w:val="27"/>
          <w:szCs w:val="27"/>
        </w:rPr>
        <w:t>14,</w:t>
      </w:r>
      <w:r w:rsidR="00FE1BDF" w:rsidRPr="00CB0134">
        <w:rPr>
          <w:rFonts w:ascii="Times New Roman" w:hAnsi="Times New Roman" w:cs="Times New Roman"/>
          <w:sz w:val="27"/>
          <w:szCs w:val="27"/>
        </w:rPr>
        <w:t xml:space="preserve"> </w:t>
      </w:r>
      <w:r w:rsidRPr="00CB0134">
        <w:rPr>
          <w:rFonts w:ascii="Times New Roman" w:hAnsi="Times New Roman" w:cs="Times New Roman"/>
          <w:sz w:val="27"/>
          <w:szCs w:val="27"/>
        </w:rPr>
        <w:t>15,</w:t>
      </w:r>
      <w:r w:rsidR="00FE1BDF" w:rsidRPr="00CB0134">
        <w:rPr>
          <w:rFonts w:ascii="Times New Roman" w:hAnsi="Times New Roman" w:cs="Times New Roman"/>
          <w:sz w:val="27"/>
          <w:szCs w:val="27"/>
        </w:rPr>
        <w:t xml:space="preserve"> </w:t>
      </w:r>
      <w:r w:rsidRPr="00CB0134">
        <w:rPr>
          <w:rFonts w:ascii="Times New Roman" w:hAnsi="Times New Roman" w:cs="Times New Roman"/>
          <w:sz w:val="27"/>
          <w:szCs w:val="27"/>
        </w:rPr>
        <w:t xml:space="preserve">32 </w:t>
      </w:r>
      <w:r w:rsidRPr="00CB0134">
        <w:rPr>
          <w:rFonts w:ascii="Times New Roman" w:hAnsi="Times New Roman" w:cs="Times New Roman"/>
          <w:sz w:val="28"/>
          <w:szCs w:val="28"/>
        </w:rPr>
        <w:t>к закону.</w:t>
      </w:r>
    </w:p>
    <w:p w:rsidR="00F430BC" w:rsidRPr="00CB0134" w:rsidRDefault="00F430BC"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41" w:name="_Toc403386999"/>
      <w:bookmarkStart w:id="42" w:name="_Toc486588568"/>
      <w:bookmarkStart w:id="43" w:name="_Toc506376878"/>
      <w:bookmarkStart w:id="44" w:name="_Toc87527453"/>
      <w:r w:rsidRPr="00CB0134">
        <w:rPr>
          <w:rFonts w:ascii="Times New Roman" w:hAnsi="Times New Roman" w:cs="Times New Roman"/>
          <w:i w:val="0"/>
          <w:color w:val="000000" w:themeColor="text1"/>
        </w:rPr>
        <w:t xml:space="preserve">Раздел 0800 </w:t>
      </w:r>
      <w:r w:rsidR="00DF2F3A" w:rsidRPr="00CB0134">
        <w:rPr>
          <w:rFonts w:ascii="Times New Roman" w:hAnsi="Times New Roman" w:cs="Times New Roman"/>
          <w:i w:val="0"/>
          <w:color w:val="000000" w:themeColor="text1"/>
        </w:rPr>
        <w:t>«</w:t>
      </w:r>
      <w:r w:rsidRPr="00CB0134">
        <w:rPr>
          <w:rFonts w:ascii="Times New Roman" w:hAnsi="Times New Roman" w:cs="Times New Roman"/>
          <w:i w:val="0"/>
          <w:color w:val="000000" w:themeColor="text1"/>
        </w:rPr>
        <w:t>Культура, кинематография</w:t>
      </w:r>
      <w:r w:rsidR="00DF2F3A" w:rsidRPr="00CB0134">
        <w:rPr>
          <w:rFonts w:ascii="Times New Roman" w:hAnsi="Times New Roman" w:cs="Times New Roman"/>
          <w:i w:val="0"/>
          <w:color w:val="000000" w:themeColor="text1"/>
        </w:rPr>
        <w:t>»</w:t>
      </w:r>
      <w:bookmarkEnd w:id="41"/>
      <w:bookmarkEnd w:id="42"/>
      <w:bookmarkEnd w:id="43"/>
      <w:bookmarkEnd w:id="44"/>
    </w:p>
    <w:p w:rsidR="00F430BC" w:rsidRPr="00CB0134" w:rsidRDefault="00F430BC" w:rsidP="00F20A4E">
      <w:pPr>
        <w:pStyle w:val="4"/>
        <w:tabs>
          <w:tab w:val="left" w:pos="0"/>
        </w:tabs>
        <w:spacing w:before="0" w:after="0"/>
        <w:ind w:right="-2" w:firstLine="709"/>
        <w:jc w:val="center"/>
        <w:rPr>
          <w:rFonts w:ascii="Times New Roman" w:hAnsi="Times New Roman" w:cs="Times New Roman"/>
          <w:color w:val="000000" w:themeColor="text1"/>
        </w:rPr>
      </w:pPr>
      <w:bookmarkStart w:id="45" w:name="_Toc403387000"/>
      <w:bookmarkStart w:id="46" w:name="_Toc316658894"/>
      <w:bookmarkStart w:id="47" w:name="_Toc486588569"/>
      <w:bookmarkStart w:id="48" w:name="_Toc506376879"/>
      <w:bookmarkStart w:id="49" w:name="_Toc87527454"/>
      <w:r w:rsidRPr="00CB0134">
        <w:rPr>
          <w:rFonts w:ascii="Times New Roman" w:hAnsi="Times New Roman" w:cs="Times New Roman"/>
          <w:color w:val="000000" w:themeColor="text1"/>
        </w:rPr>
        <w:t xml:space="preserve">Подраздел 0801 </w:t>
      </w:r>
      <w:r w:rsidR="00DF2F3A" w:rsidRPr="00CB0134">
        <w:rPr>
          <w:rFonts w:ascii="Times New Roman" w:hAnsi="Times New Roman" w:cs="Times New Roman"/>
          <w:color w:val="000000" w:themeColor="text1"/>
        </w:rPr>
        <w:t>«</w:t>
      </w:r>
      <w:r w:rsidRPr="00CB0134">
        <w:rPr>
          <w:rFonts w:ascii="Times New Roman" w:hAnsi="Times New Roman" w:cs="Times New Roman"/>
          <w:color w:val="000000" w:themeColor="text1"/>
        </w:rPr>
        <w:t>Культура</w:t>
      </w:r>
      <w:r w:rsidR="00DF2F3A" w:rsidRPr="00CB0134">
        <w:rPr>
          <w:rFonts w:ascii="Times New Roman" w:hAnsi="Times New Roman" w:cs="Times New Roman"/>
          <w:color w:val="000000" w:themeColor="text1"/>
        </w:rPr>
        <w:t>»</w:t>
      </w:r>
      <w:bookmarkEnd w:id="45"/>
      <w:bookmarkEnd w:id="46"/>
      <w:bookmarkEnd w:id="47"/>
      <w:bookmarkEnd w:id="48"/>
      <w:bookmarkEnd w:id="49"/>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1. Предлагается увеличить бюджетные ассигнования в 2021-2023 годах, предусмотренные Министерству культуры Тверской области по государственной программе Тверской области «Культура Тверской области» на 2021-2026 годы» на выплату стипендий и премий молодым дарованиям тверского края в связи с увеличением размера стипендий и премий с 2021 года </w:t>
      </w:r>
      <w:r w:rsidR="000A646D" w:rsidRPr="00CB0134">
        <w:rPr>
          <w:rFonts w:ascii="Times New Roman" w:eastAsia="Times New Roman" w:hAnsi="Times New Roman"/>
          <w:sz w:val="28"/>
          <w:szCs w:val="28"/>
          <w:lang w:eastAsia="ru-RU"/>
        </w:rPr>
        <w:t>в 2021 году в сумме 1 12</w:t>
      </w:r>
      <w:r w:rsidRPr="00CB0134">
        <w:rPr>
          <w:rFonts w:ascii="Times New Roman" w:eastAsia="Times New Roman" w:hAnsi="Times New Roman"/>
          <w:sz w:val="28"/>
          <w:szCs w:val="28"/>
          <w:lang w:eastAsia="ru-RU"/>
        </w:rPr>
        <w:t>9,7 тыс. руб., в 2022-2023 годах в сумме 3 110,2 тыс. руб. (ежегодно) (</w:t>
      </w:r>
      <w:r w:rsidR="00EB040A" w:rsidRPr="00CB0134">
        <w:rPr>
          <w:rFonts w:ascii="Times New Roman" w:hAnsi="Times New Roman"/>
          <w:sz w:val="28"/>
          <w:szCs w:val="28"/>
        </w:rPr>
        <w:t>при</w:t>
      </w:r>
      <w:r w:rsidR="00B543EE" w:rsidRPr="00CB0134">
        <w:rPr>
          <w:rFonts w:ascii="Times New Roman" w:hAnsi="Times New Roman"/>
          <w:sz w:val="28"/>
          <w:szCs w:val="28"/>
        </w:rPr>
        <w:t>ложение 55</w:t>
      </w:r>
      <w:r w:rsidR="00EB040A" w:rsidRPr="00CB0134">
        <w:rPr>
          <w:rFonts w:ascii="Times New Roman" w:hAnsi="Times New Roman"/>
          <w:sz w:val="28"/>
          <w:szCs w:val="28"/>
        </w:rPr>
        <w:t xml:space="preserve"> к пояснительной записке)</w:t>
      </w:r>
      <w:r w:rsidRPr="00CB0134">
        <w:rPr>
          <w:rFonts w:ascii="Times New Roman" w:eastAsia="Times New Roman" w:hAnsi="Times New Roman"/>
          <w:sz w:val="28"/>
          <w:szCs w:val="28"/>
          <w:lang w:eastAsia="ru-RU"/>
        </w:rPr>
        <w:t xml:space="preserve">. </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Увеличение бюджетных ассигнований на вышеуказанные цели произвести за счет уменьшения бюджетных ассигнований в 2021 году по мероприятию «Библиотечное, библиографическое и информационное обслуживание пользователей государственных бюджетных библиотек Тверской области», в 2022-2023 годах по мероприятию «Музейное обслуживание населения» (ежегодно).</w:t>
      </w:r>
    </w:p>
    <w:p w:rsidR="00C26FC7" w:rsidRPr="00CB0134" w:rsidRDefault="004B7279"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C26FC7" w:rsidRPr="00CB0134">
        <w:rPr>
          <w:rFonts w:ascii="Times New Roman" w:eastAsia="Times New Roman" w:hAnsi="Times New Roman"/>
          <w:sz w:val="28"/>
          <w:szCs w:val="28"/>
          <w:lang w:eastAsia="ru-RU"/>
        </w:rPr>
        <w:t>зменения отразить по КБК:</w:t>
      </w:r>
    </w:p>
    <w:p w:rsidR="00C26FC7" w:rsidRPr="00CB0134" w:rsidRDefault="00C26FC7"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t>2021 год</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080</w:t>
      </w:r>
      <w:r w:rsidR="000A646D" w:rsidRPr="00CB0134">
        <w:rPr>
          <w:rFonts w:ascii="Times New Roman" w:eastAsia="Times New Roman" w:hAnsi="Times New Roman"/>
          <w:sz w:val="28"/>
          <w:szCs w:val="28"/>
          <w:lang w:eastAsia="ru-RU"/>
        </w:rPr>
        <w:t>1 КЦСР 6520110030 КВР 600 + 1 12</w:t>
      </w:r>
      <w:r w:rsidRPr="00CB0134">
        <w:rPr>
          <w:rFonts w:ascii="Times New Roman" w:eastAsia="Times New Roman" w:hAnsi="Times New Roman"/>
          <w:sz w:val="28"/>
          <w:szCs w:val="28"/>
          <w:lang w:eastAsia="ru-RU"/>
        </w:rPr>
        <w:t>9,7 тыс. руб.</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080</w:t>
      </w:r>
      <w:r w:rsidR="000A646D" w:rsidRPr="00CB0134">
        <w:rPr>
          <w:rFonts w:ascii="Times New Roman" w:eastAsia="Times New Roman" w:hAnsi="Times New Roman"/>
          <w:sz w:val="28"/>
          <w:szCs w:val="28"/>
          <w:lang w:eastAsia="ru-RU"/>
        </w:rPr>
        <w:t>1 КЦСР 6510110010 КВР 600 – 1 12</w:t>
      </w:r>
      <w:r w:rsidRPr="00CB0134">
        <w:rPr>
          <w:rFonts w:ascii="Times New Roman" w:eastAsia="Times New Roman" w:hAnsi="Times New Roman"/>
          <w:sz w:val="28"/>
          <w:szCs w:val="28"/>
          <w:lang w:eastAsia="ru-RU"/>
        </w:rPr>
        <w:t>9,7 тыс. руб.</w:t>
      </w:r>
    </w:p>
    <w:p w:rsidR="00C26FC7" w:rsidRPr="00CB0134" w:rsidRDefault="00C26FC7"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t>2022 год</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0801 КЦСР 6520110030 КВР 600 + 3 110,2 тыс. руб.</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0801 КЦСР 6510110020 КВР 600 – 3 110,2 тыс. руб.</w:t>
      </w:r>
    </w:p>
    <w:p w:rsidR="00C26FC7" w:rsidRPr="00CB0134" w:rsidRDefault="00C26FC7"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t>2023 год</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0801 КЦСР 6520110030 КВР 600 + 3 110,2 тыс. руб.</w:t>
      </w: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065 РП 0801 КЦСР 6510110020 КВР 600 – 3 110,2 тыс. руб.</w:t>
      </w:r>
    </w:p>
    <w:p w:rsidR="00C26FC7" w:rsidRPr="00CB0134" w:rsidRDefault="00C26FC7" w:rsidP="00F20A4E">
      <w:pPr>
        <w:spacing w:after="0"/>
        <w:ind w:firstLine="709"/>
        <w:jc w:val="both"/>
        <w:rPr>
          <w:rFonts w:ascii="Times New Roman" w:eastAsia="Times New Roman" w:hAnsi="Times New Roman"/>
          <w:sz w:val="28"/>
          <w:szCs w:val="28"/>
          <w:lang w:eastAsia="ru-RU"/>
        </w:rPr>
      </w:pPr>
    </w:p>
    <w:p w:rsidR="00C26FC7" w:rsidRPr="00CB0134" w:rsidRDefault="00C26FC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15</w:t>
      </w:r>
      <w:r w:rsidR="004B7279" w:rsidRPr="00CB0134">
        <w:rPr>
          <w:rFonts w:ascii="Times New Roman" w:eastAsia="Times New Roman" w:hAnsi="Times New Roman"/>
          <w:sz w:val="28"/>
          <w:szCs w:val="28"/>
          <w:lang w:eastAsia="ru-RU"/>
        </w:rPr>
        <w:t xml:space="preserve">, 32 (в части КЦСР 6520110030) </w:t>
      </w:r>
      <w:r w:rsidRPr="00CB0134">
        <w:rPr>
          <w:rFonts w:ascii="Times New Roman" w:eastAsia="Times New Roman" w:hAnsi="Times New Roman"/>
          <w:sz w:val="28"/>
          <w:szCs w:val="28"/>
          <w:lang w:eastAsia="ru-RU"/>
        </w:rPr>
        <w:t>к закону.</w:t>
      </w:r>
    </w:p>
    <w:p w:rsidR="0029301C" w:rsidRPr="00CB0134" w:rsidRDefault="0029301C"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50" w:name="_Toc87527455"/>
      <w:r w:rsidRPr="00CB0134">
        <w:rPr>
          <w:rFonts w:ascii="Times New Roman" w:hAnsi="Times New Roman" w:cs="Times New Roman"/>
          <w:i w:val="0"/>
          <w:color w:val="000000" w:themeColor="text1"/>
        </w:rPr>
        <w:t>Раздел 0900 «Здравоохранение»</w:t>
      </w:r>
      <w:bookmarkEnd w:id="50"/>
    </w:p>
    <w:p w:rsidR="0029301C" w:rsidRPr="00CB0134" w:rsidRDefault="0029301C" w:rsidP="00F20A4E">
      <w:pPr>
        <w:pStyle w:val="4"/>
        <w:tabs>
          <w:tab w:val="left" w:pos="0"/>
        </w:tabs>
        <w:spacing w:before="0" w:after="0"/>
        <w:ind w:right="-2" w:firstLine="709"/>
        <w:jc w:val="center"/>
        <w:rPr>
          <w:rFonts w:ascii="Times New Roman" w:hAnsi="Times New Roman" w:cs="Times New Roman"/>
          <w:color w:val="000000" w:themeColor="text1"/>
        </w:rPr>
      </w:pPr>
      <w:bookmarkStart w:id="51" w:name="_Toc87527456"/>
      <w:r w:rsidRPr="00CB0134">
        <w:rPr>
          <w:rFonts w:ascii="Times New Roman" w:hAnsi="Times New Roman" w:cs="Times New Roman"/>
          <w:color w:val="000000" w:themeColor="text1"/>
        </w:rPr>
        <w:t>Подраздел 0901 «Стационарная медицинская помощь»</w:t>
      </w:r>
      <w:bookmarkEnd w:id="51"/>
    </w:p>
    <w:p w:rsidR="00374AA2" w:rsidRPr="00CB0134" w:rsidRDefault="00374AA2"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1. Предлагается уменьшить ассигнования по Министерству здравоохранения Тверской области на 2021 год в сумме </w:t>
      </w:r>
      <w:r w:rsidRPr="00CB0134">
        <w:rPr>
          <w:rFonts w:ascii="Times New Roman" w:eastAsia="Times New Roman" w:hAnsi="Times New Roman"/>
          <w:b/>
          <w:sz w:val="28"/>
          <w:szCs w:val="28"/>
          <w:lang w:eastAsia="ru-RU"/>
        </w:rPr>
        <w:t xml:space="preserve">6 543,7 </w:t>
      </w:r>
      <w:proofErr w:type="spellStart"/>
      <w:r w:rsidRPr="00CB0134">
        <w:rPr>
          <w:rFonts w:ascii="Times New Roman" w:eastAsia="Times New Roman" w:hAnsi="Times New Roman"/>
          <w:b/>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1.001 «Оказание специализированной стационарной медицинской помощи»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CB0134">
        <w:rPr>
          <w:rFonts w:ascii="Times New Roman" w:eastAsia="Times New Roman" w:hAnsi="Times New Roman"/>
          <w:sz w:val="28"/>
          <w:szCs w:val="28"/>
          <w:lang w:eastAsia="ru-RU"/>
        </w:rPr>
        <w:t xml:space="preserve">Ассигнования уменьшаются за счет остатков средств, имеющихся на лицевых счетах государственных бюджетных </w:t>
      </w:r>
      <w:r w:rsidRPr="00CB0134">
        <w:rPr>
          <w:rFonts w:ascii="Times New Roman" w:eastAsia="Times New Roman" w:hAnsi="Times New Roman"/>
          <w:sz w:val="28"/>
          <w:szCs w:val="28"/>
          <w:lang w:eastAsia="ru-RU"/>
        </w:rPr>
        <w:lastRenderedPageBreak/>
        <w:t>учреждений здравоохранения по состоянию на 01.01.2021, и в связи с наличием экономии средств, образовавшейся по итогам проведения конкурентных процедур по приобретению продуктов питания.</w:t>
      </w:r>
    </w:p>
    <w:p w:rsidR="00374AA2" w:rsidRPr="00CB0134" w:rsidRDefault="00374AA2"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разделы/подразделы 0904 и 0909 и являются источником для увеличения расходов по </w:t>
      </w:r>
      <w:r w:rsidRPr="00CB0134">
        <w:rPr>
          <w:rFonts w:ascii="Times New Roman" w:eastAsia="Times New Roman" w:hAnsi="Times New Roman"/>
          <w:sz w:val="28"/>
          <w:szCs w:val="28"/>
          <w:lang w:eastAsia="ru-RU"/>
        </w:rPr>
        <w:t>мероприятиям 1.008 «Оказание скорой специализированной медицинской помощи путем санитарно-авиационной эвакуации»,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и 1.013 «Субсидия медицинским организациям Тверской области на повышение заработной платы медицинским работникам выездных бригад скорой медицинской помощи».</w:t>
      </w:r>
    </w:p>
    <w:p w:rsidR="00374AA2" w:rsidRPr="00CB0134" w:rsidRDefault="00374AA2"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374AA2" w:rsidRPr="00CB0134" w:rsidRDefault="00374AA2"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0901 КЦСР 5620110010 КВР 600 − 6 543,7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374AA2" w:rsidRPr="00CB0134" w:rsidRDefault="00374AA2"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7D4EBD" w:rsidRPr="00CB0134" w:rsidRDefault="007D4EBD" w:rsidP="00F20A4E">
      <w:pPr>
        <w:ind w:firstLine="709"/>
        <w:jc w:val="both"/>
        <w:rPr>
          <w:rFonts w:ascii="Times New Roman" w:hAnsi="Times New Roman"/>
          <w:sz w:val="28"/>
          <w:szCs w:val="28"/>
        </w:rPr>
      </w:pPr>
      <w:r w:rsidRPr="00CB0134">
        <w:rPr>
          <w:rFonts w:ascii="Times New Roman" w:hAnsi="Times New Roman"/>
          <w:sz w:val="28"/>
          <w:szCs w:val="28"/>
        </w:rPr>
        <w:t xml:space="preserve">2. Предлагается уменьшить ассигнования по Министерству здравоохранения Тверской области на 2021 год в сумме 1 870,6 </w:t>
      </w:r>
      <w:proofErr w:type="spellStart"/>
      <w:r w:rsidRPr="00CB0134">
        <w:rPr>
          <w:rFonts w:ascii="Times New Roman" w:hAnsi="Times New Roman"/>
          <w:sz w:val="28"/>
          <w:szCs w:val="28"/>
        </w:rPr>
        <w:t>тыс.руб</w:t>
      </w:r>
      <w:proofErr w:type="spellEnd"/>
      <w:r w:rsidRPr="00CB0134">
        <w:rPr>
          <w:rFonts w:ascii="Times New Roman" w:hAnsi="Times New Roman"/>
          <w:sz w:val="28"/>
          <w:szCs w:val="28"/>
        </w:rPr>
        <w:t>. на реализацию мероприятия 1.003 «Оказание паллиативной медицинской помощи»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7D4EBD" w:rsidRPr="00CB0134" w:rsidRDefault="007D4EBD" w:rsidP="00F20A4E">
      <w:pPr>
        <w:spacing w:after="0"/>
        <w:ind w:firstLine="709"/>
        <w:jc w:val="both"/>
        <w:rPr>
          <w:rFonts w:ascii="Times New Roman" w:hAnsi="Times New Roman"/>
          <w:sz w:val="28"/>
          <w:szCs w:val="28"/>
        </w:rPr>
      </w:pPr>
      <w:r w:rsidRPr="00CB0134">
        <w:rPr>
          <w:rFonts w:ascii="Times New Roman" w:hAnsi="Times New Roman"/>
          <w:sz w:val="28"/>
          <w:szCs w:val="28"/>
        </w:rPr>
        <w:t>Средства перераспределяются на разделы / подразделы 0902 и 0904 и являются источником для увеличения расходов по мероприятиям 1.002 «Оказание амбулаторно-поликлинической медицинской помощи» и 1.013 «Субсидия медицинским организациям Тверской области на повышение заработной платы медицинским работникам выездных бригад скорой медицинской помощи».</w:t>
      </w:r>
    </w:p>
    <w:p w:rsidR="007D4EBD" w:rsidRPr="00CB0134" w:rsidRDefault="007D4EBD"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D4EBD" w:rsidRPr="00CB0134" w:rsidRDefault="007D4EBD"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ППП 034 РП 0901 КЦСР 5620110030 КВР 600 − 1 870,6 </w:t>
      </w:r>
      <w:proofErr w:type="spellStart"/>
      <w:r w:rsidRPr="00CB0134">
        <w:rPr>
          <w:rFonts w:ascii="Times New Roman" w:hAnsi="Times New Roman"/>
          <w:sz w:val="28"/>
          <w:szCs w:val="28"/>
        </w:rPr>
        <w:t>тыс.руб</w:t>
      </w:r>
      <w:proofErr w:type="spellEnd"/>
      <w:r w:rsidRPr="00CB0134">
        <w:rPr>
          <w:rFonts w:ascii="Times New Roman" w:hAnsi="Times New Roman"/>
          <w:sz w:val="28"/>
          <w:szCs w:val="28"/>
        </w:rPr>
        <w:t>.</w:t>
      </w:r>
    </w:p>
    <w:p w:rsidR="00374AA2" w:rsidRPr="00CB0134" w:rsidRDefault="007D4EBD"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8D2EAF" w:rsidRPr="00CB0134" w:rsidRDefault="007D4EBD" w:rsidP="00F20A4E">
      <w:pPr>
        <w:spacing w:after="0"/>
        <w:ind w:firstLine="709"/>
        <w:jc w:val="both"/>
        <w:rPr>
          <w:rFonts w:ascii="Times New Roman" w:eastAsia="Times New Roman" w:hAnsi="Times New Roman" w:cs="Arial"/>
          <w:sz w:val="28"/>
          <w:szCs w:val="28"/>
          <w:lang w:eastAsia="ru-RU"/>
        </w:rPr>
      </w:pPr>
      <w:r w:rsidRPr="00CB0134">
        <w:rPr>
          <w:rFonts w:ascii="Times New Roman" w:hAnsi="Times New Roman"/>
          <w:sz w:val="28"/>
          <w:szCs w:val="28"/>
        </w:rPr>
        <w:t xml:space="preserve">3. </w:t>
      </w:r>
      <w:r w:rsidR="008D2EAF" w:rsidRPr="00CB0134">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2021 год в сумме 954,0 </w:t>
      </w:r>
      <w:proofErr w:type="spellStart"/>
      <w:r w:rsidR="008D2EAF" w:rsidRPr="00CB0134">
        <w:rPr>
          <w:rFonts w:ascii="Times New Roman" w:eastAsia="Times New Roman" w:hAnsi="Times New Roman"/>
          <w:sz w:val="28"/>
          <w:szCs w:val="28"/>
          <w:lang w:eastAsia="ru-RU"/>
        </w:rPr>
        <w:t>тыс.руб</w:t>
      </w:r>
      <w:proofErr w:type="spellEnd"/>
      <w:r w:rsidR="008D2EAF" w:rsidRPr="00CB0134">
        <w:rPr>
          <w:rFonts w:ascii="Times New Roman" w:eastAsia="Times New Roman" w:hAnsi="Times New Roman"/>
          <w:sz w:val="28"/>
          <w:szCs w:val="28"/>
          <w:lang w:eastAsia="ru-RU"/>
        </w:rPr>
        <w:t xml:space="preserve">. на реализацию мероприятия 2.001 «Оказание специализированной стационарной медицинской помощи» </w:t>
      </w:r>
      <w:r w:rsidR="008D2EAF"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p>
    <w:p w:rsidR="008D2EAF" w:rsidRPr="00CB0134" w:rsidRDefault="008D2EAF"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lastRenderedPageBreak/>
        <w:t>Ассигнования уменьшаются в связи с наличием экономии денежных средств, сложившейся по итогам проведения конкурентных процедур на поставку продуктов питания, техническое обслуживание оборудования и иные услуги по ГКУЗ «Областной клинический противотуберкулезный диспансер».</w:t>
      </w:r>
    </w:p>
    <w:p w:rsidR="008D2EAF" w:rsidRPr="00CB0134" w:rsidRDefault="008D2EAF"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CB0134">
        <w:rPr>
          <w:rFonts w:ascii="Times New Roman" w:eastAsia="Times New Roman" w:hAnsi="Times New Roman"/>
          <w:sz w:val="28"/>
          <w:szCs w:val="28"/>
          <w:lang w:eastAsia="ru-RU"/>
        </w:rPr>
        <w:t>мероприятию 1.004 «Укрепление материально-технической базы казенных медицинских организаций Тверской области».</w:t>
      </w:r>
    </w:p>
    <w:p w:rsidR="008D2EAF" w:rsidRPr="00CB0134" w:rsidRDefault="007D4EB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8D2EAF" w:rsidRPr="00CB0134">
        <w:rPr>
          <w:rFonts w:ascii="Times New Roman" w:eastAsia="Times New Roman" w:hAnsi="Times New Roman"/>
          <w:sz w:val="28"/>
          <w:szCs w:val="28"/>
          <w:lang w:eastAsia="ru-RU"/>
        </w:rPr>
        <w:t>зменения отразить по КБК:</w:t>
      </w:r>
    </w:p>
    <w:p w:rsidR="008D2EAF" w:rsidRPr="00CB0134" w:rsidRDefault="008D2E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0901 КЦСР 5620210010 КВР 200 </w:t>
      </w:r>
      <w:r w:rsidR="007D4EBD"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954,0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8D2EAF" w:rsidRPr="00CB0134" w:rsidRDefault="008D2EAF"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11, 12, 13, </w:t>
      </w:r>
      <w:r w:rsidR="007D4EBD" w:rsidRPr="00CB0134">
        <w:rPr>
          <w:rFonts w:ascii="Times New Roman" w:eastAsia="Times New Roman" w:hAnsi="Times New Roman"/>
          <w:sz w:val="28"/>
          <w:szCs w:val="28"/>
          <w:lang w:eastAsia="ru-RU"/>
        </w:rPr>
        <w:t xml:space="preserve">14, </w:t>
      </w:r>
      <w:r w:rsidRPr="00CB0134">
        <w:rPr>
          <w:rFonts w:ascii="Times New Roman" w:eastAsia="Times New Roman" w:hAnsi="Times New Roman"/>
          <w:sz w:val="28"/>
          <w:szCs w:val="28"/>
          <w:lang w:eastAsia="ru-RU"/>
        </w:rPr>
        <w:t>15 к закону.</w:t>
      </w:r>
    </w:p>
    <w:p w:rsidR="0009406E" w:rsidRPr="00CB0134" w:rsidRDefault="007D4EBD"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4.</w:t>
      </w:r>
      <w:r w:rsidR="008D2EAF" w:rsidRPr="00CB0134">
        <w:rPr>
          <w:rFonts w:ascii="Times New Roman" w:eastAsia="Times New Roman" w:hAnsi="Times New Roman"/>
          <w:sz w:val="28"/>
          <w:szCs w:val="28"/>
          <w:lang w:eastAsia="ru-RU"/>
        </w:rPr>
        <w:t xml:space="preserve"> </w:t>
      </w:r>
      <w:r w:rsidR="0009406E" w:rsidRPr="00CB0134">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2021 год в сумме 4 030,8 </w:t>
      </w:r>
      <w:proofErr w:type="spellStart"/>
      <w:r w:rsidR="0009406E" w:rsidRPr="00CB0134">
        <w:rPr>
          <w:rFonts w:ascii="Times New Roman" w:eastAsia="Times New Roman" w:hAnsi="Times New Roman"/>
          <w:sz w:val="28"/>
          <w:szCs w:val="28"/>
          <w:lang w:eastAsia="ru-RU"/>
        </w:rPr>
        <w:t>тыс.руб</w:t>
      </w:r>
      <w:proofErr w:type="spellEnd"/>
      <w:r w:rsidR="0009406E" w:rsidRPr="00CB0134">
        <w:rPr>
          <w:rFonts w:ascii="Times New Roman" w:eastAsia="Times New Roman" w:hAnsi="Times New Roman"/>
          <w:sz w:val="28"/>
          <w:szCs w:val="28"/>
          <w:lang w:eastAsia="ru-RU"/>
        </w:rPr>
        <w:t xml:space="preserve">. на реализацию мероприятия 2.001 «Оказание специализированной стационарной медицинской помощи» </w:t>
      </w:r>
      <w:r w:rsidR="0009406E"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0009406E" w:rsidRPr="00CB0134">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09406E" w:rsidRPr="00CB0134" w:rsidRDefault="0009406E"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разделы / подразделы 0902 и 0904 и являются источником для увеличения расходов по </w:t>
      </w:r>
      <w:r w:rsidRPr="00CB0134">
        <w:rPr>
          <w:rFonts w:ascii="Times New Roman" w:eastAsia="Times New Roman" w:hAnsi="Times New Roman"/>
          <w:sz w:val="28"/>
          <w:szCs w:val="28"/>
          <w:lang w:eastAsia="ru-RU"/>
        </w:rPr>
        <w:t>мероприятиям 1.002 «Оказание амбулаторно-поликлинической медицинской помощи», 1.008 «Оказание скорой специализированной медицинской помощи путем санитарно-авиационной эвакуации» и 1.013 «Субсидия медицинским организациям Тверской области на повышение заработной платы медицинским работникам выездных бригад скорой медицинской помощи».</w:t>
      </w:r>
    </w:p>
    <w:p w:rsidR="0009406E" w:rsidRPr="00CB0134" w:rsidRDefault="007D4EBD"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w:t>
      </w:r>
      <w:r w:rsidR="0009406E" w:rsidRPr="00CB0134">
        <w:rPr>
          <w:rFonts w:ascii="Times New Roman" w:eastAsia="Times New Roman" w:hAnsi="Times New Roman"/>
          <w:sz w:val="28"/>
          <w:szCs w:val="28"/>
          <w:lang w:eastAsia="ru-RU"/>
        </w:rPr>
        <w:t>менения отразить по КБК:</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0901 КЦСР 5620210010 КВР 200 </w:t>
      </w:r>
      <w:r w:rsidR="007D4EBD"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4 030,8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11, 12, 13, </w:t>
      </w:r>
      <w:r w:rsidR="007D4EBD" w:rsidRPr="00CB0134">
        <w:rPr>
          <w:rFonts w:ascii="Times New Roman" w:eastAsia="Times New Roman" w:hAnsi="Times New Roman"/>
          <w:sz w:val="28"/>
          <w:szCs w:val="28"/>
          <w:lang w:eastAsia="ru-RU"/>
        </w:rPr>
        <w:t xml:space="preserve">14, </w:t>
      </w:r>
      <w:r w:rsidRPr="00CB0134">
        <w:rPr>
          <w:rFonts w:ascii="Times New Roman" w:eastAsia="Times New Roman" w:hAnsi="Times New Roman"/>
          <w:sz w:val="28"/>
          <w:szCs w:val="28"/>
          <w:lang w:eastAsia="ru-RU"/>
        </w:rPr>
        <w:t>15 к закону.</w:t>
      </w:r>
    </w:p>
    <w:p w:rsidR="009B2976" w:rsidRPr="00CB0134" w:rsidRDefault="009B2976"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5. Предлагается уменьшить ассигнования по Министерству здравоохранения Тверской области на 2022 год в сумме 3 384,7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2.001 «Оказание специализированной стационарной медицинской помощи»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p>
    <w:p w:rsidR="009B2976" w:rsidRPr="00CB0134" w:rsidRDefault="009B2976"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Ассигнования уменьшаются в связи с наличием свободного остатка бюджетных ассигнований.</w:t>
      </w:r>
    </w:p>
    <w:p w:rsidR="009B2976" w:rsidRPr="00CB0134" w:rsidRDefault="009B2976"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 / подраздел 0909 и являются источником для увеличения расходов по </w:t>
      </w:r>
      <w:r w:rsidRPr="00CB0134">
        <w:rPr>
          <w:rFonts w:ascii="Times New Roman" w:eastAsia="Times New Roman" w:hAnsi="Times New Roman"/>
          <w:sz w:val="28"/>
          <w:szCs w:val="28"/>
          <w:lang w:eastAsia="ru-RU"/>
        </w:rPr>
        <w:t xml:space="preserve">мероприятию 1.001 «Предоставление </w:t>
      </w:r>
      <w:r w:rsidRPr="00CB0134">
        <w:rPr>
          <w:rFonts w:ascii="Times New Roman" w:eastAsia="Times New Roman" w:hAnsi="Times New Roman"/>
          <w:sz w:val="28"/>
          <w:szCs w:val="28"/>
          <w:lang w:eastAsia="ru-RU"/>
        </w:rPr>
        <w:lastRenderedPageBreak/>
        <w:t>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B2976" w:rsidRPr="00CB0134" w:rsidRDefault="009B297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9B2976" w:rsidRPr="00CB0134" w:rsidRDefault="009B2976" w:rsidP="00F20A4E">
      <w:pPr>
        <w:spacing w:after="0"/>
        <w:ind w:firstLine="709"/>
        <w:jc w:val="both"/>
        <w:rPr>
          <w:rFonts w:ascii="Times New Roman" w:eastAsia="Times New Roman" w:hAnsi="Times New Roman"/>
          <w:b/>
          <w:sz w:val="28"/>
          <w:szCs w:val="28"/>
          <w:lang w:eastAsia="ru-RU"/>
        </w:rPr>
      </w:pPr>
      <w:r w:rsidRPr="00CB0134">
        <w:rPr>
          <w:rFonts w:ascii="Times New Roman" w:eastAsia="Times New Roman" w:hAnsi="Times New Roman"/>
          <w:b/>
          <w:sz w:val="28"/>
          <w:szCs w:val="28"/>
          <w:lang w:eastAsia="ru-RU"/>
        </w:rPr>
        <w:t>2022 год:</w:t>
      </w:r>
    </w:p>
    <w:p w:rsidR="009B2976" w:rsidRPr="00CB0134" w:rsidRDefault="009B297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034 РП 0901 КЦСР 5620210010 КВР 200 − 3 384,7 тыс.</w:t>
      </w:r>
      <w:r w:rsidR="00774DC1"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руб.</w:t>
      </w:r>
    </w:p>
    <w:p w:rsidR="009B2976" w:rsidRPr="00CB0134" w:rsidRDefault="009B297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09406E" w:rsidRPr="00CB0134" w:rsidRDefault="009B2976"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6. </w:t>
      </w:r>
      <w:r w:rsidR="0009406E" w:rsidRPr="00CB0134">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2021 год в сумме 240,0 </w:t>
      </w:r>
      <w:proofErr w:type="spellStart"/>
      <w:r w:rsidR="0009406E" w:rsidRPr="00CB0134">
        <w:rPr>
          <w:rFonts w:ascii="Times New Roman" w:eastAsia="Times New Roman" w:hAnsi="Times New Roman"/>
          <w:sz w:val="28"/>
          <w:szCs w:val="28"/>
          <w:lang w:eastAsia="ru-RU"/>
        </w:rPr>
        <w:t>тыс.руб</w:t>
      </w:r>
      <w:proofErr w:type="spellEnd"/>
      <w:r w:rsidR="0009406E" w:rsidRPr="00CB0134">
        <w:rPr>
          <w:rFonts w:ascii="Times New Roman" w:eastAsia="Times New Roman" w:hAnsi="Times New Roman"/>
          <w:sz w:val="28"/>
          <w:szCs w:val="28"/>
          <w:lang w:eastAsia="ru-RU"/>
        </w:rPr>
        <w:t xml:space="preserve">. на реализацию мероприятия 2.007 «Оказание паллиативной медицинской помощи больным туберкулезом» </w:t>
      </w:r>
      <w:r w:rsidR="0009406E"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0009406E" w:rsidRPr="00CB0134">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 / подраздел 0904 и являются источником для увеличения расходов по </w:t>
      </w:r>
      <w:r w:rsidRPr="00CB0134">
        <w:rPr>
          <w:rFonts w:ascii="Times New Roman" w:eastAsia="Times New Roman" w:hAnsi="Times New Roman"/>
          <w:sz w:val="28"/>
          <w:szCs w:val="28"/>
          <w:lang w:eastAsia="ru-RU"/>
        </w:rPr>
        <w:t>мероприятию 1.008 «Оказание скорой специализированной медицинской помощи путем санитарно-авиационной эвакуации».</w:t>
      </w:r>
    </w:p>
    <w:p w:rsidR="0009406E" w:rsidRPr="00CB0134" w:rsidRDefault="009B2976"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09406E" w:rsidRPr="00CB0134">
        <w:rPr>
          <w:rFonts w:ascii="Times New Roman" w:eastAsia="Times New Roman" w:hAnsi="Times New Roman"/>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0901 КЦСР 5620210070 КВР 200 </w:t>
      </w:r>
      <w:r w:rsidR="009B2976"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240,0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11, 12, 13, </w:t>
      </w:r>
      <w:r w:rsidR="009B2976" w:rsidRPr="00CB0134">
        <w:rPr>
          <w:rFonts w:ascii="Times New Roman" w:eastAsia="Times New Roman" w:hAnsi="Times New Roman"/>
          <w:sz w:val="28"/>
          <w:szCs w:val="28"/>
          <w:lang w:eastAsia="ru-RU"/>
        </w:rPr>
        <w:t xml:space="preserve">14, </w:t>
      </w:r>
      <w:r w:rsidRPr="00CB0134">
        <w:rPr>
          <w:rFonts w:ascii="Times New Roman" w:eastAsia="Times New Roman" w:hAnsi="Times New Roman"/>
          <w:sz w:val="28"/>
          <w:szCs w:val="28"/>
          <w:lang w:eastAsia="ru-RU"/>
        </w:rPr>
        <w:t>15 к закону.</w:t>
      </w:r>
    </w:p>
    <w:p w:rsidR="0029301C" w:rsidRPr="00CB0134" w:rsidRDefault="0029301C" w:rsidP="00F20A4E">
      <w:pPr>
        <w:pStyle w:val="4"/>
        <w:tabs>
          <w:tab w:val="left" w:pos="0"/>
        </w:tabs>
        <w:spacing w:before="0" w:after="0"/>
        <w:ind w:right="-2" w:firstLine="709"/>
        <w:jc w:val="center"/>
        <w:rPr>
          <w:rFonts w:ascii="Times New Roman" w:hAnsi="Times New Roman" w:cs="Times New Roman"/>
          <w:color w:val="000000" w:themeColor="text1"/>
        </w:rPr>
      </w:pPr>
      <w:bookmarkStart w:id="52" w:name="_Toc87527457"/>
      <w:r w:rsidRPr="00CB0134">
        <w:rPr>
          <w:rFonts w:ascii="Times New Roman" w:hAnsi="Times New Roman" w:cs="Times New Roman"/>
          <w:color w:val="000000" w:themeColor="text1"/>
        </w:rPr>
        <w:t>Подраздел 0902 «Амбулаторная помощь»</w:t>
      </w:r>
      <w:bookmarkEnd w:id="52"/>
    </w:p>
    <w:p w:rsidR="00D14FB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1.</w:t>
      </w:r>
      <w:r w:rsidR="00D14FB0" w:rsidRPr="00CB0134">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2021 год в сумме </w:t>
      </w:r>
      <w:r w:rsidR="00D14FB0" w:rsidRPr="00CB0134">
        <w:rPr>
          <w:rFonts w:ascii="Times New Roman" w:eastAsia="Times New Roman" w:hAnsi="Times New Roman"/>
          <w:b/>
          <w:sz w:val="28"/>
          <w:szCs w:val="28"/>
          <w:lang w:eastAsia="ru-RU"/>
        </w:rPr>
        <w:t xml:space="preserve">16 837,3 </w:t>
      </w:r>
      <w:proofErr w:type="spellStart"/>
      <w:r w:rsidR="00D14FB0" w:rsidRPr="00CB0134">
        <w:rPr>
          <w:rFonts w:ascii="Times New Roman" w:eastAsia="Times New Roman" w:hAnsi="Times New Roman"/>
          <w:b/>
          <w:sz w:val="28"/>
          <w:szCs w:val="28"/>
          <w:lang w:eastAsia="ru-RU"/>
        </w:rPr>
        <w:t>тыс.руб</w:t>
      </w:r>
      <w:proofErr w:type="spellEnd"/>
      <w:r w:rsidR="00D14FB0" w:rsidRPr="00CB0134">
        <w:rPr>
          <w:rFonts w:ascii="Times New Roman" w:eastAsia="Times New Roman" w:hAnsi="Times New Roman"/>
          <w:sz w:val="28"/>
          <w:szCs w:val="28"/>
          <w:lang w:eastAsia="ru-RU"/>
        </w:rPr>
        <w:t xml:space="preserve">. на реализацию мероприятия 1.002 «Оказание амбулаторно-поликлинической медицинской помощи» </w:t>
      </w:r>
      <w:r w:rsidR="00D14FB0"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00D14FB0" w:rsidRPr="00CB0134">
        <w:rPr>
          <w:rFonts w:ascii="Times New Roman" w:eastAsia="Times New Roman" w:hAnsi="Times New Roman"/>
          <w:sz w:val="28"/>
          <w:szCs w:val="28"/>
          <w:lang w:eastAsia="ru-RU"/>
        </w:rPr>
        <w:t xml:space="preserve">Ассигнования предусматриваются ГБУЗ «Центр специализированных видов медицинской помощи им. В.П. </w:t>
      </w:r>
      <w:proofErr w:type="spellStart"/>
      <w:r w:rsidR="00D14FB0" w:rsidRPr="00CB0134">
        <w:rPr>
          <w:rFonts w:ascii="Times New Roman" w:eastAsia="Times New Roman" w:hAnsi="Times New Roman"/>
          <w:sz w:val="28"/>
          <w:szCs w:val="28"/>
          <w:lang w:eastAsia="ru-RU"/>
        </w:rPr>
        <w:t>Аваева</w:t>
      </w:r>
      <w:proofErr w:type="spellEnd"/>
      <w:r w:rsidR="00D14FB0" w:rsidRPr="00CB0134">
        <w:rPr>
          <w:rFonts w:ascii="Times New Roman" w:eastAsia="Times New Roman" w:hAnsi="Times New Roman"/>
          <w:sz w:val="28"/>
          <w:szCs w:val="28"/>
          <w:lang w:eastAsia="ru-RU"/>
        </w:rPr>
        <w:t xml:space="preserve">» на проведение 28 831 лабораторных исследований на наличие новой </w:t>
      </w:r>
      <w:proofErr w:type="spellStart"/>
      <w:r w:rsidR="00D14FB0" w:rsidRPr="00CB0134">
        <w:rPr>
          <w:rFonts w:ascii="Times New Roman" w:eastAsia="Times New Roman" w:hAnsi="Times New Roman"/>
          <w:sz w:val="28"/>
          <w:szCs w:val="28"/>
          <w:lang w:eastAsia="ru-RU"/>
        </w:rPr>
        <w:t>коронавирусной</w:t>
      </w:r>
      <w:proofErr w:type="spellEnd"/>
      <w:r w:rsidR="00D14FB0" w:rsidRPr="00CB0134">
        <w:rPr>
          <w:rFonts w:ascii="Times New Roman" w:eastAsia="Times New Roman" w:hAnsi="Times New Roman"/>
          <w:sz w:val="28"/>
          <w:szCs w:val="28"/>
          <w:lang w:eastAsia="ru-RU"/>
        </w:rPr>
        <w:t xml:space="preserve"> инфекции методом ПЦР отдельным категориям граждан.</w:t>
      </w:r>
    </w:p>
    <w:p w:rsidR="00D14FB0" w:rsidRPr="00CB0134" w:rsidRDefault="00D14FB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s="Arial"/>
          <w:sz w:val="28"/>
          <w:szCs w:val="28"/>
          <w:lang w:eastAsia="ru-RU"/>
        </w:rPr>
        <w:t>Предлагаемое увеличение ассигнований производится за счет уменьшения резервного фонда Правительства Тверской области.</w:t>
      </w:r>
    </w:p>
    <w:p w:rsidR="00D14FB0" w:rsidRPr="00CB0134" w:rsidRDefault="00D14FB0"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Расчет прилагается (приложение </w:t>
      </w:r>
      <w:r w:rsidR="00B543EE" w:rsidRPr="00CB0134">
        <w:rPr>
          <w:rFonts w:ascii="Times New Roman" w:eastAsia="Times New Roman" w:hAnsi="Times New Roman" w:cs="Arial"/>
          <w:sz w:val="28"/>
          <w:szCs w:val="28"/>
          <w:lang w:eastAsia="ru-RU"/>
        </w:rPr>
        <w:t>56</w:t>
      </w:r>
      <w:r w:rsidRPr="00CB0134">
        <w:rPr>
          <w:rFonts w:ascii="Times New Roman" w:eastAsia="Times New Roman" w:hAnsi="Times New Roman" w:cs="Arial"/>
          <w:sz w:val="28"/>
          <w:szCs w:val="28"/>
          <w:lang w:eastAsia="ru-RU"/>
        </w:rPr>
        <w:t xml:space="preserve"> к пояснительной записке).</w:t>
      </w:r>
      <w:r w:rsidR="008E4F8E" w:rsidRPr="00CB0134">
        <w:rPr>
          <w:rFonts w:ascii="Times New Roman" w:eastAsia="Times New Roman" w:hAnsi="Times New Roman" w:cs="Arial"/>
          <w:sz w:val="28"/>
          <w:szCs w:val="28"/>
          <w:lang w:eastAsia="ru-RU"/>
        </w:rPr>
        <w:t xml:space="preserve"> </w:t>
      </w:r>
    </w:p>
    <w:p w:rsidR="00D14FB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D14FB0" w:rsidRPr="00CB0134">
        <w:rPr>
          <w:rFonts w:ascii="Times New Roman" w:eastAsia="Times New Roman" w:hAnsi="Times New Roman"/>
          <w:sz w:val="28"/>
          <w:szCs w:val="28"/>
          <w:lang w:eastAsia="ru-RU"/>
        </w:rPr>
        <w:t>зменения отразить по КБК:</w:t>
      </w:r>
    </w:p>
    <w:p w:rsidR="00D14FB0" w:rsidRPr="00CB0134" w:rsidRDefault="00D14FB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5620110020 КВР 600 + 16 837,3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D14FB0" w:rsidRPr="00CB0134" w:rsidRDefault="00D14FB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 11, 12, 13, 15 к закону.</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 xml:space="preserve">2. Предлагается увеличить ассигнования по Министерству здравоохранения Тверской области на 2021 год в сумме 2 015,7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1.002 «Оказание амбулаторно-поликлинической медицинской помощи» государственной программы «Здравоохранение Тверской области» на 2019 – 2025 годы. Ассигнования предусматриваются ГБУЗ «Центр специализированных видов медицинской помощи им. В.П. </w:t>
      </w:r>
      <w:proofErr w:type="spellStart"/>
      <w:r w:rsidRPr="00CB0134">
        <w:rPr>
          <w:rFonts w:ascii="Times New Roman" w:eastAsia="Times New Roman" w:hAnsi="Times New Roman"/>
          <w:sz w:val="28"/>
          <w:szCs w:val="28"/>
          <w:lang w:eastAsia="ru-RU"/>
        </w:rPr>
        <w:t>Аваева</w:t>
      </w:r>
      <w:proofErr w:type="spellEnd"/>
      <w:r w:rsidRPr="00CB0134">
        <w:rPr>
          <w:rFonts w:ascii="Times New Roman" w:eastAsia="Times New Roman" w:hAnsi="Times New Roman"/>
          <w:sz w:val="28"/>
          <w:szCs w:val="28"/>
          <w:lang w:eastAsia="ru-RU"/>
        </w:rPr>
        <w:t xml:space="preserve">» на проведение 3 450 лабораторных исследований на наличие новой </w:t>
      </w:r>
      <w:proofErr w:type="spellStart"/>
      <w:r w:rsidRPr="00CB0134">
        <w:rPr>
          <w:rFonts w:ascii="Times New Roman" w:eastAsia="Times New Roman" w:hAnsi="Times New Roman"/>
          <w:sz w:val="28"/>
          <w:szCs w:val="28"/>
          <w:lang w:eastAsia="ru-RU"/>
        </w:rPr>
        <w:t>коронавирусной</w:t>
      </w:r>
      <w:proofErr w:type="spellEnd"/>
      <w:r w:rsidRPr="00CB0134">
        <w:rPr>
          <w:rFonts w:ascii="Times New Roman" w:eastAsia="Times New Roman" w:hAnsi="Times New Roman"/>
          <w:sz w:val="28"/>
          <w:szCs w:val="28"/>
          <w:lang w:eastAsia="ru-RU"/>
        </w:rPr>
        <w:t xml:space="preserve"> инфекции методом ПЦР беременных перед плановой госпитализацией и граждан, нуждающихся в оказании специализированной медицинской помощи за пределами Тверской области.</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Расчет прилагается (приложение </w:t>
      </w:r>
      <w:r w:rsidR="00B543EE" w:rsidRPr="00CB0134">
        <w:rPr>
          <w:rFonts w:ascii="Times New Roman" w:eastAsia="Times New Roman" w:hAnsi="Times New Roman"/>
          <w:sz w:val="28"/>
          <w:szCs w:val="28"/>
          <w:lang w:eastAsia="ru-RU"/>
        </w:rPr>
        <w:t>57</w:t>
      </w:r>
      <w:r w:rsidRPr="00CB0134">
        <w:rPr>
          <w:rFonts w:ascii="Times New Roman" w:eastAsia="Times New Roman" w:hAnsi="Times New Roman"/>
          <w:sz w:val="28"/>
          <w:szCs w:val="28"/>
          <w:lang w:eastAsia="ru-RU"/>
        </w:rPr>
        <w:t xml:space="preserve"> к пояснительной записке).</w:t>
      </w:r>
      <w:r w:rsidR="00C5747F" w:rsidRPr="00CB0134">
        <w:rPr>
          <w:rFonts w:ascii="Times New Roman" w:eastAsia="Times New Roman" w:hAnsi="Times New Roman"/>
          <w:sz w:val="28"/>
          <w:szCs w:val="28"/>
          <w:lang w:eastAsia="ru-RU"/>
        </w:rPr>
        <w:t xml:space="preserve"> </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5620110020 КВР 600 + 2 015,7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EE16E0" w:rsidRPr="00CB0134" w:rsidRDefault="00EE16E0"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3. Предлагается уменьшить ассигнования по Министерству здравоохранения Тверской области на 2021 год в сумме 983,6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1.002 «Оказание амбулаторно-поликлинической медицинской помощи»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CB0134">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EE16E0" w:rsidRPr="00CB0134" w:rsidRDefault="00EE16E0"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 / подраздел 0904 и являются источником для увеличения расходов по </w:t>
      </w:r>
      <w:r w:rsidRPr="00CB0134">
        <w:rPr>
          <w:rFonts w:ascii="Times New Roman" w:eastAsia="Times New Roman" w:hAnsi="Times New Roman"/>
          <w:sz w:val="28"/>
          <w:szCs w:val="28"/>
          <w:lang w:eastAsia="ru-RU"/>
        </w:rPr>
        <w:t>мероприятиям 1.008 «Оказание скорой специализированной медицинской помощи путем санитарно-авиационной эвакуации» и 1.013 «Субсидия медицинским организациям Тверской области на повышение заработной платы медицинским работникам выездных бригад скорой медицинской помощи».</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5620110020 КВР 600 − 983,6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4. Предлагается уменьшить ассигнования по Министерству здравоохранения Тверской области на 2021 год в сумме 697,2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на реализацию мероприятия 2.002 «Оказание специализированной                              амбулаторно-поликлинической медицинской помощи»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Средства перераспределяются на раздел / подраздел 0904 и являются источником для увеличения расходов по мероприятию 1.008 «Оказание скорой специализированной медицинской помощи путем санитарно-авиационной эвакуации».</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5620210020 КВР 100 − 697,2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5. Предлагается увеличить ассигнования по Министерству здравоохранения Тверской области на 2021 год на сумму 101 933,8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на реализацию мероприятия 1.001 «Реализация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государственной программы «Здравоохранение Тверской области» на 2019-2025 годы. Ассигнования предусматриваются на закупку лекарственных препаратов для лечения вновь выявленных пациентов и в связи с изменением схем лечения пациентов по профилям заболеваний «онкология» и «</w:t>
      </w:r>
      <w:proofErr w:type="spellStart"/>
      <w:r w:rsidRPr="00CB0134">
        <w:rPr>
          <w:rFonts w:ascii="Times New Roman" w:eastAsia="Times New Roman" w:hAnsi="Times New Roman"/>
          <w:sz w:val="28"/>
          <w:szCs w:val="28"/>
          <w:lang w:eastAsia="ru-RU"/>
        </w:rPr>
        <w:t>онкогематология</w:t>
      </w:r>
      <w:proofErr w:type="spellEnd"/>
      <w:r w:rsidRPr="00CB0134">
        <w:rPr>
          <w:rFonts w:ascii="Times New Roman" w:eastAsia="Times New Roman" w:hAnsi="Times New Roman"/>
          <w:sz w:val="28"/>
          <w:szCs w:val="28"/>
          <w:lang w:eastAsia="ru-RU"/>
        </w:rPr>
        <w:t>».</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Предлагаемое увеличение ассигнований производится за счет дотации бюджетам субъектов Российской Федерации на поддержку мер по обеспечению сбалансированности бюджетов.</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Расчет прилагается (приложение </w:t>
      </w:r>
      <w:r w:rsidR="00B543EE" w:rsidRPr="00CB0134">
        <w:rPr>
          <w:rFonts w:ascii="Times New Roman" w:eastAsia="Times New Roman" w:hAnsi="Times New Roman"/>
          <w:sz w:val="28"/>
          <w:szCs w:val="28"/>
          <w:lang w:eastAsia="ru-RU"/>
        </w:rPr>
        <w:t>58</w:t>
      </w:r>
      <w:r w:rsidRPr="00CB0134">
        <w:rPr>
          <w:rFonts w:ascii="Times New Roman" w:eastAsia="Times New Roman" w:hAnsi="Times New Roman"/>
          <w:sz w:val="28"/>
          <w:szCs w:val="28"/>
          <w:lang w:eastAsia="ru-RU"/>
        </w:rPr>
        <w:t xml:space="preserve"> к пояснительной записке).</w:t>
      </w:r>
      <w:r w:rsidR="00922F47" w:rsidRPr="00CB0134">
        <w:rPr>
          <w:rFonts w:ascii="Times New Roman" w:eastAsia="Times New Roman" w:hAnsi="Times New Roman"/>
          <w:sz w:val="28"/>
          <w:szCs w:val="28"/>
          <w:lang w:eastAsia="ru-RU"/>
        </w:rPr>
        <w:t xml:space="preserve"> </w:t>
      </w:r>
    </w:p>
    <w:p w:rsidR="00EE16E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EE16E0" w:rsidRPr="00CB0134">
        <w:rPr>
          <w:rFonts w:ascii="Times New Roman" w:eastAsia="Times New Roman" w:hAnsi="Times New Roman"/>
          <w:sz w:val="28"/>
          <w:szCs w:val="28"/>
          <w:lang w:eastAsia="ru-RU"/>
        </w:rPr>
        <w:t>зменения отразить по КБК:</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034 Р</w:t>
      </w:r>
      <w:r w:rsidR="006916A0" w:rsidRPr="00CB0134">
        <w:rPr>
          <w:rFonts w:ascii="Times New Roman" w:eastAsia="Times New Roman" w:hAnsi="Times New Roman"/>
          <w:sz w:val="28"/>
          <w:szCs w:val="28"/>
          <w:lang w:eastAsia="ru-RU"/>
        </w:rPr>
        <w:t xml:space="preserve">П 0902 КЦСР 5630110010 КВР 300 </w:t>
      </w:r>
      <w:r w:rsidRPr="00CB0134">
        <w:rPr>
          <w:rFonts w:ascii="Times New Roman" w:eastAsia="Times New Roman" w:hAnsi="Times New Roman"/>
          <w:sz w:val="28"/>
          <w:szCs w:val="28"/>
          <w:lang w:eastAsia="ru-RU"/>
        </w:rPr>
        <w:t xml:space="preserve">+ 101 933,8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EE16E0" w:rsidRPr="00CB0134" w:rsidRDefault="00EE16E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6. Предлагается увеличить ассигнования по Министерству здравоохранения Тверской области на 2021 год на сумму 35 448,2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1.005 «Приобретение лекарственных препаратов для лечения пациентов с новой </w:t>
      </w:r>
      <w:proofErr w:type="spellStart"/>
      <w:r w:rsidRPr="00CB0134">
        <w:rPr>
          <w:rFonts w:ascii="Times New Roman" w:eastAsia="Times New Roman" w:hAnsi="Times New Roman"/>
          <w:sz w:val="28"/>
          <w:szCs w:val="28"/>
          <w:lang w:eastAsia="ru-RU"/>
        </w:rPr>
        <w:t>коронавирусной</w:t>
      </w:r>
      <w:proofErr w:type="spellEnd"/>
      <w:r w:rsidRPr="00CB0134">
        <w:rPr>
          <w:rFonts w:ascii="Times New Roman" w:eastAsia="Times New Roman" w:hAnsi="Times New Roman"/>
          <w:sz w:val="28"/>
          <w:szCs w:val="28"/>
          <w:lang w:eastAsia="ru-RU"/>
        </w:rPr>
        <w:t xml:space="preserve"> инфекцией (COVID-2019), получающих медицинскую помощь в амбулаторных условиях за счет средств резервного фонда Правительства Российской Федерации» 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09.07.2021 № 1869-р и уведомления Министерства финансов Российской Федерации от 19.07.2021 № 280-2021-3-018/002.</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5630158430 КВР 300 + 35 448,2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Внести соответствующие изменения в приложения 11, 12, 13, 14, 15 к закону.</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7.</w:t>
      </w:r>
      <w:r w:rsidRPr="00CB0134">
        <w:t xml:space="preserve"> </w:t>
      </w:r>
      <w:r w:rsidRPr="00CB0134">
        <w:rPr>
          <w:rFonts w:ascii="Times New Roman" w:eastAsia="Times New Roman" w:hAnsi="Times New Roman"/>
          <w:sz w:val="28"/>
          <w:szCs w:val="28"/>
          <w:lang w:eastAsia="ru-RU"/>
        </w:rPr>
        <w:t xml:space="preserve">Предлагается увеличить ассигнования по Министерству здравоохранения Тверской области на 2021 год на сумму 13 478,9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на реализацию мероприятия 2.001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10.08.2021 № 2205-р.</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5630254600 КВР 300 + 13 478,9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8.</w:t>
      </w:r>
      <w:r w:rsidRPr="00CB0134">
        <w:t xml:space="preserve"> </w:t>
      </w:r>
      <w:r w:rsidRPr="00CB0134">
        <w:rPr>
          <w:rFonts w:ascii="Times New Roman" w:eastAsia="Times New Roman" w:hAnsi="Times New Roman"/>
          <w:sz w:val="28"/>
          <w:szCs w:val="28"/>
          <w:lang w:eastAsia="ru-RU"/>
        </w:rPr>
        <w:t xml:space="preserve">Предлагается увеличить ассигнования по Министерству здравоохранения Тверской области на 2021 год на сумму 2 287,7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3.002 «Приобретение модульных офисов врача общей практики, фельдшерско-акушерских и фельдшерских пунктов, врачебных амбулаторий» государственной программы «Здравоохранение Тверской области» на 2019-2025 годы. </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Ассигнования увеличиваются на поставку и монтаж двух модульных врачебных амбулаторий.</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Расчет прилагается (приложение </w:t>
      </w:r>
      <w:r w:rsidR="00C9430B" w:rsidRPr="00CB0134">
        <w:rPr>
          <w:rFonts w:ascii="Times New Roman" w:eastAsia="Times New Roman" w:hAnsi="Times New Roman"/>
          <w:sz w:val="28"/>
          <w:szCs w:val="28"/>
          <w:lang w:eastAsia="ru-RU"/>
        </w:rPr>
        <w:t>59</w:t>
      </w:r>
      <w:r w:rsidRPr="00CB0134">
        <w:rPr>
          <w:rFonts w:ascii="Times New Roman" w:eastAsia="Times New Roman" w:hAnsi="Times New Roman"/>
          <w:sz w:val="28"/>
          <w:szCs w:val="28"/>
          <w:lang w:eastAsia="ru-RU"/>
        </w:rPr>
        <w:t xml:space="preserve"> к пояснительной записке).</w:t>
      </w:r>
      <w:r w:rsidR="00507764"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Изменения отразить по КБК:</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0902 КЦСР 56403R3650 КВР 200 + 2 287,7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6916A0"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BE29EE" w:rsidRPr="00CB0134" w:rsidRDefault="00BE29EE" w:rsidP="00F20A4E">
      <w:pPr>
        <w:spacing w:after="0"/>
        <w:ind w:firstLine="709"/>
        <w:jc w:val="both"/>
        <w:rPr>
          <w:rFonts w:ascii="Times New Roman" w:eastAsia="Times New Roman" w:hAnsi="Times New Roman"/>
          <w:sz w:val="28"/>
          <w:szCs w:val="28"/>
          <w:lang w:eastAsia="ru-RU"/>
        </w:rPr>
      </w:pP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53" w:name="_Toc87527458"/>
      <w:r w:rsidRPr="00CB0134">
        <w:rPr>
          <w:rFonts w:ascii="Times New Roman" w:hAnsi="Times New Roman" w:cs="Times New Roman"/>
          <w:color w:val="000000" w:themeColor="text1"/>
        </w:rPr>
        <w:t>Подраздел 0903 «Медицинская помощь в дневных стационарах всех типов»</w:t>
      </w:r>
      <w:bookmarkEnd w:id="53"/>
    </w:p>
    <w:p w:rsidR="0009406E" w:rsidRPr="00CB0134" w:rsidRDefault="0009406E"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2021 год в сумме 225,6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2.003 «Оказание специализированной медицинской помощи в дневных стационарах всех типов»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CB0134">
        <w:rPr>
          <w:rFonts w:ascii="Times New Roman" w:eastAsia="Times New Roman" w:hAnsi="Times New Roman"/>
          <w:sz w:val="28"/>
          <w:szCs w:val="28"/>
          <w:lang w:eastAsia="ru-RU"/>
        </w:rPr>
        <w:t xml:space="preserve">Ассигнования </w:t>
      </w:r>
      <w:r w:rsidRPr="00CB0134">
        <w:rPr>
          <w:rFonts w:ascii="Times New Roman" w:eastAsia="Times New Roman" w:hAnsi="Times New Roman"/>
          <w:sz w:val="28"/>
          <w:szCs w:val="28"/>
          <w:lang w:eastAsia="ru-RU"/>
        </w:rPr>
        <w:lastRenderedPageBreak/>
        <w:t>уменьшаются в связи с наличием свободного нераспределенного остатка средств по государственным казенным учреждениям здравоохранения.</w:t>
      </w:r>
    </w:p>
    <w:p w:rsidR="0009406E" w:rsidRPr="00CB0134" w:rsidRDefault="0009406E"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 / подраздел 0904 и являются источником для увеличения расходов по </w:t>
      </w:r>
      <w:r w:rsidRPr="00CB0134">
        <w:rPr>
          <w:rFonts w:ascii="Times New Roman" w:eastAsia="Times New Roman" w:hAnsi="Times New Roman"/>
          <w:sz w:val="28"/>
          <w:szCs w:val="28"/>
          <w:lang w:eastAsia="ru-RU"/>
        </w:rPr>
        <w:t>мероприятию 1.008 «Оказание скорой специализированной медицинской помощи путем санитарно-авиационной эвакуации».</w:t>
      </w:r>
    </w:p>
    <w:p w:rsidR="0009406E"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09406E" w:rsidRPr="00CB0134">
        <w:rPr>
          <w:rFonts w:ascii="Times New Roman" w:eastAsia="Times New Roman" w:hAnsi="Times New Roman"/>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0903 КЦСР 5620210030 КВР 200 </w:t>
      </w:r>
      <w:r w:rsidR="006916A0"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225,6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11, 12, 13, </w:t>
      </w:r>
      <w:r w:rsidR="006916A0" w:rsidRPr="00CB0134">
        <w:rPr>
          <w:rFonts w:ascii="Times New Roman" w:eastAsia="Times New Roman" w:hAnsi="Times New Roman"/>
          <w:sz w:val="28"/>
          <w:szCs w:val="28"/>
          <w:lang w:eastAsia="ru-RU"/>
        </w:rPr>
        <w:t xml:space="preserve">14, </w:t>
      </w:r>
      <w:r w:rsidRPr="00CB0134">
        <w:rPr>
          <w:rFonts w:ascii="Times New Roman" w:eastAsia="Times New Roman" w:hAnsi="Times New Roman"/>
          <w:sz w:val="28"/>
          <w:szCs w:val="28"/>
          <w:lang w:eastAsia="ru-RU"/>
        </w:rPr>
        <w:t>15 к закону.</w:t>
      </w: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54" w:name="_Toc87527459"/>
      <w:r w:rsidRPr="00CB0134">
        <w:rPr>
          <w:rFonts w:ascii="Times New Roman" w:hAnsi="Times New Roman" w:cs="Times New Roman"/>
          <w:color w:val="000000" w:themeColor="text1"/>
        </w:rPr>
        <w:t>Подраздел 0904 «Скорая медицинская помощь»</w:t>
      </w:r>
      <w:bookmarkEnd w:id="54"/>
    </w:p>
    <w:p w:rsidR="006F5FFB" w:rsidRPr="00CB0134" w:rsidRDefault="006F5FFB"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1. Предлагается увеличить ассигнования по Министерству здравоохранения Тверской области на 2021 год в сумме 33 405,7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p>
    <w:p w:rsidR="006F5FFB" w:rsidRPr="00CB0134" w:rsidRDefault="006F5FFB"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Средства предусматриваются для осуществления выплат стимулирующего характера работникам выездных бригад подразделений ГБУЗ «Тверская станция скорой медицинской помощи».</w:t>
      </w:r>
    </w:p>
    <w:p w:rsidR="006F5FFB" w:rsidRPr="00CB0134" w:rsidRDefault="006F5FF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s="Arial"/>
          <w:sz w:val="28"/>
          <w:szCs w:val="28"/>
          <w:lang w:eastAsia="ru-RU"/>
        </w:rPr>
        <w:t xml:space="preserve">Предлагаемое увеличение ассигнований производится за счет </w:t>
      </w:r>
      <w:r w:rsidRPr="00CB0134">
        <w:rPr>
          <w:rFonts w:ascii="Times New Roman" w:eastAsia="Times New Roman" w:hAnsi="Times New Roman"/>
          <w:color w:val="000000"/>
          <w:sz w:val="28"/>
          <w:szCs w:val="28"/>
          <w:lang w:eastAsia="ru-RU"/>
        </w:rPr>
        <w:t>дотации бюджетам субъектов Российской Федерации на поддержку мер по обеспечению сбалансированности бюджетов.</w:t>
      </w:r>
    </w:p>
    <w:p w:rsidR="006F5FFB" w:rsidRPr="00CB0134" w:rsidRDefault="006F5FF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cs="Arial"/>
          <w:sz w:val="28"/>
          <w:szCs w:val="28"/>
          <w:lang w:eastAsia="ru-RU"/>
        </w:rPr>
        <w:t xml:space="preserve">Расчет прилагается (приложение </w:t>
      </w:r>
      <w:r w:rsidR="00EB040A" w:rsidRPr="00CB0134">
        <w:rPr>
          <w:rFonts w:ascii="Times New Roman" w:eastAsia="Times New Roman" w:hAnsi="Times New Roman" w:cs="Arial"/>
          <w:sz w:val="28"/>
          <w:szCs w:val="28"/>
          <w:lang w:eastAsia="ru-RU"/>
        </w:rPr>
        <w:t>6</w:t>
      </w:r>
      <w:r w:rsidR="00C9430B" w:rsidRPr="00CB0134">
        <w:rPr>
          <w:rFonts w:ascii="Times New Roman" w:eastAsia="Times New Roman" w:hAnsi="Times New Roman" w:cs="Arial"/>
          <w:sz w:val="28"/>
          <w:szCs w:val="28"/>
          <w:lang w:eastAsia="ru-RU"/>
        </w:rPr>
        <w:t>0</w:t>
      </w:r>
      <w:r w:rsidRPr="00CB0134">
        <w:rPr>
          <w:rFonts w:ascii="Times New Roman" w:eastAsia="Times New Roman" w:hAnsi="Times New Roman" w:cs="Arial"/>
          <w:sz w:val="28"/>
          <w:szCs w:val="28"/>
          <w:lang w:eastAsia="ru-RU"/>
        </w:rPr>
        <w:t xml:space="preserve"> к пояснительной записке).</w:t>
      </w:r>
      <w:r w:rsidR="00B6023E" w:rsidRPr="00CB0134">
        <w:rPr>
          <w:rFonts w:ascii="Times New Roman" w:eastAsia="Times New Roman" w:hAnsi="Times New Roman" w:cs="Arial"/>
          <w:sz w:val="28"/>
          <w:szCs w:val="28"/>
          <w:lang w:eastAsia="ru-RU"/>
        </w:rPr>
        <w:t xml:space="preserve"> </w:t>
      </w:r>
      <w:r w:rsidR="006916A0" w:rsidRPr="00CB0134">
        <w:rPr>
          <w:rFonts w:ascii="Times New Roman" w:eastAsia="Times New Roman" w:hAnsi="Times New Roman"/>
          <w:sz w:val="28"/>
          <w:szCs w:val="28"/>
          <w:lang w:eastAsia="ru-RU"/>
        </w:rPr>
        <w:t>И</w:t>
      </w:r>
      <w:r w:rsidRPr="00CB0134">
        <w:rPr>
          <w:rFonts w:ascii="Times New Roman" w:eastAsia="Times New Roman" w:hAnsi="Times New Roman"/>
          <w:sz w:val="28"/>
          <w:szCs w:val="28"/>
          <w:lang w:eastAsia="ru-RU"/>
        </w:rPr>
        <w:t>зменения отразить по КБК:</w:t>
      </w:r>
    </w:p>
    <w:p w:rsidR="006F5FFB" w:rsidRPr="00CB0134" w:rsidRDefault="006F5FF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0904 КЦСР 5620110130 КВР 600 + 33 405,7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6F5FFB" w:rsidRPr="00CB0134" w:rsidRDefault="006F5FFB"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2.</w:t>
      </w:r>
      <w:r w:rsidRPr="00CB0134">
        <w:t xml:space="preserve"> </w:t>
      </w:r>
      <w:r w:rsidRPr="00CB0134">
        <w:rPr>
          <w:rFonts w:ascii="Times New Roman" w:eastAsia="Times New Roman" w:hAnsi="Times New Roman"/>
          <w:sz w:val="28"/>
          <w:szCs w:val="28"/>
          <w:lang w:eastAsia="ru-RU"/>
        </w:rPr>
        <w:t xml:space="preserve">Предлагается увеличить ассигнования по Министерству здравоохранения Тверской области на 2021 год в сумме 8 558,2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 государственной программы «Здравоохранение Тверской области» на 2019 – 2025 годы. </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Средства предусматриваются для осуществления выплат стимулирующего характера работникам выездных бригад подразделений Ржев и Вышний Волочек ГБУЗ «Тверская станция скорой медицинской помощи».</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Расчет прилагается (приложение </w:t>
      </w:r>
      <w:r w:rsidR="00C9430B" w:rsidRPr="00CB0134">
        <w:rPr>
          <w:rFonts w:ascii="Times New Roman" w:eastAsia="Times New Roman" w:hAnsi="Times New Roman"/>
          <w:sz w:val="28"/>
          <w:szCs w:val="28"/>
          <w:lang w:eastAsia="ru-RU"/>
        </w:rPr>
        <w:t>61</w:t>
      </w:r>
      <w:r w:rsidRPr="00CB0134">
        <w:rPr>
          <w:rFonts w:ascii="Times New Roman" w:eastAsia="Times New Roman" w:hAnsi="Times New Roman"/>
          <w:sz w:val="28"/>
          <w:szCs w:val="28"/>
          <w:lang w:eastAsia="ru-RU"/>
        </w:rPr>
        <w:t xml:space="preserve"> к пояснительной записке).</w:t>
      </w:r>
      <w:r w:rsidR="006A17CA" w:rsidRPr="00CB0134">
        <w:rPr>
          <w:rFonts w:ascii="Times New Roman" w:eastAsia="Times New Roman" w:hAnsi="Times New Roman"/>
          <w:sz w:val="28"/>
          <w:szCs w:val="28"/>
          <w:lang w:eastAsia="ru-RU"/>
        </w:rPr>
        <w:t xml:space="preserve"> </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Изменения отразить по КБК:</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0904 КЦСР 5620110130 КВР 600 + 8 558,2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3.</w:t>
      </w:r>
      <w:r w:rsidRPr="00CB0134">
        <w:t xml:space="preserve"> </w:t>
      </w:r>
      <w:r w:rsidRPr="00CB0134">
        <w:rPr>
          <w:rFonts w:ascii="Times New Roman" w:eastAsia="Times New Roman" w:hAnsi="Times New Roman"/>
          <w:sz w:val="28"/>
          <w:szCs w:val="28"/>
          <w:lang w:eastAsia="ru-RU"/>
        </w:rPr>
        <w:t xml:space="preserve">Предлагается увеличить ассигнования по Министерству здравоохранения Тверской области на 2021 год в сумме 12 327,1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1.008 «Оказание скорой специализированной медицинской помощи путем санитарно-авиационной эвакуации» государственной программы «Здравоохранение Тверской области» на 2019 – 2025 годы. Ассигнования на сумму 5 871,7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увеличиваются на организацию круглосуточного поста </w:t>
      </w:r>
      <w:proofErr w:type="spellStart"/>
      <w:r w:rsidRPr="00CB0134">
        <w:rPr>
          <w:rFonts w:ascii="Times New Roman" w:eastAsia="Times New Roman" w:hAnsi="Times New Roman"/>
          <w:sz w:val="28"/>
          <w:szCs w:val="28"/>
          <w:lang w:eastAsia="ru-RU"/>
        </w:rPr>
        <w:t>авиамедицинской</w:t>
      </w:r>
      <w:proofErr w:type="spellEnd"/>
      <w:r w:rsidRPr="00CB0134">
        <w:rPr>
          <w:rFonts w:ascii="Times New Roman" w:eastAsia="Times New Roman" w:hAnsi="Times New Roman"/>
          <w:sz w:val="28"/>
          <w:szCs w:val="28"/>
          <w:lang w:eastAsia="ru-RU"/>
        </w:rPr>
        <w:t xml:space="preserve"> выездной бригады ГБУЗ «Детская областная клиническая больница». Ассигнования на сумму 6 455,4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увеличиваются на обеспечение вылетов санитарного вертолета МИ-8 МЧС России для оказания скорой медицинской помощи.</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Расчет прилагается (приложение </w:t>
      </w:r>
      <w:r w:rsidR="00C9430B" w:rsidRPr="00CB0134">
        <w:rPr>
          <w:rFonts w:ascii="Times New Roman" w:eastAsia="Times New Roman" w:hAnsi="Times New Roman"/>
          <w:sz w:val="28"/>
          <w:szCs w:val="28"/>
          <w:lang w:eastAsia="ru-RU"/>
        </w:rPr>
        <w:t>62</w:t>
      </w:r>
      <w:r w:rsidRPr="00CB0134">
        <w:rPr>
          <w:rFonts w:ascii="Times New Roman" w:eastAsia="Times New Roman" w:hAnsi="Times New Roman"/>
          <w:sz w:val="28"/>
          <w:szCs w:val="28"/>
          <w:lang w:eastAsia="ru-RU"/>
        </w:rPr>
        <w:t xml:space="preserve"> к пояснительной записке).</w:t>
      </w:r>
      <w:r w:rsidR="005B47E6"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Изменения отразить по КБК:</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0904 КЦСР 565N110080 КВР 600 + 12 327,1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6916A0"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29301C" w:rsidRPr="00CB0134" w:rsidRDefault="0029301C" w:rsidP="00F20A4E">
      <w:pPr>
        <w:pStyle w:val="4"/>
        <w:tabs>
          <w:tab w:val="left" w:pos="0"/>
        </w:tabs>
        <w:spacing w:before="0" w:after="0"/>
        <w:ind w:right="-2" w:firstLine="709"/>
        <w:jc w:val="center"/>
        <w:rPr>
          <w:rFonts w:ascii="Times New Roman" w:hAnsi="Times New Roman" w:cs="Times New Roman"/>
          <w:color w:val="000000" w:themeColor="text1"/>
        </w:rPr>
      </w:pPr>
      <w:bookmarkStart w:id="55" w:name="_Toc87527460"/>
      <w:r w:rsidRPr="00CB0134">
        <w:rPr>
          <w:rFonts w:ascii="Times New Roman" w:hAnsi="Times New Roman" w:cs="Times New Roman"/>
          <w:color w:val="000000" w:themeColor="text1"/>
        </w:rPr>
        <w:t>Подраздел 0905 «Санаторно-оздоровительная помощь»</w:t>
      </w:r>
      <w:bookmarkEnd w:id="55"/>
    </w:p>
    <w:p w:rsidR="0009406E" w:rsidRPr="00CB0134" w:rsidRDefault="0009406E"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2021 год в сумме 931,3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 xml:space="preserve">. на реализацию мероприятия 1.006 «Санаторно-курортное лечение детей» </w:t>
      </w:r>
      <w:r w:rsidRPr="00CB013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CB0134">
        <w:rPr>
          <w:rFonts w:ascii="Times New Roman" w:eastAsia="Times New Roman" w:hAnsi="Times New Roman"/>
          <w:sz w:val="28"/>
          <w:szCs w:val="28"/>
          <w:lang w:eastAsia="ru-RU"/>
        </w:rPr>
        <w:t>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09406E" w:rsidRPr="00CB0134" w:rsidRDefault="0009406E" w:rsidP="00F20A4E">
      <w:pPr>
        <w:spacing w:after="0"/>
        <w:ind w:firstLine="709"/>
        <w:jc w:val="both"/>
        <w:rPr>
          <w:rFonts w:ascii="Times New Roman" w:eastAsia="Times New Roman" w:hAnsi="Times New Roman" w:cs="Arial"/>
          <w:sz w:val="28"/>
          <w:szCs w:val="28"/>
          <w:lang w:eastAsia="ru-RU"/>
        </w:rPr>
      </w:pPr>
      <w:r w:rsidRPr="00CB0134">
        <w:rPr>
          <w:rFonts w:ascii="Times New Roman" w:eastAsia="Times New Roman" w:hAnsi="Times New Roman" w:cs="Arial"/>
          <w:sz w:val="28"/>
          <w:szCs w:val="28"/>
          <w:lang w:eastAsia="ru-RU"/>
        </w:rPr>
        <w:t xml:space="preserve">Средства перераспределяются на разделы / подразделы 0902 и 0904 и являются источником для увеличения расходов по </w:t>
      </w:r>
      <w:r w:rsidRPr="00CB0134">
        <w:rPr>
          <w:rFonts w:ascii="Times New Roman" w:eastAsia="Times New Roman" w:hAnsi="Times New Roman"/>
          <w:sz w:val="28"/>
          <w:szCs w:val="28"/>
          <w:lang w:eastAsia="ru-RU"/>
        </w:rPr>
        <w:t>мероприятиям 1.002 «Оказание амбулаторно-поликлинической медицинской помощи» и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w:t>
      </w:r>
    </w:p>
    <w:p w:rsidR="0009406E" w:rsidRPr="00CB0134" w:rsidRDefault="006916A0"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09406E" w:rsidRPr="00CB0134">
        <w:rPr>
          <w:rFonts w:ascii="Times New Roman" w:eastAsia="Times New Roman" w:hAnsi="Times New Roman"/>
          <w:sz w:val="28"/>
          <w:szCs w:val="28"/>
          <w:lang w:eastAsia="ru-RU"/>
        </w:rPr>
        <w:t>зменения отразить по КБК:</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034 РП 0905 КЦСР 5620110060 КВР 600 </w:t>
      </w:r>
      <w:r w:rsidR="006916A0" w:rsidRPr="00CB0134">
        <w:rPr>
          <w:rFonts w:ascii="Times New Roman" w:eastAsia="Times New Roman" w:hAnsi="Times New Roman"/>
          <w:sz w:val="28"/>
          <w:szCs w:val="28"/>
          <w:lang w:eastAsia="ru-RU"/>
        </w:rPr>
        <w:t>−</w:t>
      </w:r>
      <w:r w:rsidRPr="00CB0134">
        <w:rPr>
          <w:rFonts w:ascii="Times New Roman" w:eastAsia="Times New Roman" w:hAnsi="Times New Roman"/>
          <w:sz w:val="28"/>
          <w:szCs w:val="28"/>
          <w:lang w:eastAsia="ru-RU"/>
        </w:rPr>
        <w:t xml:space="preserve"> 931,3 </w:t>
      </w:r>
      <w:proofErr w:type="spellStart"/>
      <w:r w:rsidRPr="00CB0134">
        <w:rPr>
          <w:rFonts w:ascii="Times New Roman" w:eastAsia="Times New Roman" w:hAnsi="Times New Roman"/>
          <w:sz w:val="28"/>
          <w:szCs w:val="28"/>
          <w:lang w:eastAsia="ru-RU"/>
        </w:rPr>
        <w:t>тыс.руб</w:t>
      </w:r>
      <w:proofErr w:type="spellEnd"/>
      <w:r w:rsidRPr="00CB0134">
        <w:rPr>
          <w:rFonts w:ascii="Times New Roman" w:eastAsia="Times New Roman" w:hAnsi="Times New Roman"/>
          <w:sz w:val="28"/>
          <w:szCs w:val="28"/>
          <w:lang w:eastAsia="ru-RU"/>
        </w:rPr>
        <w:t>.</w:t>
      </w:r>
    </w:p>
    <w:p w:rsidR="0009406E" w:rsidRPr="00CB0134" w:rsidRDefault="0009406E"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11, 12, 13, </w:t>
      </w:r>
      <w:r w:rsidR="006916A0" w:rsidRPr="00CB0134">
        <w:rPr>
          <w:rFonts w:ascii="Times New Roman" w:eastAsia="Times New Roman" w:hAnsi="Times New Roman"/>
          <w:sz w:val="28"/>
          <w:szCs w:val="28"/>
          <w:lang w:eastAsia="ru-RU"/>
        </w:rPr>
        <w:t xml:space="preserve">14, </w:t>
      </w:r>
      <w:r w:rsidRPr="00CB0134">
        <w:rPr>
          <w:rFonts w:ascii="Times New Roman" w:eastAsia="Times New Roman" w:hAnsi="Times New Roman"/>
          <w:sz w:val="28"/>
          <w:szCs w:val="28"/>
          <w:lang w:eastAsia="ru-RU"/>
        </w:rPr>
        <w:t>15</w:t>
      </w:r>
      <w:r w:rsidR="00774DC1" w:rsidRPr="00CB0134">
        <w:rPr>
          <w:rFonts w:ascii="Times New Roman" w:eastAsia="Times New Roman" w:hAnsi="Times New Roman"/>
          <w:sz w:val="28"/>
          <w:szCs w:val="28"/>
          <w:lang w:eastAsia="ru-RU"/>
        </w:rPr>
        <w:t>, 32</w:t>
      </w:r>
      <w:r w:rsidRPr="00CB0134">
        <w:rPr>
          <w:rFonts w:ascii="Times New Roman" w:eastAsia="Times New Roman" w:hAnsi="Times New Roman"/>
          <w:sz w:val="28"/>
          <w:szCs w:val="28"/>
          <w:lang w:eastAsia="ru-RU"/>
        </w:rPr>
        <w:t xml:space="preserve"> к закону.</w:t>
      </w:r>
    </w:p>
    <w:p w:rsidR="0029301C" w:rsidRPr="00CB0134" w:rsidRDefault="0029301C" w:rsidP="00F20A4E">
      <w:pPr>
        <w:pStyle w:val="4"/>
        <w:tabs>
          <w:tab w:val="left" w:pos="0"/>
        </w:tabs>
        <w:spacing w:before="0" w:after="0"/>
        <w:ind w:right="-2" w:firstLine="709"/>
        <w:jc w:val="center"/>
        <w:rPr>
          <w:rFonts w:ascii="Times New Roman" w:hAnsi="Times New Roman" w:cs="Times New Roman"/>
          <w:color w:val="000000" w:themeColor="text1"/>
        </w:rPr>
      </w:pPr>
      <w:bookmarkStart w:id="56" w:name="_Toc87527461"/>
      <w:r w:rsidRPr="00CB0134">
        <w:rPr>
          <w:rFonts w:ascii="Times New Roman" w:hAnsi="Times New Roman" w:cs="Times New Roman"/>
          <w:color w:val="000000" w:themeColor="text1"/>
        </w:rPr>
        <w:lastRenderedPageBreak/>
        <w:t>Подраздел 0909 «Другие вопросы в области здравоохранения»</w:t>
      </w:r>
      <w:bookmarkEnd w:id="56"/>
    </w:p>
    <w:p w:rsidR="006916A0" w:rsidRPr="00CB0134" w:rsidRDefault="006916A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 Предлагается уменьшить ассигнования по Министерству здравоохранения Тверской области на 2021 год на сумму 1 072,0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1.003 «Обеспечение медицинских организаций Тверской области препаратами для иммунизации детей по профилактическим и эпидемиологическим показаниям» государственной программы «Здравоохранение Тверской области» на 2019-2024 годы. Ассигнования уменьшаются в связи с наличием экономии средств от проведения конкурентных процедур на закупку вакцин.</w:t>
      </w:r>
    </w:p>
    <w:p w:rsidR="006916A0" w:rsidRPr="00CB0134" w:rsidRDefault="006916A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Средства перераспределяются на раздел / подраздел 0904 и являются источником для увеличения расходов по мероприятию 1.008 «Оказание скорой специализированной медицинской помощи путем санитарно-авиационной эвакуации».</w:t>
      </w:r>
    </w:p>
    <w:p w:rsidR="006916A0" w:rsidRPr="00CB0134" w:rsidRDefault="006916A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6916A0" w:rsidRPr="00CB0134" w:rsidRDefault="006916A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5610110030 КВР 200 − 1 072,0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6916A0" w:rsidRPr="00CB0134" w:rsidRDefault="006916A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w:t>
      </w:r>
      <w:r w:rsidR="00774DC1" w:rsidRPr="00CB0134">
        <w:rPr>
          <w:rFonts w:ascii="Times New Roman" w:eastAsia="Times New Roman" w:hAnsi="Times New Roman"/>
          <w:sz w:val="28"/>
          <w:szCs w:val="20"/>
          <w:lang w:eastAsia="ru-RU"/>
        </w:rPr>
        <w:t>, 32</w:t>
      </w:r>
      <w:r w:rsidRPr="00CB0134">
        <w:rPr>
          <w:rFonts w:ascii="Times New Roman" w:eastAsia="Times New Roman" w:hAnsi="Times New Roman"/>
          <w:sz w:val="28"/>
          <w:szCs w:val="20"/>
          <w:lang w:eastAsia="ru-RU"/>
        </w:rPr>
        <w:t xml:space="preserve"> 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2. Предлагается увеличить ассигнования по Министерству здравоохранения Тверской области на 2021 год на сумму 124 593,6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на реализацию мероприятия 1.023 «Осуществление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CB0134">
        <w:rPr>
          <w:rFonts w:ascii="Times New Roman" w:eastAsia="Times New Roman" w:hAnsi="Times New Roman"/>
          <w:sz w:val="28"/>
          <w:szCs w:val="20"/>
          <w:lang w:eastAsia="ru-RU"/>
        </w:rPr>
        <w:t>коронавирусной</w:t>
      </w:r>
      <w:proofErr w:type="spellEnd"/>
      <w:r w:rsidRPr="00CB0134">
        <w:rPr>
          <w:rFonts w:ascii="Times New Roman" w:eastAsia="Times New Roman" w:hAnsi="Times New Roman"/>
          <w:sz w:val="28"/>
          <w:szCs w:val="20"/>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том числе за счет средств резервного фонда Правительства Российской Федерации» государственной программы «Здравоохранение Тверской области» на 2019-2025 годы.  </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Ассигнования на сумму 62 296,8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увеличиваются на основании распоряжения Правительства Российской Федерации от 23.08.2021 № 2327-р.</w:t>
      </w:r>
    </w:p>
    <w:p w:rsidR="00B76B89" w:rsidRPr="00CB0134" w:rsidRDefault="00B76B89" w:rsidP="00F20A4E">
      <w:pPr>
        <w:spacing w:after="0"/>
        <w:ind w:firstLine="709"/>
        <w:jc w:val="both"/>
        <w:rPr>
          <w:rFonts w:ascii="Times New Roman" w:eastAsia="Times New Roman" w:hAnsi="Times New Roman"/>
          <w:color w:val="000000" w:themeColor="text1"/>
          <w:sz w:val="28"/>
          <w:szCs w:val="20"/>
          <w:lang w:eastAsia="ru-RU"/>
        </w:rPr>
      </w:pPr>
      <w:r w:rsidRPr="00CB0134">
        <w:rPr>
          <w:rFonts w:ascii="Times New Roman" w:eastAsia="Times New Roman" w:hAnsi="Times New Roman"/>
          <w:sz w:val="28"/>
          <w:szCs w:val="20"/>
          <w:lang w:eastAsia="ru-RU"/>
        </w:rPr>
        <w:t xml:space="preserve">В соответствии с постановлением Правительства Российской Федерации от 23.08.2021 № 1396 «Об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CB0134">
        <w:rPr>
          <w:rFonts w:ascii="Times New Roman" w:eastAsia="Times New Roman" w:hAnsi="Times New Roman"/>
          <w:sz w:val="28"/>
          <w:szCs w:val="20"/>
          <w:lang w:eastAsia="ru-RU"/>
        </w:rPr>
        <w:t>софинансирования</w:t>
      </w:r>
      <w:proofErr w:type="spellEnd"/>
      <w:r w:rsidRPr="00CB0134">
        <w:rPr>
          <w:rFonts w:ascii="Times New Roman" w:eastAsia="Times New Roman" w:hAnsi="Times New Roman"/>
          <w:sz w:val="28"/>
          <w:szCs w:val="20"/>
          <w:lang w:eastAsia="ru-RU"/>
        </w:rPr>
        <w:t xml:space="preserve">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w:t>
      </w:r>
      <w:r w:rsidRPr="00CB0134">
        <w:rPr>
          <w:rFonts w:ascii="Times New Roman" w:eastAsia="Times New Roman" w:hAnsi="Times New Roman"/>
          <w:sz w:val="28"/>
          <w:szCs w:val="20"/>
          <w:lang w:eastAsia="ru-RU"/>
        </w:rPr>
        <w:lastRenderedPageBreak/>
        <w:t xml:space="preserve">проведении вакцинации взрослого населения против новой </w:t>
      </w:r>
      <w:proofErr w:type="spellStart"/>
      <w:r w:rsidRPr="00CB0134">
        <w:rPr>
          <w:rFonts w:ascii="Times New Roman" w:eastAsia="Times New Roman" w:hAnsi="Times New Roman"/>
          <w:sz w:val="28"/>
          <w:szCs w:val="20"/>
          <w:lang w:eastAsia="ru-RU"/>
        </w:rPr>
        <w:t>коронавирусной</w:t>
      </w:r>
      <w:proofErr w:type="spellEnd"/>
      <w:r w:rsidRPr="00CB0134">
        <w:rPr>
          <w:rFonts w:ascii="Times New Roman" w:eastAsia="Times New Roman" w:hAnsi="Times New Roman"/>
          <w:sz w:val="28"/>
          <w:szCs w:val="20"/>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областном бюджете Тверской области необходимо предусмотреть ассигнования в сумме 62 296,8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на исполнение расходного обязательства Тверской области, софинансирование которого осуществляется из федерального бюджета. Предлагаемое увеличение ассигнований производится </w:t>
      </w:r>
      <w:r w:rsidRPr="00CB0134">
        <w:rPr>
          <w:rFonts w:ascii="Times New Roman" w:eastAsia="Times New Roman" w:hAnsi="Times New Roman"/>
          <w:color w:val="000000" w:themeColor="text1"/>
          <w:sz w:val="28"/>
          <w:szCs w:val="20"/>
          <w:lang w:eastAsia="ru-RU"/>
        </w:rPr>
        <w:t>за счет уменьшения резервного фонда Правительства Тверской области.</w:t>
      </w:r>
    </w:p>
    <w:p w:rsidR="00B76B89" w:rsidRPr="00CB0134" w:rsidRDefault="00B76B89" w:rsidP="00F20A4E">
      <w:pPr>
        <w:spacing w:after="0"/>
        <w:ind w:firstLine="709"/>
        <w:jc w:val="both"/>
        <w:rPr>
          <w:rFonts w:ascii="Times New Roman" w:eastAsia="Times New Roman" w:hAnsi="Times New Roman"/>
          <w:color w:val="000000" w:themeColor="text1"/>
          <w:sz w:val="28"/>
          <w:szCs w:val="20"/>
          <w:lang w:eastAsia="ru-RU"/>
        </w:rPr>
      </w:pPr>
      <w:r w:rsidRPr="00CB0134">
        <w:rPr>
          <w:rFonts w:ascii="Times New Roman" w:eastAsia="Times New Roman" w:hAnsi="Times New Roman"/>
          <w:color w:val="000000" w:themeColor="text1"/>
          <w:sz w:val="28"/>
          <w:szCs w:val="20"/>
          <w:lang w:eastAsia="ru-RU"/>
        </w:rPr>
        <w:t>Дополнить закон целевой статьей расходов:</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56201R6970 «Осуществление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CB0134">
        <w:rPr>
          <w:rFonts w:ascii="Times New Roman" w:eastAsia="Times New Roman" w:hAnsi="Times New Roman"/>
          <w:sz w:val="28"/>
          <w:szCs w:val="20"/>
          <w:lang w:eastAsia="ru-RU"/>
        </w:rPr>
        <w:t>коронавирусной</w:t>
      </w:r>
      <w:proofErr w:type="spellEnd"/>
      <w:r w:rsidRPr="00CB0134">
        <w:rPr>
          <w:rFonts w:ascii="Times New Roman" w:eastAsia="Times New Roman" w:hAnsi="Times New Roman"/>
          <w:sz w:val="28"/>
          <w:szCs w:val="20"/>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том числе за счет средств резервного фонда Правительства Российской Федерации».</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56201R6970 КВР 600 + 124 593,6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3. Предлагается увеличить ассигнования по Министерству здравоохранения Тверской области на 2021 год на сумму 37 403,2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1.021 «Предоставление межбюджетных трансфертов бюджету Территориального фонда обязательного медицинского страхования Тверской области на финансовое обеспечение проведения углубленной диспансеризации застрахованных по обязательному медицинскому страхованию» 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09.07.2021 № 1869-р.</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5620156220 «Иные межбюджетные трансферты бюджету территориального фонда обязательного медицинского страхования Тверской области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CB0134">
        <w:rPr>
          <w:rFonts w:ascii="Times New Roman" w:eastAsia="Times New Roman" w:hAnsi="Times New Roman"/>
          <w:sz w:val="28"/>
          <w:szCs w:val="20"/>
          <w:lang w:eastAsia="ru-RU"/>
        </w:rPr>
        <w:t>коронавирусную</w:t>
      </w:r>
      <w:proofErr w:type="spellEnd"/>
      <w:r w:rsidRPr="00CB0134">
        <w:rPr>
          <w:rFonts w:ascii="Times New Roman" w:eastAsia="Times New Roman" w:hAnsi="Times New Roman"/>
          <w:sz w:val="28"/>
          <w:szCs w:val="20"/>
          <w:lang w:eastAsia="ru-RU"/>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lastRenderedPageBreak/>
        <w:t>Изменения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5620156220 КВР 500 + 37 403,2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4. Предлагается увеличить ассигнования по Министерству здравоохранения Тверской области на 2021 год на сумму 38 497,0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1.018 «Осуществление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 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01.07.2021 № 1792-р.</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5620158360 «Осуществление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5620158360 КВР 600 + 38 497,0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5. Предлагается увеличить ассигнования по Министерству здравоохранения Тверской области на 2021 год на сумму 854 568,9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на реализацию мероприятия 1.022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CB0134">
        <w:rPr>
          <w:rFonts w:ascii="Times New Roman" w:eastAsia="Times New Roman" w:hAnsi="Times New Roman"/>
          <w:sz w:val="28"/>
          <w:szCs w:val="20"/>
          <w:lang w:eastAsia="ru-RU"/>
        </w:rPr>
        <w:t>коронавирусной</w:t>
      </w:r>
      <w:proofErr w:type="spellEnd"/>
      <w:r w:rsidRPr="00CB0134">
        <w:rPr>
          <w:rFonts w:ascii="Times New Roman" w:eastAsia="Times New Roman" w:hAnsi="Times New Roman"/>
          <w:sz w:val="28"/>
          <w:szCs w:val="20"/>
          <w:lang w:eastAsia="ru-RU"/>
        </w:rPr>
        <w:t xml:space="preserve"> инфекцией (COVID-19), в рамках реализации территориальной программы обязательного медицинского страхования» государственной программы «Здравоохранение Тверской </w:t>
      </w:r>
      <w:r w:rsidRPr="00CB0134">
        <w:rPr>
          <w:rFonts w:ascii="Times New Roman" w:eastAsia="Times New Roman" w:hAnsi="Times New Roman"/>
          <w:sz w:val="28"/>
          <w:szCs w:val="20"/>
          <w:lang w:eastAsia="ru-RU"/>
        </w:rPr>
        <w:lastRenderedPageBreak/>
        <w:t>области» на 2019-2025 годы. Ассигнования увеличиваются на основании распоряжения Правительства Российской Федерации от 20.07.2021 № 1997-р.</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5620158490 «Иные межбюджетные трансферты бюджету Территориального фонда обязательного медицинского страхования Тверской области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CB0134">
        <w:rPr>
          <w:rFonts w:ascii="Times New Roman" w:eastAsia="Times New Roman" w:hAnsi="Times New Roman"/>
          <w:sz w:val="28"/>
          <w:szCs w:val="20"/>
          <w:lang w:eastAsia="ru-RU"/>
        </w:rPr>
        <w:t>коронавирусной</w:t>
      </w:r>
      <w:proofErr w:type="spellEnd"/>
      <w:r w:rsidRPr="00CB0134">
        <w:rPr>
          <w:rFonts w:ascii="Times New Roman" w:eastAsia="Times New Roman" w:hAnsi="Times New Roman"/>
          <w:sz w:val="28"/>
          <w:szCs w:val="20"/>
          <w:lang w:eastAsia="ru-RU"/>
        </w:rPr>
        <w:t xml:space="preserve">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5620158490 КВР 500 + 854 568,9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6. Предлагается уменьшить ассигнования по Министерству здравоохранения Тверской области на 2021 год в сумме 1 333,6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2.004 «Оказание медико-социальной помощи детям, находящимся в домах ребенка»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Средства перераспределяются на раздел / подраздел 0904 и являются источником для увеличения расходов по мероприятиям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 и 1.008 «Оказание скорой специализированной медицинской помощи путем санитарно-авиационной эвакуации».</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5620210040 КВР 200 – 1 198,6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5620210040 КВР 800 − 135,0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w:t>
      </w:r>
      <w:r w:rsidR="00AF7313" w:rsidRPr="00CB0134">
        <w:rPr>
          <w:rFonts w:ascii="Times New Roman" w:eastAsia="Times New Roman" w:hAnsi="Times New Roman"/>
          <w:sz w:val="28"/>
          <w:szCs w:val="20"/>
          <w:lang w:eastAsia="ru-RU"/>
        </w:rPr>
        <w:t xml:space="preserve">, 32 </w:t>
      </w:r>
      <w:r w:rsidRPr="00CB0134">
        <w:rPr>
          <w:rFonts w:ascii="Times New Roman" w:eastAsia="Times New Roman" w:hAnsi="Times New Roman"/>
          <w:sz w:val="28"/>
          <w:szCs w:val="20"/>
          <w:lang w:eastAsia="ru-RU"/>
        </w:rPr>
        <w:t>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7. Предлагается уменьшить ассигнования по Министерству здравоохранения Тверской области на 2021 год в сумме 3 779,7тыс.руб. на реализацию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 – 2025 годы. </w:t>
      </w:r>
      <w:r w:rsidRPr="00CB0134">
        <w:rPr>
          <w:rFonts w:ascii="Times New Roman" w:eastAsia="Times New Roman" w:hAnsi="Times New Roman"/>
          <w:sz w:val="28"/>
          <w:szCs w:val="20"/>
          <w:lang w:eastAsia="ru-RU"/>
        </w:rPr>
        <w:lastRenderedPageBreak/>
        <w:t>Ассигнования уменьшаются за счет имеющегося нераспределенного остатка средств по государственным казенным учреждениям здравоохранения.</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Средства перераспределяются на раздел / подраздел 0904 и являются источником для увеличения расходов по мероприятиям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 и 1.008 «Оказание скорой специализированной медицинской помощи путем санитарно-авиационной эвакуации».</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034 РП 0909 КЦСР 5620210060 КВР 100 − 2 254,1 тыс.</w:t>
      </w:r>
      <w:r w:rsidR="00AF7313" w:rsidRPr="00CB0134">
        <w:rPr>
          <w:rFonts w:ascii="Times New Roman" w:eastAsia="Times New Roman" w:hAnsi="Times New Roman"/>
          <w:sz w:val="28"/>
          <w:szCs w:val="20"/>
          <w:lang w:eastAsia="ru-RU"/>
        </w:rPr>
        <w:t xml:space="preserve"> </w:t>
      </w:r>
      <w:r w:rsidRPr="00CB0134">
        <w:rPr>
          <w:rFonts w:ascii="Times New Roman" w:eastAsia="Times New Roman" w:hAnsi="Times New Roman"/>
          <w:sz w:val="28"/>
          <w:szCs w:val="20"/>
          <w:lang w:eastAsia="ru-RU"/>
        </w:rPr>
        <w:t>руб.</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034 РП 0909 КЦСР 5620210060 КВР 200 − 1 525,6 тыс.</w:t>
      </w:r>
      <w:r w:rsidR="00AF7313" w:rsidRPr="00CB0134">
        <w:rPr>
          <w:rFonts w:ascii="Times New Roman" w:eastAsia="Times New Roman" w:hAnsi="Times New Roman"/>
          <w:sz w:val="28"/>
          <w:szCs w:val="20"/>
          <w:lang w:eastAsia="ru-RU"/>
        </w:rPr>
        <w:t xml:space="preserve"> </w:t>
      </w:r>
      <w:r w:rsidRPr="00CB0134">
        <w:rPr>
          <w:rFonts w:ascii="Times New Roman" w:eastAsia="Times New Roman" w:hAnsi="Times New Roman"/>
          <w:sz w:val="28"/>
          <w:szCs w:val="20"/>
          <w:lang w:eastAsia="ru-RU"/>
        </w:rPr>
        <w:t>руб.</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8. Предлагается увеличить ассигнования по Министерству здравоохранения Тверской области на 2021 год на сумму 78,3 тыс.</w:t>
      </w:r>
      <w:r w:rsidR="00AF7313" w:rsidRPr="00CB0134">
        <w:rPr>
          <w:rFonts w:ascii="Times New Roman" w:eastAsia="Times New Roman" w:hAnsi="Times New Roman"/>
          <w:sz w:val="28"/>
          <w:szCs w:val="20"/>
          <w:lang w:eastAsia="ru-RU"/>
        </w:rPr>
        <w:t xml:space="preserve"> </w:t>
      </w:r>
      <w:r w:rsidRPr="00CB0134">
        <w:rPr>
          <w:rFonts w:ascii="Times New Roman" w:eastAsia="Times New Roman" w:hAnsi="Times New Roman"/>
          <w:sz w:val="28"/>
          <w:szCs w:val="20"/>
          <w:lang w:eastAsia="ru-RU"/>
        </w:rPr>
        <w:t>руб. на реализацию мероприятия 2.010 «Осуществление расходов, связанных с оплатой отпусков и выплатой компенсации за неиспользованные отпуска медицинским и иным работникам казенных учреждений, которым в 2020</w:t>
      </w:r>
      <w:r w:rsidR="00F3650D" w:rsidRPr="00CB0134">
        <w:rPr>
          <w:rFonts w:ascii="Times New Roman" w:eastAsia="Times New Roman" w:hAnsi="Times New Roman"/>
          <w:sz w:val="28"/>
          <w:szCs w:val="20"/>
          <w:lang w:eastAsia="ru-RU"/>
        </w:rPr>
        <w:t> </w:t>
      </w:r>
      <w:r w:rsidRPr="00CB0134">
        <w:rPr>
          <w:rFonts w:ascii="Times New Roman" w:eastAsia="Times New Roman" w:hAnsi="Times New Roman"/>
          <w:sz w:val="28"/>
          <w:szCs w:val="20"/>
          <w:lang w:eastAsia="ru-RU"/>
        </w:rPr>
        <w:t>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 государственной программы «Здравоохранение Тверской области» на 2019-2025 годы. Ассигнования увеличиваются на основании распоряжения Правительства Российской Федерации от 01.07.2021 № 1792-р.</w:t>
      </w:r>
    </w:p>
    <w:p w:rsidR="00F3650D" w:rsidRPr="00CB0134" w:rsidRDefault="00075C7B"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w:t>
      </w:r>
      <w:r w:rsidR="00F3650D" w:rsidRPr="00CB0134">
        <w:rPr>
          <w:rFonts w:ascii="Times New Roman" w:eastAsia="Times New Roman" w:hAnsi="Times New Roman"/>
          <w:sz w:val="28"/>
          <w:szCs w:val="20"/>
          <w:lang w:eastAsia="ru-RU"/>
        </w:rPr>
        <w:t>ополнить законопроект следующей целевой статьей расходов 5620258360 «Осуществление расходов, связанных с оплатой отпусков и выплатой компенсации за неиспользованные отпуска медицинским и иным работникам казенных учреждений,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p w:rsidR="00B76B89" w:rsidRPr="00CB0134" w:rsidRDefault="00F3650D"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w:t>
      </w:r>
      <w:r w:rsidR="00B76B89" w:rsidRPr="00CB0134">
        <w:rPr>
          <w:rFonts w:ascii="Times New Roman" w:eastAsia="Times New Roman" w:hAnsi="Times New Roman"/>
          <w:sz w:val="28"/>
          <w:szCs w:val="20"/>
          <w:lang w:eastAsia="ru-RU"/>
        </w:rPr>
        <w:t>зменения отразить по КБК:</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034 Р</w:t>
      </w:r>
      <w:r w:rsidR="00F3650D" w:rsidRPr="00CB0134">
        <w:rPr>
          <w:rFonts w:ascii="Times New Roman" w:eastAsia="Times New Roman" w:hAnsi="Times New Roman"/>
          <w:sz w:val="28"/>
          <w:szCs w:val="20"/>
          <w:lang w:eastAsia="ru-RU"/>
        </w:rPr>
        <w:t xml:space="preserve">П 0909 КЦСР 5620258360 КВР 100 </w:t>
      </w:r>
      <w:r w:rsidRPr="00CB0134">
        <w:rPr>
          <w:rFonts w:ascii="Times New Roman" w:eastAsia="Times New Roman" w:hAnsi="Times New Roman"/>
          <w:sz w:val="28"/>
          <w:szCs w:val="20"/>
          <w:lang w:eastAsia="ru-RU"/>
        </w:rPr>
        <w:t xml:space="preserve">+ 78,3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B76B89"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9. Предлагается уменьшить ассигнования по Министерству здравоохранения Тверской области на 2021 год в сумме 546,0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на </w:t>
      </w:r>
      <w:r w:rsidRPr="00CB0134">
        <w:rPr>
          <w:rFonts w:ascii="Times New Roman" w:eastAsia="Times New Roman" w:hAnsi="Times New Roman"/>
          <w:sz w:val="28"/>
          <w:szCs w:val="20"/>
          <w:lang w:eastAsia="ru-RU"/>
        </w:rPr>
        <w:lastRenderedPageBreak/>
        <w:t>реализацию мероприятия 3.005 «Проведение посмертной патологоанатомической экспертизы (патологоанатомического вскрытия)»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01.01.2021.</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Средства перераспределяются внутри раздела / 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5620310050 КВР 600 − 546,0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10. Предлагается уменьшить ассигнования по Министерству здравоохранения Тверской области на 2021 год на сумму 170,0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3.020 «Организация мероприятий по взаимодействию с организациями и населением Тверской области, в условиях предупреждения и (или) ликвидации чрезвычайных ситуаций и неблагоприятной санитарно-эпидемиологической обстановки» государственной программы «Здравоохранение Тверской области» на 2019-2025 годы. Ассигнования уменьшаются в связи с наличием нераспределенного остатка средств.</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Средства перераспределяются на раздел / подраздел 0904 и являются источником для увеличения расходов по мероприятию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5620310200 КВР 600 − 170,0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B76B89"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11. Предлагается увеличить ассигнования по Министерству здравоохранения Тверской области на 2021 год на сумму 53 000,0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на реализацию мероприятия 1.006 «Предоставление из областного бюджета Тверской области субсидий государственным унитарным предприятиям Тверской области, осуществляющим фармацевтическую деятельность, в целях </w:t>
      </w:r>
      <w:r w:rsidRPr="00CB0134">
        <w:rPr>
          <w:rFonts w:ascii="Times New Roman" w:eastAsia="Times New Roman" w:hAnsi="Times New Roman"/>
          <w:sz w:val="28"/>
          <w:szCs w:val="20"/>
          <w:lang w:eastAsia="ru-RU"/>
        </w:rPr>
        <w:lastRenderedPageBreak/>
        <w:t>реализации мер по финансовому оздоровлению» государственной программы «Здравоохранение Тверской области» на 2019-2025 годы.</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Ассигнования предусматриваются на оказание финансовой помощи ОГУП «Фармация».</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Предлагаемое увеличение ассигнований производится за счет дотации бюджетам субъектов Российской Федерации на поддержку мер по обеспечению сбалансированности бюджетов.</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DF16E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5630110050 «</w:t>
      </w:r>
      <w:r w:rsidR="00B17294" w:rsidRPr="00CB0134">
        <w:rPr>
          <w:rFonts w:ascii="Times New Roman" w:eastAsia="Times New Roman" w:hAnsi="Times New Roman"/>
          <w:sz w:val="28"/>
          <w:szCs w:val="20"/>
          <w:lang w:eastAsia="ru-RU"/>
        </w:rPr>
        <w:t>Субсидии государственным унитарным предприятиям Тверской области, осуществляющим фармацевтическую деятельность на территории Тверской области, на финансовое обеспечение затрат в целях восстановления платежеспособности</w:t>
      </w:r>
      <w:r w:rsidRPr="00CB0134">
        <w:rPr>
          <w:rFonts w:ascii="Times New Roman" w:eastAsia="Times New Roman" w:hAnsi="Times New Roman"/>
          <w:sz w:val="28"/>
          <w:szCs w:val="20"/>
          <w:lang w:eastAsia="ru-RU"/>
        </w:rPr>
        <w:t>».</w:t>
      </w:r>
      <w:r w:rsidR="000A441E" w:rsidRPr="00CB0134">
        <w:rPr>
          <w:rFonts w:ascii="Times New Roman" w:eastAsia="Times New Roman" w:hAnsi="Times New Roman"/>
          <w:sz w:val="28"/>
          <w:szCs w:val="20"/>
          <w:lang w:eastAsia="ru-RU"/>
        </w:rPr>
        <w:t xml:space="preserve"> </w:t>
      </w:r>
    </w:p>
    <w:p w:rsidR="000A441E" w:rsidRPr="00CB0134" w:rsidRDefault="00DF16E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Расчет прилагается </w:t>
      </w:r>
      <w:r w:rsidR="00C9430B" w:rsidRPr="00CB0134">
        <w:rPr>
          <w:rFonts w:ascii="Times New Roman" w:eastAsia="Times New Roman" w:hAnsi="Times New Roman"/>
          <w:sz w:val="28"/>
          <w:szCs w:val="20"/>
          <w:lang w:eastAsia="ru-RU"/>
        </w:rPr>
        <w:t>(приложение 63</w:t>
      </w:r>
      <w:r w:rsidR="000A441E" w:rsidRPr="00CB0134">
        <w:rPr>
          <w:rFonts w:ascii="Times New Roman" w:eastAsia="Times New Roman" w:hAnsi="Times New Roman"/>
          <w:sz w:val="28"/>
          <w:szCs w:val="20"/>
          <w:lang w:eastAsia="ru-RU"/>
        </w:rPr>
        <w:t xml:space="preserve"> к пояснительной записке). </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5630110050 КВР 800 + 53 000,0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12. Предлагается увеличить ассигнования по Министерству здравоохранения Тверской области на 2021 год на сумму 98 261,9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на реализацию мероприятия 1.022 «Модернизация лабораторий медицинских организаций, подведомственных Министерству здравоохранения Тверской области, осуществляющих диагностику инфекционных заболеваний» государственной программы «Здравоохранение Тверской области» на 2019-2025 годы.  </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Ассигнования на сумму 82 540,0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увеличиваются на основании распоряжения Правительства Российской Федерации от 19.06.2021 № 1665-р.</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В соответствии с постановлением Правительства Российской Федерации от 24.06.2021 № 986 «Об утверждении Правил предоставления субсидий из федерального бюджета бюджетам субъектов Российской Федерации в целях </w:t>
      </w:r>
      <w:proofErr w:type="spellStart"/>
      <w:r w:rsidRPr="00CB0134">
        <w:rPr>
          <w:rFonts w:ascii="Times New Roman" w:eastAsia="Times New Roman" w:hAnsi="Times New Roman"/>
          <w:sz w:val="28"/>
          <w:szCs w:val="20"/>
          <w:lang w:eastAsia="ru-RU"/>
        </w:rPr>
        <w:t>софинансирования</w:t>
      </w:r>
      <w:proofErr w:type="spellEnd"/>
      <w:r w:rsidRPr="00CB0134">
        <w:rPr>
          <w:rFonts w:ascii="Times New Roman" w:eastAsia="Times New Roman" w:hAnsi="Times New Roman"/>
          <w:sz w:val="28"/>
          <w:szCs w:val="20"/>
          <w:lang w:eastAsia="ru-RU"/>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в областном бюджете Тверской области необходимо предусмотреть ассигнования в сумме 15 721,9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исполнение расходного обязательства Тверской области, софинансирование которого осуществляется из федерального бюджета.</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56401R4230 «Модернизация лабораторий медицинских организаций Тверской области, осуществляющих диагностику инфекционных болезней».</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lastRenderedPageBreak/>
        <w:t>Изменения отразить по КБК:</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56401R4230 КВР 200 + 98 261,9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13. Предлагается увеличить ассигнования по Министерству здравоохранения Тверской области на 2021 год на сумму 1 076,0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2019-2024 годы.</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Ассигнования в сумме 1 076,0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перераспределяются с раздела / подраздела 0901и внутри подраздела 0909 и будут направлены на приобретение стола патологоанатомического для проведения вскрытий ГБУЗ «Городская клиническая больница № 6» (546,0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xml:space="preserve">.), разработку проектно-сметной документации на установку пяти лифтов (подъемные платформы) и замену оконных блоков в ОСП с. </w:t>
      </w:r>
      <w:proofErr w:type="spellStart"/>
      <w:r w:rsidRPr="00CB0134">
        <w:rPr>
          <w:rFonts w:ascii="Times New Roman" w:eastAsia="Times New Roman" w:hAnsi="Times New Roman"/>
          <w:sz w:val="28"/>
          <w:szCs w:val="20"/>
          <w:lang w:eastAsia="ru-RU"/>
        </w:rPr>
        <w:t>Бурашево</w:t>
      </w:r>
      <w:proofErr w:type="spellEnd"/>
      <w:r w:rsidRPr="00CB0134">
        <w:rPr>
          <w:rFonts w:ascii="Times New Roman" w:eastAsia="Times New Roman" w:hAnsi="Times New Roman"/>
          <w:sz w:val="28"/>
          <w:szCs w:val="20"/>
          <w:lang w:eastAsia="ru-RU"/>
        </w:rPr>
        <w:t xml:space="preserve"> ГБУЗ «Областной клинический психоневрологический диспансер» (530,0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Расчет прилагается (приложение </w:t>
      </w:r>
      <w:r w:rsidR="00C9430B" w:rsidRPr="00CB0134">
        <w:rPr>
          <w:rFonts w:ascii="Times New Roman" w:eastAsia="Times New Roman" w:hAnsi="Times New Roman"/>
          <w:sz w:val="28"/>
          <w:szCs w:val="20"/>
          <w:lang w:eastAsia="ru-RU"/>
        </w:rPr>
        <w:t>64</w:t>
      </w:r>
      <w:r w:rsidRPr="00CB0134">
        <w:rPr>
          <w:rFonts w:ascii="Times New Roman" w:eastAsia="Times New Roman" w:hAnsi="Times New Roman"/>
          <w:sz w:val="28"/>
          <w:szCs w:val="20"/>
          <w:lang w:eastAsia="ru-RU"/>
        </w:rPr>
        <w:t xml:space="preserve"> к пояснительной записке).</w:t>
      </w:r>
      <w:r w:rsidR="00992783" w:rsidRPr="00CB0134">
        <w:rPr>
          <w:rFonts w:ascii="Times New Roman" w:eastAsia="Times New Roman" w:hAnsi="Times New Roman" w:cs="Arial"/>
          <w:sz w:val="28"/>
          <w:szCs w:val="28"/>
          <w:lang w:eastAsia="ru-RU"/>
        </w:rPr>
        <w:t xml:space="preserve"> </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5640110010 КВР 600 + 1 076,0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14. Предлагается увеличить ассигнования по Министерству здравоохранения Тверской области на 2022 год на сумму 3 384,7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2019-2024 годы.</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Ассигнования предусматриваются на 2022 год на замену лифта в паллиативном отделении Козловской городской больницы ГБУЗ «</w:t>
      </w:r>
      <w:proofErr w:type="spellStart"/>
      <w:r w:rsidRPr="00CB0134">
        <w:rPr>
          <w:rFonts w:ascii="Times New Roman" w:eastAsia="Times New Roman" w:hAnsi="Times New Roman"/>
          <w:sz w:val="28"/>
          <w:szCs w:val="20"/>
          <w:lang w:eastAsia="ru-RU"/>
        </w:rPr>
        <w:t>Конаковская</w:t>
      </w:r>
      <w:proofErr w:type="spellEnd"/>
      <w:r w:rsidRPr="00CB0134">
        <w:rPr>
          <w:rFonts w:ascii="Times New Roman" w:eastAsia="Times New Roman" w:hAnsi="Times New Roman"/>
          <w:sz w:val="28"/>
          <w:szCs w:val="20"/>
          <w:lang w:eastAsia="ru-RU"/>
        </w:rPr>
        <w:t xml:space="preserve"> ЦРБ».</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Расчет прилагается (приложение </w:t>
      </w:r>
      <w:r w:rsidR="00C9430B" w:rsidRPr="00CB0134">
        <w:rPr>
          <w:rFonts w:ascii="Times New Roman" w:eastAsia="Times New Roman" w:hAnsi="Times New Roman"/>
          <w:sz w:val="28"/>
          <w:szCs w:val="20"/>
          <w:lang w:eastAsia="ru-RU"/>
        </w:rPr>
        <w:t>65</w:t>
      </w:r>
      <w:r w:rsidRPr="00CB0134">
        <w:rPr>
          <w:rFonts w:ascii="Times New Roman" w:eastAsia="Times New Roman" w:hAnsi="Times New Roman"/>
          <w:sz w:val="28"/>
          <w:szCs w:val="20"/>
          <w:lang w:eastAsia="ru-RU"/>
        </w:rPr>
        <w:t xml:space="preserve"> к пояснительной записке).</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2022 год:</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5640110010 КВР 600 + 3 384,7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F672AC" w:rsidRPr="00CB0134" w:rsidRDefault="00F672A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lastRenderedPageBreak/>
        <w:t xml:space="preserve">15. Предлагается уменьшить ассигнования по Министерству здравоохранения Тверской области на 2021 год в сумме 2 287,7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2019-2025 годы. Ассигнования уменьшаются в связи с наличием свободного остатка бюджетных ассигнований.</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Ассигнования перераспределяются на раздел / подраздел 0902 и являются источником расходов для реализации мероприятия 3.002 «Приобретение модульных офисов врача общей практики, фельдшерско-акушерских и фельдшерских пунктов, врачебных амбулаторий».</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5640110020 КВР 200 − 2 287,7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16. Предлагается уменьшить ассигнования по Министерству здравоохранения Тверской области на 2021 год в сумме 15 721,9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2019-2025 годы. Ассигнования уменьшаются в связи с наличием свободного остатка бюджетных ассигнований.</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Ассигнования перераспределяются внутри раздела / подраздела 0909 и являются источником расходов для реализации мероприятия 1.022 «Модернизация лабораторий медицинских организаций, подведомственных Министерству здравоохранения Тверской области, осуществляющих диагностику инфекционных заболеваний».</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5640110020 КВР 200 − 15 721,9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2828F6"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EE1340" w:rsidRPr="00CB0134" w:rsidRDefault="002828F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17. </w:t>
      </w:r>
      <w:r w:rsidR="00EE1340" w:rsidRPr="00CB0134">
        <w:rPr>
          <w:rFonts w:ascii="Times New Roman" w:eastAsia="Times New Roman" w:hAnsi="Times New Roman"/>
          <w:sz w:val="28"/>
          <w:szCs w:val="20"/>
          <w:lang w:eastAsia="ru-RU"/>
        </w:rPr>
        <w:t xml:space="preserve">Предлагается увеличить ассигнования по Министерству здравоохранения Тверской области на 2021 год в сумме 954,0 </w:t>
      </w:r>
      <w:proofErr w:type="spellStart"/>
      <w:r w:rsidR="00EE1340" w:rsidRPr="00CB0134">
        <w:rPr>
          <w:rFonts w:ascii="Times New Roman" w:eastAsia="Times New Roman" w:hAnsi="Times New Roman"/>
          <w:sz w:val="28"/>
          <w:szCs w:val="20"/>
          <w:lang w:eastAsia="ru-RU"/>
        </w:rPr>
        <w:t>тыс.руб</w:t>
      </w:r>
      <w:proofErr w:type="spellEnd"/>
      <w:r w:rsidR="00EE1340" w:rsidRPr="00CB0134">
        <w:rPr>
          <w:rFonts w:ascii="Times New Roman" w:eastAsia="Times New Roman" w:hAnsi="Times New Roman"/>
          <w:sz w:val="28"/>
          <w:szCs w:val="20"/>
          <w:lang w:eastAsia="ru-RU"/>
        </w:rPr>
        <w:t xml:space="preserve">. на реализацию мероприятия 1.004 «Укрепление материально-технической базы </w:t>
      </w:r>
      <w:r w:rsidR="00EE1340" w:rsidRPr="00CB0134">
        <w:rPr>
          <w:rFonts w:ascii="Times New Roman" w:eastAsia="Times New Roman" w:hAnsi="Times New Roman"/>
          <w:sz w:val="28"/>
          <w:szCs w:val="20"/>
          <w:lang w:eastAsia="ru-RU"/>
        </w:rPr>
        <w:lastRenderedPageBreak/>
        <w:t xml:space="preserve">казенных медицинских организаций Тверской области» государственной программы «Здравоохранение Тверской области». </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Ассигнования предусматриваются на закупку водогрейного котла в котельную стационара № 3, находящегося в д. </w:t>
      </w:r>
      <w:proofErr w:type="spellStart"/>
      <w:r w:rsidRPr="00CB0134">
        <w:rPr>
          <w:rFonts w:ascii="Times New Roman" w:eastAsia="Times New Roman" w:hAnsi="Times New Roman"/>
          <w:sz w:val="28"/>
          <w:szCs w:val="20"/>
          <w:lang w:eastAsia="ru-RU"/>
        </w:rPr>
        <w:t>Черногубово</w:t>
      </w:r>
      <w:proofErr w:type="spellEnd"/>
      <w:r w:rsidRPr="00CB0134">
        <w:rPr>
          <w:rFonts w:ascii="Times New Roman" w:eastAsia="Times New Roman" w:hAnsi="Times New Roman"/>
          <w:sz w:val="28"/>
          <w:szCs w:val="20"/>
          <w:lang w:eastAsia="ru-RU"/>
        </w:rPr>
        <w:t>, ГКУЗ «Областной клинический противотуберкулезный диспансер».</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Расчет прилагается (приложение </w:t>
      </w:r>
      <w:r w:rsidR="00C9430B" w:rsidRPr="00CB0134">
        <w:rPr>
          <w:rFonts w:ascii="Times New Roman" w:eastAsia="Times New Roman" w:hAnsi="Times New Roman"/>
          <w:sz w:val="28"/>
          <w:szCs w:val="20"/>
          <w:lang w:eastAsia="ru-RU"/>
        </w:rPr>
        <w:t>66</w:t>
      </w:r>
      <w:r w:rsidRPr="00CB0134">
        <w:rPr>
          <w:rFonts w:ascii="Times New Roman" w:eastAsia="Times New Roman" w:hAnsi="Times New Roman"/>
          <w:sz w:val="28"/>
          <w:szCs w:val="20"/>
          <w:lang w:eastAsia="ru-RU"/>
        </w:rPr>
        <w:t xml:space="preserve"> к пояснительной записке).</w:t>
      </w:r>
      <w:r w:rsidR="00090AE5" w:rsidRPr="00CB0134">
        <w:rPr>
          <w:rFonts w:ascii="Times New Roman" w:eastAsia="Times New Roman" w:hAnsi="Times New Roman"/>
          <w:sz w:val="28"/>
          <w:szCs w:val="20"/>
          <w:lang w:eastAsia="ru-RU"/>
        </w:rPr>
        <w:t xml:space="preserve"> </w:t>
      </w:r>
      <w:r w:rsidRPr="00CB0134">
        <w:rPr>
          <w:rFonts w:ascii="Times New Roman" w:eastAsia="Times New Roman" w:hAnsi="Times New Roman"/>
          <w:sz w:val="28"/>
          <w:szCs w:val="20"/>
          <w:lang w:eastAsia="ru-RU"/>
        </w:rPr>
        <w:t>Изменения отразить по КБК:</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5640110040 КВР 200 + 954,0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2828F6"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18. Предлагается увеличить ассигнования по Министерству здравоохранения Тверской области на 2021 год на сумму 29 656,0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1.020 «Предоставление субсидий на содержание имущества, находящегося в оперативном управлении государственных учреждений здравоохранения Тверской области» государственной программы «Здравоохранение Тверской области» на 2019-2025 годы. Ассигнования предусматриваются на оплату просроченной кредиторской задолженности по налогу на имущество за 2020 год ГБУЗ «Областной клинический перинатальный центр им. Е.М. Бакуниной».</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Предлагаемое увеличение ассигнований производится за счет уменьшения резервного фонда Правительства Тверской области.</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Расчет прилагается (приложение </w:t>
      </w:r>
      <w:r w:rsidR="00C9430B" w:rsidRPr="00CB0134">
        <w:rPr>
          <w:rFonts w:ascii="Times New Roman" w:eastAsia="Times New Roman" w:hAnsi="Times New Roman"/>
          <w:sz w:val="28"/>
          <w:szCs w:val="20"/>
          <w:lang w:eastAsia="ru-RU"/>
        </w:rPr>
        <w:t>67</w:t>
      </w:r>
      <w:r w:rsidRPr="00CB0134">
        <w:rPr>
          <w:rFonts w:ascii="Times New Roman" w:eastAsia="Times New Roman" w:hAnsi="Times New Roman"/>
          <w:sz w:val="28"/>
          <w:szCs w:val="20"/>
          <w:lang w:eastAsia="ru-RU"/>
        </w:rPr>
        <w:t xml:space="preserve"> к пояснительной записке).</w:t>
      </w:r>
      <w:r w:rsidR="00327F5C" w:rsidRPr="00CB0134">
        <w:rPr>
          <w:rFonts w:ascii="Times New Roman" w:eastAsia="Times New Roman" w:hAnsi="Times New Roman" w:cs="Arial"/>
          <w:sz w:val="28"/>
          <w:szCs w:val="28"/>
          <w:lang w:eastAsia="ru-RU"/>
        </w:rPr>
        <w:t xml:space="preserve"> </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5640110200 «Предоставление субсидий на иные цели на содержание имущества, находящегося в оперативном управлении государственных учреждений здравоохранения Тверской области».</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5640110200 КВР 600 + 29 656,0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19. Предлагается увеличить ассигнования по Министерству здравоохранения Тверской области на 2021 год в сумме 25,0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 на реализацию мероприятия «Отдельные мероприятия, не включенные в государственные программы Тверской области».</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Ассигнования предусматриваются на оплату исполнительного листа № 13-133/2020 от 06.02.2020 в пользу Хомяковой И.В. на оплату судебных расходов по иску к Министерству здравоохранения Тверской области, ГБУЗ «Областной клинический психоневрологический диспансер» о признании </w:t>
      </w:r>
      <w:r w:rsidRPr="00CB0134">
        <w:rPr>
          <w:rFonts w:ascii="Times New Roman" w:eastAsia="Times New Roman" w:hAnsi="Times New Roman"/>
          <w:sz w:val="28"/>
          <w:szCs w:val="20"/>
          <w:lang w:eastAsia="ru-RU"/>
        </w:rPr>
        <w:lastRenderedPageBreak/>
        <w:t>незаконным отказа, возложении обязанности заключить договор на предоставление единовременной компенсационной выплаты.</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Расчет прилагается (приложение </w:t>
      </w:r>
      <w:r w:rsidR="00C9430B" w:rsidRPr="00CB0134">
        <w:rPr>
          <w:rFonts w:ascii="Times New Roman" w:eastAsia="Times New Roman" w:hAnsi="Times New Roman"/>
          <w:sz w:val="28"/>
          <w:szCs w:val="20"/>
          <w:lang w:eastAsia="ru-RU"/>
        </w:rPr>
        <w:t>68</w:t>
      </w:r>
      <w:r w:rsidRPr="00CB0134">
        <w:rPr>
          <w:rFonts w:ascii="Times New Roman" w:eastAsia="Times New Roman" w:hAnsi="Times New Roman"/>
          <w:sz w:val="28"/>
          <w:szCs w:val="20"/>
          <w:lang w:eastAsia="ru-RU"/>
        </w:rPr>
        <w:t xml:space="preserve"> к пояснительной записке).</w:t>
      </w:r>
      <w:r w:rsidR="001F0FA0" w:rsidRPr="00CB0134">
        <w:rPr>
          <w:rFonts w:ascii="Times New Roman" w:eastAsia="Times New Roman" w:hAnsi="Times New Roman" w:cs="Arial"/>
          <w:sz w:val="28"/>
          <w:szCs w:val="28"/>
          <w:lang w:eastAsia="ru-RU"/>
        </w:rPr>
        <w:t xml:space="preserve"> </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034 РП 0909 КЦСР 9940010050 КВР 800 + 25,0 </w:t>
      </w:r>
      <w:proofErr w:type="spellStart"/>
      <w:r w:rsidRPr="00CB0134">
        <w:rPr>
          <w:rFonts w:ascii="Times New Roman" w:eastAsia="Times New Roman" w:hAnsi="Times New Roman"/>
          <w:sz w:val="28"/>
          <w:szCs w:val="20"/>
          <w:lang w:eastAsia="ru-RU"/>
        </w:rPr>
        <w:t>тыс.руб</w:t>
      </w:r>
      <w:proofErr w:type="spellEnd"/>
      <w:r w:rsidRPr="00CB0134">
        <w:rPr>
          <w:rFonts w:ascii="Times New Roman" w:eastAsia="Times New Roman" w:hAnsi="Times New Roman"/>
          <w:sz w:val="28"/>
          <w:szCs w:val="20"/>
          <w:lang w:eastAsia="ru-RU"/>
        </w:rPr>
        <w:t>.</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760A98" w:rsidRPr="00CB0134" w:rsidRDefault="00760A98"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57" w:name="_Toc87527462"/>
      <w:r w:rsidRPr="00CB0134">
        <w:rPr>
          <w:rFonts w:ascii="Times New Roman" w:hAnsi="Times New Roman" w:cs="Times New Roman"/>
          <w:i w:val="0"/>
          <w:color w:val="000000" w:themeColor="text1"/>
        </w:rPr>
        <w:t>Раздел 1000 «Социальная политика»</w:t>
      </w:r>
      <w:bookmarkEnd w:id="57"/>
    </w:p>
    <w:p w:rsidR="000B7161" w:rsidRPr="00CB0134" w:rsidRDefault="000B7161" w:rsidP="00F20A4E">
      <w:pPr>
        <w:pStyle w:val="4"/>
        <w:tabs>
          <w:tab w:val="left" w:pos="0"/>
        </w:tabs>
        <w:spacing w:before="0" w:after="0"/>
        <w:ind w:right="-2" w:firstLine="709"/>
        <w:jc w:val="center"/>
        <w:rPr>
          <w:rFonts w:ascii="Times New Roman" w:hAnsi="Times New Roman" w:cs="Times New Roman"/>
          <w:color w:val="000000" w:themeColor="text1"/>
        </w:rPr>
      </w:pPr>
      <w:bookmarkStart w:id="58" w:name="_Toc87527463"/>
      <w:r w:rsidRPr="00CB0134">
        <w:rPr>
          <w:rFonts w:ascii="Times New Roman" w:hAnsi="Times New Roman" w:cs="Times New Roman"/>
          <w:color w:val="000000" w:themeColor="text1"/>
        </w:rPr>
        <w:t>Подраздел 1002 «Социальное обслуживание населения»</w:t>
      </w:r>
      <w:bookmarkEnd w:id="58"/>
    </w:p>
    <w:p w:rsidR="00EE1340"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 </w:t>
      </w:r>
      <w:r w:rsidR="00EE1340" w:rsidRPr="00CB0134">
        <w:rPr>
          <w:rFonts w:ascii="Times New Roman" w:eastAsia="Times New Roman" w:hAnsi="Times New Roman"/>
          <w:sz w:val="28"/>
          <w:szCs w:val="20"/>
          <w:lang w:eastAsia="ru-RU"/>
        </w:rPr>
        <w:t>Предлагается уменьшить бюджетные ассигнования в 2021 году по Министерству строительства Тверской области в рамках государственной программы Тверской области «Социальная поддержка и защита населения Тверской области» на 2021 - 2026 годы в сумме 69,7 тыс. руб., в том числе:</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уменьшить бюджетные ассигнования по обеспечению безопасных и комфортных условий предоставления социальных услуг в сфере социального обслуживания в сумме 12 569,7 тыс. руб.;</w:t>
      </w:r>
    </w:p>
    <w:p w:rsidR="00313B1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увеличить бюджетные ассигнования на разработку проектно-сметной документации на строительство «</w:t>
      </w:r>
      <w:proofErr w:type="spellStart"/>
      <w:r w:rsidRPr="00CB0134">
        <w:rPr>
          <w:rFonts w:ascii="Times New Roman" w:eastAsia="Times New Roman" w:hAnsi="Times New Roman"/>
          <w:sz w:val="28"/>
          <w:szCs w:val="20"/>
          <w:lang w:eastAsia="ru-RU"/>
        </w:rPr>
        <w:t>Бежецкого</w:t>
      </w:r>
      <w:proofErr w:type="spellEnd"/>
      <w:r w:rsidRPr="00CB0134">
        <w:rPr>
          <w:rFonts w:ascii="Times New Roman" w:eastAsia="Times New Roman" w:hAnsi="Times New Roman"/>
          <w:sz w:val="28"/>
          <w:szCs w:val="20"/>
          <w:lang w:eastAsia="ru-RU"/>
        </w:rPr>
        <w:t xml:space="preserve"> дома-интерната для престарелых и инвалидов» с привлечением автономной некоммерческой организации «Развитие социальной инфраструктуры Тверской области» в сумме 12 500,0 тыс. руб.</w:t>
      </w:r>
      <w:r w:rsidR="00313B10" w:rsidRPr="00CB0134">
        <w:rPr>
          <w:rFonts w:ascii="Times New Roman" w:eastAsia="Times New Roman" w:hAnsi="Times New Roman"/>
          <w:sz w:val="28"/>
          <w:szCs w:val="20"/>
          <w:lang w:eastAsia="ru-RU"/>
        </w:rPr>
        <w:t xml:space="preserve"> </w:t>
      </w:r>
      <w:r w:rsidR="00C9430B" w:rsidRPr="00CB0134">
        <w:rPr>
          <w:rFonts w:ascii="Times New Roman" w:eastAsia="Times New Roman" w:hAnsi="Times New Roman"/>
          <w:sz w:val="28"/>
          <w:szCs w:val="20"/>
          <w:lang w:eastAsia="ru-RU"/>
        </w:rPr>
        <w:t>(приложение 69</w:t>
      </w:r>
      <w:r w:rsidR="00313B10" w:rsidRPr="00CB0134">
        <w:rPr>
          <w:rFonts w:ascii="Times New Roman" w:eastAsia="Times New Roman" w:hAnsi="Times New Roman"/>
          <w:sz w:val="28"/>
          <w:szCs w:val="20"/>
          <w:lang w:eastAsia="ru-RU"/>
        </w:rPr>
        <w:t xml:space="preserve"> к пояснительной записке).</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6610310050 «Субсидии автономной некоммерческой организации «Развитие социальной инфраструктуры Тверской области» в форме имущественного взноса на реализацию мероприятий адресной инвестиционной программы Тверской области в сфере социальной поддержки и защиты населения».</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Изменения отразить по КБК: </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122 РП 1002 КЦСР 661Р351210 КВР 400 – 12 569,7 тыс. руб.   </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122 РП 1002 КЦСР 6610310050 КВР 600 + 12 500,0 тыс. руб.</w:t>
      </w:r>
    </w:p>
    <w:p w:rsidR="00EE1340" w:rsidRPr="00CB0134" w:rsidRDefault="00EE1340"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BB419B"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2.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2021 – 2026 годы в 2021 году для предоставления субсидии на иные цели домам-интернатам, специальным и психоневрологическим домам-интернатам для престарелых и инвалидов для оплаты отпусков и выплаты компенсации за неиспользованные отпуска в </w:t>
      </w:r>
      <w:r w:rsidRPr="00CB0134">
        <w:rPr>
          <w:rFonts w:ascii="Times New Roman" w:eastAsia="Times New Roman" w:hAnsi="Times New Roman"/>
          <w:sz w:val="28"/>
          <w:szCs w:val="20"/>
          <w:lang w:eastAsia="ru-RU"/>
        </w:rPr>
        <w:lastRenderedPageBreak/>
        <w:t xml:space="preserve">сумме 1 861,3 тыс. руб. за счет средств иного межбюджетного трансферта, имеющего целевое назначение, из федерального бюджета бюджетам субъектов Российской Федерации в целях </w:t>
      </w:r>
      <w:proofErr w:type="spellStart"/>
      <w:r w:rsidRPr="00CB0134">
        <w:rPr>
          <w:rFonts w:ascii="Times New Roman" w:eastAsia="Times New Roman" w:hAnsi="Times New Roman"/>
          <w:sz w:val="28"/>
          <w:szCs w:val="20"/>
          <w:lang w:eastAsia="ru-RU"/>
        </w:rPr>
        <w:t>софинансирования</w:t>
      </w:r>
      <w:proofErr w:type="spellEnd"/>
      <w:r w:rsidRPr="00CB0134">
        <w:rPr>
          <w:rFonts w:ascii="Times New Roman" w:eastAsia="Times New Roman" w:hAnsi="Times New Roman"/>
          <w:sz w:val="28"/>
          <w:szCs w:val="20"/>
          <w:lang w:eastAsia="ru-RU"/>
        </w:rPr>
        <w:t xml:space="preserve">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(приложение </w:t>
      </w:r>
      <w:r w:rsidR="00C9430B" w:rsidRPr="00CB0134">
        <w:rPr>
          <w:rFonts w:ascii="Times New Roman" w:eastAsia="Times New Roman" w:hAnsi="Times New Roman"/>
          <w:sz w:val="28"/>
          <w:szCs w:val="20"/>
          <w:lang w:eastAsia="ru-RU"/>
        </w:rPr>
        <w:t>70</w:t>
      </w:r>
      <w:r w:rsidRPr="00CB0134">
        <w:rPr>
          <w:rFonts w:ascii="Times New Roman" w:eastAsia="Times New Roman" w:hAnsi="Times New Roman"/>
          <w:sz w:val="28"/>
          <w:szCs w:val="20"/>
          <w:lang w:eastAsia="ru-RU"/>
        </w:rPr>
        <w:t xml:space="preserve"> к пояснительной записке).</w:t>
      </w:r>
      <w:r w:rsidR="00BB419B" w:rsidRPr="00CB0134">
        <w:rPr>
          <w:rFonts w:ascii="Times New Roman" w:eastAsia="Times New Roman" w:hAnsi="Times New Roman"/>
          <w:sz w:val="28"/>
          <w:szCs w:val="20"/>
          <w:lang w:eastAsia="ru-RU"/>
        </w:rPr>
        <w:t xml:space="preserve"> </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6610358370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148 РП 1002 КЦСР 6610358370 КВР 600 + 1 861,3 тыс. руб.</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3. </w:t>
      </w:r>
      <w:r w:rsidRPr="00CB0134">
        <w:rPr>
          <w:rFonts w:ascii="Times New Roman" w:eastAsia="Times New Roman" w:hAnsi="Times New Roman"/>
          <w:sz w:val="28"/>
          <w:szCs w:val="20"/>
          <w:lang w:eastAsia="ru-RU"/>
        </w:rPr>
        <w:tab/>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2021 – 2026 годы в 2021 году для предоставления субсидии  на иные цели государственному бюджетному учреждению «</w:t>
      </w:r>
      <w:proofErr w:type="spellStart"/>
      <w:r w:rsidRPr="00CB0134">
        <w:rPr>
          <w:rFonts w:ascii="Times New Roman" w:eastAsia="Times New Roman" w:hAnsi="Times New Roman"/>
          <w:sz w:val="28"/>
          <w:szCs w:val="20"/>
          <w:lang w:eastAsia="ru-RU"/>
        </w:rPr>
        <w:t>Кашаровский</w:t>
      </w:r>
      <w:proofErr w:type="spellEnd"/>
      <w:r w:rsidRPr="00CB0134">
        <w:rPr>
          <w:rFonts w:ascii="Times New Roman" w:eastAsia="Times New Roman" w:hAnsi="Times New Roman"/>
          <w:sz w:val="28"/>
          <w:szCs w:val="20"/>
          <w:lang w:eastAsia="ru-RU"/>
        </w:rPr>
        <w:t xml:space="preserve"> детский дом-интернат для детей с серьезными нарушениями в интеллектуальном развитии для оплаты отпусков и выплаты компенсации за неиспользованные отпуска в сумме 323,7 тыс. руб. за счет средств иного межбюджетного трансферта, имеющего целевое назначение, из федерального бюджета бюджетам субъектов Российской Федерации в целях </w:t>
      </w:r>
      <w:proofErr w:type="spellStart"/>
      <w:r w:rsidRPr="00CB0134">
        <w:rPr>
          <w:rFonts w:ascii="Times New Roman" w:eastAsia="Times New Roman" w:hAnsi="Times New Roman"/>
          <w:sz w:val="28"/>
          <w:szCs w:val="20"/>
          <w:lang w:eastAsia="ru-RU"/>
        </w:rPr>
        <w:t>софинансирования</w:t>
      </w:r>
      <w:proofErr w:type="spellEnd"/>
      <w:r w:rsidRPr="00CB0134">
        <w:rPr>
          <w:rFonts w:ascii="Times New Roman" w:eastAsia="Times New Roman" w:hAnsi="Times New Roman"/>
          <w:sz w:val="28"/>
          <w:szCs w:val="20"/>
          <w:lang w:eastAsia="ru-RU"/>
        </w:rPr>
        <w:t xml:space="preserve"> расходных обязательств субъектов Российской Федерации </w:t>
      </w:r>
      <w:r w:rsidRPr="00CB0134">
        <w:rPr>
          <w:rFonts w:ascii="Times New Roman" w:eastAsia="Times New Roman" w:hAnsi="Times New Roman"/>
          <w:sz w:val="28"/>
          <w:szCs w:val="20"/>
          <w:lang w:eastAsia="ru-RU"/>
        </w:rPr>
        <w:lastRenderedPageBreak/>
        <w:t xml:space="preserve">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(приложение </w:t>
      </w:r>
      <w:r w:rsidR="00C9430B" w:rsidRPr="00CB0134">
        <w:rPr>
          <w:rFonts w:ascii="Times New Roman" w:eastAsia="Times New Roman" w:hAnsi="Times New Roman"/>
          <w:sz w:val="28"/>
          <w:szCs w:val="20"/>
          <w:lang w:eastAsia="ru-RU"/>
        </w:rPr>
        <w:t>7</w:t>
      </w:r>
      <w:r w:rsidR="00313B10" w:rsidRPr="00CB0134">
        <w:rPr>
          <w:rFonts w:ascii="Times New Roman" w:eastAsia="Times New Roman" w:hAnsi="Times New Roman"/>
          <w:sz w:val="28"/>
          <w:szCs w:val="20"/>
          <w:lang w:eastAsia="ru-RU"/>
        </w:rPr>
        <w:t>0</w:t>
      </w:r>
      <w:r w:rsidRPr="00CB0134">
        <w:rPr>
          <w:rFonts w:ascii="Times New Roman" w:eastAsia="Times New Roman" w:hAnsi="Times New Roman"/>
          <w:sz w:val="28"/>
          <w:szCs w:val="20"/>
          <w:lang w:eastAsia="ru-RU"/>
        </w:rPr>
        <w:t xml:space="preserve"> к пояснительной записке).</w:t>
      </w:r>
      <w:r w:rsidR="00815DF8" w:rsidRPr="00CB0134">
        <w:rPr>
          <w:rFonts w:ascii="Times New Roman" w:eastAsia="Times New Roman" w:hAnsi="Times New Roman"/>
          <w:sz w:val="28"/>
          <w:szCs w:val="20"/>
          <w:lang w:eastAsia="ru-RU"/>
        </w:rPr>
        <w:t xml:space="preserve"> </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Дополнить закон целевой статьей расходов:</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6620258370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148 РП 1002 КЦСР 6620258370 КВР 600 + 323,7 тыс. руб.</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4. Предлагается уменьшить бюджетные ассигнования, предусмотренные </w:t>
      </w:r>
      <w:proofErr w:type="spellStart"/>
      <w:r w:rsidRPr="00CB0134">
        <w:rPr>
          <w:rFonts w:ascii="Times New Roman" w:eastAsia="Times New Roman" w:hAnsi="Times New Roman"/>
          <w:sz w:val="28"/>
          <w:szCs w:val="20"/>
          <w:lang w:eastAsia="ru-RU"/>
        </w:rPr>
        <w:t>Минсемьи</w:t>
      </w:r>
      <w:proofErr w:type="spellEnd"/>
      <w:r w:rsidRPr="00CB0134">
        <w:rPr>
          <w:rFonts w:ascii="Times New Roman" w:eastAsia="Times New Roman" w:hAnsi="Times New Roman"/>
          <w:sz w:val="28"/>
          <w:szCs w:val="20"/>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в сумме 408,9 тыс. руб. на выполнение государственного задания социально-реабилитационным центрам для несовершеннолетних и ГБУ «Тверской областной Центр социальной помощи семье и детям» (уменьшение нераспределенного остатка) (приложение </w:t>
      </w:r>
      <w:r w:rsidR="00C9430B" w:rsidRPr="00CB0134">
        <w:rPr>
          <w:rFonts w:ascii="Times New Roman" w:eastAsia="Times New Roman" w:hAnsi="Times New Roman"/>
          <w:sz w:val="28"/>
          <w:szCs w:val="20"/>
          <w:lang w:eastAsia="ru-RU"/>
        </w:rPr>
        <w:t>7</w:t>
      </w:r>
      <w:r w:rsidR="00313B10" w:rsidRPr="00CB0134">
        <w:rPr>
          <w:rFonts w:ascii="Times New Roman" w:eastAsia="Times New Roman" w:hAnsi="Times New Roman"/>
          <w:sz w:val="28"/>
          <w:szCs w:val="20"/>
          <w:lang w:eastAsia="ru-RU"/>
        </w:rPr>
        <w:t>1</w:t>
      </w:r>
      <w:r w:rsidRPr="00CB0134">
        <w:rPr>
          <w:rFonts w:ascii="Times New Roman" w:eastAsia="Times New Roman" w:hAnsi="Times New Roman"/>
          <w:sz w:val="28"/>
          <w:szCs w:val="20"/>
          <w:lang w:eastAsia="ru-RU"/>
        </w:rPr>
        <w:t xml:space="preserve"> к пояснительной записке).</w:t>
      </w:r>
      <w:r w:rsidR="002325B9" w:rsidRPr="00CB0134">
        <w:rPr>
          <w:rFonts w:ascii="Times New Roman" w:eastAsia="Times New Roman" w:hAnsi="Times New Roman"/>
          <w:sz w:val="28"/>
          <w:szCs w:val="20"/>
          <w:lang w:eastAsia="ru-RU"/>
        </w:rPr>
        <w:t xml:space="preserve"> </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250 РП 1002 КЦСР 6220410010 КВР 600 – 408,9 тыс. руб.</w:t>
      </w:r>
    </w:p>
    <w:p w:rsidR="005C251C" w:rsidRPr="00CB0134" w:rsidRDefault="005C251C"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32 к закону.</w:t>
      </w: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59" w:name="_Toc87527464"/>
      <w:r w:rsidRPr="00CB0134">
        <w:rPr>
          <w:rFonts w:ascii="Times New Roman" w:hAnsi="Times New Roman" w:cs="Times New Roman"/>
          <w:color w:val="000000" w:themeColor="text1"/>
        </w:rPr>
        <w:t>Подраздел 1003 «Социальное обеспечение населения»</w:t>
      </w:r>
      <w:bookmarkEnd w:id="59"/>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1. Предлагается уменьшить бюджетные ассигнования, предусмотренные Главному управлению по труду и занятости населения Тверской области по </w:t>
      </w:r>
      <w:r w:rsidRPr="00CB0134">
        <w:rPr>
          <w:rFonts w:ascii="Times New Roman" w:eastAsia="Times New Roman" w:hAnsi="Times New Roman"/>
          <w:sz w:val="28"/>
          <w:szCs w:val="20"/>
          <w:lang w:eastAsia="ru-RU"/>
        </w:rPr>
        <w:lastRenderedPageBreak/>
        <w:t xml:space="preserve">государственной программе Тверской области «Содействие занятости населения Тверской области» на 2021 – 2026 годы в 2021 году в сумме 98 771,7 тыс. руб. на выплаты пособия по безработице, материальной помощи, а также стипендии в период прохождения профессионального обучения и получения дополнительного профессионального образования </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Основанием для внесения изменений является распоряжение Правительства Российской Федерации от 03.08.2021 № 2146-р. (приложение </w:t>
      </w:r>
      <w:r w:rsidR="00C9430B" w:rsidRPr="00CB0134">
        <w:rPr>
          <w:rFonts w:ascii="Times New Roman" w:eastAsia="Times New Roman" w:hAnsi="Times New Roman"/>
          <w:sz w:val="28"/>
          <w:szCs w:val="20"/>
          <w:lang w:eastAsia="ru-RU"/>
        </w:rPr>
        <w:t>7</w:t>
      </w:r>
      <w:r w:rsidR="00313B10" w:rsidRPr="00CB0134">
        <w:rPr>
          <w:rFonts w:ascii="Times New Roman" w:eastAsia="Times New Roman" w:hAnsi="Times New Roman"/>
          <w:sz w:val="28"/>
          <w:szCs w:val="20"/>
          <w:lang w:eastAsia="ru-RU"/>
        </w:rPr>
        <w:t>2</w:t>
      </w:r>
      <w:r w:rsidRPr="00CB0134">
        <w:rPr>
          <w:rFonts w:ascii="Times New Roman" w:eastAsia="Times New Roman" w:hAnsi="Times New Roman"/>
          <w:sz w:val="28"/>
          <w:szCs w:val="20"/>
          <w:lang w:eastAsia="ru-RU"/>
        </w:rPr>
        <w:t xml:space="preserve"> к пояснительной записке).</w:t>
      </w:r>
      <w:r w:rsidR="00752EF3" w:rsidRPr="00CB0134">
        <w:rPr>
          <w:rFonts w:ascii="Times New Roman" w:eastAsia="Times New Roman" w:hAnsi="Times New Roman"/>
          <w:sz w:val="28"/>
          <w:szCs w:val="20"/>
          <w:lang w:eastAsia="ru-RU"/>
        </w:rPr>
        <w:t xml:space="preserve"> </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123 РП 1003 КЦСР 6710452900 КВР 200 – 491,4 тыс. руб.;</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123 РП 1003 КЦСР 6710452900 КВР 300 – 98 280,3 тыс. руб.;</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2.</w:t>
      </w:r>
      <w:r w:rsidRPr="00CB0134">
        <w:t xml:space="preserve"> </w:t>
      </w:r>
      <w:r w:rsidRPr="00CB0134">
        <w:rPr>
          <w:rFonts w:ascii="Times New Roman" w:eastAsia="Times New Roman" w:hAnsi="Times New Roman"/>
          <w:sz w:val="28"/>
          <w:szCs w:val="20"/>
          <w:lang w:eastAsia="ru-RU"/>
        </w:rPr>
        <w:tab/>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2021 – 2026 годы в 2021 году по мероприятию «Компенсация расходов инвалидам, в том числе детям-инвалидам, на приобретение комплектующих и элементов питания к системе </w:t>
      </w:r>
      <w:proofErr w:type="spellStart"/>
      <w:r w:rsidRPr="00CB0134">
        <w:rPr>
          <w:rFonts w:ascii="Times New Roman" w:eastAsia="Times New Roman" w:hAnsi="Times New Roman"/>
          <w:sz w:val="28"/>
          <w:szCs w:val="20"/>
          <w:lang w:eastAsia="ru-RU"/>
        </w:rPr>
        <w:t>кохлеарной</w:t>
      </w:r>
      <w:proofErr w:type="spellEnd"/>
      <w:r w:rsidRPr="00CB0134">
        <w:rPr>
          <w:rFonts w:ascii="Times New Roman" w:eastAsia="Times New Roman" w:hAnsi="Times New Roman"/>
          <w:sz w:val="28"/>
          <w:szCs w:val="20"/>
          <w:lang w:eastAsia="ru-RU"/>
        </w:rPr>
        <w:t xml:space="preserve"> имплантации» в сумме 929,3 тыс. руб. в связи со снижением фактического количества обращений за назначением компенсации (по состоянию на 01.09.2021 – 1 чел. при плановом значении – 30 чел., кассовый расход – 30,0 тыс. руб.) для перераспределения на техническую поддержку оборудования и программного обеспечения защищенной сети передачи данных отрасли социальная защита населения Тверской области (приложение </w:t>
      </w:r>
      <w:r w:rsidR="00C9430B" w:rsidRPr="00CB0134">
        <w:rPr>
          <w:rFonts w:ascii="Times New Roman" w:eastAsia="Times New Roman" w:hAnsi="Times New Roman"/>
          <w:sz w:val="28"/>
          <w:szCs w:val="20"/>
          <w:lang w:eastAsia="ru-RU"/>
        </w:rPr>
        <w:t>7</w:t>
      </w:r>
      <w:r w:rsidR="00313B10" w:rsidRPr="00CB0134">
        <w:rPr>
          <w:rFonts w:ascii="Times New Roman" w:eastAsia="Times New Roman" w:hAnsi="Times New Roman"/>
          <w:sz w:val="28"/>
          <w:szCs w:val="20"/>
          <w:lang w:eastAsia="ru-RU"/>
        </w:rPr>
        <w:t>3</w:t>
      </w:r>
      <w:r w:rsidRPr="00CB0134">
        <w:rPr>
          <w:rFonts w:ascii="Times New Roman" w:eastAsia="Times New Roman" w:hAnsi="Times New Roman"/>
          <w:sz w:val="28"/>
          <w:szCs w:val="20"/>
          <w:lang w:eastAsia="ru-RU"/>
        </w:rPr>
        <w:t xml:space="preserve"> к пояснительной записке).</w:t>
      </w:r>
      <w:r w:rsidR="00C44E88" w:rsidRPr="00CB0134">
        <w:rPr>
          <w:rFonts w:ascii="Times New Roman" w:eastAsia="Times New Roman" w:hAnsi="Times New Roman"/>
          <w:sz w:val="28"/>
          <w:szCs w:val="20"/>
          <w:lang w:eastAsia="ru-RU"/>
        </w:rPr>
        <w:t xml:space="preserve"> </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148 РП 1003 КЦСР 6620210040 КВР 300 – 929,3 тыс. руб.</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3.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«Обеспечение правопорядка и безопасности населения Тверской области» на 2021 – 2026 годы в 2021 году по мероприятию «Оказание мер поддержки отдельным категориям лиц, обеспечивающим охрану общественного порядка и общественную безопасность на территории Тверской области» в связи с прогнозируемой экономией исходя из фактической численности получателей выплат (приложение </w:t>
      </w:r>
      <w:r w:rsidR="00C9430B" w:rsidRPr="00CB0134">
        <w:rPr>
          <w:rFonts w:ascii="Times New Roman" w:eastAsia="Times New Roman" w:hAnsi="Times New Roman"/>
          <w:sz w:val="28"/>
          <w:szCs w:val="20"/>
          <w:lang w:eastAsia="ru-RU"/>
        </w:rPr>
        <w:t>7</w:t>
      </w:r>
      <w:r w:rsidR="00313B10" w:rsidRPr="00CB0134">
        <w:rPr>
          <w:rFonts w:ascii="Times New Roman" w:eastAsia="Times New Roman" w:hAnsi="Times New Roman"/>
          <w:sz w:val="28"/>
          <w:szCs w:val="20"/>
          <w:lang w:eastAsia="ru-RU"/>
        </w:rPr>
        <w:t>4</w:t>
      </w:r>
      <w:r w:rsidRPr="00CB0134">
        <w:rPr>
          <w:rFonts w:ascii="Times New Roman" w:eastAsia="Times New Roman" w:hAnsi="Times New Roman"/>
          <w:sz w:val="28"/>
          <w:szCs w:val="20"/>
          <w:lang w:eastAsia="ru-RU"/>
        </w:rPr>
        <w:t xml:space="preserve"> к пояснительной записке).</w:t>
      </w:r>
      <w:r w:rsidR="000A6DD5" w:rsidRPr="00CB0134">
        <w:rPr>
          <w:rFonts w:ascii="Times New Roman" w:eastAsia="Times New Roman" w:hAnsi="Times New Roman"/>
          <w:sz w:val="28"/>
          <w:szCs w:val="20"/>
          <w:lang w:eastAsia="ru-RU"/>
        </w:rPr>
        <w:t xml:space="preserve"> </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lastRenderedPageBreak/>
        <w:t>Изменения отразить по КБК:</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ППП 148 РП 1003 КЦСР 7410110380 КВР 300 – 7 010,3 тыс. руб. </w:t>
      </w:r>
    </w:p>
    <w:p w:rsidR="00A50AE6"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 к закону.</w:t>
      </w:r>
    </w:p>
    <w:p w:rsidR="0072037B" w:rsidRPr="00CB0134" w:rsidRDefault="0072037B" w:rsidP="00F20A4E">
      <w:pPr>
        <w:spacing w:after="0"/>
        <w:ind w:firstLine="709"/>
        <w:jc w:val="both"/>
        <w:rPr>
          <w:rFonts w:ascii="Times New Roman" w:eastAsia="Times New Roman" w:hAnsi="Times New Roman"/>
          <w:sz w:val="28"/>
          <w:szCs w:val="20"/>
          <w:lang w:eastAsia="ru-RU"/>
        </w:rPr>
      </w:pP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 xml:space="preserve">4. Предлагается увеличить бюджетные ассигнования, предусмотренные </w:t>
      </w:r>
      <w:proofErr w:type="spellStart"/>
      <w:r w:rsidRPr="00CB0134">
        <w:rPr>
          <w:rFonts w:ascii="Times New Roman" w:eastAsia="Times New Roman" w:hAnsi="Times New Roman"/>
          <w:sz w:val="28"/>
          <w:szCs w:val="20"/>
          <w:lang w:eastAsia="ru-RU"/>
        </w:rPr>
        <w:t>Минсемьи</w:t>
      </w:r>
      <w:proofErr w:type="spellEnd"/>
      <w:r w:rsidRPr="00CB0134">
        <w:rPr>
          <w:rFonts w:ascii="Times New Roman" w:eastAsia="Times New Roman" w:hAnsi="Times New Roman"/>
          <w:sz w:val="28"/>
          <w:szCs w:val="20"/>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на сумму 80,9 тыс. руб. на приобретение бланков удостоверений многодетным семьям за счет уменьшения бюджетных ассигнований на оплату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(РП 1004) (приложение </w:t>
      </w:r>
      <w:r w:rsidR="00C9430B" w:rsidRPr="00CB0134">
        <w:rPr>
          <w:rFonts w:ascii="Times New Roman" w:eastAsia="Times New Roman" w:hAnsi="Times New Roman"/>
          <w:sz w:val="28"/>
          <w:szCs w:val="20"/>
          <w:lang w:eastAsia="ru-RU"/>
        </w:rPr>
        <w:t>7</w:t>
      </w:r>
      <w:r w:rsidR="00313B10" w:rsidRPr="00CB0134">
        <w:rPr>
          <w:rFonts w:ascii="Times New Roman" w:eastAsia="Times New Roman" w:hAnsi="Times New Roman"/>
          <w:sz w:val="28"/>
          <w:szCs w:val="20"/>
          <w:lang w:eastAsia="ru-RU"/>
        </w:rPr>
        <w:t>5</w:t>
      </w:r>
      <w:r w:rsidRPr="00CB0134">
        <w:rPr>
          <w:rFonts w:ascii="Times New Roman" w:eastAsia="Times New Roman" w:hAnsi="Times New Roman"/>
          <w:sz w:val="28"/>
          <w:szCs w:val="20"/>
          <w:lang w:eastAsia="ru-RU"/>
        </w:rPr>
        <w:t xml:space="preserve"> к пояснительной записке).</w:t>
      </w:r>
      <w:r w:rsidR="00A62CEB" w:rsidRPr="00CB0134">
        <w:rPr>
          <w:rFonts w:ascii="Times New Roman" w:eastAsia="Times New Roman" w:hAnsi="Times New Roman"/>
          <w:sz w:val="28"/>
          <w:szCs w:val="20"/>
          <w:lang w:eastAsia="ru-RU"/>
        </w:rPr>
        <w:t xml:space="preserve"> </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Изменения отразить по КБК:</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ППП 250 РП 10 03 КЦСР 6210210080 КВР 200 + 80,9 тыс. руб.;</w:t>
      </w:r>
    </w:p>
    <w:p w:rsidR="00A50AE6" w:rsidRPr="00CB0134" w:rsidRDefault="00A50AE6"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0"/>
          <w:lang w:eastAsia="ru-RU"/>
        </w:rPr>
        <w:t>Внести соответствующие изменения в приложения 11, 12, 13, 14, 15к закону.</w:t>
      </w:r>
    </w:p>
    <w:p w:rsidR="009615BD" w:rsidRPr="00CB0134" w:rsidRDefault="009615BD" w:rsidP="00F20A4E">
      <w:pPr>
        <w:pStyle w:val="4"/>
        <w:tabs>
          <w:tab w:val="left" w:pos="0"/>
        </w:tabs>
        <w:spacing w:before="0" w:after="0"/>
        <w:ind w:right="-2" w:firstLine="709"/>
        <w:jc w:val="center"/>
        <w:rPr>
          <w:rFonts w:ascii="Times New Roman" w:hAnsi="Times New Roman" w:cs="Times New Roman"/>
          <w:color w:val="000000" w:themeColor="text1"/>
        </w:rPr>
      </w:pPr>
      <w:bookmarkStart w:id="60" w:name="_Toc87527465"/>
      <w:r w:rsidRPr="00CB0134">
        <w:rPr>
          <w:rFonts w:ascii="Times New Roman" w:hAnsi="Times New Roman" w:cs="Times New Roman"/>
          <w:color w:val="000000" w:themeColor="text1"/>
        </w:rPr>
        <w:t>Подраздел 1004 «Охрана семьи и детства»</w:t>
      </w:r>
      <w:bookmarkEnd w:id="60"/>
    </w:p>
    <w:p w:rsidR="00A50AE6" w:rsidRPr="00CB0134" w:rsidRDefault="00A50AE6" w:rsidP="00F20A4E">
      <w:pPr>
        <w:spacing w:after="0"/>
        <w:ind w:firstLine="709"/>
        <w:jc w:val="both"/>
        <w:rPr>
          <w:rFonts w:ascii="Times New Roman" w:hAnsi="Times New Roman"/>
          <w:sz w:val="28"/>
          <w:szCs w:val="28"/>
        </w:rPr>
      </w:pPr>
      <w:r w:rsidRPr="00CB0134">
        <w:rPr>
          <w:rFonts w:ascii="Times New Roman" w:hAnsi="Times New Roman"/>
          <w:sz w:val="28"/>
          <w:szCs w:val="28"/>
        </w:rPr>
        <w:t>1. Предлагается уменьшить бюджетные ассигнования в 2021 году, предусмотренные Министерству промышленности и торговли Тверской области по государственной программе Тверской области «Развитие промышленного производства и торговли в Тверской области» на 2021 - 2026 годы» по мероприятию «Реализация дополнительных гарантий по социальной поддержке обучающихся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на сумму 638,5 тыс. руб. (перераспределение на РП 0704).</w:t>
      </w:r>
    </w:p>
    <w:p w:rsidR="00A50AE6" w:rsidRPr="00CB0134" w:rsidRDefault="00A50AE6"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50AE6" w:rsidRPr="00CB0134" w:rsidRDefault="00A50AE6" w:rsidP="00F20A4E">
      <w:pPr>
        <w:spacing w:after="0"/>
        <w:ind w:firstLine="709"/>
        <w:jc w:val="both"/>
        <w:rPr>
          <w:rFonts w:ascii="Times New Roman" w:hAnsi="Times New Roman"/>
          <w:sz w:val="28"/>
          <w:szCs w:val="28"/>
        </w:rPr>
      </w:pPr>
      <w:r w:rsidRPr="00CB0134">
        <w:rPr>
          <w:rFonts w:ascii="Times New Roman" w:hAnsi="Times New Roman"/>
          <w:sz w:val="28"/>
          <w:szCs w:val="28"/>
        </w:rPr>
        <w:t>ППП 105 РП 1004 КЦСР 7950110050 КВР 300 – 638,5 тыс. руб.</w:t>
      </w:r>
    </w:p>
    <w:p w:rsidR="00A50AE6" w:rsidRPr="00CB0134" w:rsidRDefault="00A50AE6" w:rsidP="00F20A4E">
      <w:pPr>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7B453F" w:rsidRPr="00CB0134" w:rsidRDefault="00A50AE6"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2. </w:t>
      </w:r>
      <w:r w:rsidR="007B453F" w:rsidRPr="00CB0134">
        <w:rPr>
          <w:rFonts w:ascii="Times New Roman" w:hAnsi="Times New Roman"/>
          <w:sz w:val="28"/>
          <w:szCs w:val="28"/>
        </w:rPr>
        <w:t xml:space="preserve">Предлагается увеличить бюджетные ассигнования </w:t>
      </w:r>
      <w:proofErr w:type="spellStart"/>
      <w:r w:rsidR="007B453F" w:rsidRPr="00CB0134">
        <w:rPr>
          <w:rFonts w:ascii="Times New Roman" w:hAnsi="Times New Roman"/>
          <w:sz w:val="28"/>
          <w:szCs w:val="28"/>
        </w:rPr>
        <w:t>Минсемьи</w:t>
      </w:r>
      <w:proofErr w:type="spellEnd"/>
      <w:r w:rsidR="007B453F"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на предоставление социальных выплат при рождении (усыновлении) детей семьям, приобретающим жилье с использованием </w:t>
      </w:r>
      <w:r w:rsidR="007B453F" w:rsidRPr="00CB0134">
        <w:rPr>
          <w:rFonts w:ascii="Times New Roman" w:hAnsi="Times New Roman"/>
          <w:sz w:val="28"/>
          <w:szCs w:val="28"/>
        </w:rPr>
        <w:lastRenderedPageBreak/>
        <w:t xml:space="preserve">ипотечных жилищных кредитов в сумме 15 900,0 тыс. руб. за счет дотации бюджетам субъектов Российской Федерации на поддержку мер по обеспечению сбалансированности бюджетов (приложение </w:t>
      </w:r>
      <w:r w:rsidR="00C9430B" w:rsidRPr="00CB0134">
        <w:rPr>
          <w:rFonts w:ascii="Times New Roman" w:hAnsi="Times New Roman"/>
          <w:sz w:val="28"/>
          <w:szCs w:val="28"/>
        </w:rPr>
        <w:t>7</w:t>
      </w:r>
      <w:r w:rsidR="00313B10" w:rsidRPr="00CB0134">
        <w:rPr>
          <w:rFonts w:ascii="Times New Roman" w:hAnsi="Times New Roman"/>
          <w:sz w:val="28"/>
          <w:szCs w:val="28"/>
        </w:rPr>
        <w:t>6</w:t>
      </w:r>
      <w:r w:rsidR="007B453F" w:rsidRPr="00CB0134">
        <w:rPr>
          <w:rFonts w:ascii="Times New Roman" w:hAnsi="Times New Roman"/>
          <w:sz w:val="28"/>
          <w:szCs w:val="28"/>
        </w:rPr>
        <w:t xml:space="preserve"> к пояснительной записке).</w:t>
      </w:r>
      <w:r w:rsidR="00E747DD" w:rsidRPr="00CB0134">
        <w:rPr>
          <w:rFonts w:ascii="Times New Roman" w:eastAsia="Times New Roman" w:hAnsi="Times New Roman"/>
          <w:sz w:val="28"/>
          <w:szCs w:val="20"/>
          <w:lang w:eastAsia="ru-RU"/>
        </w:rPr>
        <w:t xml:space="preserve"> </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623P110010 КВР 300 + 15 900,0 тыс. руб.</w:t>
      </w:r>
    </w:p>
    <w:p w:rsidR="00A50AE6"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3. Предлагается увеличить бюджетные ассигнования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в сумме 4,9 тыс. руб. на изготовление сертификатов на обеспечение приобретения автотранспорта многодетным семьям за счет уменьшения нераспределенного остатка в рамках субсидии на выполнение государственного задания социально-реабилитационным центрам для несовершеннолетних и ГБУ «Тверской областной Центр социальной помощи семье и детям» (РП 1002) (приложение </w:t>
      </w:r>
      <w:r w:rsidR="00C9430B" w:rsidRPr="00CB0134">
        <w:rPr>
          <w:rFonts w:ascii="Times New Roman" w:hAnsi="Times New Roman"/>
          <w:sz w:val="28"/>
          <w:szCs w:val="28"/>
        </w:rPr>
        <w:t>7</w:t>
      </w:r>
      <w:r w:rsidR="00313B10" w:rsidRPr="00CB0134">
        <w:rPr>
          <w:rFonts w:ascii="Times New Roman" w:hAnsi="Times New Roman"/>
          <w:sz w:val="28"/>
          <w:szCs w:val="28"/>
        </w:rPr>
        <w:t>7</w:t>
      </w:r>
      <w:r w:rsidRPr="00CB0134">
        <w:rPr>
          <w:rFonts w:ascii="Times New Roman" w:hAnsi="Times New Roman"/>
          <w:sz w:val="28"/>
          <w:szCs w:val="28"/>
        </w:rPr>
        <w:t xml:space="preserve"> к пояснительной записке).</w:t>
      </w:r>
      <w:r w:rsidR="005205D9" w:rsidRPr="00CB0134">
        <w:rPr>
          <w:rFonts w:ascii="Times New Roman" w:eastAsia="Times New Roman" w:hAnsi="Times New Roman"/>
          <w:sz w:val="28"/>
          <w:szCs w:val="20"/>
          <w:lang w:eastAsia="ru-RU"/>
        </w:rPr>
        <w:t xml:space="preserve"> </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623P110050 КВР 200 + 4,9 тыс. руб.;</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15, 14, 32 к закону.</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4. Предлагается увеличить бюджетные ассигнования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на обеспечение приобретения автотранспорта многодетным семьям в Тверской области в сумме 41 000, тыс. руб. за счет дотации бюджетам субъектов Российской Федерации на поддержку мер по обеспечению сбалансированности бюджетов (приложение </w:t>
      </w:r>
      <w:r w:rsidR="00C9430B" w:rsidRPr="00CB0134">
        <w:rPr>
          <w:rFonts w:ascii="Times New Roman" w:hAnsi="Times New Roman"/>
          <w:sz w:val="28"/>
          <w:szCs w:val="28"/>
        </w:rPr>
        <w:t>7</w:t>
      </w:r>
      <w:r w:rsidR="00B67EDC" w:rsidRPr="00CB0134">
        <w:rPr>
          <w:rFonts w:ascii="Times New Roman" w:hAnsi="Times New Roman"/>
          <w:sz w:val="28"/>
          <w:szCs w:val="28"/>
        </w:rPr>
        <w:t>8</w:t>
      </w:r>
      <w:r w:rsidRPr="00CB0134">
        <w:rPr>
          <w:rFonts w:ascii="Times New Roman" w:hAnsi="Times New Roman"/>
          <w:sz w:val="28"/>
          <w:szCs w:val="28"/>
        </w:rPr>
        <w:t xml:space="preserve"> к пояснительной записке).</w:t>
      </w:r>
      <w:r w:rsidR="007662C6" w:rsidRPr="00CB0134">
        <w:rPr>
          <w:rFonts w:ascii="Times New Roman" w:eastAsia="Times New Roman" w:hAnsi="Times New Roman"/>
          <w:sz w:val="28"/>
          <w:szCs w:val="20"/>
          <w:lang w:eastAsia="ru-RU"/>
        </w:rPr>
        <w:t xml:space="preserve"> </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623P</w:t>
      </w:r>
      <w:proofErr w:type="gramStart"/>
      <w:r w:rsidRPr="00CB0134">
        <w:rPr>
          <w:rFonts w:ascii="Times New Roman" w:hAnsi="Times New Roman"/>
          <w:sz w:val="28"/>
          <w:szCs w:val="28"/>
        </w:rPr>
        <w:t>110050  КВР</w:t>
      </w:r>
      <w:proofErr w:type="gramEnd"/>
      <w:r w:rsidRPr="00CB0134">
        <w:rPr>
          <w:rFonts w:ascii="Times New Roman" w:hAnsi="Times New Roman"/>
          <w:sz w:val="28"/>
          <w:szCs w:val="28"/>
        </w:rPr>
        <w:t xml:space="preserve"> 300 + 41 000,0 тыс. руб.</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32 к закону.</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5. Предлагается бюджетные ассигнования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увеличить на осуществление ежемесячных выплат на детей из малообеспеченных семей в возрасте от трех до семи лет включительно на 2021 год в сумме 538 107,3 тыс. руб., в том числе 452 010,1 тыс. руб. -средства субсидии из федерального бюджета (Распоряжение Правительства Российской Федерации от 19.06.2021 № 1666-р); 86 097,2 тыс. руб. на </w:t>
      </w:r>
      <w:r w:rsidRPr="00CB0134">
        <w:rPr>
          <w:rFonts w:ascii="Times New Roman" w:hAnsi="Times New Roman"/>
          <w:sz w:val="28"/>
          <w:szCs w:val="28"/>
        </w:rPr>
        <w:lastRenderedPageBreak/>
        <w:t>софинансирование расходов за счет дотации бюджетам субъектов Российской Федерации на поддержку мер по обеспечению сбалансированности бюджетов;</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перераспределить в сумме 3 766,8 тыс. руб. на осуществление расходов на доставку ежемесячных выплат на детей в возрасте от трех до семи лет включительно за счет уменьшения бюджетных ассигнований на оплату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(приложение </w:t>
      </w:r>
      <w:r w:rsidR="00C9430B" w:rsidRPr="00CB0134">
        <w:rPr>
          <w:rFonts w:ascii="Times New Roman" w:hAnsi="Times New Roman"/>
          <w:sz w:val="28"/>
          <w:szCs w:val="28"/>
        </w:rPr>
        <w:t>7</w:t>
      </w:r>
      <w:r w:rsidR="00B67EDC" w:rsidRPr="00CB0134">
        <w:rPr>
          <w:rFonts w:ascii="Times New Roman" w:hAnsi="Times New Roman"/>
          <w:sz w:val="28"/>
          <w:szCs w:val="28"/>
        </w:rPr>
        <w:t>9</w:t>
      </w:r>
      <w:r w:rsidRPr="00CB0134">
        <w:rPr>
          <w:rFonts w:ascii="Times New Roman" w:hAnsi="Times New Roman"/>
          <w:sz w:val="28"/>
          <w:szCs w:val="28"/>
        </w:rPr>
        <w:t xml:space="preserve"> к пояснительной записке).</w:t>
      </w:r>
      <w:r w:rsidR="00EC0B40" w:rsidRPr="00CB0134">
        <w:rPr>
          <w:rFonts w:ascii="Times New Roman" w:hAnsi="Times New Roman"/>
          <w:sz w:val="28"/>
          <w:szCs w:val="28"/>
        </w:rPr>
        <w:t xml:space="preserve"> </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62302R3020 КВР 300 + 538 107,3 тыс. руб.</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6230210060 КВР 200 + 3 766,8 тыс. руб.</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6230210010 КВР 600 – 3 766,8 тыс. руб.</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16, 32 к закону.</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6. Предлагается уменьшить бюджетные ассигнования, предусмотренные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на сумму 80,9 тыс. руб. на оплату стоимости питания детей</w:t>
      </w:r>
      <w:r w:rsidR="00A409D5" w:rsidRPr="00CB0134">
        <w:rPr>
          <w:rFonts w:ascii="Times New Roman" w:hAnsi="Times New Roman"/>
          <w:sz w:val="28"/>
          <w:szCs w:val="28"/>
        </w:rPr>
        <w:t xml:space="preserve"> </w:t>
      </w:r>
      <w:r w:rsidRPr="00CB0134">
        <w:rPr>
          <w:rFonts w:ascii="Times New Roman" w:hAnsi="Times New Roman"/>
          <w:sz w:val="28"/>
          <w:szCs w:val="28"/>
        </w:rPr>
        <w:t xml:space="preserve">из малоимущих семей, обучающихся в муниципальных бюджетных (казенных, автономных) общеобразовательных организациях Тверской области </w:t>
      </w:r>
      <w:r w:rsidR="00A409D5" w:rsidRPr="00CB0134">
        <w:rPr>
          <w:rFonts w:ascii="Times New Roman" w:hAnsi="Times New Roman"/>
          <w:sz w:val="28"/>
          <w:szCs w:val="28"/>
        </w:rPr>
        <w:t xml:space="preserve">в целях приобретения бланков удостоверений многодетным семьям (РП 1003) </w:t>
      </w:r>
      <w:r w:rsidRPr="00CB0134">
        <w:rPr>
          <w:rFonts w:ascii="Times New Roman" w:hAnsi="Times New Roman"/>
          <w:sz w:val="28"/>
          <w:szCs w:val="28"/>
        </w:rPr>
        <w:t xml:space="preserve">(приложение </w:t>
      </w:r>
      <w:r w:rsidR="00C9430B" w:rsidRPr="00CB0134">
        <w:rPr>
          <w:rFonts w:ascii="Times New Roman" w:hAnsi="Times New Roman"/>
          <w:sz w:val="28"/>
          <w:szCs w:val="28"/>
        </w:rPr>
        <w:t>75</w:t>
      </w:r>
      <w:r w:rsidRPr="00CB0134">
        <w:rPr>
          <w:rFonts w:ascii="Times New Roman" w:hAnsi="Times New Roman"/>
          <w:sz w:val="28"/>
          <w:szCs w:val="28"/>
        </w:rPr>
        <w:t xml:space="preserve"> к пояснительной записке).</w:t>
      </w:r>
      <w:r w:rsidR="006727A9" w:rsidRPr="00CB0134">
        <w:rPr>
          <w:rFonts w:ascii="Times New Roman" w:eastAsia="Times New Roman" w:hAnsi="Times New Roman"/>
          <w:sz w:val="28"/>
          <w:szCs w:val="20"/>
          <w:lang w:eastAsia="ru-RU"/>
        </w:rPr>
        <w:t xml:space="preserve"> </w:t>
      </w:r>
    </w:p>
    <w:p w:rsidR="007B453F"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И</w:t>
      </w:r>
      <w:r w:rsidR="007B453F" w:rsidRPr="00CB0134">
        <w:rPr>
          <w:rFonts w:ascii="Times New Roman" w:hAnsi="Times New Roman"/>
          <w:sz w:val="28"/>
          <w:szCs w:val="28"/>
        </w:rPr>
        <w:t>зменения отразить по КБК:</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6230210010 КВР 600 – 80,9 тыс. руб.</w:t>
      </w:r>
    </w:p>
    <w:p w:rsidR="007B453F" w:rsidRPr="00CB0134" w:rsidRDefault="007B453F"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11, 12, 13, </w:t>
      </w:r>
      <w:r w:rsidR="00A409D5" w:rsidRPr="00CB0134">
        <w:rPr>
          <w:rFonts w:ascii="Times New Roman" w:hAnsi="Times New Roman"/>
          <w:sz w:val="28"/>
          <w:szCs w:val="28"/>
        </w:rPr>
        <w:t xml:space="preserve">14, </w:t>
      </w:r>
      <w:r w:rsidRPr="00CB0134">
        <w:rPr>
          <w:rFonts w:ascii="Times New Roman" w:hAnsi="Times New Roman"/>
          <w:sz w:val="28"/>
          <w:szCs w:val="28"/>
        </w:rPr>
        <w:t>15, 32 к закону.</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7. Предлагается перераспределить бюджетные ассигнования, предусмотренные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в сумме 100,0 тыс. руб. на выплату единовременного денежного поощрения при награждении орденом «Родительская слава» за счет средств областного бюджета Тверской области» за счет уменьшения бюджетных ассигнований на выплату ежемесячного государственного пособия на ребенка (приложение </w:t>
      </w:r>
      <w:r w:rsidR="00C9430B" w:rsidRPr="00CB0134">
        <w:rPr>
          <w:rFonts w:ascii="Times New Roman" w:hAnsi="Times New Roman"/>
          <w:sz w:val="28"/>
          <w:szCs w:val="28"/>
        </w:rPr>
        <w:t>80</w:t>
      </w:r>
      <w:r w:rsidRPr="00CB0134">
        <w:rPr>
          <w:rFonts w:ascii="Times New Roman" w:hAnsi="Times New Roman"/>
          <w:sz w:val="28"/>
          <w:szCs w:val="28"/>
        </w:rPr>
        <w:t xml:space="preserve"> к пояснительной записке).</w:t>
      </w:r>
      <w:r w:rsidR="008F420D" w:rsidRPr="00CB0134">
        <w:rPr>
          <w:rFonts w:ascii="Times New Roman" w:hAnsi="Times New Roman"/>
          <w:sz w:val="28"/>
          <w:szCs w:val="28"/>
        </w:rPr>
        <w:t xml:space="preserve"> </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6230210070 «Выплата единовременного денежного поощрения при награждении орденом «Родительская </w:t>
      </w:r>
      <w:r w:rsidR="006D15D6">
        <w:rPr>
          <w:rFonts w:ascii="Times New Roman" w:hAnsi="Times New Roman"/>
          <w:sz w:val="28"/>
          <w:szCs w:val="28"/>
        </w:rPr>
        <w:t>с</w:t>
      </w:r>
      <w:r w:rsidRPr="00CB0134">
        <w:rPr>
          <w:rFonts w:ascii="Times New Roman" w:hAnsi="Times New Roman"/>
          <w:sz w:val="28"/>
          <w:szCs w:val="28"/>
        </w:rPr>
        <w:t>лава».</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lastRenderedPageBreak/>
        <w:t>ППП 250 РП 10 04 КЦСР 6230210070 КВР 300 + 100,0 тыс. руб.;</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6230210040 КВР 300 – 100,0 тыс. руб.</w:t>
      </w:r>
    </w:p>
    <w:p w:rsidR="00A409D5" w:rsidRPr="00CB0134" w:rsidRDefault="00A409D5" w:rsidP="00F20A4E">
      <w:pPr>
        <w:spacing w:after="0"/>
        <w:ind w:firstLine="709"/>
        <w:jc w:val="both"/>
        <w:rPr>
          <w:rFonts w:ascii="Times New Roman" w:hAnsi="Times New Roman"/>
          <w:sz w:val="28"/>
          <w:szCs w:val="28"/>
        </w:rPr>
      </w:pP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12, 13, 15, 16, 32 к закону.</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8. Предлагается перераспределить бюджетные ассигнования, предусмотренные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в сумме 4,5 тыс. руб. в части изменения вида расходов на доставку пособия при рождении ребенка через организации федеральной почтовой связи в сумме 4,5 тыс. руб. (приложение </w:t>
      </w:r>
      <w:r w:rsidR="00C9430B" w:rsidRPr="00CB0134">
        <w:rPr>
          <w:rFonts w:ascii="Times New Roman" w:hAnsi="Times New Roman"/>
          <w:sz w:val="28"/>
          <w:szCs w:val="28"/>
        </w:rPr>
        <w:t>81</w:t>
      </w:r>
      <w:r w:rsidRPr="00CB0134">
        <w:rPr>
          <w:rFonts w:ascii="Times New Roman" w:hAnsi="Times New Roman"/>
          <w:sz w:val="28"/>
          <w:szCs w:val="28"/>
        </w:rPr>
        <w:t xml:space="preserve"> к пояснительной записке).</w:t>
      </w:r>
      <w:r w:rsidR="0098209C" w:rsidRPr="00CB0134">
        <w:rPr>
          <w:rFonts w:ascii="Times New Roman" w:hAnsi="Times New Roman"/>
          <w:sz w:val="28"/>
          <w:szCs w:val="28"/>
        </w:rPr>
        <w:t xml:space="preserve"> </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6230253802 КВР 200 + 4,5 тыс. руб.;</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04 КЦСР 6230253802 КВР 300 – 4,5 тыс. руб.</w:t>
      </w:r>
    </w:p>
    <w:p w:rsidR="00A409D5"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12, 13, 15, 16, 32 к закону.</w:t>
      </w:r>
    </w:p>
    <w:p w:rsidR="00BE29EE" w:rsidRPr="00CB0134" w:rsidRDefault="00BE29EE" w:rsidP="00F20A4E">
      <w:pPr>
        <w:spacing w:after="0"/>
        <w:ind w:firstLine="709"/>
        <w:jc w:val="both"/>
        <w:rPr>
          <w:rFonts w:ascii="Times New Roman" w:hAnsi="Times New Roman"/>
          <w:sz w:val="28"/>
          <w:szCs w:val="28"/>
        </w:rPr>
      </w:pP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61" w:name="_Toc87527466"/>
      <w:r w:rsidRPr="00CB0134">
        <w:rPr>
          <w:rFonts w:ascii="Times New Roman" w:hAnsi="Times New Roman" w:cs="Times New Roman"/>
          <w:color w:val="000000" w:themeColor="text1"/>
        </w:rPr>
        <w:t>Подраздел 1006 «Другие вопросы в области социальной политики»</w:t>
      </w:r>
      <w:bookmarkEnd w:id="61"/>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1.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2021 – 2026 годы в 2021 году на техническую поддержку оборудования и программного обеспечения защищенной сети передачи данных отрасли социальная защита населения Тверской области в сумме 999,0 тыс. руб. за счет перераспределения бюджетных ассигнований с РП 1002, РП 1003</w:t>
      </w:r>
      <w:r w:rsidR="00D1678A">
        <w:rPr>
          <w:rFonts w:ascii="Times New Roman" w:hAnsi="Times New Roman"/>
          <w:sz w:val="28"/>
          <w:szCs w:val="28"/>
        </w:rPr>
        <w:t xml:space="preserve"> </w:t>
      </w:r>
      <w:r w:rsidRPr="00CB0134">
        <w:rPr>
          <w:rFonts w:ascii="Times New Roman" w:hAnsi="Times New Roman"/>
          <w:sz w:val="28"/>
          <w:szCs w:val="28"/>
        </w:rPr>
        <w:t xml:space="preserve">(приложение </w:t>
      </w:r>
      <w:r w:rsidR="00C9430B" w:rsidRPr="00CB0134">
        <w:rPr>
          <w:rFonts w:ascii="Times New Roman" w:hAnsi="Times New Roman"/>
          <w:sz w:val="28"/>
          <w:szCs w:val="28"/>
        </w:rPr>
        <w:t>82</w:t>
      </w:r>
      <w:r w:rsidRPr="00CB0134">
        <w:rPr>
          <w:rFonts w:ascii="Times New Roman" w:hAnsi="Times New Roman"/>
          <w:sz w:val="28"/>
          <w:szCs w:val="28"/>
        </w:rPr>
        <w:t xml:space="preserve"> к пояснительной записке).</w:t>
      </w:r>
      <w:r w:rsidR="00B26EBC" w:rsidRPr="00CB0134">
        <w:rPr>
          <w:rFonts w:ascii="Times New Roman" w:hAnsi="Times New Roman"/>
          <w:sz w:val="28"/>
          <w:szCs w:val="28"/>
        </w:rPr>
        <w:t xml:space="preserve"> </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6610210150 «Техническая поддержка оборудования и программного обеспечения защищенной сети передачи данных отрасли социальная защита населения Тверской области».</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ППП 148 РП 1006 КЦСР 6610210150 КВР 200 + 999,0 тыс. руб.</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2. Предлагается уменьшить бюджетные ассигнования Министерству социальной защиты населения Тверской области на 2021 год на реализацию государственной программы Тверской области «Социальная поддержка и защита населения Тверской области» на 2021 – 2026 годы» в сумме </w:t>
      </w:r>
      <w:r w:rsidRPr="00CB0134">
        <w:rPr>
          <w:rFonts w:ascii="Times New Roman" w:hAnsi="Times New Roman"/>
          <w:sz w:val="28"/>
          <w:szCs w:val="28"/>
        </w:rPr>
        <w:lastRenderedPageBreak/>
        <w:t xml:space="preserve">2 118,9 тыс. руб. за счет сложившейся экономии от сокращения должности Министра в соответствии с распоряжением Губернатора Тверской области от 09.02.2021 №81-рп. </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ППП 001 РП 1006 ЦСР 6690110120 КВР 100 – 2 118,9 тыс. руб.;</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к закону.</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3. Предлагается увеличить бюджетные ассигнования </w:t>
      </w:r>
      <w:proofErr w:type="spellStart"/>
      <w:r w:rsidRPr="00CB0134">
        <w:rPr>
          <w:rFonts w:ascii="Times New Roman" w:hAnsi="Times New Roman"/>
          <w:sz w:val="28"/>
          <w:szCs w:val="28"/>
        </w:rPr>
        <w:t>Минсемьи</w:t>
      </w:r>
      <w:proofErr w:type="spellEnd"/>
      <w:r w:rsidRPr="00CB0134">
        <w:rPr>
          <w:rFonts w:ascii="Times New Roman"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в 2021 году в сумме 404,0 тыс. руб. на доработку интерактивных форм заявлений для портала государственных и муниципальных услуг Российской Федерации за счет уменьшения нераспределенного остатка в рамках субсидии на выполнение государственного задания социально-реабилитационным центрам для несовершеннолетних и ГБУ «Тверской областной Центр социальной помощи семье и детям» (РП 1002) </w:t>
      </w:r>
      <w:r w:rsidR="00C9430B" w:rsidRPr="00CB0134">
        <w:rPr>
          <w:rFonts w:ascii="Times New Roman" w:hAnsi="Times New Roman"/>
          <w:sz w:val="28"/>
          <w:szCs w:val="28"/>
        </w:rPr>
        <w:t>(приложение 83</w:t>
      </w:r>
      <w:r w:rsidRPr="00CB0134">
        <w:rPr>
          <w:rFonts w:ascii="Times New Roman" w:hAnsi="Times New Roman"/>
          <w:sz w:val="28"/>
          <w:szCs w:val="28"/>
        </w:rPr>
        <w:t xml:space="preserve"> к пояснительной записке).</w:t>
      </w:r>
      <w:r w:rsidR="00B26EBC" w:rsidRPr="00CB0134">
        <w:rPr>
          <w:rFonts w:ascii="Times New Roman" w:hAnsi="Times New Roman"/>
          <w:sz w:val="28"/>
          <w:szCs w:val="28"/>
        </w:rPr>
        <w:t xml:space="preserve"> </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ППП 250 РП 10 06 КЦСР 6220110020 КВР 200 + 404,0 тыс. руб.;</w:t>
      </w:r>
    </w:p>
    <w:p w:rsidR="00A409D5" w:rsidRPr="00CB0134" w:rsidRDefault="00A409D5"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Внести соответствующие изменения в приложения 11, 12, 13, </w:t>
      </w:r>
      <w:r w:rsidR="00D96E31" w:rsidRPr="00CB0134">
        <w:rPr>
          <w:rFonts w:ascii="Times New Roman" w:hAnsi="Times New Roman"/>
          <w:sz w:val="28"/>
          <w:szCs w:val="28"/>
        </w:rPr>
        <w:t>14, 15</w:t>
      </w:r>
      <w:r w:rsidRPr="00CB0134">
        <w:rPr>
          <w:rFonts w:ascii="Times New Roman" w:hAnsi="Times New Roman"/>
          <w:sz w:val="28"/>
          <w:szCs w:val="28"/>
        </w:rPr>
        <w:t xml:space="preserve"> к закону.</w:t>
      </w:r>
    </w:p>
    <w:p w:rsidR="00F04895" w:rsidRPr="00CB0134" w:rsidRDefault="00F04895" w:rsidP="00F20A4E">
      <w:pPr>
        <w:pStyle w:val="20"/>
        <w:tabs>
          <w:tab w:val="left" w:pos="0"/>
        </w:tabs>
        <w:spacing w:before="0" w:after="0"/>
        <w:ind w:right="-2" w:firstLine="709"/>
        <w:jc w:val="center"/>
        <w:rPr>
          <w:rFonts w:ascii="Times New Roman" w:hAnsi="Times New Roman" w:cs="Times New Roman"/>
          <w:i w:val="0"/>
          <w:color w:val="000000" w:themeColor="text1"/>
        </w:rPr>
      </w:pPr>
      <w:bookmarkStart w:id="62" w:name="_Toc87527467"/>
      <w:r w:rsidRPr="00CB0134">
        <w:rPr>
          <w:rFonts w:ascii="Times New Roman" w:hAnsi="Times New Roman" w:cs="Times New Roman"/>
          <w:i w:val="0"/>
          <w:color w:val="000000" w:themeColor="text1"/>
        </w:rPr>
        <w:t>Раздел 1100 «Физическая культура и спорт»</w:t>
      </w:r>
      <w:bookmarkEnd w:id="62"/>
    </w:p>
    <w:p w:rsidR="00F04895" w:rsidRPr="00CB0134" w:rsidRDefault="00F04895" w:rsidP="00F20A4E">
      <w:pPr>
        <w:pStyle w:val="4"/>
        <w:tabs>
          <w:tab w:val="left" w:pos="0"/>
        </w:tabs>
        <w:spacing w:before="0" w:after="0"/>
        <w:ind w:right="-2" w:firstLine="709"/>
        <w:jc w:val="center"/>
        <w:rPr>
          <w:rFonts w:ascii="Times New Roman" w:hAnsi="Times New Roman" w:cs="Times New Roman"/>
          <w:color w:val="000000" w:themeColor="text1"/>
        </w:rPr>
      </w:pPr>
      <w:bookmarkStart w:id="63" w:name="_Toc87527468"/>
      <w:r w:rsidRPr="00CB0134">
        <w:rPr>
          <w:rFonts w:ascii="Times New Roman" w:hAnsi="Times New Roman" w:cs="Times New Roman"/>
          <w:color w:val="000000" w:themeColor="text1"/>
        </w:rPr>
        <w:t>Подраздел 1102 «Массовый спорт»</w:t>
      </w:r>
      <w:bookmarkEnd w:id="63"/>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Предлагается уменьшить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укрепление и развитие материально-технической базы физкультурно-оздоровительных и спортивных комплексов (нераспределенный остаток) в сумме 2 962,3 тыс. руб. (перераспределение средств на подраздел 1103).</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164 РП 1102 КЦСР 6410110020 КВР 600 – 2 962,3 тыс. руб.</w:t>
      </w:r>
    </w:p>
    <w:p w:rsidR="00D96E31" w:rsidRPr="00CB0134" w:rsidRDefault="00D96E31" w:rsidP="00F20A4E">
      <w:pPr>
        <w:spacing w:after="0"/>
        <w:ind w:firstLine="709"/>
        <w:jc w:val="both"/>
        <w:rPr>
          <w:rFonts w:ascii="Times New Roman" w:eastAsia="Times New Roman" w:hAnsi="Times New Roman"/>
          <w:sz w:val="28"/>
          <w:szCs w:val="28"/>
          <w:lang w:eastAsia="ru-RU"/>
        </w:rPr>
      </w:pP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 к закону.</w:t>
      </w:r>
    </w:p>
    <w:p w:rsidR="009F115B" w:rsidRPr="00CB0134" w:rsidRDefault="009F115B" w:rsidP="00F20A4E">
      <w:pPr>
        <w:pStyle w:val="4"/>
        <w:tabs>
          <w:tab w:val="left" w:pos="0"/>
        </w:tabs>
        <w:spacing w:before="0" w:after="0"/>
        <w:ind w:right="-2" w:firstLine="709"/>
        <w:jc w:val="center"/>
        <w:rPr>
          <w:rFonts w:ascii="Times New Roman" w:hAnsi="Times New Roman" w:cs="Times New Roman"/>
          <w:color w:val="000000" w:themeColor="text1"/>
        </w:rPr>
      </w:pPr>
      <w:bookmarkStart w:id="64" w:name="_Toc506376862"/>
      <w:bookmarkStart w:id="65" w:name="_Toc87527469"/>
      <w:r w:rsidRPr="00CB0134">
        <w:rPr>
          <w:rFonts w:ascii="Times New Roman" w:hAnsi="Times New Roman" w:cs="Times New Roman"/>
          <w:color w:val="000000" w:themeColor="text1"/>
        </w:rPr>
        <w:t>Подраздел 1103 «Спорт высших достижений»</w:t>
      </w:r>
      <w:bookmarkEnd w:id="64"/>
      <w:bookmarkEnd w:id="65"/>
    </w:p>
    <w:p w:rsidR="001F71EC" w:rsidRPr="00CB0134" w:rsidRDefault="008A7D87"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8"/>
          <w:lang w:eastAsia="ru-RU"/>
        </w:rPr>
        <w:t xml:space="preserve">1. Предлагается увеличить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w:t>
      </w:r>
      <w:r w:rsidRPr="00CB0134">
        <w:rPr>
          <w:rFonts w:ascii="Times New Roman" w:eastAsia="Times New Roman" w:hAnsi="Times New Roman"/>
          <w:sz w:val="28"/>
          <w:szCs w:val="28"/>
          <w:lang w:eastAsia="ru-RU"/>
        </w:rPr>
        <w:lastRenderedPageBreak/>
        <w:t xml:space="preserve">культура и спорт Тверской области» на 2021-2026 годы» на укрепление и развитие материально-технической базы спортивных школ олимпийского резерва в сумме </w:t>
      </w:r>
      <w:r w:rsidR="00D96E31" w:rsidRPr="00CB0134">
        <w:rPr>
          <w:rFonts w:ascii="Times New Roman" w:eastAsia="Times New Roman" w:hAnsi="Times New Roman"/>
          <w:sz w:val="28"/>
          <w:szCs w:val="28"/>
          <w:lang w:eastAsia="ru-RU"/>
        </w:rPr>
        <w:t>2 962,3</w:t>
      </w:r>
      <w:r w:rsidRPr="00CB0134">
        <w:rPr>
          <w:rFonts w:ascii="Times New Roman" w:eastAsia="Times New Roman" w:hAnsi="Times New Roman"/>
          <w:sz w:val="28"/>
          <w:szCs w:val="28"/>
          <w:lang w:eastAsia="ru-RU"/>
        </w:rPr>
        <w:t xml:space="preserve"> тыс. руб. в целях приведения государственных учреждений в нормативное состояние (</w:t>
      </w:r>
      <w:r w:rsidR="00B67EDC" w:rsidRPr="00CB0134">
        <w:rPr>
          <w:rFonts w:ascii="Times New Roman" w:eastAsia="Times New Roman" w:hAnsi="Times New Roman"/>
          <w:sz w:val="28"/>
          <w:szCs w:val="20"/>
          <w:lang w:eastAsia="ru-RU"/>
        </w:rPr>
        <w:t xml:space="preserve">приложение </w:t>
      </w:r>
      <w:r w:rsidR="00C9430B" w:rsidRPr="00CB0134">
        <w:rPr>
          <w:rFonts w:ascii="Times New Roman" w:eastAsia="Times New Roman" w:hAnsi="Times New Roman"/>
          <w:sz w:val="28"/>
          <w:szCs w:val="20"/>
          <w:lang w:eastAsia="ru-RU"/>
        </w:rPr>
        <w:t>85</w:t>
      </w:r>
      <w:r w:rsidR="00B67EDC" w:rsidRPr="00CB0134">
        <w:rPr>
          <w:rFonts w:ascii="Times New Roman" w:eastAsia="Times New Roman" w:hAnsi="Times New Roman"/>
          <w:sz w:val="28"/>
          <w:szCs w:val="20"/>
          <w:lang w:eastAsia="ru-RU"/>
        </w:rPr>
        <w:t xml:space="preserve"> к пояснительной записке).</w:t>
      </w:r>
      <w:r w:rsidR="001F71EC" w:rsidRPr="00CB0134">
        <w:rPr>
          <w:rFonts w:ascii="Times New Roman" w:hAnsi="Times New Roman"/>
          <w:sz w:val="28"/>
          <w:szCs w:val="28"/>
        </w:rPr>
        <w:t xml:space="preserve"> </w:t>
      </w:r>
    </w:p>
    <w:p w:rsidR="00B67EDC" w:rsidRPr="00CB0134" w:rsidRDefault="00B67EDC" w:rsidP="00F20A4E">
      <w:pPr>
        <w:spacing w:after="0"/>
        <w:ind w:firstLine="709"/>
        <w:jc w:val="both"/>
        <w:rPr>
          <w:rFonts w:ascii="Times New Roman" w:eastAsia="Times New Roman" w:hAnsi="Times New Roman"/>
          <w:sz w:val="28"/>
          <w:szCs w:val="20"/>
          <w:lang w:eastAsia="ru-RU"/>
        </w:rPr>
      </w:pPr>
    </w:p>
    <w:p w:rsidR="008A7D87"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w:t>
      </w:r>
      <w:r w:rsidR="008A7D87" w:rsidRPr="00CB0134">
        <w:rPr>
          <w:rFonts w:ascii="Times New Roman" w:eastAsia="Times New Roman" w:hAnsi="Times New Roman"/>
          <w:sz w:val="28"/>
          <w:szCs w:val="28"/>
          <w:lang w:eastAsia="ru-RU"/>
        </w:rPr>
        <w:t>зменения отразить по КБК:</w:t>
      </w:r>
    </w:p>
    <w:p w:rsidR="008A7D87" w:rsidRPr="00CB0134" w:rsidRDefault="008A7D8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ППП 164 РП 1103 КЦСР 6420110020 КВР 600 + </w:t>
      </w:r>
      <w:r w:rsidR="00D96E31" w:rsidRPr="00CB0134">
        <w:rPr>
          <w:rFonts w:ascii="Times New Roman" w:eastAsia="Times New Roman" w:hAnsi="Times New Roman"/>
          <w:sz w:val="28"/>
          <w:szCs w:val="28"/>
          <w:lang w:eastAsia="ru-RU"/>
        </w:rPr>
        <w:t>2 962,3</w:t>
      </w:r>
      <w:r w:rsidRPr="00CB0134">
        <w:rPr>
          <w:rFonts w:ascii="Times New Roman" w:eastAsia="Times New Roman" w:hAnsi="Times New Roman"/>
          <w:sz w:val="28"/>
          <w:szCs w:val="28"/>
          <w:lang w:eastAsia="ru-RU"/>
        </w:rPr>
        <w:t xml:space="preserve"> тыс. руб.</w:t>
      </w:r>
    </w:p>
    <w:p w:rsidR="008A7D87" w:rsidRPr="00CB0134" w:rsidRDefault="008A7D87"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Внести соответствующие изменения в приложения 11, 12, 13, </w:t>
      </w:r>
      <w:r w:rsidR="00D96E31" w:rsidRPr="00CB0134">
        <w:rPr>
          <w:rFonts w:ascii="Times New Roman" w:eastAsia="Times New Roman" w:hAnsi="Times New Roman"/>
          <w:sz w:val="28"/>
          <w:szCs w:val="28"/>
          <w:lang w:eastAsia="ru-RU"/>
        </w:rPr>
        <w:t xml:space="preserve">14, </w:t>
      </w:r>
      <w:r w:rsidRPr="00CB0134">
        <w:rPr>
          <w:rFonts w:ascii="Times New Roman" w:eastAsia="Times New Roman" w:hAnsi="Times New Roman"/>
          <w:sz w:val="28"/>
          <w:szCs w:val="28"/>
          <w:lang w:eastAsia="ru-RU"/>
        </w:rPr>
        <w:t>15</w:t>
      </w:r>
      <w:r w:rsidR="00746361" w:rsidRPr="00CB0134">
        <w:rPr>
          <w:rFonts w:ascii="Times New Roman" w:eastAsia="Times New Roman" w:hAnsi="Times New Roman"/>
          <w:sz w:val="28"/>
          <w:szCs w:val="28"/>
          <w:lang w:eastAsia="ru-RU"/>
        </w:rPr>
        <w:t>, 32</w:t>
      </w:r>
      <w:r w:rsidRPr="00CB0134">
        <w:rPr>
          <w:rFonts w:ascii="Times New Roman" w:eastAsia="Times New Roman" w:hAnsi="Times New Roman"/>
          <w:sz w:val="28"/>
          <w:szCs w:val="28"/>
          <w:lang w:eastAsia="ru-RU"/>
        </w:rPr>
        <w:t xml:space="preserve"> к закону.</w:t>
      </w:r>
    </w:p>
    <w:p w:rsidR="00B67EDC" w:rsidRPr="00CB0134" w:rsidRDefault="00D96E31" w:rsidP="00F20A4E">
      <w:pPr>
        <w:spacing w:after="0"/>
        <w:ind w:firstLine="709"/>
        <w:jc w:val="both"/>
        <w:rPr>
          <w:rFonts w:ascii="Times New Roman" w:eastAsia="Times New Roman" w:hAnsi="Times New Roman"/>
          <w:sz w:val="28"/>
          <w:szCs w:val="20"/>
          <w:lang w:eastAsia="ru-RU"/>
        </w:rPr>
      </w:pPr>
      <w:r w:rsidRPr="00CB0134">
        <w:rPr>
          <w:rFonts w:ascii="Times New Roman" w:eastAsia="Times New Roman" w:hAnsi="Times New Roman"/>
          <w:sz w:val="28"/>
          <w:szCs w:val="28"/>
          <w:lang w:eastAsia="ru-RU"/>
        </w:rPr>
        <w:t>2</w:t>
      </w:r>
      <w:r w:rsidR="00C26FC7" w:rsidRPr="00CB0134">
        <w:rPr>
          <w:rFonts w:ascii="Times New Roman" w:eastAsia="Times New Roman" w:hAnsi="Times New Roman"/>
          <w:sz w:val="28"/>
          <w:szCs w:val="28"/>
          <w:lang w:eastAsia="ru-RU"/>
        </w:rPr>
        <w:t xml:space="preserve">. </w:t>
      </w:r>
      <w:r w:rsidRPr="00CB0134">
        <w:rPr>
          <w:rFonts w:ascii="Times New Roman" w:eastAsia="Times New Roman" w:hAnsi="Times New Roman"/>
          <w:sz w:val="28"/>
          <w:szCs w:val="28"/>
          <w:lang w:eastAsia="ru-RU"/>
        </w:rPr>
        <w:t xml:space="preserve">Предлагается увеличить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финансовое обеспечение государственных заданий физкультурно-спортивных организаций, осуществляющих спортивную подготовку в целях осуществления единовременной выплаты к началу нового 2021/22 учебного года в сумме 4 417,2 тыс. руб. </w:t>
      </w:r>
      <w:r w:rsidR="00B67EDC" w:rsidRPr="00CB0134">
        <w:rPr>
          <w:rFonts w:ascii="Times New Roman" w:eastAsia="Times New Roman" w:hAnsi="Times New Roman"/>
          <w:sz w:val="28"/>
          <w:szCs w:val="20"/>
          <w:lang w:eastAsia="ru-RU"/>
        </w:rPr>
        <w:t xml:space="preserve">(приложение </w:t>
      </w:r>
      <w:r w:rsidR="00C9430B" w:rsidRPr="00CB0134">
        <w:rPr>
          <w:rFonts w:ascii="Times New Roman" w:eastAsia="Times New Roman" w:hAnsi="Times New Roman"/>
          <w:sz w:val="28"/>
          <w:szCs w:val="20"/>
          <w:lang w:eastAsia="ru-RU"/>
        </w:rPr>
        <w:t>86</w:t>
      </w:r>
      <w:r w:rsidR="00B67EDC" w:rsidRPr="00CB0134">
        <w:rPr>
          <w:rFonts w:ascii="Times New Roman" w:eastAsia="Times New Roman" w:hAnsi="Times New Roman"/>
          <w:sz w:val="28"/>
          <w:szCs w:val="20"/>
          <w:lang w:eastAsia="ru-RU"/>
        </w:rPr>
        <w:t xml:space="preserve"> к пояснительной записке).</w:t>
      </w:r>
      <w:r w:rsidR="001F71EC" w:rsidRPr="00CB0134">
        <w:rPr>
          <w:rFonts w:ascii="Times New Roman" w:eastAsia="Times New Roman" w:hAnsi="Times New Roman"/>
          <w:sz w:val="28"/>
          <w:szCs w:val="20"/>
          <w:lang w:eastAsia="ru-RU"/>
        </w:rPr>
        <w:t xml:space="preserve"> </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164 РП 1103 КЦСР 6420110030 КВР 600 + 4 312,4 тыс. руб.</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164 РП 1103 КЦСР 6430210040 КВР 600 + 104,8 тыс. руб.</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11, 12, 13, 14, 15</w:t>
      </w:r>
      <w:r w:rsidR="00310FF1" w:rsidRPr="00CB0134">
        <w:rPr>
          <w:rFonts w:ascii="Times New Roman" w:eastAsia="Times New Roman" w:hAnsi="Times New Roman"/>
          <w:sz w:val="28"/>
          <w:szCs w:val="28"/>
          <w:lang w:eastAsia="ru-RU"/>
        </w:rPr>
        <w:t>, 32</w:t>
      </w:r>
      <w:r w:rsidRPr="00CB0134">
        <w:rPr>
          <w:rFonts w:ascii="Times New Roman" w:eastAsia="Times New Roman" w:hAnsi="Times New Roman"/>
          <w:sz w:val="28"/>
          <w:szCs w:val="28"/>
          <w:lang w:eastAsia="ru-RU"/>
        </w:rPr>
        <w:t xml:space="preserve"> к закону.</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 xml:space="preserve">3. Предлагается увеличить бюджетные ассигнования в 2021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выплату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физической культуры и спорта в сумме 47,0 тыс. руб. в целях обеспечения выплат 8 человекам (дополнительное количество спортсменов, спортсменов-инвалидов и тренеров, являющимися получателями ЕДВ в 2021 г.) </w:t>
      </w:r>
      <w:r w:rsidR="00C9430B" w:rsidRPr="00CB0134">
        <w:rPr>
          <w:rFonts w:ascii="Times New Roman" w:eastAsia="Times New Roman" w:hAnsi="Times New Roman"/>
          <w:sz w:val="28"/>
          <w:szCs w:val="28"/>
          <w:lang w:eastAsia="ru-RU"/>
        </w:rPr>
        <w:t xml:space="preserve">(приложение 87 к пояснительной записке). </w:t>
      </w:r>
      <w:r w:rsidRPr="00CB0134">
        <w:rPr>
          <w:rFonts w:ascii="Times New Roman" w:eastAsia="Times New Roman" w:hAnsi="Times New Roman"/>
          <w:sz w:val="28"/>
          <w:szCs w:val="28"/>
          <w:lang w:eastAsia="ru-RU"/>
        </w:rPr>
        <w:t>Увеличение бюджетных ассигнований на вышеуказанные цели произвести за счет уменьшения бюджетных ассигнований в 2021 году по мероприятию «Выплата ежемесячных стипендий Губернатора Тверской области спортсменам, спортсменам-инвалидам, включенным в состав сборных команд Российской Федерации» (нераспределенный остаток средств).</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Изменения отразить по КБК:</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lastRenderedPageBreak/>
        <w:t>ППП 164 РП 1103 КЦСР 6420310350 КВР 600 + 47,0 тыс. руб.</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ППП 164 РП 1103 КЦСР 6420310340 КВР 600 – 47,0 тыс. руб.</w:t>
      </w:r>
    </w:p>
    <w:p w:rsidR="00D96E31" w:rsidRPr="00CB0134" w:rsidRDefault="00D96E31" w:rsidP="00F20A4E">
      <w:pPr>
        <w:spacing w:after="0"/>
        <w:ind w:firstLine="709"/>
        <w:jc w:val="both"/>
        <w:rPr>
          <w:rFonts w:ascii="Times New Roman" w:eastAsia="Times New Roman" w:hAnsi="Times New Roman"/>
          <w:sz w:val="28"/>
          <w:szCs w:val="28"/>
          <w:lang w:eastAsia="ru-RU"/>
        </w:rPr>
      </w:pPr>
      <w:r w:rsidRPr="00CB0134">
        <w:rPr>
          <w:rFonts w:ascii="Times New Roman" w:eastAsia="Times New Roman" w:hAnsi="Times New Roman"/>
          <w:sz w:val="28"/>
          <w:szCs w:val="28"/>
          <w:lang w:eastAsia="ru-RU"/>
        </w:rPr>
        <w:t>Внести соответствующие изменения в приложения 12, 13, 15 к закону.</w:t>
      </w:r>
    </w:p>
    <w:p w:rsidR="00404535" w:rsidRPr="00CB0134" w:rsidRDefault="00404535" w:rsidP="00F20A4E">
      <w:pPr>
        <w:spacing w:after="0"/>
        <w:ind w:firstLine="709"/>
        <w:jc w:val="both"/>
        <w:rPr>
          <w:rFonts w:ascii="Times New Roman" w:eastAsia="Times New Roman" w:hAnsi="Times New Roman"/>
          <w:sz w:val="28"/>
          <w:szCs w:val="28"/>
          <w:lang w:eastAsia="ru-RU"/>
        </w:rPr>
      </w:pPr>
    </w:p>
    <w:p w:rsidR="00ED10EA" w:rsidRPr="00CB0134" w:rsidRDefault="00BA1B0C" w:rsidP="00ED10EA">
      <w:pPr>
        <w:pStyle w:val="20"/>
        <w:tabs>
          <w:tab w:val="left" w:pos="0"/>
        </w:tabs>
        <w:spacing w:before="0" w:after="0"/>
        <w:ind w:right="-2" w:firstLine="709"/>
        <w:jc w:val="center"/>
        <w:rPr>
          <w:rFonts w:ascii="Times New Roman" w:hAnsi="Times New Roman" w:cs="Times New Roman"/>
          <w:i w:val="0"/>
          <w:color w:val="000000" w:themeColor="text1"/>
        </w:rPr>
      </w:pPr>
      <w:bookmarkStart w:id="66" w:name="_Toc87527470"/>
      <w:r w:rsidRPr="00CB0134">
        <w:rPr>
          <w:rFonts w:ascii="Times New Roman" w:hAnsi="Times New Roman" w:cs="Times New Roman"/>
          <w:i w:val="0"/>
          <w:color w:val="000000" w:themeColor="text1"/>
        </w:rPr>
        <w:t>Раздел 1400 «</w:t>
      </w:r>
      <w:r w:rsidR="00ED10EA" w:rsidRPr="00CB0134">
        <w:rPr>
          <w:rFonts w:ascii="Times New Roman" w:hAnsi="Times New Roman" w:cs="Times New Roman"/>
          <w:i w:val="0"/>
          <w:color w:val="000000" w:themeColor="text1"/>
        </w:rPr>
        <w:t>Межбюджетные трансферты общего характера бюджетам бюджетной системы Российской Федерации</w:t>
      </w:r>
      <w:bookmarkEnd w:id="66"/>
    </w:p>
    <w:p w:rsidR="00A10A8E" w:rsidRPr="00CB0134" w:rsidRDefault="00A10A8E" w:rsidP="00A10A8E"/>
    <w:p w:rsidR="00A10A8E" w:rsidRPr="00CB0134" w:rsidRDefault="00A10A8E" w:rsidP="00A10A8E">
      <w:pPr>
        <w:pStyle w:val="4"/>
        <w:tabs>
          <w:tab w:val="left" w:pos="0"/>
        </w:tabs>
        <w:spacing w:before="0" w:after="0"/>
        <w:ind w:right="-2" w:firstLine="709"/>
        <w:jc w:val="center"/>
        <w:rPr>
          <w:rFonts w:ascii="Times New Roman" w:hAnsi="Times New Roman" w:cs="Times New Roman"/>
          <w:color w:val="000000" w:themeColor="text1"/>
        </w:rPr>
      </w:pPr>
      <w:bookmarkStart w:id="67" w:name="_Toc87527471"/>
      <w:r w:rsidRPr="00CB0134">
        <w:rPr>
          <w:rFonts w:ascii="Times New Roman" w:hAnsi="Times New Roman" w:cs="Times New Roman"/>
          <w:color w:val="000000" w:themeColor="text1"/>
        </w:rPr>
        <w:t>Подраздел 1401 «Дотации на выравнивание бюджетной обеспеченности субъектов Российской Федерации и муниципальных образований»</w:t>
      </w:r>
      <w:bookmarkEnd w:id="67"/>
    </w:p>
    <w:p w:rsidR="00A10A8E" w:rsidRPr="00CB0134" w:rsidRDefault="00A10A8E" w:rsidP="00A10A8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 xml:space="preserve">Предлагается уменьшить бюджетные ассигнования Министерству финансов Тверской области по государственной программе Тверской области </w:t>
      </w:r>
      <w:r w:rsidRPr="00CB0134">
        <w:rPr>
          <w:rFonts w:ascii="Times New Roman" w:hAnsi="Times New Roman"/>
          <w:bCs/>
          <w:sz w:val="28"/>
          <w:szCs w:val="28"/>
        </w:rPr>
        <w:t>Тверской области «Управление общественными финансами и совершенствование региональной налоговой политики» на 2021 – 2026 годы</w:t>
      </w:r>
      <w:r w:rsidRPr="00CB0134">
        <w:rPr>
          <w:rFonts w:ascii="Times New Roman" w:hAnsi="Times New Roman"/>
          <w:sz w:val="28"/>
          <w:szCs w:val="28"/>
        </w:rPr>
        <w:t xml:space="preserve"> на мероприятие «Осуществление выравнивания бюджетной обеспеченности поселений Тверской области» на 2021 год в сумме 308,6 тыс. рублей в части сокращения бюджетных ассигнований по предоставлению дотаций на выравнивание бюджетной обеспеченности поселений Тверской области. (приложение к </w:t>
      </w:r>
      <w:r w:rsidR="00EB0868" w:rsidRPr="00CB0134">
        <w:rPr>
          <w:rFonts w:ascii="Times New Roman" w:hAnsi="Times New Roman"/>
          <w:sz w:val="28"/>
          <w:szCs w:val="28"/>
        </w:rPr>
        <w:t xml:space="preserve">88 </w:t>
      </w:r>
      <w:r w:rsidRPr="00CB0134">
        <w:rPr>
          <w:rFonts w:ascii="Times New Roman" w:hAnsi="Times New Roman"/>
          <w:sz w:val="28"/>
          <w:szCs w:val="28"/>
        </w:rPr>
        <w:t>к пояснительной записке)</w:t>
      </w:r>
    </w:p>
    <w:p w:rsidR="00A10A8E" w:rsidRPr="00CB0134" w:rsidRDefault="00A10A8E" w:rsidP="00A10A8E">
      <w:pPr>
        <w:spacing w:after="0"/>
        <w:ind w:firstLine="709"/>
        <w:jc w:val="both"/>
        <w:rPr>
          <w:rFonts w:ascii="Times New Roman" w:hAnsi="Times New Roman"/>
          <w:sz w:val="28"/>
          <w:szCs w:val="28"/>
        </w:rPr>
      </w:pPr>
      <w:r w:rsidRPr="00CB0134">
        <w:rPr>
          <w:rFonts w:ascii="Times New Roman" w:hAnsi="Times New Roman"/>
          <w:sz w:val="28"/>
          <w:szCs w:val="28"/>
        </w:rPr>
        <w:t>Изменения отразить по КБК:</w:t>
      </w:r>
    </w:p>
    <w:p w:rsidR="00A10A8E" w:rsidRPr="00CB0134" w:rsidRDefault="00A10A8E" w:rsidP="00A10A8E">
      <w:pPr>
        <w:spacing w:after="0"/>
        <w:ind w:firstLine="709"/>
        <w:jc w:val="both"/>
        <w:rPr>
          <w:rFonts w:ascii="Times New Roman" w:hAnsi="Times New Roman"/>
          <w:b/>
          <w:bCs/>
          <w:color w:val="000000"/>
          <w:sz w:val="28"/>
          <w:szCs w:val="28"/>
        </w:rPr>
      </w:pPr>
      <w:r w:rsidRPr="00CB0134">
        <w:rPr>
          <w:rFonts w:ascii="Times New Roman" w:hAnsi="Times New Roman"/>
          <w:b/>
          <w:bCs/>
          <w:color w:val="000000"/>
          <w:sz w:val="28"/>
          <w:szCs w:val="28"/>
        </w:rPr>
        <w:t>2021 год</w:t>
      </w:r>
    </w:p>
    <w:p w:rsidR="00A10A8E" w:rsidRPr="00CB0134" w:rsidRDefault="00A10A8E" w:rsidP="00A10A8E">
      <w:pPr>
        <w:spacing w:after="0"/>
        <w:ind w:firstLine="709"/>
        <w:jc w:val="both"/>
        <w:rPr>
          <w:rFonts w:ascii="Times New Roman" w:hAnsi="Times New Roman"/>
          <w:bCs/>
          <w:color w:val="000000"/>
          <w:sz w:val="28"/>
          <w:szCs w:val="28"/>
        </w:rPr>
      </w:pPr>
      <w:r w:rsidRPr="00CB0134">
        <w:rPr>
          <w:rFonts w:ascii="Times New Roman" w:hAnsi="Times New Roman"/>
          <w:bCs/>
          <w:color w:val="000000"/>
          <w:sz w:val="28"/>
          <w:szCs w:val="28"/>
        </w:rPr>
        <w:t>ППП 090 РП 1401 КЦСР 7720110020 КВР 500 –308,6 тыс. руб.</w:t>
      </w:r>
    </w:p>
    <w:p w:rsidR="00A10A8E" w:rsidRDefault="00A10A8E" w:rsidP="00A10A8E">
      <w:pPr>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11, 12, 13, 14, 15, 18, 20 к закону.</w:t>
      </w:r>
    </w:p>
    <w:p w:rsidR="00BE29EE" w:rsidRPr="00CB0134" w:rsidRDefault="00BE29EE" w:rsidP="00A10A8E">
      <w:pPr>
        <w:spacing w:after="0"/>
        <w:ind w:firstLine="709"/>
        <w:jc w:val="both"/>
        <w:rPr>
          <w:rFonts w:ascii="Times New Roman" w:hAnsi="Times New Roman"/>
          <w:sz w:val="28"/>
          <w:szCs w:val="28"/>
        </w:rPr>
      </w:pPr>
    </w:p>
    <w:p w:rsidR="00404535" w:rsidRPr="00CB0134" w:rsidRDefault="00404535" w:rsidP="00ED10EA">
      <w:pPr>
        <w:pStyle w:val="4"/>
        <w:tabs>
          <w:tab w:val="left" w:pos="0"/>
        </w:tabs>
        <w:spacing w:before="0" w:after="0"/>
        <w:ind w:right="-2" w:firstLine="709"/>
        <w:jc w:val="center"/>
        <w:rPr>
          <w:rFonts w:ascii="Times New Roman" w:hAnsi="Times New Roman" w:cs="Times New Roman"/>
          <w:color w:val="000000" w:themeColor="text1"/>
        </w:rPr>
      </w:pPr>
      <w:bookmarkStart w:id="68" w:name="_Toc87527472"/>
      <w:r w:rsidRPr="00CB0134">
        <w:rPr>
          <w:rFonts w:ascii="Times New Roman" w:hAnsi="Times New Roman" w:cs="Times New Roman"/>
          <w:color w:val="000000" w:themeColor="text1"/>
        </w:rPr>
        <w:t>Подраздел 1403 «Прочие межбюджетные трансферты общего характера»</w:t>
      </w:r>
      <w:bookmarkEnd w:id="68"/>
    </w:p>
    <w:p w:rsidR="00404535" w:rsidRPr="00CB0134" w:rsidRDefault="00404535" w:rsidP="00F20A4E">
      <w:pPr>
        <w:tabs>
          <w:tab w:val="left" w:pos="1276"/>
        </w:tabs>
        <w:spacing w:after="0"/>
        <w:ind w:firstLine="709"/>
        <w:jc w:val="both"/>
        <w:rPr>
          <w:rFonts w:ascii="Times New Roman" w:hAnsi="Times New Roman"/>
          <w:sz w:val="28"/>
          <w:szCs w:val="28"/>
        </w:rPr>
      </w:pPr>
      <w:r w:rsidRPr="00CB0134">
        <w:rPr>
          <w:rFonts w:ascii="Times New Roman" w:hAnsi="Times New Roman"/>
          <w:sz w:val="28"/>
          <w:szCs w:val="28"/>
        </w:rPr>
        <w:t xml:space="preserve">Предлагается увеличить бюджетные ассигнования Министерству строительства Тверской области по государственной программе Тверской области «Обеспечение правопорядка и безопасности населения Тверской области» на 2021-2026 годы на мероприятие «Предоставление межбюджетного трансферта федеральному бюджету на строительство здания для размещения военного комиссариата Тверской области» на 2021 год в сумме </w:t>
      </w:r>
      <w:r w:rsidR="009C4294" w:rsidRPr="00CB0134">
        <w:rPr>
          <w:rFonts w:ascii="Times New Roman" w:hAnsi="Times New Roman"/>
          <w:sz w:val="28"/>
          <w:szCs w:val="28"/>
        </w:rPr>
        <w:t>829 321,9</w:t>
      </w:r>
      <w:r w:rsidRPr="00CB0134">
        <w:rPr>
          <w:rFonts w:ascii="Times New Roman" w:hAnsi="Times New Roman"/>
          <w:sz w:val="28"/>
          <w:szCs w:val="28"/>
        </w:rPr>
        <w:t xml:space="preserve"> тыс. рублей на </w:t>
      </w:r>
      <w:r w:rsidRPr="00CB0134">
        <w:rPr>
          <w:rFonts w:ascii="Times New Roman" w:hAnsi="Times New Roman"/>
          <w:bCs/>
          <w:sz w:val="28"/>
          <w:szCs w:val="28"/>
        </w:rPr>
        <w:t>строительство военного комиссариата Тверской области</w:t>
      </w:r>
      <w:r w:rsidRPr="00CB0134">
        <w:rPr>
          <w:rFonts w:ascii="Times New Roman" w:hAnsi="Times New Roman"/>
          <w:sz w:val="28"/>
          <w:szCs w:val="28"/>
        </w:rPr>
        <w:t>.</w:t>
      </w:r>
    </w:p>
    <w:p w:rsidR="00404535" w:rsidRPr="00CB0134" w:rsidRDefault="00404535"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t>Дополнить закон целевой статьей расходов:</w:t>
      </w:r>
    </w:p>
    <w:p w:rsidR="00404535" w:rsidRPr="00CB0134" w:rsidRDefault="00404535" w:rsidP="00F20A4E">
      <w:pPr>
        <w:tabs>
          <w:tab w:val="left" w:pos="336"/>
        </w:tabs>
        <w:spacing w:after="0"/>
        <w:ind w:firstLine="709"/>
        <w:jc w:val="both"/>
        <w:rPr>
          <w:rFonts w:ascii="Times New Roman" w:hAnsi="Times New Roman"/>
          <w:sz w:val="28"/>
          <w:szCs w:val="28"/>
        </w:rPr>
      </w:pPr>
      <w:r w:rsidRPr="00CB0134">
        <w:rPr>
          <w:rFonts w:ascii="Times New Roman" w:hAnsi="Times New Roman"/>
          <w:sz w:val="28"/>
          <w:szCs w:val="28"/>
        </w:rPr>
        <w:lastRenderedPageBreak/>
        <w:t>7450357150 «Межбюджетный трансферт федеральному бюджету на строительство здания для размещения военного комиссариата Тверской области».</w:t>
      </w:r>
    </w:p>
    <w:p w:rsidR="00404535" w:rsidRPr="00CB0134" w:rsidRDefault="00746361" w:rsidP="00F20A4E">
      <w:pPr>
        <w:spacing w:after="0"/>
        <w:ind w:firstLine="709"/>
        <w:jc w:val="both"/>
        <w:rPr>
          <w:rFonts w:ascii="Times New Roman" w:hAnsi="Times New Roman"/>
          <w:sz w:val="28"/>
          <w:szCs w:val="28"/>
        </w:rPr>
      </w:pPr>
      <w:r w:rsidRPr="00CB0134">
        <w:rPr>
          <w:rFonts w:ascii="Times New Roman" w:hAnsi="Times New Roman"/>
          <w:sz w:val="28"/>
          <w:szCs w:val="28"/>
        </w:rPr>
        <w:t>И</w:t>
      </w:r>
      <w:r w:rsidR="00404535" w:rsidRPr="00CB0134">
        <w:rPr>
          <w:rFonts w:ascii="Times New Roman" w:hAnsi="Times New Roman"/>
          <w:sz w:val="28"/>
          <w:szCs w:val="28"/>
        </w:rPr>
        <w:t>зменения отразить по КБК:</w:t>
      </w:r>
    </w:p>
    <w:p w:rsidR="00404535" w:rsidRPr="00CB0134" w:rsidRDefault="00404535" w:rsidP="00F20A4E">
      <w:pPr>
        <w:spacing w:after="0"/>
        <w:ind w:firstLine="709"/>
        <w:jc w:val="both"/>
        <w:rPr>
          <w:rFonts w:ascii="Times New Roman" w:eastAsia="Times New Roman" w:hAnsi="Times New Roman"/>
          <w:b/>
          <w:bCs/>
          <w:color w:val="000000"/>
          <w:sz w:val="28"/>
          <w:szCs w:val="28"/>
          <w:lang w:eastAsia="ru-RU"/>
        </w:rPr>
      </w:pPr>
      <w:r w:rsidRPr="00CB0134">
        <w:rPr>
          <w:rFonts w:ascii="Times New Roman" w:eastAsia="Times New Roman" w:hAnsi="Times New Roman"/>
          <w:b/>
          <w:bCs/>
          <w:color w:val="000000"/>
          <w:sz w:val="28"/>
          <w:szCs w:val="28"/>
          <w:lang w:eastAsia="ru-RU"/>
        </w:rPr>
        <w:t>2021 год</w:t>
      </w:r>
    </w:p>
    <w:p w:rsidR="00404535" w:rsidRPr="00CB0134" w:rsidRDefault="00404535" w:rsidP="00F20A4E">
      <w:pPr>
        <w:spacing w:after="0"/>
        <w:ind w:firstLine="709"/>
        <w:jc w:val="both"/>
        <w:rPr>
          <w:rFonts w:ascii="Times New Roman" w:eastAsia="Times New Roman" w:hAnsi="Times New Roman"/>
          <w:bCs/>
          <w:color w:val="000000"/>
          <w:sz w:val="28"/>
          <w:szCs w:val="28"/>
          <w:lang w:eastAsia="ru-RU"/>
        </w:rPr>
      </w:pPr>
      <w:r w:rsidRPr="00CB0134">
        <w:rPr>
          <w:rFonts w:ascii="Times New Roman" w:eastAsia="Times New Roman" w:hAnsi="Times New Roman"/>
          <w:bCs/>
          <w:color w:val="000000"/>
          <w:sz w:val="28"/>
          <w:szCs w:val="28"/>
          <w:lang w:eastAsia="ru-RU"/>
        </w:rPr>
        <w:t xml:space="preserve">ППП 122 РП 1403 КЦСР 7450357150 КВР 500 + </w:t>
      </w:r>
      <w:r w:rsidR="009C4294" w:rsidRPr="00CB0134">
        <w:rPr>
          <w:rFonts w:ascii="Times New Roman" w:eastAsia="Times New Roman" w:hAnsi="Times New Roman"/>
          <w:bCs/>
          <w:color w:val="000000"/>
          <w:sz w:val="28"/>
          <w:szCs w:val="28"/>
          <w:lang w:eastAsia="ru-RU"/>
        </w:rPr>
        <w:t>829 321,9</w:t>
      </w:r>
      <w:r w:rsidRPr="00CB0134">
        <w:rPr>
          <w:rFonts w:ascii="Times New Roman" w:eastAsia="Times New Roman" w:hAnsi="Times New Roman"/>
          <w:bCs/>
          <w:color w:val="000000"/>
          <w:sz w:val="28"/>
          <w:szCs w:val="28"/>
          <w:lang w:eastAsia="ru-RU"/>
        </w:rPr>
        <w:t xml:space="preserve"> тыс. руб.</w:t>
      </w:r>
    </w:p>
    <w:p w:rsidR="00404535" w:rsidRPr="00CB0134" w:rsidRDefault="00404535" w:rsidP="00F20A4E">
      <w:pPr>
        <w:spacing w:after="0"/>
        <w:ind w:firstLine="709"/>
        <w:jc w:val="both"/>
        <w:rPr>
          <w:rFonts w:ascii="Times New Roman" w:hAnsi="Times New Roman"/>
          <w:sz w:val="28"/>
          <w:szCs w:val="28"/>
        </w:rPr>
      </w:pPr>
    </w:p>
    <w:p w:rsidR="00404535" w:rsidRPr="00CB0134" w:rsidRDefault="00404535" w:rsidP="00F20A4E">
      <w:pPr>
        <w:spacing w:after="0"/>
        <w:ind w:firstLine="709"/>
        <w:jc w:val="both"/>
        <w:rPr>
          <w:rFonts w:ascii="Times New Roman" w:hAnsi="Times New Roman"/>
          <w:sz w:val="28"/>
          <w:szCs w:val="28"/>
        </w:rPr>
      </w:pPr>
      <w:r w:rsidRPr="00CB0134">
        <w:rPr>
          <w:rFonts w:ascii="Times New Roman" w:eastAsia="Times New Roman" w:hAnsi="Times New Roman"/>
          <w:sz w:val="28"/>
          <w:szCs w:val="28"/>
          <w:lang w:eastAsia="ru-RU"/>
        </w:rPr>
        <w:t xml:space="preserve">Внести соответствующие изменения в приложения 11, </w:t>
      </w:r>
      <w:r w:rsidRPr="00CB0134">
        <w:rPr>
          <w:rFonts w:ascii="Times New Roman" w:hAnsi="Times New Roman"/>
          <w:sz w:val="27"/>
          <w:szCs w:val="27"/>
        </w:rPr>
        <w:t>12, 13, 14, 15</w:t>
      </w:r>
      <w:r w:rsidRPr="00CB0134">
        <w:rPr>
          <w:rFonts w:ascii="Times New Roman" w:eastAsia="Times New Roman" w:hAnsi="Times New Roman"/>
          <w:sz w:val="28"/>
          <w:szCs w:val="28"/>
          <w:lang w:eastAsia="ru-RU"/>
        </w:rPr>
        <w:t xml:space="preserve"> к закону.</w:t>
      </w:r>
    </w:p>
    <w:p w:rsidR="00310FF1" w:rsidRPr="00CB0134" w:rsidRDefault="00310FF1" w:rsidP="00F20A4E">
      <w:pPr>
        <w:spacing w:after="0"/>
        <w:ind w:firstLine="709"/>
        <w:rPr>
          <w:rFonts w:ascii="Times New Roman" w:hAnsi="Times New Roman"/>
          <w:b/>
          <w:sz w:val="28"/>
          <w:szCs w:val="28"/>
        </w:rPr>
      </w:pPr>
      <w:bookmarkStart w:id="69" w:name="_Toc486588583"/>
      <w:bookmarkStart w:id="70" w:name="_Toc506376893"/>
      <w:r w:rsidRPr="00CB0134">
        <w:rPr>
          <w:rFonts w:ascii="Times New Roman" w:hAnsi="Times New Roman"/>
          <w:b/>
          <w:sz w:val="28"/>
          <w:szCs w:val="28"/>
        </w:rPr>
        <w:br w:type="page"/>
      </w:r>
    </w:p>
    <w:p w:rsidR="00C70DD6" w:rsidRPr="00CB0134" w:rsidRDefault="00C70DD6" w:rsidP="00F20A4E">
      <w:pPr>
        <w:tabs>
          <w:tab w:val="left" w:pos="0"/>
          <w:tab w:val="left" w:pos="1260"/>
        </w:tabs>
        <w:spacing w:after="0"/>
        <w:ind w:right="-2" w:firstLine="709"/>
        <w:jc w:val="center"/>
        <w:outlineLvl w:val="0"/>
        <w:rPr>
          <w:rFonts w:ascii="Times New Roman" w:hAnsi="Times New Roman"/>
          <w:b/>
          <w:sz w:val="28"/>
          <w:szCs w:val="28"/>
        </w:rPr>
      </w:pPr>
      <w:bookmarkStart w:id="71" w:name="_Toc87527473"/>
      <w:r w:rsidRPr="00CB0134">
        <w:rPr>
          <w:rFonts w:ascii="Times New Roman" w:hAnsi="Times New Roman"/>
          <w:b/>
          <w:sz w:val="28"/>
          <w:szCs w:val="28"/>
        </w:rPr>
        <w:lastRenderedPageBreak/>
        <w:t>ИСТОЧНИКИ ФИНАНСИРОВАНИЯ ДЕФИЦИТА БЮДЖЕТА</w:t>
      </w:r>
      <w:bookmarkEnd w:id="69"/>
      <w:bookmarkEnd w:id="70"/>
      <w:bookmarkEnd w:id="71"/>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1.</w:t>
      </w:r>
      <w:r w:rsidRPr="00CB0134">
        <w:rPr>
          <w:rFonts w:ascii="Times New Roman" w:hAnsi="Times New Roman"/>
          <w:sz w:val="28"/>
          <w:szCs w:val="28"/>
        </w:rPr>
        <w:tab/>
      </w:r>
      <w:r w:rsidRPr="00CB0134">
        <w:rPr>
          <w:rFonts w:ascii="Times New Roman" w:hAnsi="Times New Roman"/>
          <w:sz w:val="28"/>
          <w:szCs w:val="28"/>
        </w:rPr>
        <w:tab/>
      </w:r>
      <w:r w:rsidRPr="00CB0134">
        <w:rPr>
          <w:rFonts w:ascii="Times New Roman" w:hAnsi="Times New Roman"/>
          <w:sz w:val="28"/>
          <w:szCs w:val="28"/>
        </w:rPr>
        <w:tab/>
      </w:r>
      <w:r w:rsidRPr="00CB0134">
        <w:rPr>
          <w:rFonts w:ascii="Times New Roman" w:hAnsi="Times New Roman"/>
          <w:sz w:val="28"/>
          <w:szCs w:val="28"/>
        </w:rPr>
        <w:tab/>
      </w:r>
      <w:r w:rsidRPr="00CB0134">
        <w:rPr>
          <w:rFonts w:ascii="Times New Roman" w:hAnsi="Times New Roman"/>
          <w:sz w:val="28"/>
          <w:szCs w:val="28"/>
        </w:rPr>
        <w:tab/>
        <w:t xml:space="preserve"> </w:t>
      </w:r>
      <w:r w:rsidRPr="00CB0134">
        <w:rPr>
          <w:rFonts w:ascii="Times New Roman" w:hAnsi="Times New Roman"/>
          <w:sz w:val="28"/>
          <w:szCs w:val="28"/>
        </w:rPr>
        <w:tab/>
      </w:r>
      <w:proofErr w:type="gramStart"/>
      <w:r w:rsidRPr="00CB0134">
        <w:rPr>
          <w:rFonts w:ascii="Times New Roman" w:hAnsi="Times New Roman"/>
          <w:sz w:val="28"/>
          <w:szCs w:val="28"/>
        </w:rPr>
        <w:t>В</w:t>
      </w:r>
      <w:proofErr w:type="gramEnd"/>
      <w:r w:rsidRPr="00CB0134">
        <w:rPr>
          <w:rFonts w:ascii="Times New Roman" w:hAnsi="Times New Roman"/>
          <w:sz w:val="28"/>
          <w:szCs w:val="28"/>
        </w:rPr>
        <w:t xml:space="preserve"> целях сокращения государственного долга Тверской области по итогам 2021 года предлагается внести следующие изменения по источникам финансирования дефицита областного бюджета Тверской области:</w:t>
      </w:r>
    </w:p>
    <w:p w:rsidR="00CC1358" w:rsidRPr="00CB0134" w:rsidRDefault="00CC1358" w:rsidP="00F20A4E">
      <w:pPr>
        <w:spacing w:after="0"/>
        <w:ind w:firstLine="709"/>
        <w:jc w:val="both"/>
        <w:rPr>
          <w:rFonts w:ascii="Times New Roman" w:hAnsi="Times New Roman"/>
          <w:b/>
          <w:sz w:val="28"/>
          <w:szCs w:val="28"/>
        </w:rPr>
      </w:pPr>
      <w:r w:rsidRPr="00CB0134">
        <w:rPr>
          <w:rFonts w:ascii="Times New Roman" w:hAnsi="Times New Roman"/>
          <w:b/>
          <w:sz w:val="28"/>
          <w:szCs w:val="28"/>
        </w:rPr>
        <w:t>в 2021 году:</w:t>
      </w:r>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уменьшить бюджетные ассигнования по </w:t>
      </w:r>
      <w:r w:rsidRPr="00CB0134">
        <w:rPr>
          <w:rFonts w:ascii="Times New Roman" w:hAnsi="Times New Roman"/>
          <w:sz w:val="28"/>
          <w:szCs w:val="28"/>
        </w:rPr>
        <w:br/>
        <w:t>КБК 090 01 02 00 00 02 0000 710 «Привлечение кредитов от кредитных организаций бюджетами субъектов Российской Федерации в валюте Российской Федерации» на 19 126 854,0 тыс. руб.;</w:t>
      </w:r>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уменьшить бюджетные ассигнования по </w:t>
      </w:r>
      <w:r w:rsidRPr="00CB0134">
        <w:rPr>
          <w:rFonts w:ascii="Times New Roman" w:hAnsi="Times New Roman"/>
          <w:sz w:val="28"/>
          <w:szCs w:val="28"/>
        </w:rPr>
        <w:br/>
        <w:t>КБК 090 01 02 00 00 02 0000 810 «Погашение бюджетами субъектов Российской Федерации кредитов от кредитных организаций в валюте Российской Федерации» на 10 750 454,5 тыс. руб.;</w:t>
      </w:r>
    </w:p>
    <w:p w:rsidR="00CC1358" w:rsidRPr="00CB0134" w:rsidRDefault="00CC1358" w:rsidP="00F20A4E">
      <w:pPr>
        <w:spacing w:after="0"/>
        <w:ind w:firstLine="709"/>
        <w:jc w:val="both"/>
        <w:rPr>
          <w:rFonts w:ascii="Times New Roman" w:hAnsi="Times New Roman"/>
          <w:b/>
          <w:sz w:val="28"/>
          <w:szCs w:val="28"/>
        </w:rPr>
      </w:pPr>
      <w:r w:rsidRPr="00CB0134">
        <w:rPr>
          <w:rFonts w:ascii="Times New Roman" w:hAnsi="Times New Roman"/>
          <w:b/>
          <w:sz w:val="28"/>
          <w:szCs w:val="28"/>
        </w:rPr>
        <w:t>в 2022 году:</w:t>
      </w:r>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уменьшить бюджетные ассигнования по </w:t>
      </w:r>
      <w:r w:rsidRPr="00CB0134">
        <w:rPr>
          <w:rFonts w:ascii="Times New Roman" w:hAnsi="Times New Roman"/>
          <w:sz w:val="28"/>
          <w:szCs w:val="28"/>
        </w:rPr>
        <w:br/>
        <w:t>КБК 090 01 02 00 00 02 0000 710 «Привлечение кредитов от кредитных организаций бюджетами субъектов Российской Федерации в валюте Российской Федерации» на 1 113 211,7 тыс. руб.;</w:t>
      </w:r>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уменьшить бюджетные ассигнования по </w:t>
      </w:r>
      <w:r w:rsidRPr="00CB0134">
        <w:rPr>
          <w:rFonts w:ascii="Times New Roman" w:hAnsi="Times New Roman"/>
          <w:sz w:val="28"/>
          <w:szCs w:val="28"/>
        </w:rPr>
        <w:br/>
        <w:t>КБК 090 01 02 00 00 02 0000 810 «Погашение бюджетами субъектов Российской Федерации кредитов от кредитных организаций в валюте Российской Федерации» на 6 329 545,5 тыс. руб.;</w:t>
      </w:r>
    </w:p>
    <w:p w:rsidR="00CC1358" w:rsidRPr="00CB0134" w:rsidRDefault="00CC1358" w:rsidP="00F20A4E">
      <w:pPr>
        <w:spacing w:after="0"/>
        <w:ind w:firstLine="709"/>
        <w:jc w:val="both"/>
        <w:rPr>
          <w:rFonts w:ascii="Times New Roman" w:hAnsi="Times New Roman"/>
          <w:b/>
          <w:sz w:val="28"/>
          <w:szCs w:val="28"/>
        </w:rPr>
      </w:pPr>
      <w:r w:rsidRPr="00CB0134">
        <w:rPr>
          <w:rFonts w:ascii="Times New Roman" w:hAnsi="Times New Roman"/>
          <w:b/>
          <w:sz w:val="28"/>
          <w:szCs w:val="28"/>
        </w:rPr>
        <w:t>в 2023 году:</w:t>
      </w:r>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увеличить бюджетные ассигнования по </w:t>
      </w:r>
      <w:r w:rsidRPr="00CB0134">
        <w:rPr>
          <w:rFonts w:ascii="Times New Roman" w:hAnsi="Times New Roman"/>
          <w:sz w:val="28"/>
          <w:szCs w:val="28"/>
        </w:rPr>
        <w:br/>
        <w:t>КБК 090 01 02 00 00 02 0000 710 «Привлечение кредитов от кредитных организаций бюджетами субъектов Российской Федерации в валюте Российской Федерации» на 3 631 979,5 тыс. руб.;</w:t>
      </w:r>
    </w:p>
    <w:p w:rsidR="00CC1358" w:rsidRPr="00CB0134" w:rsidRDefault="00CC1358" w:rsidP="00F20A4E">
      <w:pPr>
        <w:spacing w:after="0"/>
        <w:ind w:firstLine="709"/>
        <w:jc w:val="both"/>
        <w:rPr>
          <w:rFonts w:ascii="Times New Roman" w:hAnsi="Times New Roman"/>
          <w:sz w:val="28"/>
          <w:szCs w:val="28"/>
        </w:rPr>
      </w:pPr>
      <w:r w:rsidRPr="00CB0134">
        <w:rPr>
          <w:rFonts w:ascii="Times New Roman" w:hAnsi="Times New Roman"/>
          <w:sz w:val="28"/>
          <w:szCs w:val="28"/>
        </w:rPr>
        <w:t xml:space="preserve">- уменьшить бюджетные ассигнования по </w:t>
      </w:r>
      <w:r w:rsidRPr="00CB0134">
        <w:rPr>
          <w:rFonts w:ascii="Times New Roman" w:hAnsi="Times New Roman"/>
          <w:sz w:val="28"/>
          <w:szCs w:val="28"/>
        </w:rPr>
        <w:br/>
        <w:t>КБК 090 01 02 00 00 02 0000 810 «Погашение бюджетами субъектов Российской Федерации кредитов от кредитных организаций в валюте Российской Федерации» на 471 913,8 тыс. руб.;</w:t>
      </w:r>
    </w:p>
    <w:p w:rsidR="00CC1358" w:rsidRPr="00CB0134" w:rsidRDefault="00CC1358" w:rsidP="00F20A4E">
      <w:pPr>
        <w:spacing w:after="0"/>
        <w:ind w:firstLine="709"/>
        <w:jc w:val="both"/>
        <w:rPr>
          <w:rFonts w:ascii="Times New Roman" w:hAnsi="Times New Roman"/>
          <w:sz w:val="28"/>
          <w:szCs w:val="28"/>
        </w:rPr>
      </w:pPr>
    </w:p>
    <w:p w:rsidR="00CC1358" w:rsidRPr="00CB0134" w:rsidRDefault="00CC1358" w:rsidP="00F20A4E">
      <w:pPr>
        <w:tabs>
          <w:tab w:val="left" w:pos="2552"/>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приложения 1, 33 к закону.</w:t>
      </w:r>
    </w:p>
    <w:p w:rsidR="00CC1358" w:rsidRPr="00CB0134" w:rsidRDefault="00CC1358" w:rsidP="00F20A4E">
      <w:pPr>
        <w:tabs>
          <w:tab w:val="left" w:pos="2552"/>
        </w:tabs>
        <w:spacing w:after="0"/>
        <w:ind w:firstLine="709"/>
        <w:jc w:val="both"/>
        <w:rPr>
          <w:rFonts w:ascii="Times New Roman" w:hAnsi="Times New Roman"/>
          <w:sz w:val="28"/>
          <w:szCs w:val="28"/>
        </w:rPr>
      </w:pPr>
    </w:p>
    <w:p w:rsidR="00404535" w:rsidRPr="00CB0134" w:rsidRDefault="00CC1358" w:rsidP="00F20A4E">
      <w:pPr>
        <w:tabs>
          <w:tab w:val="left" w:pos="2552"/>
        </w:tabs>
        <w:spacing w:after="0"/>
        <w:ind w:firstLine="709"/>
        <w:jc w:val="both"/>
        <w:rPr>
          <w:rFonts w:ascii="Times New Roman" w:hAnsi="Times New Roman"/>
          <w:sz w:val="28"/>
          <w:szCs w:val="28"/>
        </w:rPr>
      </w:pPr>
      <w:r w:rsidRPr="00CB0134">
        <w:rPr>
          <w:rFonts w:ascii="Times New Roman" w:hAnsi="Times New Roman"/>
          <w:sz w:val="28"/>
          <w:szCs w:val="28"/>
        </w:rPr>
        <w:t xml:space="preserve">2. </w:t>
      </w:r>
      <w:r w:rsidR="00404535" w:rsidRPr="00CB0134">
        <w:rPr>
          <w:rFonts w:ascii="Times New Roman" w:hAnsi="Times New Roman"/>
          <w:sz w:val="28"/>
          <w:szCs w:val="28"/>
        </w:rPr>
        <w:t xml:space="preserve">В целях эффективного управления остатками на счете областного бюджета Тверской области предлагается предусмотреть в источниках финансирования дефицита областного бюджета Тверской области по </w:t>
      </w:r>
      <w:r w:rsidRPr="00CB0134">
        <w:rPr>
          <w:rFonts w:ascii="Times New Roman" w:hAnsi="Times New Roman"/>
          <w:sz w:val="28"/>
          <w:szCs w:val="28"/>
        </w:rPr>
        <w:br/>
      </w:r>
      <w:r w:rsidR="00404535" w:rsidRPr="00CB0134">
        <w:rPr>
          <w:rFonts w:ascii="Times New Roman" w:hAnsi="Times New Roman"/>
          <w:sz w:val="28"/>
          <w:szCs w:val="28"/>
        </w:rPr>
        <w:t xml:space="preserve">КБК 090 01 06 10 02 02 0000 550 «Увеличение финансовых активов в собственности субъектов Российской Федерации за счет средств на </w:t>
      </w:r>
      <w:r w:rsidR="00404535" w:rsidRPr="00CB0134">
        <w:rPr>
          <w:rFonts w:ascii="Times New Roman" w:hAnsi="Times New Roman"/>
          <w:sz w:val="28"/>
          <w:szCs w:val="28"/>
        </w:rPr>
        <w:lastRenderedPageBreak/>
        <w:t xml:space="preserve">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средства в сумме 2 400 000,0 тыс. руб. в 2021 году, </w:t>
      </w:r>
      <w:r w:rsidRPr="00CB0134">
        <w:rPr>
          <w:rFonts w:ascii="Times New Roman" w:hAnsi="Times New Roman"/>
          <w:sz w:val="28"/>
          <w:szCs w:val="28"/>
        </w:rPr>
        <w:br/>
      </w:r>
      <w:r w:rsidR="00404535" w:rsidRPr="00CB0134">
        <w:rPr>
          <w:rFonts w:ascii="Times New Roman" w:hAnsi="Times New Roman"/>
          <w:sz w:val="28"/>
          <w:szCs w:val="28"/>
        </w:rPr>
        <w:t>в сумме</w:t>
      </w:r>
      <w:r w:rsidRPr="00CB0134">
        <w:rPr>
          <w:rFonts w:ascii="Times New Roman" w:hAnsi="Times New Roman"/>
          <w:sz w:val="28"/>
          <w:szCs w:val="28"/>
        </w:rPr>
        <w:t xml:space="preserve"> </w:t>
      </w:r>
      <w:r w:rsidR="00404535" w:rsidRPr="00CB0134">
        <w:rPr>
          <w:rFonts w:ascii="Times New Roman" w:hAnsi="Times New Roman"/>
          <w:sz w:val="28"/>
          <w:szCs w:val="28"/>
        </w:rPr>
        <w:t>- 2 400 000,0 тыс. руб. в 2022 году.</w:t>
      </w:r>
    </w:p>
    <w:p w:rsidR="00404535" w:rsidRPr="00CB0134" w:rsidRDefault="00404535" w:rsidP="00F20A4E">
      <w:pPr>
        <w:tabs>
          <w:tab w:val="left" w:pos="2552"/>
        </w:tabs>
        <w:spacing w:after="0"/>
        <w:ind w:firstLine="709"/>
        <w:jc w:val="both"/>
        <w:rPr>
          <w:rFonts w:ascii="Times New Roman" w:hAnsi="Times New Roman"/>
          <w:sz w:val="28"/>
          <w:szCs w:val="28"/>
        </w:rPr>
      </w:pPr>
      <w:r w:rsidRPr="00CB0134">
        <w:rPr>
          <w:rFonts w:ascii="Times New Roman" w:hAnsi="Times New Roman"/>
          <w:sz w:val="28"/>
          <w:szCs w:val="28"/>
        </w:rPr>
        <w:t>Указанная сумма средств определена исходя из средней величины остатков средств на 1 января года, следующего за отчетным финансовым годом, за последние четыре года.</w:t>
      </w:r>
    </w:p>
    <w:p w:rsidR="00CC1358" w:rsidRPr="00CB0134" w:rsidRDefault="00CC1358" w:rsidP="00F20A4E">
      <w:pPr>
        <w:tabs>
          <w:tab w:val="left" w:pos="2552"/>
        </w:tabs>
        <w:spacing w:after="0"/>
        <w:ind w:firstLine="709"/>
        <w:jc w:val="both"/>
        <w:rPr>
          <w:rFonts w:ascii="Times New Roman" w:hAnsi="Times New Roman"/>
          <w:sz w:val="28"/>
          <w:szCs w:val="28"/>
        </w:rPr>
      </w:pPr>
    </w:p>
    <w:p w:rsidR="00CC1358" w:rsidRPr="00CB0134" w:rsidRDefault="00CC1358" w:rsidP="00F20A4E">
      <w:pPr>
        <w:tabs>
          <w:tab w:val="left" w:pos="2552"/>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приложение 1 к закону.</w:t>
      </w:r>
    </w:p>
    <w:p w:rsidR="008C0A4B" w:rsidRPr="00CB0134" w:rsidRDefault="008C0A4B" w:rsidP="00F20A4E">
      <w:pPr>
        <w:tabs>
          <w:tab w:val="left" w:pos="0"/>
        </w:tabs>
        <w:spacing w:after="0"/>
        <w:ind w:right="-2" w:firstLine="709"/>
        <w:jc w:val="both"/>
        <w:rPr>
          <w:rFonts w:ascii="Times New Roman" w:hAnsi="Times New Roman"/>
          <w:sz w:val="28"/>
          <w:szCs w:val="28"/>
        </w:rPr>
      </w:pPr>
    </w:p>
    <w:p w:rsidR="00C70DD6" w:rsidRPr="00CB0134" w:rsidRDefault="00CC1358" w:rsidP="00F20A4E">
      <w:pPr>
        <w:tabs>
          <w:tab w:val="left" w:pos="0"/>
        </w:tabs>
        <w:spacing w:after="0"/>
        <w:ind w:right="-2" w:firstLine="709"/>
        <w:jc w:val="both"/>
        <w:rPr>
          <w:rFonts w:ascii="Times New Roman" w:hAnsi="Times New Roman"/>
          <w:sz w:val="28"/>
          <w:szCs w:val="28"/>
        </w:rPr>
      </w:pPr>
      <w:r w:rsidRPr="00CB0134">
        <w:rPr>
          <w:rFonts w:ascii="Times New Roman" w:hAnsi="Times New Roman"/>
          <w:sz w:val="28"/>
          <w:szCs w:val="28"/>
        </w:rPr>
        <w:t xml:space="preserve">3. </w:t>
      </w:r>
      <w:r w:rsidR="00C70DD6" w:rsidRPr="00CB0134">
        <w:rPr>
          <w:rFonts w:ascii="Times New Roman" w:hAnsi="Times New Roman"/>
          <w:sz w:val="28"/>
          <w:szCs w:val="28"/>
        </w:rPr>
        <w:t xml:space="preserve">Предлагается источники финансирования дефицита областного бюджета Тверской области по коду бюджетной классификации 000 01 05 00 00 00 0000 000 «Изменение остатков средств на счетах по учету средств бюджетов» </w:t>
      </w:r>
      <w:r w:rsidR="006617C0" w:rsidRPr="00CB0134">
        <w:rPr>
          <w:rFonts w:ascii="Times New Roman" w:hAnsi="Times New Roman"/>
          <w:sz w:val="28"/>
          <w:szCs w:val="28"/>
        </w:rPr>
        <w:t xml:space="preserve">увеличить </w:t>
      </w:r>
      <w:r w:rsidR="00C70DD6" w:rsidRPr="00CB0134">
        <w:rPr>
          <w:rFonts w:ascii="Times New Roman" w:hAnsi="Times New Roman"/>
          <w:sz w:val="28"/>
          <w:szCs w:val="28"/>
        </w:rPr>
        <w:t xml:space="preserve">в 2021 году на сумму </w:t>
      </w:r>
      <w:r w:rsidRPr="00CB0134">
        <w:rPr>
          <w:rFonts w:ascii="Times New Roman" w:hAnsi="Times New Roman"/>
          <w:sz w:val="28"/>
          <w:szCs w:val="28"/>
        </w:rPr>
        <w:t>7 058 511,1</w:t>
      </w:r>
      <w:r w:rsidR="006617C0" w:rsidRPr="00CB0134">
        <w:rPr>
          <w:rFonts w:ascii="Times New Roman" w:hAnsi="Times New Roman"/>
          <w:sz w:val="28"/>
          <w:szCs w:val="28"/>
        </w:rPr>
        <w:t xml:space="preserve"> </w:t>
      </w:r>
      <w:r w:rsidR="00C70DD6" w:rsidRPr="00CB0134">
        <w:rPr>
          <w:rFonts w:ascii="Times New Roman" w:hAnsi="Times New Roman"/>
          <w:sz w:val="28"/>
          <w:szCs w:val="28"/>
        </w:rPr>
        <w:t xml:space="preserve">тыс. руб.; </w:t>
      </w:r>
      <w:r w:rsidR="006617C0" w:rsidRPr="00CB0134">
        <w:rPr>
          <w:rFonts w:ascii="Times New Roman" w:hAnsi="Times New Roman"/>
          <w:sz w:val="28"/>
          <w:szCs w:val="28"/>
        </w:rPr>
        <w:t xml:space="preserve">уменьшить </w:t>
      </w:r>
      <w:r w:rsidR="00C70DD6" w:rsidRPr="00CB0134">
        <w:rPr>
          <w:rFonts w:ascii="Times New Roman" w:hAnsi="Times New Roman"/>
          <w:sz w:val="28"/>
          <w:szCs w:val="28"/>
        </w:rPr>
        <w:t xml:space="preserve">в 2022 году на сумму </w:t>
      </w:r>
      <w:r w:rsidRPr="00CB0134">
        <w:rPr>
          <w:rFonts w:ascii="Times New Roman" w:hAnsi="Times New Roman"/>
          <w:sz w:val="28"/>
          <w:szCs w:val="28"/>
        </w:rPr>
        <w:t>2 841 917,1</w:t>
      </w:r>
      <w:r w:rsidR="006617C0" w:rsidRPr="00CB0134">
        <w:rPr>
          <w:rFonts w:ascii="Times New Roman" w:hAnsi="Times New Roman"/>
          <w:sz w:val="28"/>
          <w:szCs w:val="28"/>
        </w:rPr>
        <w:t xml:space="preserve"> тыс. руб.</w:t>
      </w:r>
      <w:r w:rsidRPr="00CB0134">
        <w:rPr>
          <w:rFonts w:ascii="Times New Roman" w:hAnsi="Times New Roman"/>
          <w:sz w:val="28"/>
          <w:szCs w:val="28"/>
        </w:rPr>
        <w:t>; уменьшить в 2023 году на сумму 3 160 065,7 тыс. руб.</w:t>
      </w:r>
    </w:p>
    <w:p w:rsidR="00C70DD6" w:rsidRPr="00CB0134" w:rsidRDefault="00C70DD6" w:rsidP="00F20A4E">
      <w:pPr>
        <w:tabs>
          <w:tab w:val="left" w:pos="2552"/>
        </w:tabs>
        <w:spacing w:after="0"/>
        <w:ind w:firstLine="709"/>
        <w:jc w:val="both"/>
        <w:rPr>
          <w:rFonts w:ascii="Times New Roman" w:hAnsi="Times New Roman"/>
          <w:sz w:val="28"/>
          <w:szCs w:val="28"/>
        </w:rPr>
      </w:pPr>
    </w:p>
    <w:p w:rsidR="00C70DD6" w:rsidRPr="00CB0134" w:rsidRDefault="00C70DD6" w:rsidP="00F20A4E">
      <w:pPr>
        <w:tabs>
          <w:tab w:val="left" w:pos="2552"/>
        </w:tabs>
        <w:spacing w:after="0"/>
        <w:ind w:firstLine="709"/>
        <w:jc w:val="both"/>
        <w:rPr>
          <w:rFonts w:ascii="Times New Roman" w:hAnsi="Times New Roman"/>
          <w:sz w:val="28"/>
          <w:szCs w:val="28"/>
        </w:rPr>
      </w:pPr>
      <w:r w:rsidRPr="00CB0134">
        <w:rPr>
          <w:rFonts w:ascii="Times New Roman" w:hAnsi="Times New Roman"/>
          <w:sz w:val="28"/>
          <w:szCs w:val="28"/>
        </w:rPr>
        <w:t>Внести соответствующие изменения в приложение 1 к закону.</w:t>
      </w:r>
    </w:p>
    <w:p w:rsidR="00C70DD6" w:rsidRPr="00CB0134" w:rsidRDefault="00C70DD6" w:rsidP="00F20A4E">
      <w:pPr>
        <w:tabs>
          <w:tab w:val="left" w:pos="2552"/>
        </w:tabs>
        <w:spacing w:after="0"/>
        <w:ind w:firstLine="709"/>
        <w:jc w:val="both"/>
        <w:rPr>
          <w:rFonts w:ascii="Times New Roman" w:hAnsi="Times New Roman"/>
          <w:sz w:val="28"/>
          <w:szCs w:val="28"/>
        </w:rPr>
      </w:pPr>
    </w:p>
    <w:p w:rsidR="00B03369" w:rsidRPr="00CB0134" w:rsidRDefault="00B03369" w:rsidP="00F20A4E">
      <w:pPr>
        <w:tabs>
          <w:tab w:val="left" w:pos="0"/>
        </w:tabs>
        <w:spacing w:after="0"/>
        <w:ind w:right="-2" w:firstLine="709"/>
        <w:jc w:val="both"/>
        <w:rPr>
          <w:rFonts w:ascii="Times New Roman" w:hAnsi="Times New Roman"/>
          <w:sz w:val="28"/>
          <w:szCs w:val="28"/>
        </w:rPr>
      </w:pPr>
    </w:p>
    <w:p w:rsidR="00B03369" w:rsidRPr="00CB0134" w:rsidRDefault="00B03369" w:rsidP="00F20A4E">
      <w:pPr>
        <w:tabs>
          <w:tab w:val="left" w:pos="0"/>
        </w:tabs>
        <w:spacing w:after="0"/>
        <w:ind w:right="-2" w:firstLine="709"/>
        <w:jc w:val="both"/>
        <w:rPr>
          <w:rFonts w:ascii="Times New Roman" w:hAnsi="Times New Roman"/>
          <w:sz w:val="28"/>
          <w:szCs w:val="28"/>
        </w:rPr>
      </w:pPr>
    </w:p>
    <w:p w:rsidR="001F31E1" w:rsidRPr="00CB0134" w:rsidRDefault="001F31E1" w:rsidP="00746361">
      <w:pPr>
        <w:tabs>
          <w:tab w:val="left" w:pos="0"/>
        </w:tabs>
        <w:spacing w:after="0"/>
        <w:ind w:right="-2"/>
        <w:jc w:val="both"/>
        <w:rPr>
          <w:rFonts w:ascii="Times New Roman" w:hAnsi="Times New Roman"/>
          <w:b/>
          <w:sz w:val="28"/>
          <w:szCs w:val="28"/>
        </w:rPr>
      </w:pPr>
      <w:r w:rsidRPr="00CB0134">
        <w:rPr>
          <w:rFonts w:ascii="Times New Roman" w:hAnsi="Times New Roman"/>
          <w:b/>
          <w:sz w:val="28"/>
          <w:szCs w:val="28"/>
        </w:rPr>
        <w:t xml:space="preserve">Заместитель Председателя </w:t>
      </w:r>
    </w:p>
    <w:p w:rsidR="001F31E1" w:rsidRPr="00CB0134" w:rsidRDefault="001F31E1" w:rsidP="00746361">
      <w:pPr>
        <w:tabs>
          <w:tab w:val="left" w:pos="0"/>
        </w:tabs>
        <w:spacing w:after="0"/>
        <w:ind w:right="-2"/>
        <w:jc w:val="both"/>
        <w:rPr>
          <w:rFonts w:ascii="Times New Roman" w:hAnsi="Times New Roman"/>
          <w:b/>
          <w:sz w:val="28"/>
          <w:szCs w:val="28"/>
        </w:rPr>
      </w:pPr>
      <w:r w:rsidRPr="00CB0134">
        <w:rPr>
          <w:rFonts w:ascii="Times New Roman" w:hAnsi="Times New Roman"/>
          <w:b/>
          <w:sz w:val="28"/>
          <w:szCs w:val="28"/>
        </w:rPr>
        <w:t xml:space="preserve">Правительства Тверской области – </w:t>
      </w:r>
    </w:p>
    <w:p w:rsidR="00DA169C" w:rsidRPr="00CB0134" w:rsidRDefault="009E02A4" w:rsidP="00746361">
      <w:pPr>
        <w:tabs>
          <w:tab w:val="left" w:pos="0"/>
        </w:tabs>
        <w:spacing w:after="0"/>
        <w:ind w:right="-2"/>
        <w:jc w:val="both"/>
        <w:rPr>
          <w:rFonts w:ascii="Times New Roman" w:hAnsi="Times New Roman"/>
          <w:b/>
          <w:sz w:val="28"/>
          <w:szCs w:val="28"/>
        </w:rPr>
      </w:pPr>
      <w:r w:rsidRPr="00CB0134">
        <w:rPr>
          <w:rFonts w:ascii="Times New Roman" w:hAnsi="Times New Roman"/>
          <w:b/>
          <w:sz w:val="28"/>
          <w:szCs w:val="28"/>
        </w:rPr>
        <w:t>Министр</w:t>
      </w:r>
      <w:r w:rsidR="00BC747A" w:rsidRPr="00CB0134">
        <w:rPr>
          <w:rFonts w:ascii="Times New Roman" w:hAnsi="Times New Roman"/>
          <w:b/>
          <w:sz w:val="28"/>
          <w:szCs w:val="28"/>
        </w:rPr>
        <w:t xml:space="preserve"> финансов </w:t>
      </w:r>
    </w:p>
    <w:p w:rsidR="00392E1E" w:rsidRPr="00CB0134" w:rsidRDefault="009E02A4" w:rsidP="00746361">
      <w:pPr>
        <w:tabs>
          <w:tab w:val="left" w:pos="0"/>
        </w:tabs>
        <w:spacing w:after="0"/>
        <w:ind w:right="-2"/>
        <w:jc w:val="both"/>
        <w:rPr>
          <w:rFonts w:ascii="Times New Roman" w:hAnsi="Times New Roman"/>
          <w:sz w:val="28"/>
          <w:szCs w:val="28"/>
        </w:rPr>
      </w:pPr>
      <w:r w:rsidRPr="00CB0134">
        <w:rPr>
          <w:rFonts w:ascii="Times New Roman" w:hAnsi="Times New Roman"/>
          <w:b/>
          <w:sz w:val="28"/>
          <w:szCs w:val="28"/>
        </w:rPr>
        <w:t xml:space="preserve">Тверской области          </w:t>
      </w:r>
      <w:r w:rsidR="00CC3E4C" w:rsidRPr="00CB0134">
        <w:rPr>
          <w:rFonts w:ascii="Times New Roman" w:hAnsi="Times New Roman"/>
          <w:b/>
          <w:sz w:val="28"/>
          <w:szCs w:val="28"/>
        </w:rPr>
        <w:t xml:space="preserve">   </w:t>
      </w:r>
      <w:r w:rsidR="00FF2D4D" w:rsidRPr="00CB0134">
        <w:rPr>
          <w:rFonts w:ascii="Times New Roman" w:hAnsi="Times New Roman"/>
          <w:b/>
          <w:sz w:val="28"/>
          <w:szCs w:val="28"/>
        </w:rPr>
        <w:t xml:space="preserve">   </w:t>
      </w:r>
      <w:r w:rsidR="00DA169C" w:rsidRPr="00CB0134">
        <w:rPr>
          <w:rFonts w:ascii="Times New Roman" w:hAnsi="Times New Roman"/>
          <w:b/>
          <w:sz w:val="28"/>
          <w:szCs w:val="28"/>
        </w:rPr>
        <w:t xml:space="preserve">                    </w:t>
      </w:r>
      <w:r w:rsidR="00FF2D4D" w:rsidRPr="00CB0134">
        <w:rPr>
          <w:rFonts w:ascii="Times New Roman" w:hAnsi="Times New Roman"/>
          <w:b/>
          <w:sz w:val="28"/>
          <w:szCs w:val="28"/>
        </w:rPr>
        <w:t xml:space="preserve">         </w:t>
      </w:r>
      <w:r w:rsidRPr="00CB0134">
        <w:rPr>
          <w:rFonts w:ascii="Times New Roman" w:hAnsi="Times New Roman"/>
          <w:b/>
          <w:sz w:val="28"/>
          <w:szCs w:val="28"/>
        </w:rPr>
        <w:t xml:space="preserve">    </w:t>
      </w:r>
      <w:r w:rsidR="00464975" w:rsidRPr="00CB0134">
        <w:rPr>
          <w:rFonts w:ascii="Times New Roman" w:hAnsi="Times New Roman"/>
          <w:b/>
          <w:sz w:val="28"/>
          <w:szCs w:val="28"/>
        </w:rPr>
        <w:t xml:space="preserve">  </w:t>
      </w:r>
      <w:r w:rsidR="00BC747A" w:rsidRPr="00CB0134">
        <w:rPr>
          <w:rFonts w:ascii="Times New Roman" w:hAnsi="Times New Roman"/>
          <w:b/>
          <w:sz w:val="28"/>
          <w:szCs w:val="28"/>
        </w:rPr>
        <w:t xml:space="preserve">   </w:t>
      </w:r>
      <w:r w:rsidR="00464975" w:rsidRPr="00CB0134">
        <w:rPr>
          <w:rFonts w:ascii="Times New Roman" w:hAnsi="Times New Roman"/>
          <w:b/>
          <w:sz w:val="28"/>
          <w:szCs w:val="28"/>
        </w:rPr>
        <w:t xml:space="preserve"> </w:t>
      </w:r>
      <w:r w:rsidRPr="00CB0134">
        <w:rPr>
          <w:rFonts w:ascii="Times New Roman" w:hAnsi="Times New Roman"/>
          <w:b/>
          <w:sz w:val="28"/>
          <w:szCs w:val="28"/>
        </w:rPr>
        <w:t xml:space="preserve">    </w:t>
      </w:r>
      <w:r w:rsidR="001F31E1" w:rsidRPr="00CB0134">
        <w:rPr>
          <w:rFonts w:ascii="Times New Roman" w:hAnsi="Times New Roman"/>
          <w:b/>
          <w:sz w:val="28"/>
          <w:szCs w:val="28"/>
        </w:rPr>
        <w:t xml:space="preserve">      </w:t>
      </w:r>
      <w:r w:rsidRPr="00CB0134">
        <w:rPr>
          <w:rFonts w:ascii="Times New Roman" w:hAnsi="Times New Roman"/>
          <w:b/>
          <w:sz w:val="28"/>
          <w:szCs w:val="28"/>
        </w:rPr>
        <w:t xml:space="preserve">  </w:t>
      </w:r>
      <w:r w:rsidR="00D23E4E" w:rsidRPr="00CB0134">
        <w:rPr>
          <w:rFonts w:ascii="Times New Roman" w:hAnsi="Times New Roman"/>
          <w:b/>
          <w:sz w:val="28"/>
          <w:szCs w:val="28"/>
        </w:rPr>
        <w:t xml:space="preserve">М.И. </w:t>
      </w:r>
      <w:proofErr w:type="spellStart"/>
      <w:r w:rsidR="00D23E4E" w:rsidRPr="00CB0134">
        <w:rPr>
          <w:rFonts w:ascii="Times New Roman" w:hAnsi="Times New Roman"/>
          <w:b/>
          <w:sz w:val="28"/>
          <w:szCs w:val="28"/>
        </w:rPr>
        <w:t>Подтихова</w:t>
      </w:r>
      <w:bookmarkStart w:id="72" w:name="_GoBack"/>
      <w:bookmarkEnd w:id="72"/>
      <w:proofErr w:type="spellEnd"/>
      <w:r w:rsidR="00392E1E" w:rsidRPr="00CB0134">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CB0134" w:rsidRDefault="00BA21CE" w:rsidP="00F20A4E">
          <w:pPr>
            <w:pStyle w:val="afd"/>
            <w:tabs>
              <w:tab w:val="left" w:pos="-567"/>
              <w:tab w:val="left" w:pos="0"/>
            </w:tabs>
            <w:spacing w:before="0"/>
            <w:ind w:right="-2" w:firstLine="709"/>
            <w:jc w:val="center"/>
            <w:rPr>
              <w:rFonts w:ascii="Times New Roman" w:hAnsi="Times New Roman" w:cs="Times New Roman"/>
              <w:color w:val="auto"/>
            </w:rPr>
          </w:pPr>
          <w:r w:rsidRPr="00CB0134">
            <w:rPr>
              <w:rFonts w:ascii="Times New Roman" w:hAnsi="Times New Roman" w:cs="Times New Roman"/>
              <w:color w:val="auto"/>
            </w:rPr>
            <w:t>ОГЛАВЛЕНИЕ</w:t>
          </w:r>
        </w:p>
        <w:p w:rsidR="00B36476" w:rsidRDefault="00392E1E">
          <w:pPr>
            <w:pStyle w:val="12"/>
            <w:rPr>
              <w:rFonts w:eastAsiaTheme="minorEastAsia"/>
              <w:noProof/>
              <w:lang w:eastAsia="ru-RU"/>
            </w:rPr>
          </w:pPr>
          <w:r w:rsidRPr="00CB0134">
            <w:rPr>
              <w:rFonts w:ascii="Times New Roman" w:hAnsi="Times New Roman" w:cs="Times New Roman"/>
              <w:sz w:val="28"/>
              <w:szCs w:val="28"/>
            </w:rPr>
            <w:fldChar w:fldCharType="begin"/>
          </w:r>
          <w:r w:rsidRPr="00CB0134">
            <w:rPr>
              <w:rFonts w:ascii="Times New Roman" w:hAnsi="Times New Roman" w:cs="Times New Roman"/>
              <w:sz w:val="28"/>
              <w:szCs w:val="28"/>
            </w:rPr>
            <w:instrText xml:space="preserve"> TOC \o "1-4" \h \z \u </w:instrText>
          </w:r>
          <w:r w:rsidRPr="00CB0134">
            <w:rPr>
              <w:rFonts w:ascii="Times New Roman" w:hAnsi="Times New Roman" w:cs="Times New Roman"/>
              <w:sz w:val="28"/>
              <w:szCs w:val="28"/>
            </w:rPr>
            <w:fldChar w:fldCharType="separate"/>
          </w:r>
          <w:hyperlink w:anchor="_Toc87527424" w:history="1">
            <w:r w:rsidR="00B36476" w:rsidRPr="00C0681A">
              <w:rPr>
                <w:rStyle w:val="af4"/>
                <w:rFonts w:ascii="Times New Roman" w:hAnsi="Times New Roman"/>
                <w:b/>
                <w:noProof/>
              </w:rPr>
              <w:t>ДОХОДЫ</w:t>
            </w:r>
            <w:r w:rsidR="00B36476">
              <w:rPr>
                <w:noProof/>
                <w:webHidden/>
              </w:rPr>
              <w:tab/>
            </w:r>
            <w:r w:rsidR="00B36476">
              <w:rPr>
                <w:noProof/>
                <w:webHidden/>
              </w:rPr>
              <w:fldChar w:fldCharType="begin"/>
            </w:r>
            <w:r w:rsidR="00B36476">
              <w:rPr>
                <w:noProof/>
                <w:webHidden/>
              </w:rPr>
              <w:instrText xml:space="preserve"> PAGEREF _Toc87527424 \h </w:instrText>
            </w:r>
            <w:r w:rsidR="00B36476">
              <w:rPr>
                <w:noProof/>
                <w:webHidden/>
              </w:rPr>
            </w:r>
            <w:r w:rsidR="00B36476">
              <w:rPr>
                <w:noProof/>
                <w:webHidden/>
              </w:rPr>
              <w:fldChar w:fldCharType="separate"/>
            </w:r>
            <w:r w:rsidR="00B36476">
              <w:rPr>
                <w:noProof/>
                <w:webHidden/>
              </w:rPr>
              <w:t>1</w:t>
            </w:r>
            <w:r w:rsidR="00B36476">
              <w:rPr>
                <w:noProof/>
                <w:webHidden/>
              </w:rPr>
              <w:fldChar w:fldCharType="end"/>
            </w:r>
          </w:hyperlink>
        </w:p>
        <w:p w:rsidR="00B36476" w:rsidRDefault="00B36476">
          <w:pPr>
            <w:pStyle w:val="24"/>
            <w:rPr>
              <w:rFonts w:eastAsiaTheme="minorEastAsia"/>
              <w:b w:val="0"/>
              <w:sz w:val="22"/>
              <w:szCs w:val="22"/>
              <w:lang w:eastAsia="ru-RU"/>
            </w:rPr>
          </w:pPr>
          <w:hyperlink w:anchor="_Toc87527425" w:history="1">
            <w:r w:rsidRPr="00C0681A">
              <w:rPr>
                <w:rStyle w:val="af4"/>
                <w:rFonts w:ascii="Times New Roman" w:hAnsi="Times New Roman" w:cs="Times New Roman"/>
              </w:rPr>
              <w:t>Налоговые и неналоговые доходы</w:t>
            </w:r>
            <w:r>
              <w:rPr>
                <w:webHidden/>
              </w:rPr>
              <w:tab/>
            </w:r>
            <w:r>
              <w:rPr>
                <w:webHidden/>
              </w:rPr>
              <w:fldChar w:fldCharType="begin"/>
            </w:r>
            <w:r>
              <w:rPr>
                <w:webHidden/>
              </w:rPr>
              <w:instrText xml:space="preserve"> PAGEREF _Toc87527425 \h </w:instrText>
            </w:r>
            <w:r>
              <w:rPr>
                <w:webHidden/>
              </w:rPr>
            </w:r>
            <w:r>
              <w:rPr>
                <w:webHidden/>
              </w:rPr>
              <w:fldChar w:fldCharType="separate"/>
            </w:r>
            <w:r>
              <w:rPr>
                <w:webHidden/>
              </w:rPr>
              <w:t>1</w:t>
            </w:r>
            <w:r>
              <w:rPr>
                <w:webHidden/>
              </w:rPr>
              <w:fldChar w:fldCharType="end"/>
            </w:r>
          </w:hyperlink>
        </w:p>
        <w:p w:rsidR="00B36476" w:rsidRDefault="00B36476">
          <w:pPr>
            <w:pStyle w:val="24"/>
            <w:rPr>
              <w:rFonts w:eastAsiaTheme="minorEastAsia"/>
              <w:b w:val="0"/>
              <w:sz w:val="22"/>
              <w:szCs w:val="22"/>
              <w:lang w:eastAsia="ru-RU"/>
            </w:rPr>
          </w:pPr>
          <w:hyperlink w:anchor="_Toc87527426" w:history="1">
            <w:r w:rsidRPr="00C0681A">
              <w:rPr>
                <w:rStyle w:val="af4"/>
                <w:rFonts w:ascii="Times New Roman" w:hAnsi="Times New Roman" w:cs="Times New Roman"/>
              </w:rPr>
              <w:t>Безвозмездные поступления</w:t>
            </w:r>
            <w:r>
              <w:rPr>
                <w:webHidden/>
              </w:rPr>
              <w:tab/>
            </w:r>
            <w:r>
              <w:rPr>
                <w:webHidden/>
              </w:rPr>
              <w:fldChar w:fldCharType="begin"/>
            </w:r>
            <w:r>
              <w:rPr>
                <w:webHidden/>
              </w:rPr>
              <w:instrText xml:space="preserve"> PAGEREF _Toc87527426 \h </w:instrText>
            </w:r>
            <w:r>
              <w:rPr>
                <w:webHidden/>
              </w:rPr>
            </w:r>
            <w:r>
              <w:rPr>
                <w:webHidden/>
              </w:rPr>
              <w:fldChar w:fldCharType="separate"/>
            </w:r>
            <w:r>
              <w:rPr>
                <w:webHidden/>
              </w:rPr>
              <w:t>4</w:t>
            </w:r>
            <w:r>
              <w:rPr>
                <w:webHidden/>
              </w:rPr>
              <w:fldChar w:fldCharType="end"/>
            </w:r>
          </w:hyperlink>
        </w:p>
        <w:p w:rsidR="00B36476" w:rsidRDefault="00B36476">
          <w:pPr>
            <w:pStyle w:val="12"/>
            <w:rPr>
              <w:rFonts w:eastAsiaTheme="minorEastAsia"/>
              <w:noProof/>
              <w:lang w:eastAsia="ru-RU"/>
            </w:rPr>
          </w:pPr>
          <w:hyperlink w:anchor="_Toc87527427" w:history="1">
            <w:r w:rsidRPr="00C0681A">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_Toc87527427 \h </w:instrText>
            </w:r>
            <w:r>
              <w:rPr>
                <w:noProof/>
                <w:webHidden/>
              </w:rPr>
            </w:r>
            <w:r>
              <w:rPr>
                <w:noProof/>
                <w:webHidden/>
              </w:rPr>
              <w:fldChar w:fldCharType="separate"/>
            </w:r>
            <w:r>
              <w:rPr>
                <w:noProof/>
                <w:webHidden/>
              </w:rPr>
              <w:t>11</w:t>
            </w:r>
            <w:r>
              <w:rPr>
                <w:noProof/>
                <w:webHidden/>
              </w:rPr>
              <w:fldChar w:fldCharType="end"/>
            </w:r>
          </w:hyperlink>
        </w:p>
        <w:p w:rsidR="00B36476" w:rsidRDefault="00B36476">
          <w:pPr>
            <w:pStyle w:val="24"/>
            <w:rPr>
              <w:rFonts w:eastAsiaTheme="minorEastAsia"/>
              <w:b w:val="0"/>
              <w:sz w:val="22"/>
              <w:szCs w:val="22"/>
              <w:lang w:eastAsia="ru-RU"/>
            </w:rPr>
          </w:pPr>
          <w:hyperlink w:anchor="_Toc87527428" w:history="1">
            <w:r w:rsidRPr="00C0681A">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_Toc87527428 \h </w:instrText>
            </w:r>
            <w:r>
              <w:rPr>
                <w:webHidden/>
              </w:rPr>
            </w:r>
            <w:r>
              <w:rPr>
                <w:webHidden/>
              </w:rPr>
              <w:fldChar w:fldCharType="separate"/>
            </w:r>
            <w:r>
              <w:rPr>
                <w:webHidden/>
              </w:rPr>
              <w:t>11</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29" w:history="1">
            <w:r w:rsidRPr="00C0681A">
              <w:rPr>
                <w:rStyle w:val="af4"/>
                <w:rFonts w:ascii="Times New Roman" w:hAnsi="Times New Roman" w:cs="Times New Roman"/>
                <w:noProof/>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r>
              <w:rPr>
                <w:noProof/>
                <w:webHidden/>
              </w:rPr>
              <w:tab/>
            </w:r>
            <w:r>
              <w:rPr>
                <w:noProof/>
                <w:webHidden/>
              </w:rPr>
              <w:fldChar w:fldCharType="begin"/>
            </w:r>
            <w:r>
              <w:rPr>
                <w:noProof/>
                <w:webHidden/>
              </w:rPr>
              <w:instrText xml:space="preserve"> PAGEREF _Toc87527429 \h </w:instrText>
            </w:r>
            <w:r>
              <w:rPr>
                <w:noProof/>
                <w:webHidden/>
              </w:rPr>
            </w:r>
            <w:r>
              <w:rPr>
                <w:noProof/>
                <w:webHidden/>
              </w:rPr>
              <w:fldChar w:fldCharType="separate"/>
            </w:r>
            <w:r>
              <w:rPr>
                <w:noProof/>
                <w:webHidden/>
              </w:rPr>
              <w:t>11</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30" w:history="1">
            <w:r w:rsidRPr="00C0681A">
              <w:rPr>
                <w:rStyle w:val="af4"/>
                <w:rFonts w:ascii="Times New Roman" w:hAnsi="Times New Roman" w:cs="Times New Roman"/>
                <w:noProof/>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webHidden/>
              </w:rPr>
              <w:tab/>
            </w:r>
            <w:r>
              <w:rPr>
                <w:noProof/>
                <w:webHidden/>
              </w:rPr>
              <w:fldChar w:fldCharType="begin"/>
            </w:r>
            <w:r>
              <w:rPr>
                <w:noProof/>
                <w:webHidden/>
              </w:rPr>
              <w:instrText xml:space="preserve"> PAGEREF _Toc87527430 \h </w:instrText>
            </w:r>
            <w:r>
              <w:rPr>
                <w:noProof/>
                <w:webHidden/>
              </w:rPr>
            </w:r>
            <w:r>
              <w:rPr>
                <w:noProof/>
                <w:webHidden/>
              </w:rPr>
              <w:fldChar w:fldCharType="separate"/>
            </w:r>
            <w:r>
              <w:rPr>
                <w:noProof/>
                <w:webHidden/>
              </w:rPr>
              <w:t>11</w:t>
            </w:r>
            <w:r>
              <w:rPr>
                <w:noProof/>
                <w:webHidden/>
              </w:rPr>
              <w:fldChar w:fldCharType="end"/>
            </w:r>
          </w:hyperlink>
        </w:p>
        <w:p w:rsidR="00B36476" w:rsidRDefault="00B36476">
          <w:pPr>
            <w:pStyle w:val="41"/>
            <w:tabs>
              <w:tab w:val="left" w:pos="2430"/>
              <w:tab w:val="right" w:leader="dot" w:pos="9344"/>
            </w:tabs>
            <w:rPr>
              <w:rFonts w:eastAsiaTheme="minorEastAsia"/>
              <w:noProof/>
              <w:lang w:eastAsia="ru-RU"/>
            </w:rPr>
          </w:pPr>
          <w:hyperlink w:anchor="_Toc87527431" w:history="1">
            <w:r w:rsidRPr="00C0681A">
              <w:rPr>
                <w:rStyle w:val="af4"/>
                <w:rFonts w:ascii="Times New Roman" w:hAnsi="Times New Roman" w:cs="Times New Roman"/>
                <w:noProof/>
              </w:rPr>
              <w:t>Подраздел 0111</w:t>
            </w:r>
            <w:r>
              <w:rPr>
                <w:rFonts w:eastAsiaTheme="minorEastAsia"/>
                <w:noProof/>
                <w:lang w:eastAsia="ru-RU"/>
              </w:rPr>
              <w:tab/>
            </w:r>
            <w:r w:rsidRPr="00C0681A">
              <w:rPr>
                <w:rStyle w:val="af4"/>
                <w:rFonts w:ascii="Times New Roman" w:hAnsi="Times New Roman" w:cs="Times New Roman"/>
                <w:noProof/>
              </w:rPr>
              <w:t xml:space="preserve">    «Резервные фонды»</w:t>
            </w:r>
            <w:r>
              <w:rPr>
                <w:noProof/>
                <w:webHidden/>
              </w:rPr>
              <w:tab/>
            </w:r>
            <w:r>
              <w:rPr>
                <w:noProof/>
                <w:webHidden/>
              </w:rPr>
              <w:fldChar w:fldCharType="begin"/>
            </w:r>
            <w:r>
              <w:rPr>
                <w:noProof/>
                <w:webHidden/>
              </w:rPr>
              <w:instrText xml:space="preserve"> PAGEREF _Toc87527431 \h </w:instrText>
            </w:r>
            <w:r>
              <w:rPr>
                <w:noProof/>
                <w:webHidden/>
              </w:rPr>
            </w:r>
            <w:r>
              <w:rPr>
                <w:noProof/>
                <w:webHidden/>
              </w:rPr>
              <w:fldChar w:fldCharType="separate"/>
            </w:r>
            <w:r>
              <w:rPr>
                <w:noProof/>
                <w:webHidden/>
              </w:rPr>
              <w:t>12</w:t>
            </w:r>
            <w:r>
              <w:rPr>
                <w:noProof/>
                <w:webHidden/>
              </w:rPr>
              <w:fldChar w:fldCharType="end"/>
            </w:r>
          </w:hyperlink>
        </w:p>
        <w:p w:rsidR="00B36476" w:rsidRDefault="00B36476">
          <w:pPr>
            <w:pStyle w:val="41"/>
            <w:tabs>
              <w:tab w:val="left" w:pos="2430"/>
              <w:tab w:val="right" w:leader="dot" w:pos="9344"/>
            </w:tabs>
            <w:rPr>
              <w:rFonts w:eastAsiaTheme="minorEastAsia"/>
              <w:noProof/>
              <w:lang w:eastAsia="ru-RU"/>
            </w:rPr>
          </w:pPr>
          <w:hyperlink w:anchor="_Toc87527432" w:history="1">
            <w:r w:rsidRPr="00C0681A">
              <w:rPr>
                <w:rStyle w:val="af4"/>
                <w:rFonts w:ascii="Times New Roman" w:hAnsi="Times New Roman" w:cs="Times New Roman"/>
                <w:noProof/>
              </w:rPr>
              <w:t>Подраздел 0113</w:t>
            </w:r>
            <w:r>
              <w:rPr>
                <w:rFonts w:eastAsiaTheme="minorEastAsia"/>
                <w:noProof/>
                <w:lang w:eastAsia="ru-RU"/>
              </w:rPr>
              <w:tab/>
            </w:r>
            <w:r w:rsidRPr="00C0681A">
              <w:rPr>
                <w:rStyle w:val="af4"/>
                <w:rFonts w:ascii="Times New Roman" w:hAnsi="Times New Roman" w:cs="Times New Roman"/>
                <w:noProof/>
              </w:rPr>
              <w:t xml:space="preserve">    «Другие общегосударственные вопросы»</w:t>
            </w:r>
            <w:r>
              <w:rPr>
                <w:noProof/>
                <w:webHidden/>
              </w:rPr>
              <w:tab/>
            </w:r>
            <w:r>
              <w:rPr>
                <w:noProof/>
                <w:webHidden/>
              </w:rPr>
              <w:fldChar w:fldCharType="begin"/>
            </w:r>
            <w:r>
              <w:rPr>
                <w:noProof/>
                <w:webHidden/>
              </w:rPr>
              <w:instrText xml:space="preserve"> PAGEREF _Toc87527432 \h </w:instrText>
            </w:r>
            <w:r>
              <w:rPr>
                <w:noProof/>
                <w:webHidden/>
              </w:rPr>
            </w:r>
            <w:r>
              <w:rPr>
                <w:noProof/>
                <w:webHidden/>
              </w:rPr>
              <w:fldChar w:fldCharType="separate"/>
            </w:r>
            <w:r>
              <w:rPr>
                <w:noProof/>
                <w:webHidden/>
              </w:rPr>
              <w:t>12</w:t>
            </w:r>
            <w:r>
              <w:rPr>
                <w:noProof/>
                <w:webHidden/>
              </w:rPr>
              <w:fldChar w:fldCharType="end"/>
            </w:r>
          </w:hyperlink>
        </w:p>
        <w:p w:rsidR="00B36476" w:rsidRDefault="00B36476">
          <w:pPr>
            <w:pStyle w:val="24"/>
            <w:rPr>
              <w:rFonts w:eastAsiaTheme="minorEastAsia"/>
              <w:b w:val="0"/>
              <w:sz w:val="22"/>
              <w:szCs w:val="22"/>
              <w:lang w:eastAsia="ru-RU"/>
            </w:rPr>
          </w:pPr>
          <w:hyperlink w:anchor="_Toc87527433" w:history="1">
            <w:r w:rsidRPr="00C0681A">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_Toc87527433 \h </w:instrText>
            </w:r>
            <w:r>
              <w:rPr>
                <w:webHidden/>
              </w:rPr>
            </w:r>
            <w:r>
              <w:rPr>
                <w:webHidden/>
              </w:rPr>
              <w:fldChar w:fldCharType="separate"/>
            </w:r>
            <w:r>
              <w:rPr>
                <w:webHidden/>
              </w:rPr>
              <w:t>16</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34" w:history="1">
            <w:r w:rsidRPr="00C0681A">
              <w:rPr>
                <w:rStyle w:val="af4"/>
                <w:rFonts w:ascii="Times New Roman" w:hAnsi="Times New Roman" w:cs="Times New Roman"/>
                <w:noProof/>
              </w:rPr>
              <w:t>Подраздел 04 01 «Общеэкономические вопросы»</w:t>
            </w:r>
            <w:r>
              <w:rPr>
                <w:noProof/>
                <w:webHidden/>
              </w:rPr>
              <w:tab/>
            </w:r>
            <w:r>
              <w:rPr>
                <w:noProof/>
                <w:webHidden/>
              </w:rPr>
              <w:fldChar w:fldCharType="begin"/>
            </w:r>
            <w:r>
              <w:rPr>
                <w:noProof/>
                <w:webHidden/>
              </w:rPr>
              <w:instrText xml:space="preserve"> PAGEREF _Toc87527434 \h </w:instrText>
            </w:r>
            <w:r>
              <w:rPr>
                <w:noProof/>
                <w:webHidden/>
              </w:rPr>
            </w:r>
            <w:r>
              <w:rPr>
                <w:noProof/>
                <w:webHidden/>
              </w:rPr>
              <w:fldChar w:fldCharType="separate"/>
            </w:r>
            <w:r>
              <w:rPr>
                <w:noProof/>
                <w:webHidden/>
              </w:rPr>
              <w:t>16</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35" w:history="1">
            <w:r w:rsidRPr="00C0681A">
              <w:rPr>
                <w:rStyle w:val="af4"/>
                <w:rFonts w:ascii="Times New Roman" w:hAnsi="Times New Roman" w:cs="Times New Roman"/>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_Toc87527435 \h </w:instrText>
            </w:r>
            <w:r>
              <w:rPr>
                <w:noProof/>
                <w:webHidden/>
              </w:rPr>
            </w:r>
            <w:r>
              <w:rPr>
                <w:noProof/>
                <w:webHidden/>
              </w:rPr>
              <w:fldChar w:fldCharType="separate"/>
            </w:r>
            <w:r>
              <w:rPr>
                <w:noProof/>
                <w:webHidden/>
              </w:rPr>
              <w:t>17</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36" w:history="1">
            <w:r w:rsidRPr="00C0681A">
              <w:rPr>
                <w:rStyle w:val="af4"/>
                <w:rFonts w:ascii="Times New Roman" w:hAnsi="Times New Roman" w:cs="Times New Roman"/>
                <w:noProof/>
              </w:rPr>
              <w:t>Подраздел 0407 «Лесное хозяйство»</w:t>
            </w:r>
            <w:r>
              <w:rPr>
                <w:noProof/>
                <w:webHidden/>
              </w:rPr>
              <w:tab/>
            </w:r>
            <w:r>
              <w:rPr>
                <w:noProof/>
                <w:webHidden/>
              </w:rPr>
              <w:fldChar w:fldCharType="begin"/>
            </w:r>
            <w:r>
              <w:rPr>
                <w:noProof/>
                <w:webHidden/>
              </w:rPr>
              <w:instrText xml:space="preserve"> PAGEREF _Toc87527436 \h </w:instrText>
            </w:r>
            <w:r>
              <w:rPr>
                <w:noProof/>
                <w:webHidden/>
              </w:rPr>
            </w:r>
            <w:r>
              <w:rPr>
                <w:noProof/>
                <w:webHidden/>
              </w:rPr>
              <w:fldChar w:fldCharType="separate"/>
            </w:r>
            <w:r>
              <w:rPr>
                <w:noProof/>
                <w:webHidden/>
              </w:rPr>
              <w:t>21</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37" w:history="1">
            <w:r w:rsidRPr="00C0681A">
              <w:rPr>
                <w:rStyle w:val="af4"/>
                <w:rFonts w:ascii="Times New Roman" w:hAnsi="Times New Roman" w:cs="Times New Roman"/>
                <w:noProof/>
              </w:rPr>
              <w:t>Подраздел 0408 «Транспорт»</w:t>
            </w:r>
            <w:r>
              <w:rPr>
                <w:noProof/>
                <w:webHidden/>
              </w:rPr>
              <w:tab/>
            </w:r>
            <w:r>
              <w:rPr>
                <w:noProof/>
                <w:webHidden/>
              </w:rPr>
              <w:fldChar w:fldCharType="begin"/>
            </w:r>
            <w:r>
              <w:rPr>
                <w:noProof/>
                <w:webHidden/>
              </w:rPr>
              <w:instrText xml:space="preserve"> PAGEREF _Toc87527437 \h </w:instrText>
            </w:r>
            <w:r>
              <w:rPr>
                <w:noProof/>
                <w:webHidden/>
              </w:rPr>
            </w:r>
            <w:r>
              <w:rPr>
                <w:noProof/>
                <w:webHidden/>
              </w:rPr>
              <w:fldChar w:fldCharType="separate"/>
            </w:r>
            <w:r>
              <w:rPr>
                <w:noProof/>
                <w:webHidden/>
              </w:rPr>
              <w:t>22</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38" w:history="1">
            <w:r w:rsidRPr="00C0681A">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_Toc87527438 \h </w:instrText>
            </w:r>
            <w:r>
              <w:rPr>
                <w:noProof/>
                <w:webHidden/>
              </w:rPr>
            </w:r>
            <w:r>
              <w:rPr>
                <w:noProof/>
                <w:webHidden/>
              </w:rPr>
              <w:fldChar w:fldCharType="separate"/>
            </w:r>
            <w:r>
              <w:rPr>
                <w:noProof/>
                <w:webHidden/>
              </w:rPr>
              <w:t>22</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39" w:history="1">
            <w:r w:rsidRPr="00C0681A">
              <w:rPr>
                <w:rStyle w:val="af4"/>
                <w:rFonts w:ascii="Times New Roman" w:hAnsi="Times New Roman" w:cs="Times New Roman"/>
                <w:noProof/>
              </w:rPr>
              <w:t>Подраздел 0410 «Связь и информатика»</w:t>
            </w:r>
            <w:r>
              <w:rPr>
                <w:noProof/>
                <w:webHidden/>
              </w:rPr>
              <w:tab/>
            </w:r>
            <w:r>
              <w:rPr>
                <w:noProof/>
                <w:webHidden/>
              </w:rPr>
              <w:fldChar w:fldCharType="begin"/>
            </w:r>
            <w:r>
              <w:rPr>
                <w:noProof/>
                <w:webHidden/>
              </w:rPr>
              <w:instrText xml:space="preserve"> PAGEREF _Toc87527439 \h </w:instrText>
            </w:r>
            <w:r>
              <w:rPr>
                <w:noProof/>
                <w:webHidden/>
              </w:rPr>
            </w:r>
            <w:r>
              <w:rPr>
                <w:noProof/>
                <w:webHidden/>
              </w:rPr>
              <w:fldChar w:fldCharType="separate"/>
            </w:r>
            <w:r>
              <w:rPr>
                <w:noProof/>
                <w:webHidden/>
              </w:rPr>
              <w:t>27</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40" w:history="1">
            <w:r w:rsidRPr="00C0681A">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_Toc87527440 \h </w:instrText>
            </w:r>
            <w:r>
              <w:rPr>
                <w:noProof/>
                <w:webHidden/>
              </w:rPr>
            </w:r>
            <w:r>
              <w:rPr>
                <w:noProof/>
                <w:webHidden/>
              </w:rPr>
              <w:fldChar w:fldCharType="separate"/>
            </w:r>
            <w:r>
              <w:rPr>
                <w:noProof/>
                <w:webHidden/>
              </w:rPr>
              <w:t>27</w:t>
            </w:r>
            <w:r>
              <w:rPr>
                <w:noProof/>
                <w:webHidden/>
              </w:rPr>
              <w:fldChar w:fldCharType="end"/>
            </w:r>
          </w:hyperlink>
        </w:p>
        <w:p w:rsidR="00B36476" w:rsidRDefault="00B36476">
          <w:pPr>
            <w:pStyle w:val="24"/>
            <w:rPr>
              <w:rFonts w:eastAsiaTheme="minorEastAsia"/>
              <w:b w:val="0"/>
              <w:sz w:val="22"/>
              <w:szCs w:val="22"/>
              <w:lang w:eastAsia="ru-RU"/>
            </w:rPr>
          </w:pPr>
          <w:hyperlink w:anchor="_Toc87527441" w:history="1">
            <w:r w:rsidRPr="00C0681A">
              <w:rPr>
                <w:rStyle w:val="af4"/>
                <w:rFonts w:ascii="Times New Roman" w:hAnsi="Times New Roman" w:cs="Times New Roman"/>
              </w:rPr>
              <w:t>Раздел 0500 «Жилищно-коммунальное хозяйство»</w:t>
            </w:r>
            <w:r>
              <w:rPr>
                <w:webHidden/>
              </w:rPr>
              <w:tab/>
            </w:r>
            <w:r>
              <w:rPr>
                <w:webHidden/>
              </w:rPr>
              <w:fldChar w:fldCharType="begin"/>
            </w:r>
            <w:r>
              <w:rPr>
                <w:webHidden/>
              </w:rPr>
              <w:instrText xml:space="preserve"> PAGEREF _Toc87527441 \h </w:instrText>
            </w:r>
            <w:r>
              <w:rPr>
                <w:webHidden/>
              </w:rPr>
            </w:r>
            <w:r>
              <w:rPr>
                <w:webHidden/>
              </w:rPr>
              <w:fldChar w:fldCharType="separate"/>
            </w:r>
            <w:r>
              <w:rPr>
                <w:webHidden/>
              </w:rPr>
              <w:t>37</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42" w:history="1">
            <w:r w:rsidRPr="00C0681A">
              <w:rPr>
                <w:rStyle w:val="af4"/>
                <w:rFonts w:ascii="Times New Roman" w:hAnsi="Times New Roman" w:cs="Times New Roman"/>
                <w:noProof/>
              </w:rPr>
              <w:t>Подраздел 0502 «Коммунальное хозяйство»</w:t>
            </w:r>
            <w:r>
              <w:rPr>
                <w:noProof/>
                <w:webHidden/>
              </w:rPr>
              <w:tab/>
            </w:r>
            <w:r>
              <w:rPr>
                <w:noProof/>
                <w:webHidden/>
              </w:rPr>
              <w:fldChar w:fldCharType="begin"/>
            </w:r>
            <w:r>
              <w:rPr>
                <w:noProof/>
                <w:webHidden/>
              </w:rPr>
              <w:instrText xml:space="preserve"> PAGEREF _Toc87527442 \h </w:instrText>
            </w:r>
            <w:r>
              <w:rPr>
                <w:noProof/>
                <w:webHidden/>
              </w:rPr>
            </w:r>
            <w:r>
              <w:rPr>
                <w:noProof/>
                <w:webHidden/>
              </w:rPr>
              <w:fldChar w:fldCharType="separate"/>
            </w:r>
            <w:r>
              <w:rPr>
                <w:noProof/>
                <w:webHidden/>
              </w:rPr>
              <w:t>37</w:t>
            </w:r>
            <w:r>
              <w:rPr>
                <w:noProof/>
                <w:webHidden/>
              </w:rPr>
              <w:fldChar w:fldCharType="end"/>
            </w:r>
          </w:hyperlink>
        </w:p>
        <w:p w:rsidR="00B36476" w:rsidRDefault="00B36476">
          <w:pPr>
            <w:pStyle w:val="24"/>
            <w:rPr>
              <w:rFonts w:eastAsiaTheme="minorEastAsia"/>
              <w:b w:val="0"/>
              <w:sz w:val="22"/>
              <w:szCs w:val="22"/>
              <w:lang w:eastAsia="ru-RU"/>
            </w:rPr>
          </w:pPr>
          <w:hyperlink w:anchor="_Toc87527443" w:history="1">
            <w:r w:rsidRPr="00C0681A">
              <w:rPr>
                <w:rStyle w:val="af4"/>
                <w:rFonts w:ascii="Times New Roman" w:hAnsi="Times New Roman" w:cs="Times New Roman"/>
              </w:rPr>
              <w:t>Раздел 0600 «Охрана окружающей среды»</w:t>
            </w:r>
            <w:r>
              <w:rPr>
                <w:webHidden/>
              </w:rPr>
              <w:tab/>
            </w:r>
            <w:r>
              <w:rPr>
                <w:webHidden/>
              </w:rPr>
              <w:fldChar w:fldCharType="begin"/>
            </w:r>
            <w:r>
              <w:rPr>
                <w:webHidden/>
              </w:rPr>
              <w:instrText xml:space="preserve"> PAGEREF _Toc87527443 \h </w:instrText>
            </w:r>
            <w:r>
              <w:rPr>
                <w:webHidden/>
              </w:rPr>
            </w:r>
            <w:r>
              <w:rPr>
                <w:webHidden/>
              </w:rPr>
              <w:fldChar w:fldCharType="separate"/>
            </w:r>
            <w:r>
              <w:rPr>
                <w:webHidden/>
              </w:rPr>
              <w:t>43</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44" w:history="1">
            <w:r w:rsidRPr="00C0681A">
              <w:rPr>
                <w:rStyle w:val="af4"/>
                <w:rFonts w:ascii="Times New Roman" w:hAnsi="Times New Roman" w:cs="Times New Roman"/>
                <w:noProof/>
              </w:rPr>
              <w:t>Подраздел 0605 «Другие вопросы в области охраны окружающей среды»</w:t>
            </w:r>
            <w:r>
              <w:rPr>
                <w:noProof/>
                <w:webHidden/>
              </w:rPr>
              <w:tab/>
            </w:r>
            <w:r>
              <w:rPr>
                <w:noProof/>
                <w:webHidden/>
              </w:rPr>
              <w:fldChar w:fldCharType="begin"/>
            </w:r>
            <w:r>
              <w:rPr>
                <w:noProof/>
                <w:webHidden/>
              </w:rPr>
              <w:instrText xml:space="preserve"> PAGEREF _Toc87527444 \h </w:instrText>
            </w:r>
            <w:r>
              <w:rPr>
                <w:noProof/>
                <w:webHidden/>
              </w:rPr>
            </w:r>
            <w:r>
              <w:rPr>
                <w:noProof/>
                <w:webHidden/>
              </w:rPr>
              <w:fldChar w:fldCharType="separate"/>
            </w:r>
            <w:r>
              <w:rPr>
                <w:noProof/>
                <w:webHidden/>
              </w:rPr>
              <w:t>43</w:t>
            </w:r>
            <w:r>
              <w:rPr>
                <w:noProof/>
                <w:webHidden/>
              </w:rPr>
              <w:fldChar w:fldCharType="end"/>
            </w:r>
          </w:hyperlink>
        </w:p>
        <w:p w:rsidR="00B36476" w:rsidRDefault="00B36476">
          <w:pPr>
            <w:pStyle w:val="24"/>
            <w:rPr>
              <w:rFonts w:eastAsiaTheme="minorEastAsia"/>
              <w:b w:val="0"/>
              <w:sz w:val="22"/>
              <w:szCs w:val="22"/>
              <w:lang w:eastAsia="ru-RU"/>
            </w:rPr>
          </w:pPr>
          <w:hyperlink w:anchor="_Toc87527445" w:history="1">
            <w:r w:rsidRPr="00C0681A">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_Toc87527445 \h </w:instrText>
            </w:r>
            <w:r>
              <w:rPr>
                <w:webHidden/>
              </w:rPr>
            </w:r>
            <w:r>
              <w:rPr>
                <w:webHidden/>
              </w:rPr>
              <w:fldChar w:fldCharType="separate"/>
            </w:r>
            <w:r>
              <w:rPr>
                <w:webHidden/>
              </w:rPr>
              <w:t>44</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46" w:history="1">
            <w:r w:rsidRPr="00C0681A">
              <w:rPr>
                <w:rStyle w:val="af4"/>
                <w:rFonts w:ascii="Times New Roman" w:hAnsi="Times New Roman" w:cs="Times New Roman"/>
                <w:noProof/>
              </w:rPr>
              <w:t>Подраздел 0701 «Дошкольное образование»</w:t>
            </w:r>
            <w:r>
              <w:rPr>
                <w:noProof/>
                <w:webHidden/>
              </w:rPr>
              <w:tab/>
            </w:r>
            <w:r>
              <w:rPr>
                <w:noProof/>
                <w:webHidden/>
              </w:rPr>
              <w:fldChar w:fldCharType="begin"/>
            </w:r>
            <w:r>
              <w:rPr>
                <w:noProof/>
                <w:webHidden/>
              </w:rPr>
              <w:instrText xml:space="preserve"> PAGEREF _Toc87527446 \h </w:instrText>
            </w:r>
            <w:r>
              <w:rPr>
                <w:noProof/>
                <w:webHidden/>
              </w:rPr>
            </w:r>
            <w:r>
              <w:rPr>
                <w:noProof/>
                <w:webHidden/>
              </w:rPr>
              <w:fldChar w:fldCharType="separate"/>
            </w:r>
            <w:r>
              <w:rPr>
                <w:noProof/>
                <w:webHidden/>
              </w:rPr>
              <w:t>44</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47" w:history="1">
            <w:r w:rsidRPr="00C0681A">
              <w:rPr>
                <w:rStyle w:val="af4"/>
                <w:rFonts w:ascii="Times New Roman" w:hAnsi="Times New Roman" w:cs="Times New Roman"/>
                <w:noProof/>
              </w:rPr>
              <w:t>Подраздел 0702 «Общее образование»</w:t>
            </w:r>
            <w:r>
              <w:rPr>
                <w:noProof/>
                <w:webHidden/>
              </w:rPr>
              <w:tab/>
            </w:r>
            <w:r>
              <w:rPr>
                <w:noProof/>
                <w:webHidden/>
              </w:rPr>
              <w:fldChar w:fldCharType="begin"/>
            </w:r>
            <w:r>
              <w:rPr>
                <w:noProof/>
                <w:webHidden/>
              </w:rPr>
              <w:instrText xml:space="preserve"> PAGEREF _Toc87527447 \h </w:instrText>
            </w:r>
            <w:r>
              <w:rPr>
                <w:noProof/>
                <w:webHidden/>
              </w:rPr>
            </w:r>
            <w:r>
              <w:rPr>
                <w:noProof/>
                <w:webHidden/>
              </w:rPr>
              <w:fldChar w:fldCharType="separate"/>
            </w:r>
            <w:r>
              <w:rPr>
                <w:noProof/>
                <w:webHidden/>
              </w:rPr>
              <w:t>45</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48" w:history="1">
            <w:r w:rsidRPr="00C0681A">
              <w:rPr>
                <w:rStyle w:val="af4"/>
                <w:rFonts w:ascii="Times New Roman" w:hAnsi="Times New Roman" w:cs="Times New Roman"/>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_Toc87527448 \h </w:instrText>
            </w:r>
            <w:r>
              <w:rPr>
                <w:noProof/>
                <w:webHidden/>
              </w:rPr>
            </w:r>
            <w:r>
              <w:rPr>
                <w:noProof/>
                <w:webHidden/>
              </w:rPr>
              <w:fldChar w:fldCharType="separate"/>
            </w:r>
            <w:r>
              <w:rPr>
                <w:noProof/>
                <w:webHidden/>
              </w:rPr>
              <w:t>52</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49" w:history="1">
            <w:r w:rsidRPr="00C0681A">
              <w:rPr>
                <w:rStyle w:val="af4"/>
                <w:rFonts w:ascii="Times New Roman" w:hAnsi="Times New Roman" w:cs="Times New Roman"/>
                <w:noProof/>
              </w:rPr>
              <w:t>Подраздел 0704 «Профессиональное образование»</w:t>
            </w:r>
            <w:r>
              <w:rPr>
                <w:noProof/>
                <w:webHidden/>
              </w:rPr>
              <w:tab/>
            </w:r>
            <w:r>
              <w:rPr>
                <w:noProof/>
                <w:webHidden/>
              </w:rPr>
              <w:fldChar w:fldCharType="begin"/>
            </w:r>
            <w:r>
              <w:rPr>
                <w:noProof/>
                <w:webHidden/>
              </w:rPr>
              <w:instrText xml:space="preserve"> PAGEREF _Toc87527449 \h </w:instrText>
            </w:r>
            <w:r>
              <w:rPr>
                <w:noProof/>
                <w:webHidden/>
              </w:rPr>
            </w:r>
            <w:r>
              <w:rPr>
                <w:noProof/>
                <w:webHidden/>
              </w:rPr>
              <w:fldChar w:fldCharType="separate"/>
            </w:r>
            <w:r>
              <w:rPr>
                <w:noProof/>
                <w:webHidden/>
              </w:rPr>
              <w:t>53</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50" w:history="1">
            <w:r w:rsidRPr="00C0681A">
              <w:rPr>
                <w:rStyle w:val="af4"/>
                <w:rFonts w:ascii="Times New Roman" w:hAnsi="Times New Roman" w:cs="Times New Roman"/>
                <w:noProof/>
              </w:rPr>
              <w:t>Подраздел 0705 «Профессиональная подготовка, переподготовка и повышение квалификации»</w:t>
            </w:r>
            <w:r>
              <w:rPr>
                <w:noProof/>
                <w:webHidden/>
              </w:rPr>
              <w:tab/>
            </w:r>
            <w:r>
              <w:rPr>
                <w:noProof/>
                <w:webHidden/>
              </w:rPr>
              <w:fldChar w:fldCharType="begin"/>
            </w:r>
            <w:r>
              <w:rPr>
                <w:noProof/>
                <w:webHidden/>
              </w:rPr>
              <w:instrText xml:space="preserve"> PAGEREF _Toc87527450 \h </w:instrText>
            </w:r>
            <w:r>
              <w:rPr>
                <w:noProof/>
                <w:webHidden/>
              </w:rPr>
            </w:r>
            <w:r>
              <w:rPr>
                <w:noProof/>
                <w:webHidden/>
              </w:rPr>
              <w:fldChar w:fldCharType="separate"/>
            </w:r>
            <w:r>
              <w:rPr>
                <w:noProof/>
                <w:webHidden/>
              </w:rPr>
              <w:t>59</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51" w:history="1">
            <w:r w:rsidRPr="00C0681A">
              <w:rPr>
                <w:rStyle w:val="af4"/>
                <w:rFonts w:ascii="Times New Roman" w:hAnsi="Times New Roman" w:cs="Times New Roman"/>
                <w:noProof/>
              </w:rPr>
              <w:t>Подраздел 0707 «Молодежная политика»</w:t>
            </w:r>
            <w:r>
              <w:rPr>
                <w:noProof/>
                <w:webHidden/>
              </w:rPr>
              <w:tab/>
            </w:r>
            <w:r>
              <w:rPr>
                <w:noProof/>
                <w:webHidden/>
              </w:rPr>
              <w:fldChar w:fldCharType="begin"/>
            </w:r>
            <w:r>
              <w:rPr>
                <w:noProof/>
                <w:webHidden/>
              </w:rPr>
              <w:instrText xml:space="preserve"> PAGEREF _Toc87527451 \h </w:instrText>
            </w:r>
            <w:r>
              <w:rPr>
                <w:noProof/>
                <w:webHidden/>
              </w:rPr>
            </w:r>
            <w:r>
              <w:rPr>
                <w:noProof/>
                <w:webHidden/>
              </w:rPr>
              <w:fldChar w:fldCharType="separate"/>
            </w:r>
            <w:r>
              <w:rPr>
                <w:noProof/>
                <w:webHidden/>
              </w:rPr>
              <w:t>59</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52" w:history="1">
            <w:r w:rsidRPr="00C0681A">
              <w:rPr>
                <w:rStyle w:val="af4"/>
                <w:rFonts w:ascii="Times New Roman" w:hAnsi="Times New Roman" w:cs="Times New Roman"/>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_Toc87527452 \h </w:instrText>
            </w:r>
            <w:r>
              <w:rPr>
                <w:noProof/>
                <w:webHidden/>
              </w:rPr>
            </w:r>
            <w:r>
              <w:rPr>
                <w:noProof/>
                <w:webHidden/>
              </w:rPr>
              <w:fldChar w:fldCharType="separate"/>
            </w:r>
            <w:r>
              <w:rPr>
                <w:noProof/>
                <w:webHidden/>
              </w:rPr>
              <w:t>60</w:t>
            </w:r>
            <w:r>
              <w:rPr>
                <w:noProof/>
                <w:webHidden/>
              </w:rPr>
              <w:fldChar w:fldCharType="end"/>
            </w:r>
          </w:hyperlink>
        </w:p>
        <w:p w:rsidR="00B36476" w:rsidRDefault="00B36476">
          <w:pPr>
            <w:pStyle w:val="24"/>
            <w:rPr>
              <w:rFonts w:eastAsiaTheme="minorEastAsia"/>
              <w:b w:val="0"/>
              <w:sz w:val="22"/>
              <w:szCs w:val="22"/>
              <w:lang w:eastAsia="ru-RU"/>
            </w:rPr>
          </w:pPr>
          <w:hyperlink w:anchor="_Toc87527453" w:history="1">
            <w:r w:rsidRPr="00C0681A">
              <w:rPr>
                <w:rStyle w:val="af4"/>
                <w:rFonts w:ascii="Times New Roman" w:hAnsi="Times New Roman" w:cs="Times New Roman"/>
              </w:rPr>
              <w:t>Раздел 0800 «Культура, кинематография»</w:t>
            </w:r>
            <w:r>
              <w:rPr>
                <w:webHidden/>
              </w:rPr>
              <w:tab/>
            </w:r>
            <w:r>
              <w:rPr>
                <w:webHidden/>
              </w:rPr>
              <w:fldChar w:fldCharType="begin"/>
            </w:r>
            <w:r>
              <w:rPr>
                <w:webHidden/>
              </w:rPr>
              <w:instrText xml:space="preserve"> PAGEREF _Toc87527453 \h </w:instrText>
            </w:r>
            <w:r>
              <w:rPr>
                <w:webHidden/>
              </w:rPr>
            </w:r>
            <w:r>
              <w:rPr>
                <w:webHidden/>
              </w:rPr>
              <w:fldChar w:fldCharType="separate"/>
            </w:r>
            <w:r>
              <w:rPr>
                <w:webHidden/>
              </w:rPr>
              <w:t>63</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54" w:history="1">
            <w:r w:rsidRPr="00C0681A">
              <w:rPr>
                <w:rStyle w:val="af4"/>
                <w:rFonts w:ascii="Times New Roman" w:hAnsi="Times New Roman" w:cs="Times New Roman"/>
                <w:noProof/>
              </w:rPr>
              <w:t>Подраздел 0801 «Культура»</w:t>
            </w:r>
            <w:r>
              <w:rPr>
                <w:noProof/>
                <w:webHidden/>
              </w:rPr>
              <w:tab/>
            </w:r>
            <w:r>
              <w:rPr>
                <w:noProof/>
                <w:webHidden/>
              </w:rPr>
              <w:fldChar w:fldCharType="begin"/>
            </w:r>
            <w:r>
              <w:rPr>
                <w:noProof/>
                <w:webHidden/>
              </w:rPr>
              <w:instrText xml:space="preserve"> PAGEREF _Toc87527454 \h </w:instrText>
            </w:r>
            <w:r>
              <w:rPr>
                <w:noProof/>
                <w:webHidden/>
              </w:rPr>
            </w:r>
            <w:r>
              <w:rPr>
                <w:noProof/>
                <w:webHidden/>
              </w:rPr>
              <w:fldChar w:fldCharType="separate"/>
            </w:r>
            <w:r>
              <w:rPr>
                <w:noProof/>
                <w:webHidden/>
              </w:rPr>
              <w:t>63</w:t>
            </w:r>
            <w:r>
              <w:rPr>
                <w:noProof/>
                <w:webHidden/>
              </w:rPr>
              <w:fldChar w:fldCharType="end"/>
            </w:r>
          </w:hyperlink>
        </w:p>
        <w:p w:rsidR="00B36476" w:rsidRDefault="00B36476">
          <w:pPr>
            <w:pStyle w:val="24"/>
            <w:rPr>
              <w:rFonts w:eastAsiaTheme="minorEastAsia"/>
              <w:b w:val="0"/>
              <w:sz w:val="22"/>
              <w:szCs w:val="22"/>
              <w:lang w:eastAsia="ru-RU"/>
            </w:rPr>
          </w:pPr>
          <w:hyperlink w:anchor="_Toc87527455" w:history="1">
            <w:r w:rsidRPr="00C0681A">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_Toc87527455 \h </w:instrText>
            </w:r>
            <w:r>
              <w:rPr>
                <w:webHidden/>
              </w:rPr>
            </w:r>
            <w:r>
              <w:rPr>
                <w:webHidden/>
              </w:rPr>
              <w:fldChar w:fldCharType="separate"/>
            </w:r>
            <w:r>
              <w:rPr>
                <w:webHidden/>
              </w:rPr>
              <w:t>63</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56" w:history="1">
            <w:r w:rsidRPr="00C0681A">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_Toc87527456 \h </w:instrText>
            </w:r>
            <w:r>
              <w:rPr>
                <w:noProof/>
                <w:webHidden/>
              </w:rPr>
            </w:r>
            <w:r>
              <w:rPr>
                <w:noProof/>
                <w:webHidden/>
              </w:rPr>
              <w:fldChar w:fldCharType="separate"/>
            </w:r>
            <w:r>
              <w:rPr>
                <w:noProof/>
                <w:webHidden/>
              </w:rPr>
              <w:t>63</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57" w:history="1">
            <w:r w:rsidRPr="00C0681A">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_Toc87527457 \h </w:instrText>
            </w:r>
            <w:r>
              <w:rPr>
                <w:noProof/>
                <w:webHidden/>
              </w:rPr>
            </w:r>
            <w:r>
              <w:rPr>
                <w:noProof/>
                <w:webHidden/>
              </w:rPr>
              <w:fldChar w:fldCharType="separate"/>
            </w:r>
            <w:r>
              <w:rPr>
                <w:noProof/>
                <w:webHidden/>
              </w:rPr>
              <w:t>66</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58" w:history="1">
            <w:r w:rsidRPr="00C0681A">
              <w:rPr>
                <w:rStyle w:val="af4"/>
                <w:rFonts w:ascii="Times New Roman" w:hAnsi="Times New Roman" w:cs="Times New Roman"/>
                <w:noProof/>
              </w:rPr>
              <w:t>Подраздел 0903 «Медицинская помощь в дневных стационарах всех типов»</w:t>
            </w:r>
            <w:r>
              <w:rPr>
                <w:noProof/>
                <w:webHidden/>
              </w:rPr>
              <w:tab/>
            </w:r>
            <w:r>
              <w:rPr>
                <w:noProof/>
                <w:webHidden/>
              </w:rPr>
              <w:fldChar w:fldCharType="begin"/>
            </w:r>
            <w:r>
              <w:rPr>
                <w:noProof/>
                <w:webHidden/>
              </w:rPr>
              <w:instrText xml:space="preserve"> PAGEREF _Toc87527458 \h </w:instrText>
            </w:r>
            <w:r>
              <w:rPr>
                <w:noProof/>
                <w:webHidden/>
              </w:rPr>
            </w:r>
            <w:r>
              <w:rPr>
                <w:noProof/>
                <w:webHidden/>
              </w:rPr>
              <w:fldChar w:fldCharType="separate"/>
            </w:r>
            <w:r>
              <w:rPr>
                <w:noProof/>
                <w:webHidden/>
              </w:rPr>
              <w:t>69</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59" w:history="1">
            <w:r w:rsidRPr="00C0681A">
              <w:rPr>
                <w:rStyle w:val="af4"/>
                <w:rFonts w:ascii="Times New Roman" w:hAnsi="Times New Roman" w:cs="Times New Roman"/>
                <w:noProof/>
              </w:rPr>
              <w:t>Подраздел 0904 «Скорая медицинская помощь»</w:t>
            </w:r>
            <w:r>
              <w:rPr>
                <w:noProof/>
                <w:webHidden/>
              </w:rPr>
              <w:tab/>
            </w:r>
            <w:r>
              <w:rPr>
                <w:noProof/>
                <w:webHidden/>
              </w:rPr>
              <w:fldChar w:fldCharType="begin"/>
            </w:r>
            <w:r>
              <w:rPr>
                <w:noProof/>
                <w:webHidden/>
              </w:rPr>
              <w:instrText xml:space="preserve"> PAGEREF _Toc87527459 \h </w:instrText>
            </w:r>
            <w:r>
              <w:rPr>
                <w:noProof/>
                <w:webHidden/>
              </w:rPr>
            </w:r>
            <w:r>
              <w:rPr>
                <w:noProof/>
                <w:webHidden/>
              </w:rPr>
              <w:fldChar w:fldCharType="separate"/>
            </w:r>
            <w:r>
              <w:rPr>
                <w:noProof/>
                <w:webHidden/>
              </w:rPr>
              <w:t>70</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60" w:history="1">
            <w:r w:rsidRPr="00C0681A">
              <w:rPr>
                <w:rStyle w:val="af4"/>
                <w:rFonts w:ascii="Times New Roman" w:hAnsi="Times New Roman" w:cs="Times New Roman"/>
                <w:noProof/>
              </w:rPr>
              <w:t>Подраздел 0905 «Санаторно-оздоровительная помощь»</w:t>
            </w:r>
            <w:r>
              <w:rPr>
                <w:noProof/>
                <w:webHidden/>
              </w:rPr>
              <w:tab/>
            </w:r>
            <w:r>
              <w:rPr>
                <w:noProof/>
                <w:webHidden/>
              </w:rPr>
              <w:fldChar w:fldCharType="begin"/>
            </w:r>
            <w:r>
              <w:rPr>
                <w:noProof/>
                <w:webHidden/>
              </w:rPr>
              <w:instrText xml:space="preserve"> PAGEREF _Toc87527460 \h </w:instrText>
            </w:r>
            <w:r>
              <w:rPr>
                <w:noProof/>
                <w:webHidden/>
              </w:rPr>
            </w:r>
            <w:r>
              <w:rPr>
                <w:noProof/>
                <w:webHidden/>
              </w:rPr>
              <w:fldChar w:fldCharType="separate"/>
            </w:r>
            <w:r>
              <w:rPr>
                <w:noProof/>
                <w:webHidden/>
              </w:rPr>
              <w:t>71</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61" w:history="1">
            <w:r w:rsidRPr="00C0681A">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_Toc87527461 \h </w:instrText>
            </w:r>
            <w:r>
              <w:rPr>
                <w:noProof/>
                <w:webHidden/>
              </w:rPr>
            </w:r>
            <w:r>
              <w:rPr>
                <w:noProof/>
                <w:webHidden/>
              </w:rPr>
              <w:fldChar w:fldCharType="separate"/>
            </w:r>
            <w:r>
              <w:rPr>
                <w:noProof/>
                <w:webHidden/>
              </w:rPr>
              <w:t>72</w:t>
            </w:r>
            <w:r>
              <w:rPr>
                <w:noProof/>
                <w:webHidden/>
              </w:rPr>
              <w:fldChar w:fldCharType="end"/>
            </w:r>
          </w:hyperlink>
        </w:p>
        <w:p w:rsidR="00B36476" w:rsidRDefault="00B36476">
          <w:pPr>
            <w:pStyle w:val="24"/>
            <w:rPr>
              <w:rFonts w:eastAsiaTheme="minorEastAsia"/>
              <w:b w:val="0"/>
              <w:sz w:val="22"/>
              <w:szCs w:val="22"/>
              <w:lang w:eastAsia="ru-RU"/>
            </w:rPr>
          </w:pPr>
          <w:hyperlink w:anchor="_Toc87527462" w:history="1">
            <w:r w:rsidRPr="00C0681A">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_Toc87527462 \h </w:instrText>
            </w:r>
            <w:r>
              <w:rPr>
                <w:webHidden/>
              </w:rPr>
            </w:r>
            <w:r>
              <w:rPr>
                <w:webHidden/>
              </w:rPr>
              <w:fldChar w:fldCharType="separate"/>
            </w:r>
            <w:r>
              <w:rPr>
                <w:webHidden/>
              </w:rPr>
              <w:t>82</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63" w:history="1">
            <w:r w:rsidRPr="00C0681A">
              <w:rPr>
                <w:rStyle w:val="af4"/>
                <w:rFonts w:ascii="Times New Roman" w:hAnsi="Times New Roman" w:cs="Times New Roman"/>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_Toc87527463 \h </w:instrText>
            </w:r>
            <w:r>
              <w:rPr>
                <w:noProof/>
                <w:webHidden/>
              </w:rPr>
            </w:r>
            <w:r>
              <w:rPr>
                <w:noProof/>
                <w:webHidden/>
              </w:rPr>
              <w:fldChar w:fldCharType="separate"/>
            </w:r>
            <w:r>
              <w:rPr>
                <w:noProof/>
                <w:webHidden/>
              </w:rPr>
              <w:t>82</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64" w:history="1">
            <w:r w:rsidRPr="00C0681A">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_Toc87527464 \h </w:instrText>
            </w:r>
            <w:r>
              <w:rPr>
                <w:noProof/>
                <w:webHidden/>
              </w:rPr>
            </w:r>
            <w:r>
              <w:rPr>
                <w:noProof/>
                <w:webHidden/>
              </w:rPr>
              <w:fldChar w:fldCharType="separate"/>
            </w:r>
            <w:r>
              <w:rPr>
                <w:noProof/>
                <w:webHidden/>
              </w:rPr>
              <w:t>84</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65" w:history="1">
            <w:r w:rsidRPr="00C0681A">
              <w:rPr>
                <w:rStyle w:val="af4"/>
                <w:rFonts w:ascii="Times New Roman" w:hAnsi="Times New Roman" w:cs="Times New Roman"/>
                <w:noProof/>
              </w:rPr>
              <w:t>Подраздел 1004 «Охрана семьи и детства»</w:t>
            </w:r>
            <w:r>
              <w:rPr>
                <w:noProof/>
                <w:webHidden/>
              </w:rPr>
              <w:tab/>
            </w:r>
            <w:r>
              <w:rPr>
                <w:noProof/>
                <w:webHidden/>
              </w:rPr>
              <w:fldChar w:fldCharType="begin"/>
            </w:r>
            <w:r>
              <w:rPr>
                <w:noProof/>
                <w:webHidden/>
              </w:rPr>
              <w:instrText xml:space="preserve"> PAGEREF _Toc87527465 \h </w:instrText>
            </w:r>
            <w:r>
              <w:rPr>
                <w:noProof/>
                <w:webHidden/>
              </w:rPr>
            </w:r>
            <w:r>
              <w:rPr>
                <w:noProof/>
                <w:webHidden/>
              </w:rPr>
              <w:fldChar w:fldCharType="separate"/>
            </w:r>
            <w:r>
              <w:rPr>
                <w:noProof/>
                <w:webHidden/>
              </w:rPr>
              <w:t>86</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66" w:history="1">
            <w:r w:rsidRPr="00C0681A">
              <w:rPr>
                <w:rStyle w:val="af4"/>
                <w:rFonts w:ascii="Times New Roman" w:hAnsi="Times New Roman" w:cs="Times New Roman"/>
                <w:noProof/>
              </w:rPr>
              <w:t>Подраздел 1006 «Другие вопросы в области социальной политики»</w:t>
            </w:r>
            <w:r>
              <w:rPr>
                <w:noProof/>
                <w:webHidden/>
              </w:rPr>
              <w:tab/>
            </w:r>
            <w:r>
              <w:rPr>
                <w:noProof/>
                <w:webHidden/>
              </w:rPr>
              <w:fldChar w:fldCharType="begin"/>
            </w:r>
            <w:r>
              <w:rPr>
                <w:noProof/>
                <w:webHidden/>
              </w:rPr>
              <w:instrText xml:space="preserve"> PAGEREF _Toc87527466 \h </w:instrText>
            </w:r>
            <w:r>
              <w:rPr>
                <w:noProof/>
                <w:webHidden/>
              </w:rPr>
            </w:r>
            <w:r>
              <w:rPr>
                <w:noProof/>
                <w:webHidden/>
              </w:rPr>
              <w:fldChar w:fldCharType="separate"/>
            </w:r>
            <w:r>
              <w:rPr>
                <w:noProof/>
                <w:webHidden/>
              </w:rPr>
              <w:t>89</w:t>
            </w:r>
            <w:r>
              <w:rPr>
                <w:noProof/>
                <w:webHidden/>
              </w:rPr>
              <w:fldChar w:fldCharType="end"/>
            </w:r>
          </w:hyperlink>
        </w:p>
        <w:p w:rsidR="00B36476" w:rsidRDefault="00B36476">
          <w:pPr>
            <w:pStyle w:val="24"/>
            <w:rPr>
              <w:rFonts w:eastAsiaTheme="minorEastAsia"/>
              <w:b w:val="0"/>
              <w:sz w:val="22"/>
              <w:szCs w:val="22"/>
              <w:lang w:eastAsia="ru-RU"/>
            </w:rPr>
          </w:pPr>
          <w:hyperlink w:anchor="_Toc87527467" w:history="1">
            <w:r w:rsidRPr="00C0681A">
              <w:rPr>
                <w:rStyle w:val="af4"/>
                <w:rFonts w:ascii="Times New Roman" w:hAnsi="Times New Roman" w:cs="Times New Roman"/>
              </w:rPr>
              <w:t>Раздел 1100 «Физическая культура и спорт»</w:t>
            </w:r>
            <w:r>
              <w:rPr>
                <w:webHidden/>
              </w:rPr>
              <w:tab/>
            </w:r>
            <w:r>
              <w:rPr>
                <w:webHidden/>
              </w:rPr>
              <w:fldChar w:fldCharType="begin"/>
            </w:r>
            <w:r>
              <w:rPr>
                <w:webHidden/>
              </w:rPr>
              <w:instrText xml:space="preserve"> PAGEREF _Toc87527467 \h </w:instrText>
            </w:r>
            <w:r>
              <w:rPr>
                <w:webHidden/>
              </w:rPr>
            </w:r>
            <w:r>
              <w:rPr>
                <w:webHidden/>
              </w:rPr>
              <w:fldChar w:fldCharType="separate"/>
            </w:r>
            <w:r>
              <w:rPr>
                <w:webHidden/>
              </w:rPr>
              <w:t>90</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68" w:history="1">
            <w:r w:rsidRPr="00C0681A">
              <w:rPr>
                <w:rStyle w:val="af4"/>
                <w:rFonts w:ascii="Times New Roman" w:hAnsi="Times New Roman" w:cs="Times New Roman"/>
                <w:noProof/>
              </w:rPr>
              <w:t>Подраздел 1102 «Массовый спорт»</w:t>
            </w:r>
            <w:r>
              <w:rPr>
                <w:noProof/>
                <w:webHidden/>
              </w:rPr>
              <w:tab/>
            </w:r>
            <w:r>
              <w:rPr>
                <w:noProof/>
                <w:webHidden/>
              </w:rPr>
              <w:fldChar w:fldCharType="begin"/>
            </w:r>
            <w:r>
              <w:rPr>
                <w:noProof/>
                <w:webHidden/>
              </w:rPr>
              <w:instrText xml:space="preserve"> PAGEREF _Toc87527468 \h </w:instrText>
            </w:r>
            <w:r>
              <w:rPr>
                <w:noProof/>
                <w:webHidden/>
              </w:rPr>
            </w:r>
            <w:r>
              <w:rPr>
                <w:noProof/>
                <w:webHidden/>
              </w:rPr>
              <w:fldChar w:fldCharType="separate"/>
            </w:r>
            <w:r>
              <w:rPr>
                <w:noProof/>
                <w:webHidden/>
              </w:rPr>
              <w:t>90</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69" w:history="1">
            <w:r w:rsidRPr="00C0681A">
              <w:rPr>
                <w:rStyle w:val="af4"/>
                <w:rFonts w:ascii="Times New Roman" w:hAnsi="Times New Roman" w:cs="Times New Roman"/>
                <w:noProof/>
              </w:rPr>
              <w:t>Подраздел 1103 «Спорт высших достижений»</w:t>
            </w:r>
            <w:r>
              <w:rPr>
                <w:noProof/>
                <w:webHidden/>
              </w:rPr>
              <w:tab/>
            </w:r>
            <w:r>
              <w:rPr>
                <w:noProof/>
                <w:webHidden/>
              </w:rPr>
              <w:fldChar w:fldCharType="begin"/>
            </w:r>
            <w:r>
              <w:rPr>
                <w:noProof/>
                <w:webHidden/>
              </w:rPr>
              <w:instrText xml:space="preserve"> PAGEREF _Toc87527469 \h </w:instrText>
            </w:r>
            <w:r>
              <w:rPr>
                <w:noProof/>
                <w:webHidden/>
              </w:rPr>
            </w:r>
            <w:r>
              <w:rPr>
                <w:noProof/>
                <w:webHidden/>
              </w:rPr>
              <w:fldChar w:fldCharType="separate"/>
            </w:r>
            <w:r>
              <w:rPr>
                <w:noProof/>
                <w:webHidden/>
              </w:rPr>
              <w:t>90</w:t>
            </w:r>
            <w:r>
              <w:rPr>
                <w:noProof/>
                <w:webHidden/>
              </w:rPr>
              <w:fldChar w:fldCharType="end"/>
            </w:r>
          </w:hyperlink>
        </w:p>
        <w:p w:rsidR="00B36476" w:rsidRDefault="00B36476">
          <w:pPr>
            <w:pStyle w:val="24"/>
            <w:rPr>
              <w:rFonts w:eastAsiaTheme="minorEastAsia"/>
              <w:b w:val="0"/>
              <w:sz w:val="22"/>
              <w:szCs w:val="22"/>
              <w:lang w:eastAsia="ru-RU"/>
            </w:rPr>
          </w:pPr>
          <w:hyperlink w:anchor="_Toc87527470" w:history="1">
            <w:r w:rsidRPr="00C0681A">
              <w:rPr>
                <w:rStyle w:val="af4"/>
                <w:rFonts w:ascii="Times New Roman" w:hAnsi="Times New Roman" w:cs="Times New Roman"/>
              </w:rPr>
              <w:t>Раздел 1400 «Межбюджетные трансферты общего характера бюджетам бюджетной системы Российской Федерации</w:t>
            </w:r>
            <w:r>
              <w:rPr>
                <w:webHidden/>
              </w:rPr>
              <w:tab/>
            </w:r>
            <w:r>
              <w:rPr>
                <w:webHidden/>
              </w:rPr>
              <w:fldChar w:fldCharType="begin"/>
            </w:r>
            <w:r>
              <w:rPr>
                <w:webHidden/>
              </w:rPr>
              <w:instrText xml:space="preserve"> PAGEREF _Toc87527470 \h </w:instrText>
            </w:r>
            <w:r>
              <w:rPr>
                <w:webHidden/>
              </w:rPr>
            </w:r>
            <w:r>
              <w:rPr>
                <w:webHidden/>
              </w:rPr>
              <w:fldChar w:fldCharType="separate"/>
            </w:r>
            <w:r>
              <w:rPr>
                <w:webHidden/>
              </w:rPr>
              <w:t>92</w:t>
            </w:r>
            <w:r>
              <w:rPr>
                <w:webHidden/>
              </w:rPr>
              <w:fldChar w:fldCharType="end"/>
            </w:r>
          </w:hyperlink>
        </w:p>
        <w:p w:rsidR="00B36476" w:rsidRDefault="00B36476">
          <w:pPr>
            <w:pStyle w:val="41"/>
            <w:tabs>
              <w:tab w:val="right" w:leader="dot" w:pos="9344"/>
            </w:tabs>
            <w:rPr>
              <w:rFonts w:eastAsiaTheme="minorEastAsia"/>
              <w:noProof/>
              <w:lang w:eastAsia="ru-RU"/>
            </w:rPr>
          </w:pPr>
          <w:hyperlink w:anchor="_Toc87527471" w:history="1">
            <w:r w:rsidRPr="00C0681A">
              <w:rPr>
                <w:rStyle w:val="af4"/>
                <w:rFonts w:ascii="Times New Roman" w:hAnsi="Times New Roman" w:cs="Times New Roman"/>
                <w:noProof/>
              </w:rPr>
              <w:t>Подраздел 1401 «Дотации на выравнивание бюджетной обеспеченности субъектов Российской Федерации и муниципальных образований»</w:t>
            </w:r>
            <w:r>
              <w:rPr>
                <w:noProof/>
                <w:webHidden/>
              </w:rPr>
              <w:tab/>
            </w:r>
            <w:r>
              <w:rPr>
                <w:noProof/>
                <w:webHidden/>
              </w:rPr>
              <w:fldChar w:fldCharType="begin"/>
            </w:r>
            <w:r>
              <w:rPr>
                <w:noProof/>
                <w:webHidden/>
              </w:rPr>
              <w:instrText xml:space="preserve"> PAGEREF _Toc87527471 \h </w:instrText>
            </w:r>
            <w:r>
              <w:rPr>
                <w:noProof/>
                <w:webHidden/>
              </w:rPr>
            </w:r>
            <w:r>
              <w:rPr>
                <w:noProof/>
                <w:webHidden/>
              </w:rPr>
              <w:fldChar w:fldCharType="separate"/>
            </w:r>
            <w:r>
              <w:rPr>
                <w:noProof/>
                <w:webHidden/>
              </w:rPr>
              <w:t>92</w:t>
            </w:r>
            <w:r>
              <w:rPr>
                <w:noProof/>
                <w:webHidden/>
              </w:rPr>
              <w:fldChar w:fldCharType="end"/>
            </w:r>
          </w:hyperlink>
        </w:p>
        <w:p w:rsidR="00B36476" w:rsidRDefault="00B36476">
          <w:pPr>
            <w:pStyle w:val="41"/>
            <w:tabs>
              <w:tab w:val="right" w:leader="dot" w:pos="9344"/>
            </w:tabs>
            <w:rPr>
              <w:rFonts w:eastAsiaTheme="minorEastAsia"/>
              <w:noProof/>
              <w:lang w:eastAsia="ru-RU"/>
            </w:rPr>
          </w:pPr>
          <w:hyperlink w:anchor="_Toc87527472" w:history="1">
            <w:r w:rsidRPr="00C0681A">
              <w:rPr>
                <w:rStyle w:val="af4"/>
                <w:rFonts w:ascii="Times New Roman" w:hAnsi="Times New Roman" w:cs="Times New Roman"/>
                <w:noProof/>
              </w:rPr>
              <w:t>Подраздел 1403 «Прочие межбюджетные трансферты общего характера»</w:t>
            </w:r>
            <w:r>
              <w:rPr>
                <w:noProof/>
                <w:webHidden/>
              </w:rPr>
              <w:tab/>
            </w:r>
            <w:r>
              <w:rPr>
                <w:noProof/>
                <w:webHidden/>
              </w:rPr>
              <w:fldChar w:fldCharType="begin"/>
            </w:r>
            <w:r>
              <w:rPr>
                <w:noProof/>
                <w:webHidden/>
              </w:rPr>
              <w:instrText xml:space="preserve"> PAGEREF _Toc87527472 \h </w:instrText>
            </w:r>
            <w:r>
              <w:rPr>
                <w:noProof/>
                <w:webHidden/>
              </w:rPr>
            </w:r>
            <w:r>
              <w:rPr>
                <w:noProof/>
                <w:webHidden/>
              </w:rPr>
              <w:fldChar w:fldCharType="separate"/>
            </w:r>
            <w:r>
              <w:rPr>
                <w:noProof/>
                <w:webHidden/>
              </w:rPr>
              <w:t>92</w:t>
            </w:r>
            <w:r>
              <w:rPr>
                <w:noProof/>
                <w:webHidden/>
              </w:rPr>
              <w:fldChar w:fldCharType="end"/>
            </w:r>
          </w:hyperlink>
        </w:p>
        <w:p w:rsidR="00B36476" w:rsidRDefault="00B36476">
          <w:pPr>
            <w:pStyle w:val="12"/>
            <w:rPr>
              <w:rFonts w:eastAsiaTheme="minorEastAsia"/>
              <w:noProof/>
              <w:lang w:eastAsia="ru-RU"/>
            </w:rPr>
          </w:pPr>
          <w:hyperlink w:anchor="_Toc87527473" w:history="1">
            <w:r w:rsidRPr="00C0681A">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_Toc87527473 \h </w:instrText>
            </w:r>
            <w:r>
              <w:rPr>
                <w:noProof/>
                <w:webHidden/>
              </w:rPr>
            </w:r>
            <w:r>
              <w:rPr>
                <w:noProof/>
                <w:webHidden/>
              </w:rPr>
              <w:fldChar w:fldCharType="separate"/>
            </w:r>
            <w:r>
              <w:rPr>
                <w:noProof/>
                <w:webHidden/>
              </w:rPr>
              <w:t>94</w:t>
            </w:r>
            <w:r>
              <w:rPr>
                <w:noProof/>
                <w:webHidden/>
              </w:rPr>
              <w:fldChar w:fldCharType="end"/>
            </w:r>
          </w:hyperlink>
        </w:p>
        <w:p w:rsidR="00392E1E" w:rsidRPr="00EC4FB1" w:rsidRDefault="00392E1E" w:rsidP="00F20A4E">
          <w:pPr>
            <w:tabs>
              <w:tab w:val="left" w:pos="0"/>
            </w:tabs>
            <w:spacing w:after="0"/>
            <w:ind w:right="-2" w:firstLine="709"/>
            <w:jc w:val="both"/>
            <w:rPr>
              <w:rFonts w:ascii="Times New Roman" w:hAnsi="Times New Roman"/>
              <w:sz w:val="28"/>
              <w:szCs w:val="28"/>
            </w:rPr>
          </w:pPr>
          <w:r w:rsidRPr="00CB0134">
            <w:rPr>
              <w:rFonts w:ascii="Times New Roman" w:hAnsi="Times New Roman"/>
              <w:sz w:val="28"/>
              <w:szCs w:val="28"/>
            </w:rPr>
            <w:fldChar w:fldCharType="end"/>
          </w:r>
        </w:p>
      </w:sdtContent>
    </w:sdt>
    <w:p w:rsidR="004E2EDF" w:rsidRPr="00EC4FB1" w:rsidRDefault="004E2EDF" w:rsidP="00F20A4E">
      <w:pPr>
        <w:tabs>
          <w:tab w:val="left" w:pos="0"/>
        </w:tabs>
        <w:spacing w:after="0"/>
        <w:ind w:right="-2" w:firstLine="709"/>
        <w:jc w:val="both"/>
        <w:rPr>
          <w:rFonts w:ascii="Times New Roman" w:hAnsi="Times New Roman"/>
          <w:sz w:val="28"/>
          <w:szCs w:val="28"/>
        </w:rPr>
      </w:pPr>
    </w:p>
    <w:sectPr w:rsidR="004E2EDF" w:rsidRPr="00EC4FB1" w:rsidSect="005E2509">
      <w:headerReference w:type="default" r:id="rId16"/>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76" w:rsidRDefault="00B36476">
      <w:r>
        <w:separator/>
      </w:r>
    </w:p>
  </w:endnote>
  <w:endnote w:type="continuationSeparator" w:id="0">
    <w:p w:rsidR="00B36476" w:rsidRDefault="00B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76" w:rsidRDefault="00B36476">
      <w:r>
        <w:separator/>
      </w:r>
    </w:p>
  </w:footnote>
  <w:footnote w:type="continuationSeparator" w:id="0">
    <w:p w:rsidR="00B36476" w:rsidRDefault="00B3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Content>
      <w:p w:rsidR="00B36476" w:rsidRDefault="00B36476">
        <w:pPr>
          <w:pStyle w:val="ad"/>
          <w:jc w:val="center"/>
        </w:pPr>
        <w:r>
          <w:fldChar w:fldCharType="begin"/>
        </w:r>
        <w:r>
          <w:instrText>PAGE   \* MERGEFORMAT</w:instrText>
        </w:r>
        <w:r>
          <w:fldChar w:fldCharType="separate"/>
        </w:r>
        <w:r w:rsidR="001B08B0">
          <w:rPr>
            <w:noProof/>
          </w:rPr>
          <w:t>97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3E33D4C"/>
    <w:multiLevelType w:val="hybridMultilevel"/>
    <w:tmpl w:val="7A7C6EC4"/>
    <w:lvl w:ilvl="0" w:tplc="C394C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8F0D5C"/>
    <w:multiLevelType w:val="hybridMultilevel"/>
    <w:tmpl w:val="788630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55A039F"/>
    <w:multiLevelType w:val="hybridMultilevel"/>
    <w:tmpl w:val="803A9D90"/>
    <w:lvl w:ilvl="0" w:tplc="C0D8B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D4A12B5"/>
    <w:multiLevelType w:val="hybridMultilevel"/>
    <w:tmpl w:val="264C927C"/>
    <w:lvl w:ilvl="0" w:tplc="0B82D220">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5E7579"/>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2B83799"/>
    <w:multiLevelType w:val="hybridMultilevel"/>
    <w:tmpl w:val="45264E64"/>
    <w:lvl w:ilvl="0" w:tplc="C394C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04079E"/>
    <w:multiLevelType w:val="hybridMultilevel"/>
    <w:tmpl w:val="B868E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5" w15:restartNumberingAfterBreak="0">
    <w:nsid w:val="27935D88"/>
    <w:multiLevelType w:val="hybridMultilevel"/>
    <w:tmpl w:val="5282DBD4"/>
    <w:lvl w:ilvl="0" w:tplc="D2B2A9B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3B58A9"/>
    <w:multiLevelType w:val="hybridMultilevel"/>
    <w:tmpl w:val="8C7A8494"/>
    <w:lvl w:ilvl="0" w:tplc="0C08D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116567"/>
    <w:multiLevelType w:val="hybridMultilevel"/>
    <w:tmpl w:val="27843C2E"/>
    <w:lvl w:ilvl="0" w:tplc="4C80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6B6C43"/>
    <w:multiLevelType w:val="hybridMultilevel"/>
    <w:tmpl w:val="DF06782A"/>
    <w:lvl w:ilvl="0" w:tplc="7B2A7498">
      <w:start w:val="1"/>
      <w:numFmt w:val="decimal"/>
      <w:lvlText w:val="%1."/>
      <w:lvlJc w:val="left"/>
      <w:pPr>
        <w:ind w:left="644" w:hanging="360"/>
      </w:pPr>
      <w:rPr>
        <w:rFonts w:eastAsia="Calibri"/>
        <w:b w:val="0"/>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47611FA6"/>
    <w:multiLevelType w:val="hybridMultilevel"/>
    <w:tmpl w:val="897251AA"/>
    <w:lvl w:ilvl="0" w:tplc="AB0C54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905C38"/>
    <w:multiLevelType w:val="hybridMultilevel"/>
    <w:tmpl w:val="4008FAA4"/>
    <w:lvl w:ilvl="0" w:tplc="B19E7ABE">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5D427C94"/>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29549CB"/>
    <w:multiLevelType w:val="hybridMultilevel"/>
    <w:tmpl w:val="6200385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B37EFB"/>
    <w:multiLevelType w:val="hybridMultilevel"/>
    <w:tmpl w:val="F312B568"/>
    <w:lvl w:ilvl="0" w:tplc="7DB40A1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E627C73"/>
    <w:multiLevelType w:val="hybridMultilevel"/>
    <w:tmpl w:val="CD24688E"/>
    <w:lvl w:ilvl="0" w:tplc="BE544C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34762B"/>
    <w:multiLevelType w:val="hybridMultilevel"/>
    <w:tmpl w:val="D69A4C1A"/>
    <w:lvl w:ilvl="0" w:tplc="9AB22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321109C"/>
    <w:multiLevelType w:val="hybridMultilevel"/>
    <w:tmpl w:val="86EA644A"/>
    <w:lvl w:ilvl="0" w:tplc="E81C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011316"/>
    <w:multiLevelType w:val="hybridMultilevel"/>
    <w:tmpl w:val="84A6385A"/>
    <w:lvl w:ilvl="0" w:tplc="56068010">
      <w:start w:val="1"/>
      <w:numFmt w:val="decimal"/>
      <w:lvlText w:val="%1."/>
      <w:lvlJc w:val="left"/>
      <w:pPr>
        <w:ind w:left="1637"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num w:numId="1">
    <w:abstractNumId w:val="27"/>
  </w:num>
  <w:num w:numId="2">
    <w:abstractNumId w:val="13"/>
  </w:num>
  <w:num w:numId="3">
    <w:abstractNumId w:val="16"/>
  </w:num>
  <w:num w:numId="4">
    <w:abstractNumId w:val="10"/>
  </w:num>
  <w:num w:numId="5">
    <w:abstractNumId w:val="1"/>
  </w:num>
  <w:num w:numId="6">
    <w:abstractNumId w:val="5"/>
  </w:num>
  <w:num w:numId="7">
    <w:abstractNumId w:val="19"/>
  </w:num>
  <w:num w:numId="8">
    <w:abstractNumId w:val="34"/>
  </w:num>
  <w:num w:numId="9">
    <w:abstractNumId w:val="33"/>
  </w:num>
  <w:num w:numId="10">
    <w:abstractNumId w:val="35"/>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2"/>
  </w:num>
  <w:num w:numId="17">
    <w:abstractNumId w:val="31"/>
  </w:num>
  <w:num w:numId="18">
    <w:abstractNumId w:val="0"/>
  </w:num>
  <w:num w:numId="19">
    <w:abstractNumId w:val="25"/>
  </w:num>
  <w:num w:numId="20">
    <w:abstractNumId w:val="28"/>
  </w:num>
  <w:num w:numId="21">
    <w:abstractNumId w:val="21"/>
  </w:num>
  <w:num w:numId="22">
    <w:abstractNumId w:val="9"/>
  </w:num>
  <w:num w:numId="23">
    <w:abstractNumId w:val="18"/>
  </w:num>
  <w:num w:numId="24">
    <w:abstractNumId w:val="3"/>
  </w:num>
  <w:num w:numId="25">
    <w:abstractNumId w:val="17"/>
  </w:num>
  <w:num w:numId="26">
    <w:abstractNumId w:val="15"/>
  </w:num>
  <w:num w:numId="27">
    <w:abstractNumId w:val="24"/>
  </w:num>
  <w:num w:numId="28">
    <w:abstractNumId w:val="14"/>
  </w:num>
  <w:num w:numId="29">
    <w:abstractNumId w:val="29"/>
  </w:num>
  <w:num w:numId="30">
    <w:abstractNumId w:val="32"/>
  </w:num>
  <w:num w:numId="31">
    <w:abstractNumId w:val="30"/>
  </w:num>
  <w:num w:numId="32">
    <w:abstractNumId w:val="4"/>
  </w:num>
  <w:num w:numId="33">
    <w:abstractNumId w:val="2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7"/>
  </w:num>
  <w:num w:numId="37">
    <w:abstractNumId w:val="26"/>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0C41"/>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7B4"/>
    <w:rsid w:val="000058D2"/>
    <w:rsid w:val="000058DA"/>
    <w:rsid w:val="00005E62"/>
    <w:rsid w:val="00005F18"/>
    <w:rsid w:val="0000699C"/>
    <w:rsid w:val="0000733A"/>
    <w:rsid w:val="00007745"/>
    <w:rsid w:val="0000787C"/>
    <w:rsid w:val="00007AA2"/>
    <w:rsid w:val="00007B7A"/>
    <w:rsid w:val="00010A08"/>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17D"/>
    <w:rsid w:val="0001488F"/>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290F"/>
    <w:rsid w:val="000231D0"/>
    <w:rsid w:val="00023746"/>
    <w:rsid w:val="00023842"/>
    <w:rsid w:val="000238E8"/>
    <w:rsid w:val="00023911"/>
    <w:rsid w:val="00023B87"/>
    <w:rsid w:val="00023EF6"/>
    <w:rsid w:val="000245AC"/>
    <w:rsid w:val="00024A59"/>
    <w:rsid w:val="00024B9E"/>
    <w:rsid w:val="0002509E"/>
    <w:rsid w:val="0002521E"/>
    <w:rsid w:val="0002559C"/>
    <w:rsid w:val="000256FB"/>
    <w:rsid w:val="00025A02"/>
    <w:rsid w:val="00025B2F"/>
    <w:rsid w:val="00025B92"/>
    <w:rsid w:val="00025C3E"/>
    <w:rsid w:val="00025D4C"/>
    <w:rsid w:val="00026313"/>
    <w:rsid w:val="0002657F"/>
    <w:rsid w:val="000272A0"/>
    <w:rsid w:val="000276FC"/>
    <w:rsid w:val="00027944"/>
    <w:rsid w:val="00027F6F"/>
    <w:rsid w:val="00027F77"/>
    <w:rsid w:val="0003002E"/>
    <w:rsid w:val="000300C6"/>
    <w:rsid w:val="000302AC"/>
    <w:rsid w:val="00030505"/>
    <w:rsid w:val="00030A4A"/>
    <w:rsid w:val="00030B02"/>
    <w:rsid w:val="00030F71"/>
    <w:rsid w:val="0003102B"/>
    <w:rsid w:val="0003109E"/>
    <w:rsid w:val="0003150F"/>
    <w:rsid w:val="00031CD7"/>
    <w:rsid w:val="00031DB1"/>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024"/>
    <w:rsid w:val="000364D0"/>
    <w:rsid w:val="00036B5B"/>
    <w:rsid w:val="00036E9D"/>
    <w:rsid w:val="00037AC7"/>
    <w:rsid w:val="00037B0A"/>
    <w:rsid w:val="00037B8E"/>
    <w:rsid w:val="00037C4D"/>
    <w:rsid w:val="00037C9E"/>
    <w:rsid w:val="00037D09"/>
    <w:rsid w:val="00037D9D"/>
    <w:rsid w:val="000400D0"/>
    <w:rsid w:val="000403F2"/>
    <w:rsid w:val="00040466"/>
    <w:rsid w:val="00040753"/>
    <w:rsid w:val="000407ED"/>
    <w:rsid w:val="00040D08"/>
    <w:rsid w:val="00042865"/>
    <w:rsid w:val="00042C8C"/>
    <w:rsid w:val="0004357D"/>
    <w:rsid w:val="00043FF7"/>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3875"/>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4D1"/>
    <w:rsid w:val="00061877"/>
    <w:rsid w:val="000619A1"/>
    <w:rsid w:val="00061B18"/>
    <w:rsid w:val="00061C72"/>
    <w:rsid w:val="00061D89"/>
    <w:rsid w:val="00062221"/>
    <w:rsid w:val="0006260A"/>
    <w:rsid w:val="00062DF2"/>
    <w:rsid w:val="00062F6E"/>
    <w:rsid w:val="00063198"/>
    <w:rsid w:val="000631DF"/>
    <w:rsid w:val="000639A8"/>
    <w:rsid w:val="00063BDE"/>
    <w:rsid w:val="00063F24"/>
    <w:rsid w:val="000645C8"/>
    <w:rsid w:val="000648BE"/>
    <w:rsid w:val="00064A99"/>
    <w:rsid w:val="00064DBD"/>
    <w:rsid w:val="000650CF"/>
    <w:rsid w:val="000651F6"/>
    <w:rsid w:val="0006528E"/>
    <w:rsid w:val="000652EC"/>
    <w:rsid w:val="000653BC"/>
    <w:rsid w:val="00065A41"/>
    <w:rsid w:val="000660AA"/>
    <w:rsid w:val="0006615A"/>
    <w:rsid w:val="000666FE"/>
    <w:rsid w:val="0006711A"/>
    <w:rsid w:val="000674BE"/>
    <w:rsid w:val="0006751B"/>
    <w:rsid w:val="00067AF7"/>
    <w:rsid w:val="00067BA5"/>
    <w:rsid w:val="000705F8"/>
    <w:rsid w:val="00070B2A"/>
    <w:rsid w:val="0007138F"/>
    <w:rsid w:val="00071794"/>
    <w:rsid w:val="00071C7A"/>
    <w:rsid w:val="000725FE"/>
    <w:rsid w:val="00072CD4"/>
    <w:rsid w:val="00072D47"/>
    <w:rsid w:val="00072EAC"/>
    <w:rsid w:val="000732FD"/>
    <w:rsid w:val="00073853"/>
    <w:rsid w:val="00074F07"/>
    <w:rsid w:val="00075070"/>
    <w:rsid w:val="00075078"/>
    <w:rsid w:val="000750D6"/>
    <w:rsid w:val="00075236"/>
    <w:rsid w:val="0007589F"/>
    <w:rsid w:val="000758F9"/>
    <w:rsid w:val="0007595D"/>
    <w:rsid w:val="000759AE"/>
    <w:rsid w:val="00075A6F"/>
    <w:rsid w:val="00075C7B"/>
    <w:rsid w:val="00075EF9"/>
    <w:rsid w:val="00075FA6"/>
    <w:rsid w:val="000764CC"/>
    <w:rsid w:val="000765EC"/>
    <w:rsid w:val="00077085"/>
    <w:rsid w:val="0007722F"/>
    <w:rsid w:val="00077310"/>
    <w:rsid w:val="00077452"/>
    <w:rsid w:val="00077A08"/>
    <w:rsid w:val="00077E47"/>
    <w:rsid w:val="00080247"/>
    <w:rsid w:val="000802AD"/>
    <w:rsid w:val="00080633"/>
    <w:rsid w:val="0008162D"/>
    <w:rsid w:val="00081768"/>
    <w:rsid w:val="00081D9A"/>
    <w:rsid w:val="00082919"/>
    <w:rsid w:val="00082A47"/>
    <w:rsid w:val="00082D8B"/>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122"/>
    <w:rsid w:val="000863CB"/>
    <w:rsid w:val="00086B57"/>
    <w:rsid w:val="00086B77"/>
    <w:rsid w:val="00086D2F"/>
    <w:rsid w:val="00086E9D"/>
    <w:rsid w:val="000870BE"/>
    <w:rsid w:val="0008770C"/>
    <w:rsid w:val="00087732"/>
    <w:rsid w:val="0009002B"/>
    <w:rsid w:val="00090164"/>
    <w:rsid w:val="0009028C"/>
    <w:rsid w:val="00090653"/>
    <w:rsid w:val="00090ACB"/>
    <w:rsid w:val="00090AE5"/>
    <w:rsid w:val="00090F83"/>
    <w:rsid w:val="00091292"/>
    <w:rsid w:val="0009140E"/>
    <w:rsid w:val="000918F3"/>
    <w:rsid w:val="000926A0"/>
    <w:rsid w:val="00092BB6"/>
    <w:rsid w:val="00092BEF"/>
    <w:rsid w:val="00092DF6"/>
    <w:rsid w:val="0009301E"/>
    <w:rsid w:val="00093044"/>
    <w:rsid w:val="000937D3"/>
    <w:rsid w:val="00093A15"/>
    <w:rsid w:val="00093ADB"/>
    <w:rsid w:val="00093B31"/>
    <w:rsid w:val="00093CB0"/>
    <w:rsid w:val="00093E47"/>
    <w:rsid w:val="00093FE5"/>
    <w:rsid w:val="00094031"/>
    <w:rsid w:val="0009406E"/>
    <w:rsid w:val="0009478E"/>
    <w:rsid w:val="00094CD3"/>
    <w:rsid w:val="00094E1A"/>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2F9A"/>
    <w:rsid w:val="000A3012"/>
    <w:rsid w:val="000A3064"/>
    <w:rsid w:val="000A3569"/>
    <w:rsid w:val="000A38C1"/>
    <w:rsid w:val="000A3959"/>
    <w:rsid w:val="000A3AC5"/>
    <w:rsid w:val="000A4073"/>
    <w:rsid w:val="000A43F2"/>
    <w:rsid w:val="000A4410"/>
    <w:rsid w:val="000A441E"/>
    <w:rsid w:val="000A44C0"/>
    <w:rsid w:val="000A44FB"/>
    <w:rsid w:val="000A4737"/>
    <w:rsid w:val="000A4953"/>
    <w:rsid w:val="000A4C76"/>
    <w:rsid w:val="000A5E66"/>
    <w:rsid w:val="000A6177"/>
    <w:rsid w:val="000A646D"/>
    <w:rsid w:val="000A6D6C"/>
    <w:rsid w:val="000A6DD5"/>
    <w:rsid w:val="000A6F2E"/>
    <w:rsid w:val="000A7056"/>
    <w:rsid w:val="000A7188"/>
    <w:rsid w:val="000A73E0"/>
    <w:rsid w:val="000A74F5"/>
    <w:rsid w:val="000B070C"/>
    <w:rsid w:val="000B0897"/>
    <w:rsid w:val="000B0F01"/>
    <w:rsid w:val="000B1106"/>
    <w:rsid w:val="000B11BB"/>
    <w:rsid w:val="000B17CB"/>
    <w:rsid w:val="000B1EB8"/>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30"/>
    <w:rsid w:val="000B69E4"/>
    <w:rsid w:val="000B6E19"/>
    <w:rsid w:val="000B6F3F"/>
    <w:rsid w:val="000B6F86"/>
    <w:rsid w:val="000B7161"/>
    <w:rsid w:val="000B73E2"/>
    <w:rsid w:val="000B7B4A"/>
    <w:rsid w:val="000B7BA2"/>
    <w:rsid w:val="000C0085"/>
    <w:rsid w:val="000C029E"/>
    <w:rsid w:val="000C0496"/>
    <w:rsid w:val="000C0757"/>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A0E"/>
    <w:rsid w:val="000D0B95"/>
    <w:rsid w:val="000D0E27"/>
    <w:rsid w:val="000D1312"/>
    <w:rsid w:val="000D15BA"/>
    <w:rsid w:val="000D1687"/>
    <w:rsid w:val="000D172B"/>
    <w:rsid w:val="000D1868"/>
    <w:rsid w:val="000D1D42"/>
    <w:rsid w:val="000D2542"/>
    <w:rsid w:val="000D268E"/>
    <w:rsid w:val="000D29F7"/>
    <w:rsid w:val="000D31E6"/>
    <w:rsid w:val="000D34DB"/>
    <w:rsid w:val="000D38C0"/>
    <w:rsid w:val="000D3AA0"/>
    <w:rsid w:val="000D3F76"/>
    <w:rsid w:val="000D415F"/>
    <w:rsid w:val="000D41E6"/>
    <w:rsid w:val="000D4393"/>
    <w:rsid w:val="000D4A28"/>
    <w:rsid w:val="000D4AC4"/>
    <w:rsid w:val="000D4FE1"/>
    <w:rsid w:val="000D53DA"/>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1"/>
    <w:rsid w:val="000E1FC6"/>
    <w:rsid w:val="000E21A2"/>
    <w:rsid w:val="000E21BF"/>
    <w:rsid w:val="000E232B"/>
    <w:rsid w:val="000E2FAF"/>
    <w:rsid w:val="000E3DAE"/>
    <w:rsid w:val="000E446D"/>
    <w:rsid w:val="000E4699"/>
    <w:rsid w:val="000E4C34"/>
    <w:rsid w:val="000E4EEA"/>
    <w:rsid w:val="000E4F09"/>
    <w:rsid w:val="000E50D4"/>
    <w:rsid w:val="000E5604"/>
    <w:rsid w:val="000E57E0"/>
    <w:rsid w:val="000E5AA5"/>
    <w:rsid w:val="000E5B51"/>
    <w:rsid w:val="000E5C68"/>
    <w:rsid w:val="000E5CE7"/>
    <w:rsid w:val="000E5E47"/>
    <w:rsid w:val="000E626F"/>
    <w:rsid w:val="000E70D8"/>
    <w:rsid w:val="000E7338"/>
    <w:rsid w:val="000E766C"/>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2E4"/>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CD2"/>
    <w:rsid w:val="00105DED"/>
    <w:rsid w:val="00106007"/>
    <w:rsid w:val="001060A3"/>
    <w:rsid w:val="0010632C"/>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4A"/>
    <w:rsid w:val="00111E9A"/>
    <w:rsid w:val="00111F27"/>
    <w:rsid w:val="00111F98"/>
    <w:rsid w:val="0011208E"/>
    <w:rsid w:val="001122C7"/>
    <w:rsid w:val="00112408"/>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2D7"/>
    <w:rsid w:val="00115C0A"/>
    <w:rsid w:val="00116078"/>
    <w:rsid w:val="00116F68"/>
    <w:rsid w:val="00117D61"/>
    <w:rsid w:val="00117F4E"/>
    <w:rsid w:val="0012019D"/>
    <w:rsid w:val="001209A2"/>
    <w:rsid w:val="00121350"/>
    <w:rsid w:val="00121431"/>
    <w:rsid w:val="00121972"/>
    <w:rsid w:val="00121A14"/>
    <w:rsid w:val="00121A18"/>
    <w:rsid w:val="00121B30"/>
    <w:rsid w:val="00121B4B"/>
    <w:rsid w:val="00121CF4"/>
    <w:rsid w:val="00121E47"/>
    <w:rsid w:val="00122257"/>
    <w:rsid w:val="001223B0"/>
    <w:rsid w:val="00122BCD"/>
    <w:rsid w:val="001234B7"/>
    <w:rsid w:val="001236AF"/>
    <w:rsid w:val="0012383F"/>
    <w:rsid w:val="00123FEF"/>
    <w:rsid w:val="001242AA"/>
    <w:rsid w:val="00124375"/>
    <w:rsid w:val="00124B18"/>
    <w:rsid w:val="00124C47"/>
    <w:rsid w:val="001250DD"/>
    <w:rsid w:val="00125C5F"/>
    <w:rsid w:val="001260A3"/>
    <w:rsid w:val="001263B1"/>
    <w:rsid w:val="001265B3"/>
    <w:rsid w:val="00126F8F"/>
    <w:rsid w:val="00127D96"/>
    <w:rsid w:val="00130200"/>
    <w:rsid w:val="0013028F"/>
    <w:rsid w:val="001305F4"/>
    <w:rsid w:val="00130712"/>
    <w:rsid w:val="001307C1"/>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954"/>
    <w:rsid w:val="001359A7"/>
    <w:rsid w:val="00135BCF"/>
    <w:rsid w:val="00135C8B"/>
    <w:rsid w:val="00136745"/>
    <w:rsid w:val="00137746"/>
    <w:rsid w:val="00137797"/>
    <w:rsid w:val="00137A46"/>
    <w:rsid w:val="00137B64"/>
    <w:rsid w:val="001400DC"/>
    <w:rsid w:val="00140A18"/>
    <w:rsid w:val="00140AD1"/>
    <w:rsid w:val="00140F32"/>
    <w:rsid w:val="00140F33"/>
    <w:rsid w:val="001410D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0A3"/>
    <w:rsid w:val="00153181"/>
    <w:rsid w:val="0015357D"/>
    <w:rsid w:val="00153682"/>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21"/>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A3F"/>
    <w:rsid w:val="00184BD6"/>
    <w:rsid w:val="00184F6D"/>
    <w:rsid w:val="00185440"/>
    <w:rsid w:val="00185469"/>
    <w:rsid w:val="001856AD"/>
    <w:rsid w:val="0018576E"/>
    <w:rsid w:val="001859E7"/>
    <w:rsid w:val="00185CAB"/>
    <w:rsid w:val="00185F07"/>
    <w:rsid w:val="00185F44"/>
    <w:rsid w:val="00185F5E"/>
    <w:rsid w:val="001867B7"/>
    <w:rsid w:val="00186FAC"/>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07E"/>
    <w:rsid w:val="001923DB"/>
    <w:rsid w:val="0019281B"/>
    <w:rsid w:val="00192911"/>
    <w:rsid w:val="0019298D"/>
    <w:rsid w:val="00192AF4"/>
    <w:rsid w:val="00192C8A"/>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5E7D"/>
    <w:rsid w:val="001A6050"/>
    <w:rsid w:val="001A619C"/>
    <w:rsid w:val="001A6355"/>
    <w:rsid w:val="001A6D76"/>
    <w:rsid w:val="001A6FB6"/>
    <w:rsid w:val="001A7285"/>
    <w:rsid w:val="001A74EE"/>
    <w:rsid w:val="001A759A"/>
    <w:rsid w:val="001B015F"/>
    <w:rsid w:val="001B052B"/>
    <w:rsid w:val="001B08B0"/>
    <w:rsid w:val="001B0B20"/>
    <w:rsid w:val="001B0FCA"/>
    <w:rsid w:val="001B11AC"/>
    <w:rsid w:val="001B148F"/>
    <w:rsid w:val="001B1B86"/>
    <w:rsid w:val="001B1BCC"/>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47C"/>
    <w:rsid w:val="001B6EDD"/>
    <w:rsid w:val="001B72B1"/>
    <w:rsid w:val="001B756F"/>
    <w:rsid w:val="001B75EA"/>
    <w:rsid w:val="001B77DC"/>
    <w:rsid w:val="001C03B6"/>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0C1"/>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3BF8"/>
    <w:rsid w:val="001D42FC"/>
    <w:rsid w:val="001D451E"/>
    <w:rsid w:val="001D4ACC"/>
    <w:rsid w:val="001D5448"/>
    <w:rsid w:val="001D5BAB"/>
    <w:rsid w:val="001D60B1"/>
    <w:rsid w:val="001D6422"/>
    <w:rsid w:val="001D68EE"/>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1BD8"/>
    <w:rsid w:val="001E2708"/>
    <w:rsid w:val="001E2728"/>
    <w:rsid w:val="001E30EE"/>
    <w:rsid w:val="001E3B1B"/>
    <w:rsid w:val="001E505A"/>
    <w:rsid w:val="001E61E9"/>
    <w:rsid w:val="001E6762"/>
    <w:rsid w:val="001E6CA5"/>
    <w:rsid w:val="001E76B3"/>
    <w:rsid w:val="001E7D46"/>
    <w:rsid w:val="001F00C0"/>
    <w:rsid w:val="001F011B"/>
    <w:rsid w:val="001F03C2"/>
    <w:rsid w:val="001F06AD"/>
    <w:rsid w:val="001F0FA0"/>
    <w:rsid w:val="001F11FB"/>
    <w:rsid w:val="001F1B6A"/>
    <w:rsid w:val="001F2055"/>
    <w:rsid w:val="001F238F"/>
    <w:rsid w:val="001F27F1"/>
    <w:rsid w:val="001F2948"/>
    <w:rsid w:val="001F2968"/>
    <w:rsid w:val="001F31E1"/>
    <w:rsid w:val="001F3252"/>
    <w:rsid w:val="001F32E7"/>
    <w:rsid w:val="001F338E"/>
    <w:rsid w:val="001F3562"/>
    <w:rsid w:val="001F399F"/>
    <w:rsid w:val="001F4209"/>
    <w:rsid w:val="001F4477"/>
    <w:rsid w:val="001F44D9"/>
    <w:rsid w:val="001F4C42"/>
    <w:rsid w:val="001F4CB0"/>
    <w:rsid w:val="001F4CB9"/>
    <w:rsid w:val="001F521F"/>
    <w:rsid w:val="001F5B1D"/>
    <w:rsid w:val="001F5F08"/>
    <w:rsid w:val="001F5F92"/>
    <w:rsid w:val="001F625A"/>
    <w:rsid w:val="001F65CA"/>
    <w:rsid w:val="001F6679"/>
    <w:rsid w:val="001F672F"/>
    <w:rsid w:val="001F6C40"/>
    <w:rsid w:val="001F7026"/>
    <w:rsid w:val="001F71EC"/>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554"/>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5088"/>
    <w:rsid w:val="002159EA"/>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A89"/>
    <w:rsid w:val="00224ADF"/>
    <w:rsid w:val="0022519A"/>
    <w:rsid w:val="0022527F"/>
    <w:rsid w:val="0022540E"/>
    <w:rsid w:val="00225801"/>
    <w:rsid w:val="0022588A"/>
    <w:rsid w:val="00225A1D"/>
    <w:rsid w:val="00225E66"/>
    <w:rsid w:val="00225EA0"/>
    <w:rsid w:val="00225EE6"/>
    <w:rsid w:val="00226750"/>
    <w:rsid w:val="00226B77"/>
    <w:rsid w:val="0022703A"/>
    <w:rsid w:val="0022763F"/>
    <w:rsid w:val="0022769B"/>
    <w:rsid w:val="00227AAD"/>
    <w:rsid w:val="00227BE0"/>
    <w:rsid w:val="002302A5"/>
    <w:rsid w:val="0023122B"/>
    <w:rsid w:val="00231264"/>
    <w:rsid w:val="00231A23"/>
    <w:rsid w:val="0023217C"/>
    <w:rsid w:val="00232580"/>
    <w:rsid w:val="002325B9"/>
    <w:rsid w:val="00233188"/>
    <w:rsid w:val="002333C2"/>
    <w:rsid w:val="00234073"/>
    <w:rsid w:val="00234272"/>
    <w:rsid w:val="0023446B"/>
    <w:rsid w:val="00234904"/>
    <w:rsid w:val="00234BA8"/>
    <w:rsid w:val="00234DF2"/>
    <w:rsid w:val="00234F30"/>
    <w:rsid w:val="00235523"/>
    <w:rsid w:val="002355B3"/>
    <w:rsid w:val="00235828"/>
    <w:rsid w:val="002367FD"/>
    <w:rsid w:val="00236BA0"/>
    <w:rsid w:val="00236D53"/>
    <w:rsid w:val="00236F3A"/>
    <w:rsid w:val="00236F5B"/>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18"/>
    <w:rsid w:val="00250CCC"/>
    <w:rsid w:val="002513F4"/>
    <w:rsid w:val="00251C9F"/>
    <w:rsid w:val="00251F88"/>
    <w:rsid w:val="0025209B"/>
    <w:rsid w:val="0025230F"/>
    <w:rsid w:val="00252ACD"/>
    <w:rsid w:val="00252E5B"/>
    <w:rsid w:val="00253005"/>
    <w:rsid w:val="002530B2"/>
    <w:rsid w:val="002535E3"/>
    <w:rsid w:val="00253E50"/>
    <w:rsid w:val="00254078"/>
    <w:rsid w:val="002540D6"/>
    <w:rsid w:val="002543B0"/>
    <w:rsid w:val="00254951"/>
    <w:rsid w:val="00254FB5"/>
    <w:rsid w:val="00254FD6"/>
    <w:rsid w:val="00255525"/>
    <w:rsid w:val="00255581"/>
    <w:rsid w:val="00256017"/>
    <w:rsid w:val="0025661E"/>
    <w:rsid w:val="002571D4"/>
    <w:rsid w:val="002572D5"/>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4F6"/>
    <w:rsid w:val="00262822"/>
    <w:rsid w:val="00262E0D"/>
    <w:rsid w:val="0026304E"/>
    <w:rsid w:val="00263129"/>
    <w:rsid w:val="00263225"/>
    <w:rsid w:val="00263753"/>
    <w:rsid w:val="0026419D"/>
    <w:rsid w:val="002641BA"/>
    <w:rsid w:val="00264643"/>
    <w:rsid w:val="00264653"/>
    <w:rsid w:val="002646C9"/>
    <w:rsid w:val="002647CE"/>
    <w:rsid w:val="00265C89"/>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5E50"/>
    <w:rsid w:val="00276358"/>
    <w:rsid w:val="0027653E"/>
    <w:rsid w:val="0027654E"/>
    <w:rsid w:val="002767EA"/>
    <w:rsid w:val="00276E49"/>
    <w:rsid w:val="0027745A"/>
    <w:rsid w:val="00277A06"/>
    <w:rsid w:val="00277ADD"/>
    <w:rsid w:val="00280014"/>
    <w:rsid w:val="00280C48"/>
    <w:rsid w:val="00280C8F"/>
    <w:rsid w:val="00280CAC"/>
    <w:rsid w:val="002813A4"/>
    <w:rsid w:val="002826A1"/>
    <w:rsid w:val="002828F6"/>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577"/>
    <w:rsid w:val="0028590A"/>
    <w:rsid w:val="00285D86"/>
    <w:rsid w:val="00286418"/>
    <w:rsid w:val="00286467"/>
    <w:rsid w:val="0028679E"/>
    <w:rsid w:val="00287115"/>
    <w:rsid w:val="00287D38"/>
    <w:rsid w:val="002908B3"/>
    <w:rsid w:val="00290955"/>
    <w:rsid w:val="00290AD3"/>
    <w:rsid w:val="00290EF9"/>
    <w:rsid w:val="0029148C"/>
    <w:rsid w:val="00291495"/>
    <w:rsid w:val="002919B9"/>
    <w:rsid w:val="00291A37"/>
    <w:rsid w:val="00291D42"/>
    <w:rsid w:val="00292193"/>
    <w:rsid w:val="00292C39"/>
    <w:rsid w:val="0029301C"/>
    <w:rsid w:val="00293251"/>
    <w:rsid w:val="002932C6"/>
    <w:rsid w:val="00293BA4"/>
    <w:rsid w:val="00293CE4"/>
    <w:rsid w:val="00293D95"/>
    <w:rsid w:val="00294131"/>
    <w:rsid w:val="0029434A"/>
    <w:rsid w:val="00294512"/>
    <w:rsid w:val="002945CE"/>
    <w:rsid w:val="002946B9"/>
    <w:rsid w:val="00294BAF"/>
    <w:rsid w:val="0029522C"/>
    <w:rsid w:val="002953C3"/>
    <w:rsid w:val="0029554B"/>
    <w:rsid w:val="00295657"/>
    <w:rsid w:val="0029569D"/>
    <w:rsid w:val="002957FD"/>
    <w:rsid w:val="00295873"/>
    <w:rsid w:val="00295B25"/>
    <w:rsid w:val="00295B83"/>
    <w:rsid w:val="00296558"/>
    <w:rsid w:val="002965CF"/>
    <w:rsid w:val="002966C0"/>
    <w:rsid w:val="00296CDE"/>
    <w:rsid w:val="00297BBC"/>
    <w:rsid w:val="002A0095"/>
    <w:rsid w:val="002A01AD"/>
    <w:rsid w:val="002A0533"/>
    <w:rsid w:val="002A0602"/>
    <w:rsid w:val="002A0B2C"/>
    <w:rsid w:val="002A1010"/>
    <w:rsid w:val="002A11EA"/>
    <w:rsid w:val="002A1343"/>
    <w:rsid w:val="002A1387"/>
    <w:rsid w:val="002A1492"/>
    <w:rsid w:val="002A1728"/>
    <w:rsid w:val="002A2685"/>
    <w:rsid w:val="002A2DF0"/>
    <w:rsid w:val="002A30AA"/>
    <w:rsid w:val="002A31CE"/>
    <w:rsid w:val="002A3866"/>
    <w:rsid w:val="002A434F"/>
    <w:rsid w:val="002A455D"/>
    <w:rsid w:val="002A49D2"/>
    <w:rsid w:val="002A4A42"/>
    <w:rsid w:val="002A4F27"/>
    <w:rsid w:val="002A5AC7"/>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262"/>
    <w:rsid w:val="002B36C9"/>
    <w:rsid w:val="002B37F9"/>
    <w:rsid w:val="002B3924"/>
    <w:rsid w:val="002B40B9"/>
    <w:rsid w:val="002B4168"/>
    <w:rsid w:val="002B4695"/>
    <w:rsid w:val="002B47D3"/>
    <w:rsid w:val="002B4917"/>
    <w:rsid w:val="002B4BB7"/>
    <w:rsid w:val="002B4CFC"/>
    <w:rsid w:val="002B4E5D"/>
    <w:rsid w:val="002B4FE6"/>
    <w:rsid w:val="002B5390"/>
    <w:rsid w:val="002B542A"/>
    <w:rsid w:val="002B57F3"/>
    <w:rsid w:val="002B5C01"/>
    <w:rsid w:val="002B619B"/>
    <w:rsid w:val="002B665D"/>
    <w:rsid w:val="002B67DA"/>
    <w:rsid w:val="002B684E"/>
    <w:rsid w:val="002B6C23"/>
    <w:rsid w:val="002B6EE5"/>
    <w:rsid w:val="002B7562"/>
    <w:rsid w:val="002B75B0"/>
    <w:rsid w:val="002B76EB"/>
    <w:rsid w:val="002B7DC6"/>
    <w:rsid w:val="002B7E2F"/>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1CB"/>
    <w:rsid w:val="002C54A6"/>
    <w:rsid w:val="002C5A8C"/>
    <w:rsid w:val="002C6566"/>
    <w:rsid w:val="002C699D"/>
    <w:rsid w:val="002C69B9"/>
    <w:rsid w:val="002C6A94"/>
    <w:rsid w:val="002C6CFA"/>
    <w:rsid w:val="002C6DD3"/>
    <w:rsid w:val="002C75DA"/>
    <w:rsid w:val="002C763C"/>
    <w:rsid w:val="002C768A"/>
    <w:rsid w:val="002C7BA5"/>
    <w:rsid w:val="002C7C7B"/>
    <w:rsid w:val="002D02C0"/>
    <w:rsid w:val="002D0307"/>
    <w:rsid w:val="002D0894"/>
    <w:rsid w:val="002D0991"/>
    <w:rsid w:val="002D09E1"/>
    <w:rsid w:val="002D148F"/>
    <w:rsid w:val="002D1783"/>
    <w:rsid w:val="002D1A6E"/>
    <w:rsid w:val="002D24D7"/>
    <w:rsid w:val="002D2CB7"/>
    <w:rsid w:val="002D38FA"/>
    <w:rsid w:val="002D45A0"/>
    <w:rsid w:val="002D4BB6"/>
    <w:rsid w:val="002D4BB9"/>
    <w:rsid w:val="002D4CA6"/>
    <w:rsid w:val="002D4DC5"/>
    <w:rsid w:val="002D5385"/>
    <w:rsid w:val="002D53DC"/>
    <w:rsid w:val="002D559F"/>
    <w:rsid w:val="002D56A2"/>
    <w:rsid w:val="002D5A93"/>
    <w:rsid w:val="002D60F1"/>
    <w:rsid w:val="002D63F8"/>
    <w:rsid w:val="002D6A53"/>
    <w:rsid w:val="002D71A5"/>
    <w:rsid w:val="002D776C"/>
    <w:rsid w:val="002E028D"/>
    <w:rsid w:val="002E05A2"/>
    <w:rsid w:val="002E072F"/>
    <w:rsid w:val="002E0A41"/>
    <w:rsid w:val="002E0FCA"/>
    <w:rsid w:val="002E0FE7"/>
    <w:rsid w:val="002E14FE"/>
    <w:rsid w:val="002E18A2"/>
    <w:rsid w:val="002E1B1E"/>
    <w:rsid w:val="002E1E91"/>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1F4"/>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779"/>
    <w:rsid w:val="002F48DC"/>
    <w:rsid w:val="002F4B20"/>
    <w:rsid w:val="002F5761"/>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1ECC"/>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568"/>
    <w:rsid w:val="003067EC"/>
    <w:rsid w:val="00307189"/>
    <w:rsid w:val="00307B2C"/>
    <w:rsid w:val="00307C8A"/>
    <w:rsid w:val="00307D0F"/>
    <w:rsid w:val="003105E3"/>
    <w:rsid w:val="00310FF1"/>
    <w:rsid w:val="00311044"/>
    <w:rsid w:val="00311C3D"/>
    <w:rsid w:val="00311D54"/>
    <w:rsid w:val="00312485"/>
    <w:rsid w:val="0031261C"/>
    <w:rsid w:val="00312737"/>
    <w:rsid w:val="00312AF0"/>
    <w:rsid w:val="00312D17"/>
    <w:rsid w:val="00312F34"/>
    <w:rsid w:val="00312F83"/>
    <w:rsid w:val="00313981"/>
    <w:rsid w:val="003139B9"/>
    <w:rsid w:val="00313B10"/>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5D2"/>
    <w:rsid w:val="00321AD9"/>
    <w:rsid w:val="00321FE4"/>
    <w:rsid w:val="00322014"/>
    <w:rsid w:val="003220C7"/>
    <w:rsid w:val="003221EC"/>
    <w:rsid w:val="003222ED"/>
    <w:rsid w:val="0032267C"/>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27F5C"/>
    <w:rsid w:val="00330010"/>
    <w:rsid w:val="00330159"/>
    <w:rsid w:val="0033049F"/>
    <w:rsid w:val="00330831"/>
    <w:rsid w:val="00330D4F"/>
    <w:rsid w:val="00331092"/>
    <w:rsid w:val="00331568"/>
    <w:rsid w:val="00331788"/>
    <w:rsid w:val="00331D49"/>
    <w:rsid w:val="00331DA3"/>
    <w:rsid w:val="003325FE"/>
    <w:rsid w:val="0033288A"/>
    <w:rsid w:val="003328DE"/>
    <w:rsid w:val="00332997"/>
    <w:rsid w:val="00332AB7"/>
    <w:rsid w:val="00332BF0"/>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249"/>
    <w:rsid w:val="003379CA"/>
    <w:rsid w:val="00337A9D"/>
    <w:rsid w:val="00337B48"/>
    <w:rsid w:val="00337D49"/>
    <w:rsid w:val="0034003B"/>
    <w:rsid w:val="0034098D"/>
    <w:rsid w:val="0034127D"/>
    <w:rsid w:val="00341526"/>
    <w:rsid w:val="00341542"/>
    <w:rsid w:val="00341750"/>
    <w:rsid w:val="003420C1"/>
    <w:rsid w:val="00342971"/>
    <w:rsid w:val="00342B07"/>
    <w:rsid w:val="00342B42"/>
    <w:rsid w:val="00342D62"/>
    <w:rsid w:val="00342DAD"/>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199"/>
    <w:rsid w:val="00354285"/>
    <w:rsid w:val="003547F5"/>
    <w:rsid w:val="00354FCE"/>
    <w:rsid w:val="00355164"/>
    <w:rsid w:val="00355270"/>
    <w:rsid w:val="00355515"/>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255"/>
    <w:rsid w:val="003654FC"/>
    <w:rsid w:val="00365552"/>
    <w:rsid w:val="0036587C"/>
    <w:rsid w:val="0036589E"/>
    <w:rsid w:val="00365B41"/>
    <w:rsid w:val="00365B56"/>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AA2"/>
    <w:rsid w:val="00374C0A"/>
    <w:rsid w:val="00374CC2"/>
    <w:rsid w:val="003752EB"/>
    <w:rsid w:val="00375670"/>
    <w:rsid w:val="00375796"/>
    <w:rsid w:val="00375FEB"/>
    <w:rsid w:val="003761A6"/>
    <w:rsid w:val="003762BD"/>
    <w:rsid w:val="00376AEE"/>
    <w:rsid w:val="00376BE1"/>
    <w:rsid w:val="0037747F"/>
    <w:rsid w:val="003778B4"/>
    <w:rsid w:val="00377947"/>
    <w:rsid w:val="00377E4A"/>
    <w:rsid w:val="0038066C"/>
    <w:rsid w:val="0038081D"/>
    <w:rsid w:val="00380A33"/>
    <w:rsid w:val="0038154A"/>
    <w:rsid w:val="00381B50"/>
    <w:rsid w:val="0038262A"/>
    <w:rsid w:val="00382BD1"/>
    <w:rsid w:val="00382ED9"/>
    <w:rsid w:val="003833EB"/>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E"/>
    <w:rsid w:val="00386CD3"/>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736"/>
    <w:rsid w:val="00396788"/>
    <w:rsid w:val="00396F93"/>
    <w:rsid w:val="003973BD"/>
    <w:rsid w:val="0039765A"/>
    <w:rsid w:val="00397B3C"/>
    <w:rsid w:val="00397BE3"/>
    <w:rsid w:val="00397CF1"/>
    <w:rsid w:val="00397E06"/>
    <w:rsid w:val="003A0078"/>
    <w:rsid w:val="003A033C"/>
    <w:rsid w:val="003A03E8"/>
    <w:rsid w:val="003A063D"/>
    <w:rsid w:val="003A0F9A"/>
    <w:rsid w:val="003A1057"/>
    <w:rsid w:val="003A1A14"/>
    <w:rsid w:val="003A1E9F"/>
    <w:rsid w:val="003A215E"/>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6F8B"/>
    <w:rsid w:val="003B7692"/>
    <w:rsid w:val="003B769F"/>
    <w:rsid w:val="003B7E4F"/>
    <w:rsid w:val="003C0213"/>
    <w:rsid w:val="003C0913"/>
    <w:rsid w:val="003C0B0B"/>
    <w:rsid w:val="003C0C60"/>
    <w:rsid w:val="003C0DA6"/>
    <w:rsid w:val="003C1028"/>
    <w:rsid w:val="003C11CE"/>
    <w:rsid w:val="003C13CF"/>
    <w:rsid w:val="003C1849"/>
    <w:rsid w:val="003C18C5"/>
    <w:rsid w:val="003C1B20"/>
    <w:rsid w:val="003C1CD1"/>
    <w:rsid w:val="003C1F29"/>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CD"/>
    <w:rsid w:val="003D2FB8"/>
    <w:rsid w:val="003D386B"/>
    <w:rsid w:val="003D39E2"/>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4F9"/>
    <w:rsid w:val="003F3625"/>
    <w:rsid w:val="003F37C8"/>
    <w:rsid w:val="003F431F"/>
    <w:rsid w:val="003F44BE"/>
    <w:rsid w:val="003F4959"/>
    <w:rsid w:val="003F5365"/>
    <w:rsid w:val="003F5720"/>
    <w:rsid w:val="003F5A61"/>
    <w:rsid w:val="003F5BAD"/>
    <w:rsid w:val="003F61F0"/>
    <w:rsid w:val="003F6236"/>
    <w:rsid w:val="003F70ED"/>
    <w:rsid w:val="003F7130"/>
    <w:rsid w:val="003F79F0"/>
    <w:rsid w:val="004002DF"/>
    <w:rsid w:val="00400751"/>
    <w:rsid w:val="00400879"/>
    <w:rsid w:val="00400B28"/>
    <w:rsid w:val="00400E3F"/>
    <w:rsid w:val="00401576"/>
    <w:rsid w:val="0040184D"/>
    <w:rsid w:val="00401AA4"/>
    <w:rsid w:val="00401C81"/>
    <w:rsid w:val="00401DE0"/>
    <w:rsid w:val="00401FF4"/>
    <w:rsid w:val="00402250"/>
    <w:rsid w:val="00402443"/>
    <w:rsid w:val="00402C47"/>
    <w:rsid w:val="00402DB9"/>
    <w:rsid w:val="00402EB8"/>
    <w:rsid w:val="00402ED9"/>
    <w:rsid w:val="00403058"/>
    <w:rsid w:val="004031FE"/>
    <w:rsid w:val="0040376F"/>
    <w:rsid w:val="00403AF1"/>
    <w:rsid w:val="00403B63"/>
    <w:rsid w:val="00403B9D"/>
    <w:rsid w:val="00403C20"/>
    <w:rsid w:val="00403E97"/>
    <w:rsid w:val="004041CE"/>
    <w:rsid w:val="00404535"/>
    <w:rsid w:val="004045C2"/>
    <w:rsid w:val="00404E24"/>
    <w:rsid w:val="00404FED"/>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17F"/>
    <w:rsid w:val="004163A5"/>
    <w:rsid w:val="00416681"/>
    <w:rsid w:val="0041693E"/>
    <w:rsid w:val="00416AA4"/>
    <w:rsid w:val="00416C09"/>
    <w:rsid w:val="0041767F"/>
    <w:rsid w:val="00417685"/>
    <w:rsid w:val="00417BEF"/>
    <w:rsid w:val="00420430"/>
    <w:rsid w:val="004205D6"/>
    <w:rsid w:val="00420701"/>
    <w:rsid w:val="00420D3F"/>
    <w:rsid w:val="00420F8A"/>
    <w:rsid w:val="004210A7"/>
    <w:rsid w:val="0042150E"/>
    <w:rsid w:val="004215AF"/>
    <w:rsid w:val="00421CD0"/>
    <w:rsid w:val="00421D42"/>
    <w:rsid w:val="00421F98"/>
    <w:rsid w:val="004220CF"/>
    <w:rsid w:val="0042260C"/>
    <w:rsid w:val="0042293A"/>
    <w:rsid w:val="0042312C"/>
    <w:rsid w:val="0042391C"/>
    <w:rsid w:val="00423B14"/>
    <w:rsid w:val="0042415C"/>
    <w:rsid w:val="00424427"/>
    <w:rsid w:val="00424A5A"/>
    <w:rsid w:val="00424E3D"/>
    <w:rsid w:val="004252CD"/>
    <w:rsid w:val="00425759"/>
    <w:rsid w:val="00425B64"/>
    <w:rsid w:val="0042606D"/>
    <w:rsid w:val="004263C3"/>
    <w:rsid w:val="00426CC1"/>
    <w:rsid w:val="00426E15"/>
    <w:rsid w:val="0042736C"/>
    <w:rsid w:val="0043008E"/>
    <w:rsid w:val="00430308"/>
    <w:rsid w:val="0043092A"/>
    <w:rsid w:val="00430BBA"/>
    <w:rsid w:val="00430E78"/>
    <w:rsid w:val="004313AD"/>
    <w:rsid w:val="004313B5"/>
    <w:rsid w:val="004315EA"/>
    <w:rsid w:val="004315ED"/>
    <w:rsid w:val="00431738"/>
    <w:rsid w:val="0043182B"/>
    <w:rsid w:val="00431A0E"/>
    <w:rsid w:val="00431A2D"/>
    <w:rsid w:val="00431C74"/>
    <w:rsid w:val="00431D2A"/>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C98"/>
    <w:rsid w:val="00436126"/>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883"/>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20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7576"/>
    <w:rsid w:val="00467ABC"/>
    <w:rsid w:val="0047026A"/>
    <w:rsid w:val="0047086B"/>
    <w:rsid w:val="00470F4B"/>
    <w:rsid w:val="00470FD5"/>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304"/>
    <w:rsid w:val="004826A1"/>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908E8"/>
    <w:rsid w:val="004916CB"/>
    <w:rsid w:val="00491C91"/>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4856"/>
    <w:rsid w:val="004954B6"/>
    <w:rsid w:val="0049553D"/>
    <w:rsid w:val="004955C3"/>
    <w:rsid w:val="00495763"/>
    <w:rsid w:val="0049582C"/>
    <w:rsid w:val="00495BA8"/>
    <w:rsid w:val="00495C50"/>
    <w:rsid w:val="004960B1"/>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279"/>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502C"/>
    <w:rsid w:val="004C5544"/>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1E2C"/>
    <w:rsid w:val="004D22C8"/>
    <w:rsid w:val="004D23F7"/>
    <w:rsid w:val="004D270D"/>
    <w:rsid w:val="004D2D55"/>
    <w:rsid w:val="004D307B"/>
    <w:rsid w:val="004D31CB"/>
    <w:rsid w:val="004D3470"/>
    <w:rsid w:val="004D37AB"/>
    <w:rsid w:val="004D3B21"/>
    <w:rsid w:val="004D3BC9"/>
    <w:rsid w:val="004D3DE3"/>
    <w:rsid w:val="004D4EF2"/>
    <w:rsid w:val="004D5B4D"/>
    <w:rsid w:val="004D5CDE"/>
    <w:rsid w:val="004D5F5E"/>
    <w:rsid w:val="004D61EC"/>
    <w:rsid w:val="004D633F"/>
    <w:rsid w:val="004D66CA"/>
    <w:rsid w:val="004D69DC"/>
    <w:rsid w:val="004D7047"/>
    <w:rsid w:val="004D7206"/>
    <w:rsid w:val="004D741B"/>
    <w:rsid w:val="004D760F"/>
    <w:rsid w:val="004E0263"/>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00"/>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2D2"/>
    <w:rsid w:val="004F02FA"/>
    <w:rsid w:val="004F0796"/>
    <w:rsid w:val="004F083C"/>
    <w:rsid w:val="004F126A"/>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16"/>
    <w:rsid w:val="005059A8"/>
    <w:rsid w:val="00505C1E"/>
    <w:rsid w:val="00506066"/>
    <w:rsid w:val="0050670A"/>
    <w:rsid w:val="0050672D"/>
    <w:rsid w:val="005068FB"/>
    <w:rsid w:val="00506BCE"/>
    <w:rsid w:val="00506D56"/>
    <w:rsid w:val="00506FEA"/>
    <w:rsid w:val="005075A2"/>
    <w:rsid w:val="00507764"/>
    <w:rsid w:val="0051026C"/>
    <w:rsid w:val="005105AA"/>
    <w:rsid w:val="0051078D"/>
    <w:rsid w:val="00511141"/>
    <w:rsid w:val="005112AA"/>
    <w:rsid w:val="0051136C"/>
    <w:rsid w:val="00511421"/>
    <w:rsid w:val="00511966"/>
    <w:rsid w:val="0051212A"/>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540"/>
    <w:rsid w:val="00516C01"/>
    <w:rsid w:val="00517B55"/>
    <w:rsid w:val="00517B7F"/>
    <w:rsid w:val="00517D33"/>
    <w:rsid w:val="00517E3A"/>
    <w:rsid w:val="00520082"/>
    <w:rsid w:val="0052029F"/>
    <w:rsid w:val="00520393"/>
    <w:rsid w:val="00520464"/>
    <w:rsid w:val="005205D9"/>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E1B"/>
    <w:rsid w:val="005254AF"/>
    <w:rsid w:val="005254D0"/>
    <w:rsid w:val="00525892"/>
    <w:rsid w:val="005258FB"/>
    <w:rsid w:val="00525A77"/>
    <w:rsid w:val="00525E26"/>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09C"/>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60C"/>
    <w:rsid w:val="0056672E"/>
    <w:rsid w:val="00566E31"/>
    <w:rsid w:val="00570B75"/>
    <w:rsid w:val="00571005"/>
    <w:rsid w:val="005716F3"/>
    <w:rsid w:val="00571D47"/>
    <w:rsid w:val="00571E99"/>
    <w:rsid w:val="00572709"/>
    <w:rsid w:val="0057280F"/>
    <w:rsid w:val="00572FCB"/>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9AF"/>
    <w:rsid w:val="00576C8C"/>
    <w:rsid w:val="00576DF0"/>
    <w:rsid w:val="00577340"/>
    <w:rsid w:val="00577353"/>
    <w:rsid w:val="00577390"/>
    <w:rsid w:val="00577534"/>
    <w:rsid w:val="0057760F"/>
    <w:rsid w:val="0057764B"/>
    <w:rsid w:val="00577997"/>
    <w:rsid w:val="00577D91"/>
    <w:rsid w:val="0058010B"/>
    <w:rsid w:val="005802F9"/>
    <w:rsid w:val="0058091D"/>
    <w:rsid w:val="00580F1F"/>
    <w:rsid w:val="005810FC"/>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87DAA"/>
    <w:rsid w:val="0059064C"/>
    <w:rsid w:val="0059181D"/>
    <w:rsid w:val="00591BCF"/>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98E"/>
    <w:rsid w:val="00596D03"/>
    <w:rsid w:val="00596EC7"/>
    <w:rsid w:val="005974D8"/>
    <w:rsid w:val="005975A7"/>
    <w:rsid w:val="005A0453"/>
    <w:rsid w:val="005A1BB1"/>
    <w:rsid w:val="005A2278"/>
    <w:rsid w:val="005A229C"/>
    <w:rsid w:val="005A283A"/>
    <w:rsid w:val="005A2AC2"/>
    <w:rsid w:val="005A2B62"/>
    <w:rsid w:val="005A337A"/>
    <w:rsid w:val="005A337C"/>
    <w:rsid w:val="005A34AF"/>
    <w:rsid w:val="005A3625"/>
    <w:rsid w:val="005A3797"/>
    <w:rsid w:val="005A3825"/>
    <w:rsid w:val="005A3A8D"/>
    <w:rsid w:val="005A3F73"/>
    <w:rsid w:val="005A40C1"/>
    <w:rsid w:val="005A41C2"/>
    <w:rsid w:val="005A498C"/>
    <w:rsid w:val="005A4BAE"/>
    <w:rsid w:val="005A4C5F"/>
    <w:rsid w:val="005A4CA2"/>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47E6"/>
    <w:rsid w:val="005B58DB"/>
    <w:rsid w:val="005B5F2B"/>
    <w:rsid w:val="005B6644"/>
    <w:rsid w:val="005B6BA2"/>
    <w:rsid w:val="005B6C87"/>
    <w:rsid w:val="005B6FD4"/>
    <w:rsid w:val="005B776B"/>
    <w:rsid w:val="005B79E4"/>
    <w:rsid w:val="005B7D3F"/>
    <w:rsid w:val="005C0673"/>
    <w:rsid w:val="005C0775"/>
    <w:rsid w:val="005C0783"/>
    <w:rsid w:val="005C0B7D"/>
    <w:rsid w:val="005C1315"/>
    <w:rsid w:val="005C14E3"/>
    <w:rsid w:val="005C19F0"/>
    <w:rsid w:val="005C1FC8"/>
    <w:rsid w:val="005C20E0"/>
    <w:rsid w:val="005C251C"/>
    <w:rsid w:val="005C278A"/>
    <w:rsid w:val="005C2CCC"/>
    <w:rsid w:val="005C2D10"/>
    <w:rsid w:val="005C2E2A"/>
    <w:rsid w:val="005C2E2F"/>
    <w:rsid w:val="005C2F6B"/>
    <w:rsid w:val="005C3405"/>
    <w:rsid w:val="005C3656"/>
    <w:rsid w:val="005C3703"/>
    <w:rsid w:val="005C3B68"/>
    <w:rsid w:val="005C3E9A"/>
    <w:rsid w:val="005C4100"/>
    <w:rsid w:val="005C424A"/>
    <w:rsid w:val="005C446C"/>
    <w:rsid w:val="005C5298"/>
    <w:rsid w:val="005C52BF"/>
    <w:rsid w:val="005C5362"/>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509"/>
    <w:rsid w:val="005E27C7"/>
    <w:rsid w:val="005E28A9"/>
    <w:rsid w:val="005E2A27"/>
    <w:rsid w:val="005E2AF5"/>
    <w:rsid w:val="005E30C7"/>
    <w:rsid w:val="005E3147"/>
    <w:rsid w:val="005E37EC"/>
    <w:rsid w:val="005E3DF5"/>
    <w:rsid w:val="005E3EF4"/>
    <w:rsid w:val="005E40EB"/>
    <w:rsid w:val="005E410F"/>
    <w:rsid w:val="005E4721"/>
    <w:rsid w:val="005E4AE8"/>
    <w:rsid w:val="005E4D99"/>
    <w:rsid w:val="005E4FDC"/>
    <w:rsid w:val="005E5508"/>
    <w:rsid w:val="005E55DF"/>
    <w:rsid w:val="005E5BE4"/>
    <w:rsid w:val="005E6028"/>
    <w:rsid w:val="005E627A"/>
    <w:rsid w:val="005E63A4"/>
    <w:rsid w:val="005E659F"/>
    <w:rsid w:val="005E687C"/>
    <w:rsid w:val="005E6AEE"/>
    <w:rsid w:val="005E70FC"/>
    <w:rsid w:val="005E7EDF"/>
    <w:rsid w:val="005F0072"/>
    <w:rsid w:val="005F0B09"/>
    <w:rsid w:val="005F0C86"/>
    <w:rsid w:val="005F2E1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54C"/>
    <w:rsid w:val="00611A9B"/>
    <w:rsid w:val="006120FD"/>
    <w:rsid w:val="006128D1"/>
    <w:rsid w:val="00612957"/>
    <w:rsid w:val="00612A9D"/>
    <w:rsid w:val="00612EB0"/>
    <w:rsid w:val="00612FE2"/>
    <w:rsid w:val="0061325C"/>
    <w:rsid w:val="006132F2"/>
    <w:rsid w:val="006137CA"/>
    <w:rsid w:val="006139EF"/>
    <w:rsid w:val="00613B11"/>
    <w:rsid w:val="00613FAD"/>
    <w:rsid w:val="00613FAF"/>
    <w:rsid w:val="00614B73"/>
    <w:rsid w:val="00614E35"/>
    <w:rsid w:val="00614F6A"/>
    <w:rsid w:val="0061539B"/>
    <w:rsid w:val="00615929"/>
    <w:rsid w:val="00615CCA"/>
    <w:rsid w:val="00615D02"/>
    <w:rsid w:val="00615D2C"/>
    <w:rsid w:val="00616473"/>
    <w:rsid w:val="00616B72"/>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4EED"/>
    <w:rsid w:val="0062523D"/>
    <w:rsid w:val="006253B4"/>
    <w:rsid w:val="00625561"/>
    <w:rsid w:val="0062581D"/>
    <w:rsid w:val="00625A18"/>
    <w:rsid w:val="00625C81"/>
    <w:rsid w:val="00625C83"/>
    <w:rsid w:val="00625FEB"/>
    <w:rsid w:val="00626A2E"/>
    <w:rsid w:val="00626B6F"/>
    <w:rsid w:val="00626D04"/>
    <w:rsid w:val="00626DA2"/>
    <w:rsid w:val="00627BAD"/>
    <w:rsid w:val="00627FC4"/>
    <w:rsid w:val="0063011B"/>
    <w:rsid w:val="006301CA"/>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4FCB"/>
    <w:rsid w:val="00645103"/>
    <w:rsid w:val="006464C7"/>
    <w:rsid w:val="00646958"/>
    <w:rsid w:val="00646AA3"/>
    <w:rsid w:val="00646D1A"/>
    <w:rsid w:val="00646FF2"/>
    <w:rsid w:val="0064724D"/>
    <w:rsid w:val="00647514"/>
    <w:rsid w:val="00647644"/>
    <w:rsid w:val="00647775"/>
    <w:rsid w:val="00647ACF"/>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6F3"/>
    <w:rsid w:val="006568C6"/>
    <w:rsid w:val="00656CEB"/>
    <w:rsid w:val="00656DD8"/>
    <w:rsid w:val="00656E5F"/>
    <w:rsid w:val="00657583"/>
    <w:rsid w:val="0066016C"/>
    <w:rsid w:val="00660D41"/>
    <w:rsid w:val="00660F4F"/>
    <w:rsid w:val="006617C0"/>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B70"/>
    <w:rsid w:val="00666C16"/>
    <w:rsid w:val="00667017"/>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7A9"/>
    <w:rsid w:val="006727BC"/>
    <w:rsid w:val="00672C33"/>
    <w:rsid w:val="0067334F"/>
    <w:rsid w:val="00673884"/>
    <w:rsid w:val="00673A7D"/>
    <w:rsid w:val="00673E08"/>
    <w:rsid w:val="00673F8C"/>
    <w:rsid w:val="0067496F"/>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79D"/>
    <w:rsid w:val="00682A79"/>
    <w:rsid w:val="00682AD0"/>
    <w:rsid w:val="00682AFC"/>
    <w:rsid w:val="00682B2E"/>
    <w:rsid w:val="00682DE3"/>
    <w:rsid w:val="00683041"/>
    <w:rsid w:val="006830C4"/>
    <w:rsid w:val="006832AD"/>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6A0"/>
    <w:rsid w:val="0069185D"/>
    <w:rsid w:val="00691AE7"/>
    <w:rsid w:val="00691B18"/>
    <w:rsid w:val="00692A51"/>
    <w:rsid w:val="00692AAF"/>
    <w:rsid w:val="00692D0B"/>
    <w:rsid w:val="00692DFA"/>
    <w:rsid w:val="00693581"/>
    <w:rsid w:val="0069360C"/>
    <w:rsid w:val="0069368F"/>
    <w:rsid w:val="00693B2E"/>
    <w:rsid w:val="00693F57"/>
    <w:rsid w:val="006940AD"/>
    <w:rsid w:val="006942A9"/>
    <w:rsid w:val="006944D4"/>
    <w:rsid w:val="006949BB"/>
    <w:rsid w:val="00694A03"/>
    <w:rsid w:val="00694CCD"/>
    <w:rsid w:val="00694D6D"/>
    <w:rsid w:val="00694F2A"/>
    <w:rsid w:val="006952FC"/>
    <w:rsid w:val="00695FBC"/>
    <w:rsid w:val="00696354"/>
    <w:rsid w:val="0069644A"/>
    <w:rsid w:val="00696645"/>
    <w:rsid w:val="006966EC"/>
    <w:rsid w:val="00696ED5"/>
    <w:rsid w:val="00697301"/>
    <w:rsid w:val="00697AD5"/>
    <w:rsid w:val="00697BCA"/>
    <w:rsid w:val="00697E08"/>
    <w:rsid w:val="006A0ED8"/>
    <w:rsid w:val="006A0FA5"/>
    <w:rsid w:val="006A17CA"/>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7B1"/>
    <w:rsid w:val="006B0C5A"/>
    <w:rsid w:val="006B0ECD"/>
    <w:rsid w:val="006B10B3"/>
    <w:rsid w:val="006B1CF0"/>
    <w:rsid w:val="006B1E63"/>
    <w:rsid w:val="006B1F04"/>
    <w:rsid w:val="006B216E"/>
    <w:rsid w:val="006B26AA"/>
    <w:rsid w:val="006B26BB"/>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33E"/>
    <w:rsid w:val="006C5449"/>
    <w:rsid w:val="006C5710"/>
    <w:rsid w:val="006C5E1B"/>
    <w:rsid w:val="006C6CFD"/>
    <w:rsid w:val="006C6DE3"/>
    <w:rsid w:val="006C6E36"/>
    <w:rsid w:val="006C7148"/>
    <w:rsid w:val="006C741F"/>
    <w:rsid w:val="006C7E6C"/>
    <w:rsid w:val="006C7F6B"/>
    <w:rsid w:val="006D0330"/>
    <w:rsid w:val="006D0AEC"/>
    <w:rsid w:val="006D0D71"/>
    <w:rsid w:val="006D0E6C"/>
    <w:rsid w:val="006D12F7"/>
    <w:rsid w:val="006D1317"/>
    <w:rsid w:val="006D1528"/>
    <w:rsid w:val="006D15D6"/>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A62"/>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03"/>
    <w:rsid w:val="006E314C"/>
    <w:rsid w:val="006E3ADC"/>
    <w:rsid w:val="006E3E61"/>
    <w:rsid w:val="006E3EBF"/>
    <w:rsid w:val="006E3F77"/>
    <w:rsid w:val="006E409C"/>
    <w:rsid w:val="006E43E6"/>
    <w:rsid w:val="006E49F3"/>
    <w:rsid w:val="006E5622"/>
    <w:rsid w:val="006E56D7"/>
    <w:rsid w:val="006E5EA2"/>
    <w:rsid w:val="006E6B4C"/>
    <w:rsid w:val="006E7369"/>
    <w:rsid w:val="006E74E1"/>
    <w:rsid w:val="006E795B"/>
    <w:rsid w:val="006E7D07"/>
    <w:rsid w:val="006F0834"/>
    <w:rsid w:val="006F0B8E"/>
    <w:rsid w:val="006F1110"/>
    <w:rsid w:val="006F1209"/>
    <w:rsid w:val="006F1233"/>
    <w:rsid w:val="006F130E"/>
    <w:rsid w:val="006F1575"/>
    <w:rsid w:val="006F15BE"/>
    <w:rsid w:val="006F1757"/>
    <w:rsid w:val="006F1ADF"/>
    <w:rsid w:val="006F2435"/>
    <w:rsid w:val="006F2789"/>
    <w:rsid w:val="006F3308"/>
    <w:rsid w:val="006F368B"/>
    <w:rsid w:val="006F3B34"/>
    <w:rsid w:val="006F3FD5"/>
    <w:rsid w:val="006F4659"/>
    <w:rsid w:val="006F48BE"/>
    <w:rsid w:val="006F4B70"/>
    <w:rsid w:val="006F4D32"/>
    <w:rsid w:val="006F4EC4"/>
    <w:rsid w:val="006F4F81"/>
    <w:rsid w:val="006F53AB"/>
    <w:rsid w:val="006F5FFB"/>
    <w:rsid w:val="006F61A9"/>
    <w:rsid w:val="006F61C5"/>
    <w:rsid w:val="006F63F3"/>
    <w:rsid w:val="006F6566"/>
    <w:rsid w:val="006F668E"/>
    <w:rsid w:val="006F66E1"/>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55C"/>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27C"/>
    <w:rsid w:val="007153CE"/>
    <w:rsid w:val="00715922"/>
    <w:rsid w:val="00715F93"/>
    <w:rsid w:val="00716449"/>
    <w:rsid w:val="007165C4"/>
    <w:rsid w:val="00716BA7"/>
    <w:rsid w:val="00716C42"/>
    <w:rsid w:val="00716D37"/>
    <w:rsid w:val="00716EA8"/>
    <w:rsid w:val="00717071"/>
    <w:rsid w:val="007173AB"/>
    <w:rsid w:val="007176D1"/>
    <w:rsid w:val="00717A82"/>
    <w:rsid w:val="00717AA8"/>
    <w:rsid w:val="00717BF9"/>
    <w:rsid w:val="00720246"/>
    <w:rsid w:val="007202F6"/>
    <w:rsid w:val="0072037B"/>
    <w:rsid w:val="0072079E"/>
    <w:rsid w:val="00720ACA"/>
    <w:rsid w:val="00720EDF"/>
    <w:rsid w:val="00721357"/>
    <w:rsid w:val="00721885"/>
    <w:rsid w:val="00721FFF"/>
    <w:rsid w:val="00722541"/>
    <w:rsid w:val="00722B59"/>
    <w:rsid w:val="00722CCC"/>
    <w:rsid w:val="00722EA1"/>
    <w:rsid w:val="00722F3D"/>
    <w:rsid w:val="0072332D"/>
    <w:rsid w:val="00723488"/>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361"/>
    <w:rsid w:val="00746507"/>
    <w:rsid w:val="007466AF"/>
    <w:rsid w:val="00746703"/>
    <w:rsid w:val="007474DF"/>
    <w:rsid w:val="00747C28"/>
    <w:rsid w:val="00747CB4"/>
    <w:rsid w:val="00747DB6"/>
    <w:rsid w:val="0075043E"/>
    <w:rsid w:val="00750532"/>
    <w:rsid w:val="0075092E"/>
    <w:rsid w:val="00750E82"/>
    <w:rsid w:val="00751592"/>
    <w:rsid w:val="00751C1D"/>
    <w:rsid w:val="00751CC4"/>
    <w:rsid w:val="00751CF1"/>
    <w:rsid w:val="00751D49"/>
    <w:rsid w:val="00751E67"/>
    <w:rsid w:val="00751ED0"/>
    <w:rsid w:val="00752033"/>
    <w:rsid w:val="00752173"/>
    <w:rsid w:val="0075229A"/>
    <w:rsid w:val="00752363"/>
    <w:rsid w:val="00752AFF"/>
    <w:rsid w:val="00752C8C"/>
    <w:rsid w:val="00752EF3"/>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2C6"/>
    <w:rsid w:val="007667FC"/>
    <w:rsid w:val="00766928"/>
    <w:rsid w:val="00766D0D"/>
    <w:rsid w:val="00766EA3"/>
    <w:rsid w:val="00767527"/>
    <w:rsid w:val="00767726"/>
    <w:rsid w:val="00767EA6"/>
    <w:rsid w:val="007701B3"/>
    <w:rsid w:val="00770DD7"/>
    <w:rsid w:val="00770E75"/>
    <w:rsid w:val="00770ECD"/>
    <w:rsid w:val="00771292"/>
    <w:rsid w:val="00771363"/>
    <w:rsid w:val="00771B9C"/>
    <w:rsid w:val="00771FBF"/>
    <w:rsid w:val="0077244E"/>
    <w:rsid w:val="0077257C"/>
    <w:rsid w:val="007725A6"/>
    <w:rsid w:val="00772B3B"/>
    <w:rsid w:val="00772ED3"/>
    <w:rsid w:val="00773AFE"/>
    <w:rsid w:val="00773B7D"/>
    <w:rsid w:val="00773DF8"/>
    <w:rsid w:val="00774BB5"/>
    <w:rsid w:val="00774DC1"/>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62A"/>
    <w:rsid w:val="00782847"/>
    <w:rsid w:val="00782E79"/>
    <w:rsid w:val="0078352D"/>
    <w:rsid w:val="007838F3"/>
    <w:rsid w:val="00783B23"/>
    <w:rsid w:val="00783BA2"/>
    <w:rsid w:val="00783E41"/>
    <w:rsid w:val="007846F7"/>
    <w:rsid w:val="00784B01"/>
    <w:rsid w:val="00784B1E"/>
    <w:rsid w:val="00785C7F"/>
    <w:rsid w:val="00785DE0"/>
    <w:rsid w:val="00785E8B"/>
    <w:rsid w:val="007863AF"/>
    <w:rsid w:val="0078674E"/>
    <w:rsid w:val="007867CD"/>
    <w:rsid w:val="00786C56"/>
    <w:rsid w:val="00786CA1"/>
    <w:rsid w:val="00786CD3"/>
    <w:rsid w:val="007870A6"/>
    <w:rsid w:val="0078786E"/>
    <w:rsid w:val="00787879"/>
    <w:rsid w:val="00787E23"/>
    <w:rsid w:val="00790286"/>
    <w:rsid w:val="00790AA1"/>
    <w:rsid w:val="00790D88"/>
    <w:rsid w:val="007910F2"/>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C00"/>
    <w:rsid w:val="007A4FFD"/>
    <w:rsid w:val="007A522F"/>
    <w:rsid w:val="007A561E"/>
    <w:rsid w:val="007A645A"/>
    <w:rsid w:val="007A6E38"/>
    <w:rsid w:val="007A748B"/>
    <w:rsid w:val="007A780A"/>
    <w:rsid w:val="007A7915"/>
    <w:rsid w:val="007B0170"/>
    <w:rsid w:val="007B0205"/>
    <w:rsid w:val="007B0212"/>
    <w:rsid w:val="007B0607"/>
    <w:rsid w:val="007B094E"/>
    <w:rsid w:val="007B0AF2"/>
    <w:rsid w:val="007B0FCC"/>
    <w:rsid w:val="007B1146"/>
    <w:rsid w:val="007B146F"/>
    <w:rsid w:val="007B1592"/>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BAF"/>
    <w:rsid w:val="007B3DCE"/>
    <w:rsid w:val="007B3E7D"/>
    <w:rsid w:val="007B453F"/>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3F57"/>
    <w:rsid w:val="007C42AB"/>
    <w:rsid w:val="007C46A7"/>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CAE"/>
    <w:rsid w:val="007D2FBD"/>
    <w:rsid w:val="007D3035"/>
    <w:rsid w:val="007D3307"/>
    <w:rsid w:val="007D3853"/>
    <w:rsid w:val="007D3BE9"/>
    <w:rsid w:val="007D3BEE"/>
    <w:rsid w:val="007D4A5E"/>
    <w:rsid w:val="007D4E2C"/>
    <w:rsid w:val="007D4EBD"/>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8F"/>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46"/>
    <w:rsid w:val="007F59E5"/>
    <w:rsid w:val="007F5C73"/>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3D83"/>
    <w:rsid w:val="0080400C"/>
    <w:rsid w:val="00804B29"/>
    <w:rsid w:val="00804BAE"/>
    <w:rsid w:val="00804D00"/>
    <w:rsid w:val="00805297"/>
    <w:rsid w:val="008054D0"/>
    <w:rsid w:val="008056D9"/>
    <w:rsid w:val="00805A6D"/>
    <w:rsid w:val="00805FA0"/>
    <w:rsid w:val="008065F0"/>
    <w:rsid w:val="008069E9"/>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DF8"/>
    <w:rsid w:val="00815F0F"/>
    <w:rsid w:val="00815FA7"/>
    <w:rsid w:val="00816419"/>
    <w:rsid w:val="008164A9"/>
    <w:rsid w:val="00816528"/>
    <w:rsid w:val="00816731"/>
    <w:rsid w:val="00816C5C"/>
    <w:rsid w:val="00816DE5"/>
    <w:rsid w:val="00816F4F"/>
    <w:rsid w:val="00817228"/>
    <w:rsid w:val="00817665"/>
    <w:rsid w:val="008200F2"/>
    <w:rsid w:val="00820787"/>
    <w:rsid w:val="00820A0F"/>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C95"/>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300DB"/>
    <w:rsid w:val="008305EB"/>
    <w:rsid w:val="0083087D"/>
    <w:rsid w:val="008308B2"/>
    <w:rsid w:val="00830DDF"/>
    <w:rsid w:val="008311F6"/>
    <w:rsid w:val="00831247"/>
    <w:rsid w:val="0083134F"/>
    <w:rsid w:val="0083166A"/>
    <w:rsid w:val="00831CB8"/>
    <w:rsid w:val="00831CDA"/>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508"/>
    <w:rsid w:val="00844A64"/>
    <w:rsid w:val="00844AF7"/>
    <w:rsid w:val="00844B0A"/>
    <w:rsid w:val="00844BB5"/>
    <w:rsid w:val="00844C4C"/>
    <w:rsid w:val="00844D88"/>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4F47"/>
    <w:rsid w:val="008551F2"/>
    <w:rsid w:val="00855608"/>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721"/>
    <w:rsid w:val="008647FE"/>
    <w:rsid w:val="00864E63"/>
    <w:rsid w:val="00865215"/>
    <w:rsid w:val="00865528"/>
    <w:rsid w:val="00865AC4"/>
    <w:rsid w:val="00865B4D"/>
    <w:rsid w:val="00865B5B"/>
    <w:rsid w:val="00865C5B"/>
    <w:rsid w:val="00866178"/>
    <w:rsid w:val="0086640C"/>
    <w:rsid w:val="00866C52"/>
    <w:rsid w:val="008673BB"/>
    <w:rsid w:val="008679B8"/>
    <w:rsid w:val="008679F2"/>
    <w:rsid w:val="00867C19"/>
    <w:rsid w:val="00867F92"/>
    <w:rsid w:val="008705B8"/>
    <w:rsid w:val="008709E2"/>
    <w:rsid w:val="00870D1E"/>
    <w:rsid w:val="00871401"/>
    <w:rsid w:val="008714EE"/>
    <w:rsid w:val="008718EF"/>
    <w:rsid w:val="00871976"/>
    <w:rsid w:val="00871AD8"/>
    <w:rsid w:val="00871F4C"/>
    <w:rsid w:val="0087223E"/>
    <w:rsid w:val="008724BD"/>
    <w:rsid w:val="0087278B"/>
    <w:rsid w:val="00872FA6"/>
    <w:rsid w:val="008731B2"/>
    <w:rsid w:val="00873629"/>
    <w:rsid w:val="00873850"/>
    <w:rsid w:val="00873CD5"/>
    <w:rsid w:val="00873D7A"/>
    <w:rsid w:val="00873EA2"/>
    <w:rsid w:val="008744C1"/>
    <w:rsid w:val="00874789"/>
    <w:rsid w:val="008749EE"/>
    <w:rsid w:val="00874C6A"/>
    <w:rsid w:val="0087504E"/>
    <w:rsid w:val="0087509B"/>
    <w:rsid w:val="0087514E"/>
    <w:rsid w:val="008754DE"/>
    <w:rsid w:val="00875C93"/>
    <w:rsid w:val="00875D96"/>
    <w:rsid w:val="00875E49"/>
    <w:rsid w:val="00875E63"/>
    <w:rsid w:val="00876032"/>
    <w:rsid w:val="00876216"/>
    <w:rsid w:val="008762DE"/>
    <w:rsid w:val="00876805"/>
    <w:rsid w:val="00876B20"/>
    <w:rsid w:val="00876FE3"/>
    <w:rsid w:val="0087735B"/>
    <w:rsid w:val="0087736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7D5"/>
    <w:rsid w:val="008819F3"/>
    <w:rsid w:val="00881B6F"/>
    <w:rsid w:val="00881CA1"/>
    <w:rsid w:val="00882207"/>
    <w:rsid w:val="008823D8"/>
    <w:rsid w:val="00882A36"/>
    <w:rsid w:val="00882E2B"/>
    <w:rsid w:val="008830A7"/>
    <w:rsid w:val="008834BF"/>
    <w:rsid w:val="00883801"/>
    <w:rsid w:val="00883ABF"/>
    <w:rsid w:val="00884675"/>
    <w:rsid w:val="0088484C"/>
    <w:rsid w:val="00884CB5"/>
    <w:rsid w:val="00884CFA"/>
    <w:rsid w:val="00884DE1"/>
    <w:rsid w:val="008852CE"/>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EF9"/>
    <w:rsid w:val="008A1F5C"/>
    <w:rsid w:val="008A2C17"/>
    <w:rsid w:val="008A2E6F"/>
    <w:rsid w:val="008A2E98"/>
    <w:rsid w:val="008A2EF8"/>
    <w:rsid w:val="008A3075"/>
    <w:rsid w:val="008A3591"/>
    <w:rsid w:val="008A372D"/>
    <w:rsid w:val="008A3EB4"/>
    <w:rsid w:val="008A403C"/>
    <w:rsid w:val="008A4573"/>
    <w:rsid w:val="008A4A15"/>
    <w:rsid w:val="008A4C9F"/>
    <w:rsid w:val="008A4EE3"/>
    <w:rsid w:val="008A51C8"/>
    <w:rsid w:val="008A543F"/>
    <w:rsid w:val="008A5F02"/>
    <w:rsid w:val="008A5FF3"/>
    <w:rsid w:val="008A6212"/>
    <w:rsid w:val="008A655B"/>
    <w:rsid w:val="008A6642"/>
    <w:rsid w:val="008A67EF"/>
    <w:rsid w:val="008A6AC2"/>
    <w:rsid w:val="008A6BA2"/>
    <w:rsid w:val="008A6C6A"/>
    <w:rsid w:val="008A6CE6"/>
    <w:rsid w:val="008A7A5B"/>
    <w:rsid w:val="008A7A7B"/>
    <w:rsid w:val="008A7B0A"/>
    <w:rsid w:val="008A7C3A"/>
    <w:rsid w:val="008A7D87"/>
    <w:rsid w:val="008B0192"/>
    <w:rsid w:val="008B0B84"/>
    <w:rsid w:val="008B0FFA"/>
    <w:rsid w:val="008B13B2"/>
    <w:rsid w:val="008B17B7"/>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A4B"/>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EAF"/>
    <w:rsid w:val="008D2F64"/>
    <w:rsid w:val="008D3534"/>
    <w:rsid w:val="008D358F"/>
    <w:rsid w:val="008D3694"/>
    <w:rsid w:val="008D3A85"/>
    <w:rsid w:val="008D4096"/>
    <w:rsid w:val="008D423F"/>
    <w:rsid w:val="008D4321"/>
    <w:rsid w:val="008D4358"/>
    <w:rsid w:val="008D43B4"/>
    <w:rsid w:val="008D46A1"/>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4F8E"/>
    <w:rsid w:val="008E5485"/>
    <w:rsid w:val="008E5697"/>
    <w:rsid w:val="008E598E"/>
    <w:rsid w:val="008E5C68"/>
    <w:rsid w:val="008E67E6"/>
    <w:rsid w:val="008E694F"/>
    <w:rsid w:val="008E6B25"/>
    <w:rsid w:val="008E716D"/>
    <w:rsid w:val="008E71BB"/>
    <w:rsid w:val="008E7A57"/>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3F67"/>
    <w:rsid w:val="008F40CE"/>
    <w:rsid w:val="008F420D"/>
    <w:rsid w:val="008F4376"/>
    <w:rsid w:val="008F441F"/>
    <w:rsid w:val="008F47E9"/>
    <w:rsid w:val="008F4ABB"/>
    <w:rsid w:val="008F4F12"/>
    <w:rsid w:val="008F52C9"/>
    <w:rsid w:val="008F5450"/>
    <w:rsid w:val="008F5C25"/>
    <w:rsid w:val="008F5CB7"/>
    <w:rsid w:val="008F5E7A"/>
    <w:rsid w:val="008F60F5"/>
    <w:rsid w:val="008F664B"/>
    <w:rsid w:val="008F69E4"/>
    <w:rsid w:val="008F6CB5"/>
    <w:rsid w:val="008F71F0"/>
    <w:rsid w:val="008F76D3"/>
    <w:rsid w:val="008F7F76"/>
    <w:rsid w:val="00900163"/>
    <w:rsid w:val="00900357"/>
    <w:rsid w:val="009004D5"/>
    <w:rsid w:val="00900C62"/>
    <w:rsid w:val="00900E7F"/>
    <w:rsid w:val="0090181D"/>
    <w:rsid w:val="00901AB4"/>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B2C"/>
    <w:rsid w:val="00907C87"/>
    <w:rsid w:val="00907DAA"/>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B54"/>
    <w:rsid w:val="00914D4F"/>
    <w:rsid w:val="00914DB5"/>
    <w:rsid w:val="009156EB"/>
    <w:rsid w:val="009157D7"/>
    <w:rsid w:val="009158DC"/>
    <w:rsid w:val="009159A7"/>
    <w:rsid w:val="00915D78"/>
    <w:rsid w:val="00915D8B"/>
    <w:rsid w:val="00915EE6"/>
    <w:rsid w:val="00915F28"/>
    <w:rsid w:val="009166F6"/>
    <w:rsid w:val="00916C57"/>
    <w:rsid w:val="00917B12"/>
    <w:rsid w:val="00920568"/>
    <w:rsid w:val="00920D21"/>
    <w:rsid w:val="00920EBB"/>
    <w:rsid w:val="00921354"/>
    <w:rsid w:val="00922D66"/>
    <w:rsid w:val="00922F47"/>
    <w:rsid w:val="00922FCB"/>
    <w:rsid w:val="00923104"/>
    <w:rsid w:val="0092329A"/>
    <w:rsid w:val="0092347D"/>
    <w:rsid w:val="00924455"/>
    <w:rsid w:val="009248AB"/>
    <w:rsid w:val="00924948"/>
    <w:rsid w:val="009252A8"/>
    <w:rsid w:val="00925B40"/>
    <w:rsid w:val="00925C65"/>
    <w:rsid w:val="00926546"/>
    <w:rsid w:val="00927587"/>
    <w:rsid w:val="009277EF"/>
    <w:rsid w:val="00927B01"/>
    <w:rsid w:val="00930865"/>
    <w:rsid w:val="00930BA3"/>
    <w:rsid w:val="00930BAD"/>
    <w:rsid w:val="00930D8E"/>
    <w:rsid w:val="00930DF2"/>
    <w:rsid w:val="0093113C"/>
    <w:rsid w:val="009315E3"/>
    <w:rsid w:val="0093170D"/>
    <w:rsid w:val="00932653"/>
    <w:rsid w:val="00932BC8"/>
    <w:rsid w:val="00932C8F"/>
    <w:rsid w:val="0093315D"/>
    <w:rsid w:val="009331D9"/>
    <w:rsid w:val="009333F9"/>
    <w:rsid w:val="00933AF8"/>
    <w:rsid w:val="00933F27"/>
    <w:rsid w:val="009344D5"/>
    <w:rsid w:val="0093496D"/>
    <w:rsid w:val="00934FEC"/>
    <w:rsid w:val="009354C1"/>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8A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B03"/>
    <w:rsid w:val="00947FA0"/>
    <w:rsid w:val="0095045F"/>
    <w:rsid w:val="00950DCF"/>
    <w:rsid w:val="009510CA"/>
    <w:rsid w:val="00951882"/>
    <w:rsid w:val="00951EC0"/>
    <w:rsid w:val="00951ECA"/>
    <w:rsid w:val="00952719"/>
    <w:rsid w:val="00952953"/>
    <w:rsid w:val="009530DF"/>
    <w:rsid w:val="00953652"/>
    <w:rsid w:val="00953755"/>
    <w:rsid w:val="009537E0"/>
    <w:rsid w:val="00953816"/>
    <w:rsid w:val="00953C80"/>
    <w:rsid w:val="00953EA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61"/>
    <w:rsid w:val="00975DB1"/>
    <w:rsid w:val="00975F59"/>
    <w:rsid w:val="0097618D"/>
    <w:rsid w:val="009768BE"/>
    <w:rsid w:val="00976B84"/>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09C"/>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973"/>
    <w:rsid w:val="009872FE"/>
    <w:rsid w:val="0098733B"/>
    <w:rsid w:val="0098789C"/>
    <w:rsid w:val="00990660"/>
    <w:rsid w:val="00990BAA"/>
    <w:rsid w:val="00991358"/>
    <w:rsid w:val="0099148C"/>
    <w:rsid w:val="00991CD4"/>
    <w:rsid w:val="00991F57"/>
    <w:rsid w:val="00992783"/>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2DF"/>
    <w:rsid w:val="009A173C"/>
    <w:rsid w:val="009A1C36"/>
    <w:rsid w:val="009A2546"/>
    <w:rsid w:val="009A2FEB"/>
    <w:rsid w:val="009A39EA"/>
    <w:rsid w:val="009A3A3F"/>
    <w:rsid w:val="009A3C0C"/>
    <w:rsid w:val="009A40B0"/>
    <w:rsid w:val="009A44B9"/>
    <w:rsid w:val="009A453D"/>
    <w:rsid w:val="009A487D"/>
    <w:rsid w:val="009A49CB"/>
    <w:rsid w:val="009A4AFB"/>
    <w:rsid w:val="009A4CCD"/>
    <w:rsid w:val="009A51E1"/>
    <w:rsid w:val="009A564F"/>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FB6"/>
    <w:rsid w:val="009B22EC"/>
    <w:rsid w:val="009B2611"/>
    <w:rsid w:val="009B26B5"/>
    <w:rsid w:val="009B2976"/>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2DE6"/>
    <w:rsid w:val="009C3089"/>
    <w:rsid w:val="009C3401"/>
    <w:rsid w:val="009C3898"/>
    <w:rsid w:val="009C3B12"/>
    <w:rsid w:val="009C3BEC"/>
    <w:rsid w:val="009C3D7A"/>
    <w:rsid w:val="009C4294"/>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2F36"/>
    <w:rsid w:val="009E310C"/>
    <w:rsid w:val="009E31DB"/>
    <w:rsid w:val="009E3381"/>
    <w:rsid w:val="009E4AE3"/>
    <w:rsid w:val="009E5322"/>
    <w:rsid w:val="009E53BA"/>
    <w:rsid w:val="009E55A0"/>
    <w:rsid w:val="009E5882"/>
    <w:rsid w:val="009E59E8"/>
    <w:rsid w:val="009E5A79"/>
    <w:rsid w:val="009E5AB0"/>
    <w:rsid w:val="009E5CBA"/>
    <w:rsid w:val="009E66F6"/>
    <w:rsid w:val="009E679D"/>
    <w:rsid w:val="009E6ABE"/>
    <w:rsid w:val="009E6EAF"/>
    <w:rsid w:val="009E7DD4"/>
    <w:rsid w:val="009E7EE6"/>
    <w:rsid w:val="009F00A7"/>
    <w:rsid w:val="009F027D"/>
    <w:rsid w:val="009F0708"/>
    <w:rsid w:val="009F095A"/>
    <w:rsid w:val="009F0D48"/>
    <w:rsid w:val="009F107A"/>
    <w:rsid w:val="009F1109"/>
    <w:rsid w:val="009F115B"/>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24"/>
    <w:rsid w:val="009F5BB1"/>
    <w:rsid w:val="009F5D09"/>
    <w:rsid w:val="009F5DE6"/>
    <w:rsid w:val="009F5F4F"/>
    <w:rsid w:val="009F619B"/>
    <w:rsid w:val="009F66E1"/>
    <w:rsid w:val="009F67F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3B1"/>
    <w:rsid w:val="00A075D2"/>
    <w:rsid w:val="00A07941"/>
    <w:rsid w:val="00A07971"/>
    <w:rsid w:val="00A07A72"/>
    <w:rsid w:val="00A07AE2"/>
    <w:rsid w:val="00A10353"/>
    <w:rsid w:val="00A103C9"/>
    <w:rsid w:val="00A10A8E"/>
    <w:rsid w:val="00A10C0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5F50"/>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49A"/>
    <w:rsid w:val="00A20CAF"/>
    <w:rsid w:val="00A213FB"/>
    <w:rsid w:val="00A214A3"/>
    <w:rsid w:val="00A21891"/>
    <w:rsid w:val="00A21A21"/>
    <w:rsid w:val="00A21E66"/>
    <w:rsid w:val="00A229C3"/>
    <w:rsid w:val="00A22CC7"/>
    <w:rsid w:val="00A231DE"/>
    <w:rsid w:val="00A23320"/>
    <w:rsid w:val="00A2353B"/>
    <w:rsid w:val="00A23597"/>
    <w:rsid w:val="00A237B4"/>
    <w:rsid w:val="00A23A35"/>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6DE3"/>
    <w:rsid w:val="00A37FD5"/>
    <w:rsid w:val="00A40316"/>
    <w:rsid w:val="00A4049F"/>
    <w:rsid w:val="00A40621"/>
    <w:rsid w:val="00A40905"/>
    <w:rsid w:val="00A409A6"/>
    <w:rsid w:val="00A409D5"/>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6175"/>
    <w:rsid w:val="00A46480"/>
    <w:rsid w:val="00A46DD9"/>
    <w:rsid w:val="00A476B6"/>
    <w:rsid w:val="00A47B67"/>
    <w:rsid w:val="00A47D26"/>
    <w:rsid w:val="00A47E8B"/>
    <w:rsid w:val="00A5020D"/>
    <w:rsid w:val="00A50316"/>
    <w:rsid w:val="00A50449"/>
    <w:rsid w:val="00A50910"/>
    <w:rsid w:val="00A509C9"/>
    <w:rsid w:val="00A50AE6"/>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CEB"/>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C8"/>
    <w:rsid w:val="00A730D5"/>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DBC"/>
    <w:rsid w:val="00A76FE4"/>
    <w:rsid w:val="00A770C8"/>
    <w:rsid w:val="00A7718E"/>
    <w:rsid w:val="00A777DF"/>
    <w:rsid w:val="00A77EF5"/>
    <w:rsid w:val="00A81499"/>
    <w:rsid w:val="00A81569"/>
    <w:rsid w:val="00A8161E"/>
    <w:rsid w:val="00A81C89"/>
    <w:rsid w:val="00A81D06"/>
    <w:rsid w:val="00A81DCF"/>
    <w:rsid w:val="00A82408"/>
    <w:rsid w:val="00A82F04"/>
    <w:rsid w:val="00A8301F"/>
    <w:rsid w:val="00A830EF"/>
    <w:rsid w:val="00A83554"/>
    <w:rsid w:val="00A836BD"/>
    <w:rsid w:val="00A84450"/>
    <w:rsid w:val="00A84481"/>
    <w:rsid w:val="00A848B5"/>
    <w:rsid w:val="00A8523C"/>
    <w:rsid w:val="00A8561C"/>
    <w:rsid w:val="00A8577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F4E"/>
    <w:rsid w:val="00AA3FF1"/>
    <w:rsid w:val="00AA431E"/>
    <w:rsid w:val="00AA4688"/>
    <w:rsid w:val="00AA47DC"/>
    <w:rsid w:val="00AA4E9C"/>
    <w:rsid w:val="00AA5535"/>
    <w:rsid w:val="00AA599C"/>
    <w:rsid w:val="00AA61A1"/>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2A7"/>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76"/>
    <w:rsid w:val="00AC4885"/>
    <w:rsid w:val="00AC4887"/>
    <w:rsid w:val="00AC49B4"/>
    <w:rsid w:val="00AC4B1C"/>
    <w:rsid w:val="00AC4C29"/>
    <w:rsid w:val="00AC53B3"/>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4D77"/>
    <w:rsid w:val="00AD507B"/>
    <w:rsid w:val="00AD5872"/>
    <w:rsid w:val="00AD65C8"/>
    <w:rsid w:val="00AD6648"/>
    <w:rsid w:val="00AD6BCE"/>
    <w:rsid w:val="00AD6CAF"/>
    <w:rsid w:val="00AD6DD6"/>
    <w:rsid w:val="00AD6F50"/>
    <w:rsid w:val="00AD6F71"/>
    <w:rsid w:val="00AD731C"/>
    <w:rsid w:val="00AD731E"/>
    <w:rsid w:val="00AD76F0"/>
    <w:rsid w:val="00AD7819"/>
    <w:rsid w:val="00AD7893"/>
    <w:rsid w:val="00AD7972"/>
    <w:rsid w:val="00AD7E4F"/>
    <w:rsid w:val="00AD7EA9"/>
    <w:rsid w:val="00AE02FE"/>
    <w:rsid w:val="00AE04AA"/>
    <w:rsid w:val="00AE064B"/>
    <w:rsid w:val="00AE072D"/>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42D"/>
    <w:rsid w:val="00AF3CB8"/>
    <w:rsid w:val="00AF3F20"/>
    <w:rsid w:val="00AF4F8A"/>
    <w:rsid w:val="00AF5434"/>
    <w:rsid w:val="00AF5AD5"/>
    <w:rsid w:val="00AF5D21"/>
    <w:rsid w:val="00AF6045"/>
    <w:rsid w:val="00AF6743"/>
    <w:rsid w:val="00AF6E1F"/>
    <w:rsid w:val="00AF7018"/>
    <w:rsid w:val="00AF7067"/>
    <w:rsid w:val="00AF706A"/>
    <w:rsid w:val="00AF72A2"/>
    <w:rsid w:val="00AF7313"/>
    <w:rsid w:val="00AF7448"/>
    <w:rsid w:val="00AF7991"/>
    <w:rsid w:val="00B001DE"/>
    <w:rsid w:val="00B003B2"/>
    <w:rsid w:val="00B01237"/>
    <w:rsid w:val="00B01273"/>
    <w:rsid w:val="00B014AF"/>
    <w:rsid w:val="00B01CC2"/>
    <w:rsid w:val="00B01E76"/>
    <w:rsid w:val="00B0222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986"/>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8F4"/>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294"/>
    <w:rsid w:val="00B17309"/>
    <w:rsid w:val="00B2003E"/>
    <w:rsid w:val="00B204CA"/>
    <w:rsid w:val="00B20634"/>
    <w:rsid w:val="00B20C36"/>
    <w:rsid w:val="00B20CEC"/>
    <w:rsid w:val="00B20D28"/>
    <w:rsid w:val="00B20F29"/>
    <w:rsid w:val="00B2166C"/>
    <w:rsid w:val="00B21D17"/>
    <w:rsid w:val="00B22739"/>
    <w:rsid w:val="00B22905"/>
    <w:rsid w:val="00B23170"/>
    <w:rsid w:val="00B239DF"/>
    <w:rsid w:val="00B23A0D"/>
    <w:rsid w:val="00B23A4C"/>
    <w:rsid w:val="00B23D61"/>
    <w:rsid w:val="00B23FDA"/>
    <w:rsid w:val="00B24143"/>
    <w:rsid w:val="00B2451D"/>
    <w:rsid w:val="00B24B2C"/>
    <w:rsid w:val="00B25A10"/>
    <w:rsid w:val="00B25EC0"/>
    <w:rsid w:val="00B265E7"/>
    <w:rsid w:val="00B26607"/>
    <w:rsid w:val="00B26896"/>
    <w:rsid w:val="00B26BFE"/>
    <w:rsid w:val="00B26EBC"/>
    <w:rsid w:val="00B27040"/>
    <w:rsid w:val="00B271BC"/>
    <w:rsid w:val="00B27A2E"/>
    <w:rsid w:val="00B27A60"/>
    <w:rsid w:val="00B27D38"/>
    <w:rsid w:val="00B27D78"/>
    <w:rsid w:val="00B3048F"/>
    <w:rsid w:val="00B306F6"/>
    <w:rsid w:val="00B30A49"/>
    <w:rsid w:val="00B30A7A"/>
    <w:rsid w:val="00B30CE2"/>
    <w:rsid w:val="00B32397"/>
    <w:rsid w:val="00B32E23"/>
    <w:rsid w:val="00B32EBA"/>
    <w:rsid w:val="00B33254"/>
    <w:rsid w:val="00B333D4"/>
    <w:rsid w:val="00B333F6"/>
    <w:rsid w:val="00B33A5A"/>
    <w:rsid w:val="00B33F86"/>
    <w:rsid w:val="00B34F62"/>
    <w:rsid w:val="00B3525C"/>
    <w:rsid w:val="00B35414"/>
    <w:rsid w:val="00B3567E"/>
    <w:rsid w:val="00B35A38"/>
    <w:rsid w:val="00B363C1"/>
    <w:rsid w:val="00B36476"/>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B26"/>
    <w:rsid w:val="00B42B99"/>
    <w:rsid w:val="00B42CC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3AC1"/>
    <w:rsid w:val="00B54214"/>
    <w:rsid w:val="00B543EE"/>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23E"/>
    <w:rsid w:val="00B603E3"/>
    <w:rsid w:val="00B6050C"/>
    <w:rsid w:val="00B61AD7"/>
    <w:rsid w:val="00B61D1F"/>
    <w:rsid w:val="00B62131"/>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67EDC"/>
    <w:rsid w:val="00B700D6"/>
    <w:rsid w:val="00B7027F"/>
    <w:rsid w:val="00B70511"/>
    <w:rsid w:val="00B707CC"/>
    <w:rsid w:val="00B70BAB"/>
    <w:rsid w:val="00B70C4A"/>
    <w:rsid w:val="00B7129F"/>
    <w:rsid w:val="00B712CC"/>
    <w:rsid w:val="00B7139B"/>
    <w:rsid w:val="00B71D11"/>
    <w:rsid w:val="00B72038"/>
    <w:rsid w:val="00B720CD"/>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89"/>
    <w:rsid w:val="00B76BB1"/>
    <w:rsid w:val="00B76C5F"/>
    <w:rsid w:val="00B76D8C"/>
    <w:rsid w:val="00B76EB7"/>
    <w:rsid w:val="00B77129"/>
    <w:rsid w:val="00B77FA9"/>
    <w:rsid w:val="00B80029"/>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3ED"/>
    <w:rsid w:val="00B846B2"/>
    <w:rsid w:val="00B84951"/>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EF8"/>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1B0C"/>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19B"/>
    <w:rsid w:val="00BB45A6"/>
    <w:rsid w:val="00BB4DEC"/>
    <w:rsid w:val="00BB5063"/>
    <w:rsid w:val="00BB5205"/>
    <w:rsid w:val="00BB56BE"/>
    <w:rsid w:val="00BB57B0"/>
    <w:rsid w:val="00BB57D3"/>
    <w:rsid w:val="00BB58D0"/>
    <w:rsid w:val="00BB5A58"/>
    <w:rsid w:val="00BB5C0A"/>
    <w:rsid w:val="00BB6786"/>
    <w:rsid w:val="00BB68FF"/>
    <w:rsid w:val="00BB6901"/>
    <w:rsid w:val="00BB6E45"/>
    <w:rsid w:val="00BB6EC8"/>
    <w:rsid w:val="00BB7307"/>
    <w:rsid w:val="00BB77EA"/>
    <w:rsid w:val="00BB7A77"/>
    <w:rsid w:val="00BB7CCF"/>
    <w:rsid w:val="00BB7DF4"/>
    <w:rsid w:val="00BC0369"/>
    <w:rsid w:val="00BC06B5"/>
    <w:rsid w:val="00BC13AA"/>
    <w:rsid w:val="00BC1DD6"/>
    <w:rsid w:val="00BC1E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E5B"/>
    <w:rsid w:val="00BC5EEF"/>
    <w:rsid w:val="00BC6231"/>
    <w:rsid w:val="00BC66A5"/>
    <w:rsid w:val="00BC6A05"/>
    <w:rsid w:val="00BC6B9C"/>
    <w:rsid w:val="00BC6F3D"/>
    <w:rsid w:val="00BC747A"/>
    <w:rsid w:val="00BC7A00"/>
    <w:rsid w:val="00BC7CC8"/>
    <w:rsid w:val="00BC7D70"/>
    <w:rsid w:val="00BD04ED"/>
    <w:rsid w:val="00BD06D9"/>
    <w:rsid w:val="00BD08A7"/>
    <w:rsid w:val="00BD0CC5"/>
    <w:rsid w:val="00BD0CFE"/>
    <w:rsid w:val="00BD1698"/>
    <w:rsid w:val="00BD188B"/>
    <w:rsid w:val="00BD1C54"/>
    <w:rsid w:val="00BD2B56"/>
    <w:rsid w:val="00BD2BB7"/>
    <w:rsid w:val="00BD2D33"/>
    <w:rsid w:val="00BD2DA9"/>
    <w:rsid w:val="00BD330E"/>
    <w:rsid w:val="00BD466A"/>
    <w:rsid w:val="00BD494F"/>
    <w:rsid w:val="00BD4D42"/>
    <w:rsid w:val="00BD52C2"/>
    <w:rsid w:val="00BD530F"/>
    <w:rsid w:val="00BD543D"/>
    <w:rsid w:val="00BD5A6F"/>
    <w:rsid w:val="00BD5D57"/>
    <w:rsid w:val="00BD5E1E"/>
    <w:rsid w:val="00BD5E97"/>
    <w:rsid w:val="00BD65AD"/>
    <w:rsid w:val="00BD69BA"/>
    <w:rsid w:val="00BD734B"/>
    <w:rsid w:val="00BD73D7"/>
    <w:rsid w:val="00BD7561"/>
    <w:rsid w:val="00BD7C5E"/>
    <w:rsid w:val="00BE0A22"/>
    <w:rsid w:val="00BE1959"/>
    <w:rsid w:val="00BE1AC2"/>
    <w:rsid w:val="00BE1B45"/>
    <w:rsid w:val="00BE1D56"/>
    <w:rsid w:val="00BE1FF2"/>
    <w:rsid w:val="00BE23C3"/>
    <w:rsid w:val="00BE2420"/>
    <w:rsid w:val="00BE247D"/>
    <w:rsid w:val="00BE2487"/>
    <w:rsid w:val="00BE29EE"/>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549"/>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BF7CDD"/>
    <w:rsid w:val="00C013ED"/>
    <w:rsid w:val="00C01652"/>
    <w:rsid w:val="00C02122"/>
    <w:rsid w:val="00C02388"/>
    <w:rsid w:val="00C0299F"/>
    <w:rsid w:val="00C02CE5"/>
    <w:rsid w:val="00C03215"/>
    <w:rsid w:val="00C03297"/>
    <w:rsid w:val="00C034DE"/>
    <w:rsid w:val="00C03532"/>
    <w:rsid w:val="00C03A03"/>
    <w:rsid w:val="00C03DD0"/>
    <w:rsid w:val="00C03EA9"/>
    <w:rsid w:val="00C040E0"/>
    <w:rsid w:val="00C04194"/>
    <w:rsid w:val="00C05019"/>
    <w:rsid w:val="00C052F7"/>
    <w:rsid w:val="00C053D7"/>
    <w:rsid w:val="00C054D2"/>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5D32"/>
    <w:rsid w:val="00C16490"/>
    <w:rsid w:val="00C16515"/>
    <w:rsid w:val="00C16CEA"/>
    <w:rsid w:val="00C17086"/>
    <w:rsid w:val="00C171B2"/>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D9F"/>
    <w:rsid w:val="00C22EDB"/>
    <w:rsid w:val="00C23409"/>
    <w:rsid w:val="00C23740"/>
    <w:rsid w:val="00C23F33"/>
    <w:rsid w:val="00C24110"/>
    <w:rsid w:val="00C241EA"/>
    <w:rsid w:val="00C242C0"/>
    <w:rsid w:val="00C2450E"/>
    <w:rsid w:val="00C245C5"/>
    <w:rsid w:val="00C245FE"/>
    <w:rsid w:val="00C24AB9"/>
    <w:rsid w:val="00C24B75"/>
    <w:rsid w:val="00C2524E"/>
    <w:rsid w:val="00C25788"/>
    <w:rsid w:val="00C25A3E"/>
    <w:rsid w:val="00C26272"/>
    <w:rsid w:val="00C26302"/>
    <w:rsid w:val="00C26DD6"/>
    <w:rsid w:val="00C26FC7"/>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96C"/>
    <w:rsid w:val="00C351B8"/>
    <w:rsid w:val="00C35392"/>
    <w:rsid w:val="00C353DF"/>
    <w:rsid w:val="00C354FB"/>
    <w:rsid w:val="00C35921"/>
    <w:rsid w:val="00C35D0B"/>
    <w:rsid w:val="00C36104"/>
    <w:rsid w:val="00C36187"/>
    <w:rsid w:val="00C365DC"/>
    <w:rsid w:val="00C36616"/>
    <w:rsid w:val="00C366A8"/>
    <w:rsid w:val="00C369DD"/>
    <w:rsid w:val="00C36A44"/>
    <w:rsid w:val="00C37A4C"/>
    <w:rsid w:val="00C37BED"/>
    <w:rsid w:val="00C40450"/>
    <w:rsid w:val="00C40BB9"/>
    <w:rsid w:val="00C40BFF"/>
    <w:rsid w:val="00C40E38"/>
    <w:rsid w:val="00C40EA0"/>
    <w:rsid w:val="00C40F58"/>
    <w:rsid w:val="00C417C8"/>
    <w:rsid w:val="00C42A25"/>
    <w:rsid w:val="00C42D65"/>
    <w:rsid w:val="00C43964"/>
    <w:rsid w:val="00C43D55"/>
    <w:rsid w:val="00C443E5"/>
    <w:rsid w:val="00C44764"/>
    <w:rsid w:val="00C4487D"/>
    <w:rsid w:val="00C44C63"/>
    <w:rsid w:val="00C44CAD"/>
    <w:rsid w:val="00C44CE8"/>
    <w:rsid w:val="00C44E88"/>
    <w:rsid w:val="00C44EAF"/>
    <w:rsid w:val="00C45200"/>
    <w:rsid w:val="00C453A4"/>
    <w:rsid w:val="00C45CC7"/>
    <w:rsid w:val="00C4686C"/>
    <w:rsid w:val="00C46F52"/>
    <w:rsid w:val="00C470DE"/>
    <w:rsid w:val="00C47146"/>
    <w:rsid w:val="00C4723B"/>
    <w:rsid w:val="00C472C7"/>
    <w:rsid w:val="00C4752C"/>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6"/>
    <w:rsid w:val="00C54A9B"/>
    <w:rsid w:val="00C54DE1"/>
    <w:rsid w:val="00C555A0"/>
    <w:rsid w:val="00C55735"/>
    <w:rsid w:val="00C55B3F"/>
    <w:rsid w:val="00C56B7E"/>
    <w:rsid w:val="00C5706D"/>
    <w:rsid w:val="00C57216"/>
    <w:rsid w:val="00C5747F"/>
    <w:rsid w:val="00C57DCE"/>
    <w:rsid w:val="00C60A10"/>
    <w:rsid w:val="00C61275"/>
    <w:rsid w:val="00C616A5"/>
    <w:rsid w:val="00C61791"/>
    <w:rsid w:val="00C61AB5"/>
    <w:rsid w:val="00C61C7F"/>
    <w:rsid w:val="00C61DC5"/>
    <w:rsid w:val="00C61F9B"/>
    <w:rsid w:val="00C6247D"/>
    <w:rsid w:val="00C627A8"/>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D7C"/>
    <w:rsid w:val="00C70DD6"/>
    <w:rsid w:val="00C70F95"/>
    <w:rsid w:val="00C710D8"/>
    <w:rsid w:val="00C7122B"/>
    <w:rsid w:val="00C7136A"/>
    <w:rsid w:val="00C717C9"/>
    <w:rsid w:val="00C71839"/>
    <w:rsid w:val="00C72099"/>
    <w:rsid w:val="00C721A6"/>
    <w:rsid w:val="00C721DE"/>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763"/>
    <w:rsid w:val="00C76A76"/>
    <w:rsid w:val="00C76B8C"/>
    <w:rsid w:val="00C76B94"/>
    <w:rsid w:val="00C76D06"/>
    <w:rsid w:val="00C76D4E"/>
    <w:rsid w:val="00C771DB"/>
    <w:rsid w:val="00C77272"/>
    <w:rsid w:val="00C77639"/>
    <w:rsid w:val="00C77723"/>
    <w:rsid w:val="00C801D9"/>
    <w:rsid w:val="00C8087C"/>
    <w:rsid w:val="00C80C47"/>
    <w:rsid w:val="00C81534"/>
    <w:rsid w:val="00C815E1"/>
    <w:rsid w:val="00C8163C"/>
    <w:rsid w:val="00C81E42"/>
    <w:rsid w:val="00C82B8D"/>
    <w:rsid w:val="00C82ECF"/>
    <w:rsid w:val="00C8319A"/>
    <w:rsid w:val="00C83289"/>
    <w:rsid w:val="00C83AD3"/>
    <w:rsid w:val="00C83BCF"/>
    <w:rsid w:val="00C845CE"/>
    <w:rsid w:val="00C84755"/>
    <w:rsid w:val="00C84818"/>
    <w:rsid w:val="00C84A5F"/>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041"/>
    <w:rsid w:val="00C91416"/>
    <w:rsid w:val="00C91558"/>
    <w:rsid w:val="00C91926"/>
    <w:rsid w:val="00C919B8"/>
    <w:rsid w:val="00C91C46"/>
    <w:rsid w:val="00C92007"/>
    <w:rsid w:val="00C924DB"/>
    <w:rsid w:val="00C92852"/>
    <w:rsid w:val="00C928CF"/>
    <w:rsid w:val="00C92CF4"/>
    <w:rsid w:val="00C931F1"/>
    <w:rsid w:val="00C9386E"/>
    <w:rsid w:val="00C9391A"/>
    <w:rsid w:val="00C93B35"/>
    <w:rsid w:val="00C9407F"/>
    <w:rsid w:val="00C94201"/>
    <w:rsid w:val="00C9430B"/>
    <w:rsid w:val="00C9450C"/>
    <w:rsid w:val="00C94779"/>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5F64"/>
    <w:rsid w:val="00CA62E1"/>
    <w:rsid w:val="00CA64F3"/>
    <w:rsid w:val="00CA6734"/>
    <w:rsid w:val="00CA6839"/>
    <w:rsid w:val="00CA7C74"/>
    <w:rsid w:val="00CA7CF7"/>
    <w:rsid w:val="00CA7D3D"/>
    <w:rsid w:val="00CB0134"/>
    <w:rsid w:val="00CB0175"/>
    <w:rsid w:val="00CB03B6"/>
    <w:rsid w:val="00CB05E8"/>
    <w:rsid w:val="00CB098A"/>
    <w:rsid w:val="00CB09AE"/>
    <w:rsid w:val="00CB0DAF"/>
    <w:rsid w:val="00CB0E54"/>
    <w:rsid w:val="00CB0EFD"/>
    <w:rsid w:val="00CB1469"/>
    <w:rsid w:val="00CB15F7"/>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33D"/>
    <w:rsid w:val="00CB6E31"/>
    <w:rsid w:val="00CB71B9"/>
    <w:rsid w:val="00CB71F7"/>
    <w:rsid w:val="00CB74E2"/>
    <w:rsid w:val="00CC0099"/>
    <w:rsid w:val="00CC0380"/>
    <w:rsid w:val="00CC06A9"/>
    <w:rsid w:val="00CC0FB4"/>
    <w:rsid w:val="00CC11BF"/>
    <w:rsid w:val="00CC1358"/>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A22"/>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78"/>
    <w:rsid w:val="00CF1F9B"/>
    <w:rsid w:val="00CF2047"/>
    <w:rsid w:val="00CF2421"/>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503"/>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4FB0"/>
    <w:rsid w:val="00D158CE"/>
    <w:rsid w:val="00D15B38"/>
    <w:rsid w:val="00D15B62"/>
    <w:rsid w:val="00D15F2D"/>
    <w:rsid w:val="00D1620F"/>
    <w:rsid w:val="00D16458"/>
    <w:rsid w:val="00D1678A"/>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D09"/>
    <w:rsid w:val="00D23149"/>
    <w:rsid w:val="00D231E6"/>
    <w:rsid w:val="00D2357B"/>
    <w:rsid w:val="00D2367D"/>
    <w:rsid w:val="00D239A4"/>
    <w:rsid w:val="00D23BA6"/>
    <w:rsid w:val="00D23BE2"/>
    <w:rsid w:val="00D23E4E"/>
    <w:rsid w:val="00D24755"/>
    <w:rsid w:val="00D2499B"/>
    <w:rsid w:val="00D252A6"/>
    <w:rsid w:val="00D25665"/>
    <w:rsid w:val="00D25959"/>
    <w:rsid w:val="00D25B36"/>
    <w:rsid w:val="00D25F21"/>
    <w:rsid w:val="00D266A9"/>
    <w:rsid w:val="00D266D0"/>
    <w:rsid w:val="00D2722F"/>
    <w:rsid w:val="00D27277"/>
    <w:rsid w:val="00D27343"/>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3B9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B3F"/>
    <w:rsid w:val="00D53C8A"/>
    <w:rsid w:val="00D54041"/>
    <w:rsid w:val="00D549E3"/>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57EB1"/>
    <w:rsid w:val="00D60042"/>
    <w:rsid w:val="00D603F6"/>
    <w:rsid w:val="00D604F7"/>
    <w:rsid w:val="00D60B5E"/>
    <w:rsid w:val="00D60D6A"/>
    <w:rsid w:val="00D614D8"/>
    <w:rsid w:val="00D615D3"/>
    <w:rsid w:val="00D6186B"/>
    <w:rsid w:val="00D61A58"/>
    <w:rsid w:val="00D61A6D"/>
    <w:rsid w:val="00D61E66"/>
    <w:rsid w:val="00D622D8"/>
    <w:rsid w:val="00D623E2"/>
    <w:rsid w:val="00D624A9"/>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785"/>
    <w:rsid w:val="00D66D42"/>
    <w:rsid w:val="00D67055"/>
    <w:rsid w:val="00D67192"/>
    <w:rsid w:val="00D67213"/>
    <w:rsid w:val="00D6743C"/>
    <w:rsid w:val="00D67F51"/>
    <w:rsid w:val="00D7015D"/>
    <w:rsid w:val="00D70861"/>
    <w:rsid w:val="00D70D25"/>
    <w:rsid w:val="00D710CB"/>
    <w:rsid w:val="00D719D2"/>
    <w:rsid w:val="00D71FD3"/>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CB9"/>
    <w:rsid w:val="00D82EFA"/>
    <w:rsid w:val="00D83620"/>
    <w:rsid w:val="00D839A9"/>
    <w:rsid w:val="00D84123"/>
    <w:rsid w:val="00D84635"/>
    <w:rsid w:val="00D848B5"/>
    <w:rsid w:val="00D849CF"/>
    <w:rsid w:val="00D84A9A"/>
    <w:rsid w:val="00D853BD"/>
    <w:rsid w:val="00D8605D"/>
    <w:rsid w:val="00D86B17"/>
    <w:rsid w:val="00D86D09"/>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550"/>
    <w:rsid w:val="00D95723"/>
    <w:rsid w:val="00D95F00"/>
    <w:rsid w:val="00D9659A"/>
    <w:rsid w:val="00D96647"/>
    <w:rsid w:val="00D96E31"/>
    <w:rsid w:val="00D978E0"/>
    <w:rsid w:val="00DA0318"/>
    <w:rsid w:val="00DA0371"/>
    <w:rsid w:val="00DA0717"/>
    <w:rsid w:val="00DA0D06"/>
    <w:rsid w:val="00DA0EAA"/>
    <w:rsid w:val="00DA169C"/>
    <w:rsid w:val="00DA2316"/>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A12"/>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B7F79"/>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77B"/>
    <w:rsid w:val="00DC3C52"/>
    <w:rsid w:val="00DC3D3E"/>
    <w:rsid w:val="00DC4437"/>
    <w:rsid w:val="00DC45FC"/>
    <w:rsid w:val="00DC4C1F"/>
    <w:rsid w:val="00DC51E2"/>
    <w:rsid w:val="00DC51FC"/>
    <w:rsid w:val="00DC556B"/>
    <w:rsid w:val="00DC58AD"/>
    <w:rsid w:val="00DC5989"/>
    <w:rsid w:val="00DC5A73"/>
    <w:rsid w:val="00DC5FAC"/>
    <w:rsid w:val="00DC6043"/>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ACE"/>
    <w:rsid w:val="00DD5B90"/>
    <w:rsid w:val="00DD5E8A"/>
    <w:rsid w:val="00DD5F48"/>
    <w:rsid w:val="00DD659A"/>
    <w:rsid w:val="00DD65AC"/>
    <w:rsid w:val="00DD6B9D"/>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B03"/>
    <w:rsid w:val="00DE7C18"/>
    <w:rsid w:val="00DF01EC"/>
    <w:rsid w:val="00DF052C"/>
    <w:rsid w:val="00DF08D2"/>
    <w:rsid w:val="00DF0D65"/>
    <w:rsid w:val="00DF16EC"/>
    <w:rsid w:val="00DF1A7B"/>
    <w:rsid w:val="00DF1B68"/>
    <w:rsid w:val="00DF1F2E"/>
    <w:rsid w:val="00DF1F38"/>
    <w:rsid w:val="00DF2138"/>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72"/>
    <w:rsid w:val="00E130B9"/>
    <w:rsid w:val="00E13201"/>
    <w:rsid w:val="00E13311"/>
    <w:rsid w:val="00E13375"/>
    <w:rsid w:val="00E1339C"/>
    <w:rsid w:val="00E1368E"/>
    <w:rsid w:val="00E13CE0"/>
    <w:rsid w:val="00E13D8F"/>
    <w:rsid w:val="00E14385"/>
    <w:rsid w:val="00E144B6"/>
    <w:rsid w:val="00E14555"/>
    <w:rsid w:val="00E14D38"/>
    <w:rsid w:val="00E15491"/>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A34"/>
    <w:rsid w:val="00E24BA8"/>
    <w:rsid w:val="00E24D65"/>
    <w:rsid w:val="00E25E5B"/>
    <w:rsid w:val="00E25F6B"/>
    <w:rsid w:val="00E26600"/>
    <w:rsid w:val="00E26A55"/>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0FF9"/>
    <w:rsid w:val="00E41186"/>
    <w:rsid w:val="00E411E8"/>
    <w:rsid w:val="00E412FE"/>
    <w:rsid w:val="00E41A34"/>
    <w:rsid w:val="00E41B9C"/>
    <w:rsid w:val="00E41D0E"/>
    <w:rsid w:val="00E41E77"/>
    <w:rsid w:val="00E426FC"/>
    <w:rsid w:val="00E42A1C"/>
    <w:rsid w:val="00E4311A"/>
    <w:rsid w:val="00E432D6"/>
    <w:rsid w:val="00E4335F"/>
    <w:rsid w:val="00E433AC"/>
    <w:rsid w:val="00E44464"/>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2740"/>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1D4"/>
    <w:rsid w:val="00E719FA"/>
    <w:rsid w:val="00E728FF"/>
    <w:rsid w:val="00E73046"/>
    <w:rsid w:val="00E730EB"/>
    <w:rsid w:val="00E7397E"/>
    <w:rsid w:val="00E73D07"/>
    <w:rsid w:val="00E73DBA"/>
    <w:rsid w:val="00E742D4"/>
    <w:rsid w:val="00E746E9"/>
    <w:rsid w:val="00E747DD"/>
    <w:rsid w:val="00E74E92"/>
    <w:rsid w:val="00E74FC8"/>
    <w:rsid w:val="00E7558F"/>
    <w:rsid w:val="00E758A6"/>
    <w:rsid w:val="00E75BD1"/>
    <w:rsid w:val="00E764E2"/>
    <w:rsid w:val="00E768A9"/>
    <w:rsid w:val="00E76A4D"/>
    <w:rsid w:val="00E76BCD"/>
    <w:rsid w:val="00E76BEC"/>
    <w:rsid w:val="00E76EFB"/>
    <w:rsid w:val="00E7725E"/>
    <w:rsid w:val="00E774B5"/>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2FB"/>
    <w:rsid w:val="00E8760E"/>
    <w:rsid w:val="00E87E05"/>
    <w:rsid w:val="00E87E99"/>
    <w:rsid w:val="00E9014B"/>
    <w:rsid w:val="00E90289"/>
    <w:rsid w:val="00E90576"/>
    <w:rsid w:val="00E905D4"/>
    <w:rsid w:val="00E90E73"/>
    <w:rsid w:val="00E91B96"/>
    <w:rsid w:val="00E9213E"/>
    <w:rsid w:val="00E9238B"/>
    <w:rsid w:val="00E928A8"/>
    <w:rsid w:val="00E92DE2"/>
    <w:rsid w:val="00E9360A"/>
    <w:rsid w:val="00E938BC"/>
    <w:rsid w:val="00E93A00"/>
    <w:rsid w:val="00E93B74"/>
    <w:rsid w:val="00E9417E"/>
    <w:rsid w:val="00E94788"/>
    <w:rsid w:val="00E9510C"/>
    <w:rsid w:val="00E95536"/>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62"/>
    <w:rsid w:val="00EA7391"/>
    <w:rsid w:val="00EA7655"/>
    <w:rsid w:val="00EA7ADB"/>
    <w:rsid w:val="00EA7D91"/>
    <w:rsid w:val="00EA7E1C"/>
    <w:rsid w:val="00EA7EA4"/>
    <w:rsid w:val="00EA7F89"/>
    <w:rsid w:val="00EB0391"/>
    <w:rsid w:val="00EB03BC"/>
    <w:rsid w:val="00EB040A"/>
    <w:rsid w:val="00EB045C"/>
    <w:rsid w:val="00EB0868"/>
    <w:rsid w:val="00EB0A88"/>
    <w:rsid w:val="00EB0CC9"/>
    <w:rsid w:val="00EB0D4D"/>
    <w:rsid w:val="00EB0FFB"/>
    <w:rsid w:val="00EB1338"/>
    <w:rsid w:val="00EB13D7"/>
    <w:rsid w:val="00EB172D"/>
    <w:rsid w:val="00EB25FC"/>
    <w:rsid w:val="00EB289E"/>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B7C87"/>
    <w:rsid w:val="00EC0024"/>
    <w:rsid w:val="00EC0307"/>
    <w:rsid w:val="00EC0317"/>
    <w:rsid w:val="00EC06A5"/>
    <w:rsid w:val="00EC0B40"/>
    <w:rsid w:val="00EC0DF1"/>
    <w:rsid w:val="00EC0FCD"/>
    <w:rsid w:val="00EC1208"/>
    <w:rsid w:val="00EC1238"/>
    <w:rsid w:val="00EC14DE"/>
    <w:rsid w:val="00EC16A3"/>
    <w:rsid w:val="00EC1D1C"/>
    <w:rsid w:val="00EC1E18"/>
    <w:rsid w:val="00EC214C"/>
    <w:rsid w:val="00EC2807"/>
    <w:rsid w:val="00EC2922"/>
    <w:rsid w:val="00EC2ABF"/>
    <w:rsid w:val="00EC2F19"/>
    <w:rsid w:val="00EC2FB2"/>
    <w:rsid w:val="00EC31B1"/>
    <w:rsid w:val="00EC333A"/>
    <w:rsid w:val="00EC3B53"/>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31F"/>
    <w:rsid w:val="00EC6754"/>
    <w:rsid w:val="00EC681F"/>
    <w:rsid w:val="00EC6928"/>
    <w:rsid w:val="00EC6D48"/>
    <w:rsid w:val="00EC6DA1"/>
    <w:rsid w:val="00EC729B"/>
    <w:rsid w:val="00EC73D4"/>
    <w:rsid w:val="00EC756A"/>
    <w:rsid w:val="00EC7840"/>
    <w:rsid w:val="00EC7CFE"/>
    <w:rsid w:val="00ED01E2"/>
    <w:rsid w:val="00ED0432"/>
    <w:rsid w:val="00ED0C11"/>
    <w:rsid w:val="00ED10EA"/>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6490"/>
    <w:rsid w:val="00ED7292"/>
    <w:rsid w:val="00ED75FC"/>
    <w:rsid w:val="00ED7F3D"/>
    <w:rsid w:val="00EE02A3"/>
    <w:rsid w:val="00EE044E"/>
    <w:rsid w:val="00EE06EB"/>
    <w:rsid w:val="00EE0F82"/>
    <w:rsid w:val="00EE11B7"/>
    <w:rsid w:val="00EE1340"/>
    <w:rsid w:val="00EE1401"/>
    <w:rsid w:val="00EE1620"/>
    <w:rsid w:val="00EE16E0"/>
    <w:rsid w:val="00EE1F79"/>
    <w:rsid w:val="00EE2047"/>
    <w:rsid w:val="00EE205C"/>
    <w:rsid w:val="00EE205F"/>
    <w:rsid w:val="00EE2093"/>
    <w:rsid w:val="00EE242D"/>
    <w:rsid w:val="00EE3467"/>
    <w:rsid w:val="00EE35FF"/>
    <w:rsid w:val="00EE3D45"/>
    <w:rsid w:val="00EE42E7"/>
    <w:rsid w:val="00EE576B"/>
    <w:rsid w:val="00EE5BB0"/>
    <w:rsid w:val="00EE5E79"/>
    <w:rsid w:val="00EE5E7A"/>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C0C"/>
    <w:rsid w:val="00EF6D99"/>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0FDA"/>
    <w:rsid w:val="00F0127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C0"/>
    <w:rsid w:val="00F044EE"/>
    <w:rsid w:val="00F04895"/>
    <w:rsid w:val="00F048CD"/>
    <w:rsid w:val="00F0507C"/>
    <w:rsid w:val="00F057F8"/>
    <w:rsid w:val="00F059A3"/>
    <w:rsid w:val="00F05C4F"/>
    <w:rsid w:val="00F06065"/>
    <w:rsid w:val="00F06984"/>
    <w:rsid w:val="00F06AEB"/>
    <w:rsid w:val="00F06C2C"/>
    <w:rsid w:val="00F06C9F"/>
    <w:rsid w:val="00F06CD2"/>
    <w:rsid w:val="00F06F78"/>
    <w:rsid w:val="00F0707A"/>
    <w:rsid w:val="00F070FC"/>
    <w:rsid w:val="00F0724A"/>
    <w:rsid w:val="00F076B4"/>
    <w:rsid w:val="00F07E43"/>
    <w:rsid w:val="00F07EDA"/>
    <w:rsid w:val="00F10775"/>
    <w:rsid w:val="00F10E34"/>
    <w:rsid w:val="00F10E60"/>
    <w:rsid w:val="00F11009"/>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079"/>
    <w:rsid w:val="00F16263"/>
    <w:rsid w:val="00F163CF"/>
    <w:rsid w:val="00F16A37"/>
    <w:rsid w:val="00F16AB8"/>
    <w:rsid w:val="00F17096"/>
    <w:rsid w:val="00F17186"/>
    <w:rsid w:val="00F17230"/>
    <w:rsid w:val="00F1749E"/>
    <w:rsid w:val="00F17C9A"/>
    <w:rsid w:val="00F204AC"/>
    <w:rsid w:val="00F206BC"/>
    <w:rsid w:val="00F20A4E"/>
    <w:rsid w:val="00F20AB6"/>
    <w:rsid w:val="00F20D74"/>
    <w:rsid w:val="00F20E39"/>
    <w:rsid w:val="00F21103"/>
    <w:rsid w:val="00F21176"/>
    <w:rsid w:val="00F21D0F"/>
    <w:rsid w:val="00F21FA7"/>
    <w:rsid w:val="00F22213"/>
    <w:rsid w:val="00F2237C"/>
    <w:rsid w:val="00F22749"/>
    <w:rsid w:val="00F22B1A"/>
    <w:rsid w:val="00F22E68"/>
    <w:rsid w:val="00F23272"/>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5670"/>
    <w:rsid w:val="00F26395"/>
    <w:rsid w:val="00F265BF"/>
    <w:rsid w:val="00F26B72"/>
    <w:rsid w:val="00F26BE6"/>
    <w:rsid w:val="00F26C60"/>
    <w:rsid w:val="00F26C72"/>
    <w:rsid w:val="00F26CCD"/>
    <w:rsid w:val="00F2705E"/>
    <w:rsid w:val="00F2720D"/>
    <w:rsid w:val="00F276D2"/>
    <w:rsid w:val="00F27785"/>
    <w:rsid w:val="00F27B26"/>
    <w:rsid w:val="00F3004B"/>
    <w:rsid w:val="00F30106"/>
    <w:rsid w:val="00F30157"/>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50D"/>
    <w:rsid w:val="00F36829"/>
    <w:rsid w:val="00F36F41"/>
    <w:rsid w:val="00F37176"/>
    <w:rsid w:val="00F376E4"/>
    <w:rsid w:val="00F37812"/>
    <w:rsid w:val="00F37D0A"/>
    <w:rsid w:val="00F37E3D"/>
    <w:rsid w:val="00F37E85"/>
    <w:rsid w:val="00F37E89"/>
    <w:rsid w:val="00F37EF9"/>
    <w:rsid w:val="00F404F8"/>
    <w:rsid w:val="00F40595"/>
    <w:rsid w:val="00F40C8E"/>
    <w:rsid w:val="00F413C9"/>
    <w:rsid w:val="00F41A31"/>
    <w:rsid w:val="00F41BE0"/>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287"/>
    <w:rsid w:val="00F468F1"/>
    <w:rsid w:val="00F469EA"/>
    <w:rsid w:val="00F46BF1"/>
    <w:rsid w:val="00F46E46"/>
    <w:rsid w:val="00F47AEF"/>
    <w:rsid w:val="00F47D9F"/>
    <w:rsid w:val="00F47E02"/>
    <w:rsid w:val="00F50589"/>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BC2"/>
    <w:rsid w:val="00F55EB0"/>
    <w:rsid w:val="00F55F00"/>
    <w:rsid w:val="00F56B8A"/>
    <w:rsid w:val="00F57017"/>
    <w:rsid w:val="00F57537"/>
    <w:rsid w:val="00F578A5"/>
    <w:rsid w:val="00F57BBE"/>
    <w:rsid w:val="00F6085C"/>
    <w:rsid w:val="00F613AD"/>
    <w:rsid w:val="00F61485"/>
    <w:rsid w:val="00F61D5A"/>
    <w:rsid w:val="00F62493"/>
    <w:rsid w:val="00F6290C"/>
    <w:rsid w:val="00F62A77"/>
    <w:rsid w:val="00F63418"/>
    <w:rsid w:val="00F63CC7"/>
    <w:rsid w:val="00F64965"/>
    <w:rsid w:val="00F64ABB"/>
    <w:rsid w:val="00F64ECA"/>
    <w:rsid w:val="00F6517D"/>
    <w:rsid w:val="00F6542C"/>
    <w:rsid w:val="00F6590E"/>
    <w:rsid w:val="00F65B64"/>
    <w:rsid w:val="00F65FB5"/>
    <w:rsid w:val="00F66565"/>
    <w:rsid w:val="00F66EA9"/>
    <w:rsid w:val="00F672AC"/>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6C1"/>
    <w:rsid w:val="00F7372D"/>
    <w:rsid w:val="00F7379B"/>
    <w:rsid w:val="00F73970"/>
    <w:rsid w:val="00F73DCE"/>
    <w:rsid w:val="00F745C8"/>
    <w:rsid w:val="00F7465A"/>
    <w:rsid w:val="00F74CF3"/>
    <w:rsid w:val="00F75388"/>
    <w:rsid w:val="00F75627"/>
    <w:rsid w:val="00F75C76"/>
    <w:rsid w:val="00F763C2"/>
    <w:rsid w:val="00F76A33"/>
    <w:rsid w:val="00F76AA4"/>
    <w:rsid w:val="00F76C1F"/>
    <w:rsid w:val="00F77792"/>
    <w:rsid w:val="00F77940"/>
    <w:rsid w:val="00F779A6"/>
    <w:rsid w:val="00F779E6"/>
    <w:rsid w:val="00F77A8F"/>
    <w:rsid w:val="00F77C41"/>
    <w:rsid w:val="00F77E35"/>
    <w:rsid w:val="00F8049C"/>
    <w:rsid w:val="00F80A66"/>
    <w:rsid w:val="00F813C8"/>
    <w:rsid w:val="00F81675"/>
    <w:rsid w:val="00F816CB"/>
    <w:rsid w:val="00F81B62"/>
    <w:rsid w:val="00F81B6C"/>
    <w:rsid w:val="00F81F6F"/>
    <w:rsid w:val="00F82696"/>
    <w:rsid w:val="00F82DAE"/>
    <w:rsid w:val="00F833B8"/>
    <w:rsid w:val="00F83BA5"/>
    <w:rsid w:val="00F83BCC"/>
    <w:rsid w:val="00F84261"/>
    <w:rsid w:val="00F842BB"/>
    <w:rsid w:val="00F8459B"/>
    <w:rsid w:val="00F84B7F"/>
    <w:rsid w:val="00F8501D"/>
    <w:rsid w:val="00F851FB"/>
    <w:rsid w:val="00F852B9"/>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9FF"/>
    <w:rsid w:val="00F92B06"/>
    <w:rsid w:val="00F92EA1"/>
    <w:rsid w:val="00F93014"/>
    <w:rsid w:val="00F9330B"/>
    <w:rsid w:val="00F944A9"/>
    <w:rsid w:val="00F945D9"/>
    <w:rsid w:val="00F94A44"/>
    <w:rsid w:val="00F95237"/>
    <w:rsid w:val="00F95691"/>
    <w:rsid w:val="00F9588E"/>
    <w:rsid w:val="00F95B10"/>
    <w:rsid w:val="00F95B67"/>
    <w:rsid w:val="00F95BF5"/>
    <w:rsid w:val="00F95DEC"/>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735"/>
    <w:rsid w:val="00FA29B9"/>
    <w:rsid w:val="00FA2CFE"/>
    <w:rsid w:val="00FA2E74"/>
    <w:rsid w:val="00FA31DA"/>
    <w:rsid w:val="00FA33BF"/>
    <w:rsid w:val="00FA3667"/>
    <w:rsid w:val="00FA3F18"/>
    <w:rsid w:val="00FA4AD4"/>
    <w:rsid w:val="00FA531C"/>
    <w:rsid w:val="00FA566E"/>
    <w:rsid w:val="00FA5819"/>
    <w:rsid w:val="00FA59F3"/>
    <w:rsid w:val="00FA6385"/>
    <w:rsid w:val="00FA6752"/>
    <w:rsid w:val="00FA677E"/>
    <w:rsid w:val="00FA6798"/>
    <w:rsid w:val="00FA6BEF"/>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5ED4"/>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1B81"/>
    <w:rsid w:val="00FC240B"/>
    <w:rsid w:val="00FC248D"/>
    <w:rsid w:val="00FC31C5"/>
    <w:rsid w:val="00FC35B6"/>
    <w:rsid w:val="00FC3C05"/>
    <w:rsid w:val="00FC3D16"/>
    <w:rsid w:val="00FC3EF6"/>
    <w:rsid w:val="00FC3F3B"/>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197"/>
    <w:rsid w:val="00FD0AD6"/>
    <w:rsid w:val="00FD0F8B"/>
    <w:rsid w:val="00FD16D4"/>
    <w:rsid w:val="00FD16F2"/>
    <w:rsid w:val="00FD1A97"/>
    <w:rsid w:val="00FD1D22"/>
    <w:rsid w:val="00FD2277"/>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4896"/>
    <w:rsid w:val="00FD5210"/>
    <w:rsid w:val="00FD53BE"/>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1BDF"/>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C54"/>
    <w:rsid w:val="00FF2D4D"/>
    <w:rsid w:val="00FF340B"/>
    <w:rsid w:val="00FF3DC6"/>
    <w:rsid w:val="00FF3E56"/>
    <w:rsid w:val="00FF3E66"/>
    <w:rsid w:val="00FF4141"/>
    <w:rsid w:val="00FF4451"/>
    <w:rsid w:val="00FF49D6"/>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DD18B8"/>
  <w15:docId w15:val="{14BEF805-E41F-449B-B191-3E3E85E2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6752"/>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9F84-0D3B-4222-BD63-AF8721E8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7624</TotalTime>
  <Pages>97</Pages>
  <Words>26195</Words>
  <Characters>180807</Characters>
  <Application>Microsoft Office Word</Application>
  <DocSecurity>0</DocSecurity>
  <Lines>1506</Lines>
  <Paragraphs>413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206589</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144</cp:revision>
  <cp:lastPrinted>2021-11-11T09:50:00Z</cp:lastPrinted>
  <dcterms:created xsi:type="dcterms:W3CDTF">2021-09-27T06:19:00Z</dcterms:created>
  <dcterms:modified xsi:type="dcterms:W3CDTF">2021-11-11T10:01:00Z</dcterms:modified>
</cp:coreProperties>
</file>